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5DF" w:rsidRDefault="00A435DF">
      <w:pPr>
        <w:pStyle w:val="a3"/>
        <w:ind w:left="0"/>
        <w:jc w:val="left"/>
      </w:pPr>
    </w:p>
    <w:p w:rsidR="00A435DF" w:rsidRDefault="00A435DF">
      <w:pPr>
        <w:pStyle w:val="a3"/>
        <w:ind w:left="0"/>
        <w:jc w:val="left"/>
      </w:pPr>
    </w:p>
    <w:p w:rsidR="00A435DF" w:rsidRDefault="00A435DF">
      <w:pPr>
        <w:pStyle w:val="a3"/>
        <w:ind w:left="0"/>
        <w:jc w:val="left"/>
      </w:pPr>
    </w:p>
    <w:p w:rsidR="00A435DF" w:rsidRDefault="00A435DF">
      <w:pPr>
        <w:pStyle w:val="a3"/>
        <w:ind w:left="0"/>
        <w:jc w:val="left"/>
      </w:pPr>
    </w:p>
    <w:p w:rsidR="00A435DF" w:rsidRDefault="00A435DF">
      <w:pPr>
        <w:pStyle w:val="a3"/>
        <w:ind w:left="0"/>
        <w:jc w:val="left"/>
      </w:pPr>
    </w:p>
    <w:p w:rsidR="00EA46FE" w:rsidRPr="00EA46FE" w:rsidRDefault="00EA46FE" w:rsidP="00EA46FE">
      <w:pPr>
        <w:spacing w:before="59"/>
        <w:ind w:left="426" w:right="221"/>
        <w:jc w:val="center"/>
        <w:outlineLvl w:val="1"/>
        <w:rPr>
          <w:b/>
          <w:bCs/>
          <w:spacing w:val="-2"/>
          <w:sz w:val="32"/>
          <w:szCs w:val="28"/>
        </w:rPr>
      </w:pPr>
      <w:r w:rsidRPr="00EA46FE">
        <w:rPr>
          <w:b/>
          <w:bCs/>
          <w:spacing w:val="-2"/>
          <w:sz w:val="32"/>
          <w:szCs w:val="28"/>
        </w:rPr>
        <w:t xml:space="preserve">Муниципальное общеобразовательное учреждение </w:t>
      </w:r>
    </w:p>
    <w:p w:rsidR="00EA46FE" w:rsidRPr="00EA46FE" w:rsidRDefault="00EA46FE" w:rsidP="00EA46FE">
      <w:pPr>
        <w:spacing w:before="59"/>
        <w:ind w:left="426" w:right="221"/>
        <w:jc w:val="center"/>
        <w:outlineLvl w:val="1"/>
        <w:rPr>
          <w:b/>
          <w:bCs/>
          <w:spacing w:val="-2"/>
          <w:sz w:val="32"/>
          <w:szCs w:val="28"/>
        </w:rPr>
      </w:pPr>
      <w:r w:rsidRPr="00EA46FE">
        <w:rPr>
          <w:b/>
          <w:bCs/>
          <w:spacing w:val="-2"/>
          <w:sz w:val="32"/>
          <w:szCs w:val="28"/>
        </w:rPr>
        <w:t>Ивановская средняя общеобразовательная школа</w:t>
      </w:r>
    </w:p>
    <w:p w:rsidR="00EA46FE" w:rsidRPr="00EA46FE" w:rsidRDefault="00EA46FE" w:rsidP="00EA46FE">
      <w:pPr>
        <w:spacing w:before="59"/>
        <w:ind w:left="426" w:right="221"/>
        <w:jc w:val="center"/>
        <w:outlineLvl w:val="1"/>
        <w:rPr>
          <w:b/>
          <w:bCs/>
          <w:spacing w:val="-2"/>
          <w:sz w:val="32"/>
          <w:szCs w:val="28"/>
        </w:rPr>
      </w:pPr>
      <w:r w:rsidRPr="00EA46FE">
        <w:rPr>
          <w:b/>
          <w:bCs/>
          <w:spacing w:val="-2"/>
          <w:sz w:val="32"/>
          <w:szCs w:val="28"/>
        </w:rPr>
        <w:t>(МОУ Ивановская СОШ)</w:t>
      </w:r>
    </w:p>
    <w:p w:rsidR="00EA46FE" w:rsidRPr="00EA46FE" w:rsidRDefault="00EA46FE" w:rsidP="00EA46FE">
      <w:pPr>
        <w:spacing w:before="59"/>
        <w:ind w:right="221"/>
        <w:jc w:val="center"/>
        <w:outlineLvl w:val="1"/>
        <w:rPr>
          <w:b/>
          <w:bCs/>
          <w:spacing w:val="-2"/>
          <w:sz w:val="32"/>
          <w:szCs w:val="28"/>
        </w:rPr>
      </w:pPr>
    </w:p>
    <w:p w:rsidR="00A435DF" w:rsidRDefault="00A435DF">
      <w:pPr>
        <w:pStyle w:val="a3"/>
        <w:spacing w:before="236"/>
        <w:ind w:left="0"/>
        <w:jc w:val="left"/>
      </w:pPr>
    </w:p>
    <w:p w:rsidR="00EA46FE" w:rsidRDefault="00EA46FE">
      <w:pPr>
        <w:pStyle w:val="a4"/>
      </w:pPr>
    </w:p>
    <w:p w:rsidR="00EA46FE" w:rsidRDefault="00EA46FE">
      <w:pPr>
        <w:pStyle w:val="a4"/>
      </w:pPr>
    </w:p>
    <w:p w:rsidR="00EA46FE" w:rsidRDefault="00EA46FE">
      <w:pPr>
        <w:pStyle w:val="a4"/>
      </w:pPr>
    </w:p>
    <w:p w:rsidR="00EA46FE" w:rsidRDefault="00EA46FE">
      <w:pPr>
        <w:pStyle w:val="a4"/>
      </w:pPr>
    </w:p>
    <w:p w:rsidR="00A435DF" w:rsidRDefault="00D74E73">
      <w:pPr>
        <w:pStyle w:val="a4"/>
      </w:pPr>
      <w:r>
        <w:t>Основная</w:t>
      </w:r>
      <w:r>
        <w:rPr>
          <w:spacing w:val="-30"/>
        </w:rPr>
        <w:t xml:space="preserve"> </w:t>
      </w:r>
      <w:r>
        <w:t>образовательная</w:t>
      </w:r>
      <w:r>
        <w:rPr>
          <w:spacing w:val="-30"/>
        </w:rPr>
        <w:t xml:space="preserve"> </w:t>
      </w:r>
      <w:r>
        <w:t>программа начального общего образования</w:t>
      </w:r>
    </w:p>
    <w:p w:rsidR="00A435DF" w:rsidRDefault="00D74E73">
      <w:pPr>
        <w:pStyle w:val="a3"/>
        <w:ind w:left="990" w:right="992" w:firstLine="71"/>
        <w:jc w:val="center"/>
      </w:pPr>
      <w:r>
        <w:t>с изменениями, в соответствии с приказом Министерства просвещения Российской Федерации от 10.11.2025 № 808 «О внесении изменений в</w:t>
      </w:r>
      <w:r>
        <w:rPr>
          <w:spacing w:val="40"/>
        </w:rPr>
        <w:t xml:space="preserve"> </w:t>
      </w:r>
      <w:r>
        <w:t>некоторые приказы Министерства просвещения Российской Федерации, касающиеся</w:t>
      </w:r>
      <w:r>
        <w:rPr>
          <w:spacing w:val="-16"/>
        </w:rPr>
        <w:t xml:space="preserve"> </w:t>
      </w:r>
      <w:r>
        <w:t>федеральных</w:t>
      </w:r>
      <w:r>
        <w:rPr>
          <w:spacing w:val="-16"/>
        </w:rPr>
        <w:t xml:space="preserve"> </w:t>
      </w:r>
      <w:r>
        <w:t>образовательных</w:t>
      </w:r>
      <w:r>
        <w:rPr>
          <w:spacing w:val="-11"/>
        </w:rPr>
        <w:t xml:space="preserve"> </w:t>
      </w:r>
      <w:r>
        <w:t>программ</w:t>
      </w:r>
      <w:r>
        <w:rPr>
          <w:spacing w:val="-14"/>
        </w:rPr>
        <w:t xml:space="preserve"> </w:t>
      </w:r>
      <w:r>
        <w:t>начального</w:t>
      </w:r>
      <w:r>
        <w:rPr>
          <w:spacing w:val="-11"/>
        </w:rPr>
        <w:t xml:space="preserve"> </w:t>
      </w:r>
      <w:r>
        <w:t>общего образования, основного общего образования и</w:t>
      </w:r>
    </w:p>
    <w:p w:rsidR="00A435DF" w:rsidRDefault="00D74E73">
      <w:pPr>
        <w:pStyle w:val="a3"/>
        <w:spacing w:line="318" w:lineRule="exact"/>
        <w:ind w:left="510" w:right="499"/>
        <w:jc w:val="center"/>
      </w:pPr>
      <w:r>
        <w:t>среднего</w:t>
      </w:r>
      <w:r>
        <w:rPr>
          <w:spacing w:val="-14"/>
        </w:rPr>
        <w:t xml:space="preserve"> </w:t>
      </w:r>
      <w:r>
        <w:t>общего</w:t>
      </w:r>
      <w:r>
        <w:rPr>
          <w:spacing w:val="-9"/>
        </w:rPr>
        <w:t xml:space="preserve"> </w:t>
      </w:r>
      <w:r>
        <w:rPr>
          <w:spacing w:val="-2"/>
        </w:rPr>
        <w:t>образования»)</w:t>
      </w:r>
    </w:p>
    <w:p w:rsidR="00A435DF" w:rsidRDefault="00D74E73">
      <w:pPr>
        <w:spacing w:before="5"/>
        <w:ind w:left="510" w:right="500"/>
        <w:jc w:val="center"/>
        <w:rPr>
          <w:sz w:val="40"/>
        </w:rPr>
      </w:pPr>
      <w:r>
        <w:rPr>
          <w:sz w:val="40"/>
        </w:rPr>
        <w:t>(Реализуется</w:t>
      </w:r>
      <w:r>
        <w:rPr>
          <w:spacing w:val="-11"/>
          <w:sz w:val="40"/>
        </w:rPr>
        <w:t xml:space="preserve"> </w:t>
      </w:r>
      <w:r>
        <w:rPr>
          <w:sz w:val="40"/>
        </w:rPr>
        <w:t>с</w:t>
      </w:r>
      <w:r>
        <w:rPr>
          <w:spacing w:val="-10"/>
          <w:sz w:val="40"/>
        </w:rPr>
        <w:t xml:space="preserve"> </w:t>
      </w:r>
      <w:r>
        <w:rPr>
          <w:sz w:val="40"/>
        </w:rPr>
        <w:t>01.09.2026</w:t>
      </w:r>
      <w:r>
        <w:rPr>
          <w:spacing w:val="-8"/>
          <w:sz w:val="40"/>
        </w:rPr>
        <w:t xml:space="preserve"> </w:t>
      </w:r>
      <w:r>
        <w:rPr>
          <w:spacing w:val="-5"/>
          <w:sz w:val="40"/>
        </w:rPr>
        <w:t>г.)</w:t>
      </w:r>
    </w:p>
    <w:p w:rsidR="00A435DF" w:rsidRDefault="00A435DF">
      <w:pPr>
        <w:jc w:val="center"/>
        <w:rPr>
          <w:sz w:val="40"/>
        </w:rPr>
        <w:sectPr w:rsidR="00A435DF">
          <w:type w:val="continuous"/>
          <w:pgSz w:w="11920" w:h="16850"/>
          <w:pgMar w:top="260" w:right="141" w:bottom="280" w:left="992" w:header="720" w:footer="720" w:gutter="0"/>
          <w:cols w:space="720"/>
        </w:sectPr>
      </w:pPr>
    </w:p>
    <w:p w:rsidR="00A435DF" w:rsidRDefault="00D74E73">
      <w:pPr>
        <w:pStyle w:val="1"/>
        <w:spacing w:before="70"/>
        <w:ind w:left="510" w:right="502"/>
        <w:jc w:val="center"/>
      </w:pPr>
      <w:r>
        <w:rPr>
          <w:spacing w:val="-2"/>
        </w:rPr>
        <w:lastRenderedPageBreak/>
        <w:t>Содержание</w:t>
      </w:r>
    </w:p>
    <w:sdt>
      <w:sdtPr>
        <w:rPr>
          <w:i/>
          <w:iCs/>
          <w:sz w:val="22"/>
          <w:szCs w:val="22"/>
        </w:rPr>
        <w:id w:val="-760141488"/>
        <w:docPartObj>
          <w:docPartGallery w:val="Table of Contents"/>
          <w:docPartUnique/>
        </w:docPartObj>
      </w:sdtPr>
      <w:sdtEndPr/>
      <w:sdtContent>
        <w:p w:rsidR="00A435DF" w:rsidRDefault="00D74E73">
          <w:pPr>
            <w:pStyle w:val="10"/>
            <w:tabs>
              <w:tab w:val="left" w:leader="dot" w:pos="9519"/>
            </w:tabs>
            <w:spacing w:before="320"/>
            <w:ind w:left="758"/>
            <w:rPr>
              <w:b w:val="0"/>
            </w:rPr>
          </w:pPr>
          <w:r>
            <w:t>Целевой</w:t>
          </w:r>
          <w:r>
            <w:rPr>
              <w:spacing w:val="-12"/>
            </w:rPr>
            <w:t xml:space="preserve"> </w:t>
          </w:r>
          <w:r>
            <w:rPr>
              <w:spacing w:val="-2"/>
            </w:rPr>
            <w:t>раздел</w:t>
          </w:r>
          <w:r>
            <w:rPr>
              <w:b w:val="0"/>
            </w:rPr>
            <w:tab/>
          </w:r>
          <w:r>
            <w:rPr>
              <w:b w:val="0"/>
              <w:spacing w:val="-12"/>
            </w:rPr>
            <w:t>3</w:t>
          </w:r>
        </w:p>
        <w:p w:rsidR="00A435DF" w:rsidRDefault="00307D6C">
          <w:pPr>
            <w:pStyle w:val="20"/>
            <w:numPr>
              <w:ilvl w:val="1"/>
              <w:numId w:val="67"/>
            </w:numPr>
            <w:tabs>
              <w:tab w:val="left" w:pos="1200"/>
              <w:tab w:val="left" w:leader="dot" w:pos="9870"/>
            </w:tabs>
            <w:spacing w:before="50"/>
            <w:ind w:left="1200" w:hanging="490"/>
          </w:pPr>
          <w:hyperlink w:anchor="_bookmark0" w:history="1">
            <w:r w:rsidR="00D74E73">
              <w:rPr>
                <w:spacing w:val="-2"/>
              </w:rPr>
              <w:t>Пояснительная</w:t>
            </w:r>
            <w:r w:rsidR="00D74E73">
              <w:rPr>
                <w:spacing w:val="-3"/>
              </w:rPr>
              <w:t xml:space="preserve"> </w:t>
            </w:r>
            <w:r w:rsidR="00D74E73">
              <w:rPr>
                <w:spacing w:val="-2"/>
              </w:rPr>
              <w:t>записка</w:t>
            </w:r>
            <w:r w:rsidR="00D74E73">
              <w:tab/>
            </w:r>
            <w:r w:rsidR="00D74E73">
              <w:rPr>
                <w:spacing w:val="-10"/>
              </w:rPr>
              <w:t>3</w:t>
            </w:r>
          </w:hyperlink>
        </w:p>
        <w:p w:rsidR="00A435DF" w:rsidRDefault="00307D6C">
          <w:pPr>
            <w:pStyle w:val="20"/>
            <w:numPr>
              <w:ilvl w:val="1"/>
              <w:numId w:val="67"/>
            </w:numPr>
            <w:tabs>
              <w:tab w:val="left" w:pos="1513"/>
              <w:tab w:val="left" w:pos="3544"/>
              <w:tab w:val="left" w:pos="5237"/>
              <w:tab w:val="left" w:pos="6718"/>
              <w:tab w:val="left" w:leader="dot" w:pos="9915"/>
            </w:tabs>
            <w:spacing w:line="278" w:lineRule="auto"/>
            <w:ind w:left="710" w:right="719" w:firstLine="0"/>
          </w:pPr>
          <w:hyperlink w:anchor="_bookmark1" w:history="1">
            <w:r w:rsidR="00D74E73">
              <w:rPr>
                <w:spacing w:val="-2"/>
              </w:rPr>
              <w:t>Планируемые</w:t>
            </w:r>
            <w:r w:rsidR="00D74E73">
              <w:tab/>
            </w:r>
            <w:r w:rsidR="00D74E73">
              <w:rPr>
                <w:spacing w:val="-2"/>
              </w:rPr>
              <w:t>результаты</w:t>
            </w:r>
            <w:r w:rsidR="00D74E73">
              <w:tab/>
            </w:r>
            <w:r w:rsidR="00D74E73">
              <w:rPr>
                <w:spacing w:val="-2"/>
              </w:rPr>
              <w:t>освоения</w:t>
            </w:r>
            <w:r w:rsidR="00D74E73">
              <w:tab/>
            </w:r>
            <w:proofErr w:type="gramStart"/>
            <w:r w:rsidR="00D74E73">
              <w:t>обучающимися</w:t>
            </w:r>
            <w:proofErr w:type="gramEnd"/>
            <w:r w:rsidR="00D74E73">
              <w:rPr>
                <w:spacing w:val="40"/>
              </w:rPr>
              <w:t xml:space="preserve">  </w:t>
            </w:r>
            <w:r w:rsidR="00D74E73">
              <w:t>основной</w:t>
            </w:r>
          </w:hyperlink>
          <w:r w:rsidR="00D74E73">
            <w:t xml:space="preserve"> </w:t>
          </w:r>
          <w:hyperlink w:anchor="_bookmark1" w:history="1">
            <w:r w:rsidR="00D74E73">
              <w:t>образовательной</w:t>
            </w:r>
            <w:r w:rsidR="00D74E73">
              <w:rPr>
                <w:spacing w:val="-14"/>
              </w:rPr>
              <w:t xml:space="preserve"> </w:t>
            </w:r>
            <w:r w:rsidR="00D74E73">
              <w:t>программы</w:t>
            </w:r>
            <w:r w:rsidR="00D74E73">
              <w:rPr>
                <w:spacing w:val="-9"/>
              </w:rPr>
              <w:t xml:space="preserve"> </w:t>
            </w:r>
            <w:r w:rsidR="00D74E73">
              <w:t>начального</w:t>
            </w:r>
            <w:r w:rsidR="00D74E73">
              <w:rPr>
                <w:spacing w:val="-8"/>
              </w:rPr>
              <w:t xml:space="preserve"> </w:t>
            </w:r>
            <w:r w:rsidR="00D74E73">
              <w:t>общего</w:t>
            </w:r>
            <w:r w:rsidR="00D74E73">
              <w:rPr>
                <w:spacing w:val="-8"/>
              </w:rPr>
              <w:t xml:space="preserve"> </w:t>
            </w:r>
            <w:r w:rsidR="00D74E73">
              <w:rPr>
                <w:spacing w:val="-2"/>
              </w:rPr>
              <w:t>образования</w:t>
            </w:r>
            <w:r w:rsidR="00D74E73">
              <w:tab/>
            </w:r>
            <w:r w:rsidR="00D74E73">
              <w:rPr>
                <w:spacing w:val="-10"/>
              </w:rPr>
              <w:t>7</w:t>
            </w:r>
          </w:hyperlink>
        </w:p>
        <w:p w:rsidR="00A435DF" w:rsidRDefault="00D74E73">
          <w:pPr>
            <w:pStyle w:val="20"/>
            <w:numPr>
              <w:ilvl w:val="1"/>
              <w:numId w:val="67"/>
            </w:numPr>
            <w:tabs>
              <w:tab w:val="left" w:pos="1403"/>
              <w:tab w:val="left" w:pos="2664"/>
              <w:tab w:val="left" w:pos="3768"/>
              <w:tab w:val="left" w:pos="5450"/>
              <w:tab w:val="left" w:leader="dot" w:pos="9747"/>
            </w:tabs>
            <w:spacing w:before="0" w:line="276" w:lineRule="auto"/>
            <w:ind w:left="726" w:right="759" w:firstLine="0"/>
          </w:pPr>
          <w:r>
            <w:rPr>
              <w:spacing w:val="-2"/>
            </w:rPr>
            <w:t>Система</w:t>
          </w:r>
          <w:r>
            <w:tab/>
          </w:r>
          <w:r>
            <w:rPr>
              <w:spacing w:val="-2"/>
            </w:rPr>
            <w:t>оценки</w:t>
          </w:r>
          <w:r>
            <w:tab/>
          </w:r>
          <w:r>
            <w:rPr>
              <w:spacing w:val="-2"/>
            </w:rPr>
            <w:t>достижения</w:t>
          </w:r>
          <w:r>
            <w:tab/>
            <w:t>планируемых</w:t>
          </w:r>
          <w:r>
            <w:rPr>
              <w:spacing w:val="80"/>
            </w:rPr>
            <w:t xml:space="preserve"> </w:t>
          </w:r>
          <w:r>
            <w:t>результатов</w:t>
          </w:r>
          <w:r>
            <w:rPr>
              <w:spacing w:val="80"/>
            </w:rPr>
            <w:t xml:space="preserve"> </w:t>
          </w:r>
          <w:r>
            <w:t>освоения программы</w:t>
          </w:r>
          <w:r>
            <w:rPr>
              <w:spacing w:val="-9"/>
            </w:rPr>
            <w:t xml:space="preserve"> </w:t>
          </w:r>
          <w:r>
            <w:t>начального</w:t>
          </w:r>
          <w:r>
            <w:rPr>
              <w:spacing w:val="-9"/>
            </w:rPr>
            <w:t xml:space="preserve"> </w:t>
          </w:r>
          <w:r>
            <w:t>общего</w:t>
          </w:r>
          <w:r>
            <w:rPr>
              <w:spacing w:val="-7"/>
            </w:rPr>
            <w:t xml:space="preserve"> </w:t>
          </w:r>
          <w:r>
            <w:rPr>
              <w:spacing w:val="-2"/>
            </w:rPr>
            <w:t>образования</w:t>
          </w:r>
          <w:r>
            <w:tab/>
          </w:r>
          <w:r>
            <w:rPr>
              <w:spacing w:val="-5"/>
            </w:rPr>
            <w:t>18</w:t>
          </w:r>
        </w:p>
        <w:p w:rsidR="00A435DF" w:rsidRDefault="00D74E73">
          <w:pPr>
            <w:pStyle w:val="10"/>
            <w:tabs>
              <w:tab w:val="left" w:leader="dot" w:pos="9409"/>
            </w:tabs>
            <w:spacing w:line="316" w:lineRule="exact"/>
            <w:rPr>
              <w:b w:val="0"/>
            </w:rPr>
          </w:pPr>
          <w:r>
            <w:rPr>
              <w:spacing w:val="-4"/>
            </w:rPr>
            <w:t>Содержательный</w:t>
          </w:r>
          <w:r>
            <w:rPr>
              <w:spacing w:val="12"/>
            </w:rPr>
            <w:t xml:space="preserve"> </w:t>
          </w:r>
          <w:r>
            <w:rPr>
              <w:spacing w:val="-2"/>
            </w:rPr>
            <w:t>раздел</w:t>
          </w:r>
          <w:r>
            <w:rPr>
              <w:b w:val="0"/>
            </w:rPr>
            <w:tab/>
          </w:r>
          <w:r>
            <w:rPr>
              <w:b w:val="0"/>
              <w:spacing w:val="-5"/>
            </w:rPr>
            <w:t>32</w:t>
          </w:r>
        </w:p>
        <w:p w:rsidR="00A435DF" w:rsidRDefault="00D74E73">
          <w:pPr>
            <w:pStyle w:val="20"/>
            <w:numPr>
              <w:ilvl w:val="1"/>
              <w:numId w:val="66"/>
            </w:numPr>
            <w:tabs>
              <w:tab w:val="left" w:pos="1220"/>
              <w:tab w:val="left" w:pos="1430"/>
              <w:tab w:val="left" w:leader="dot" w:pos="9759"/>
            </w:tabs>
            <w:spacing w:line="276" w:lineRule="auto"/>
            <w:ind w:right="747" w:hanging="720"/>
          </w:pPr>
          <w:r>
            <w:t>Рабочие</w:t>
          </w:r>
          <w:r>
            <w:rPr>
              <w:spacing w:val="40"/>
            </w:rPr>
            <w:t xml:space="preserve"> </w:t>
          </w:r>
          <w:r>
            <w:t>программы</w:t>
          </w:r>
          <w:r>
            <w:rPr>
              <w:spacing w:val="40"/>
            </w:rPr>
            <w:t xml:space="preserve"> </w:t>
          </w:r>
          <w:r>
            <w:t>учебных</w:t>
          </w:r>
          <w:r>
            <w:rPr>
              <w:spacing w:val="40"/>
            </w:rPr>
            <w:t xml:space="preserve"> </w:t>
          </w:r>
          <w:r>
            <w:t>предметов,</w:t>
          </w:r>
          <w:r>
            <w:rPr>
              <w:spacing w:val="40"/>
            </w:rPr>
            <w:t xml:space="preserve"> </w:t>
          </w:r>
          <w:r>
            <w:t>учебных</w:t>
          </w:r>
          <w:r>
            <w:rPr>
              <w:spacing w:val="40"/>
            </w:rPr>
            <w:t xml:space="preserve"> </w:t>
          </w:r>
          <w:r>
            <w:t>курсов (в</w:t>
          </w:r>
          <w:r>
            <w:rPr>
              <w:spacing w:val="40"/>
            </w:rPr>
            <w:t xml:space="preserve"> </w:t>
          </w:r>
          <w:r>
            <w:t>том</w:t>
          </w:r>
          <w:r>
            <w:rPr>
              <w:spacing w:val="40"/>
            </w:rPr>
            <w:t xml:space="preserve"> </w:t>
          </w:r>
          <w:r>
            <w:t>числе внеурочной деятельности), учебных модулей</w:t>
          </w:r>
          <w:r>
            <w:tab/>
          </w:r>
          <w:r>
            <w:rPr>
              <w:spacing w:val="-6"/>
            </w:rPr>
            <w:t>32</w:t>
          </w:r>
        </w:p>
        <w:p w:rsidR="00A435DF" w:rsidRDefault="00307D6C">
          <w:pPr>
            <w:pStyle w:val="20"/>
            <w:numPr>
              <w:ilvl w:val="1"/>
              <w:numId w:val="66"/>
            </w:numPr>
            <w:tabs>
              <w:tab w:val="left" w:pos="1220"/>
              <w:tab w:val="left" w:pos="1430"/>
              <w:tab w:val="left" w:pos="2894"/>
              <w:tab w:val="left" w:leader="dot" w:pos="9716"/>
            </w:tabs>
            <w:spacing w:before="2" w:line="278" w:lineRule="auto"/>
            <w:ind w:right="790" w:hanging="720"/>
          </w:pPr>
          <w:hyperlink w:anchor="_bookmark2" w:history="1">
            <w:r w:rsidR="00D74E73">
              <w:rPr>
                <w:spacing w:val="-2"/>
              </w:rPr>
              <w:t>Программа</w:t>
            </w:r>
            <w:r w:rsidR="00D74E73">
              <w:tab/>
              <w:t>формирования</w:t>
            </w:r>
            <w:r w:rsidR="00D74E73">
              <w:rPr>
                <w:spacing w:val="40"/>
              </w:rPr>
              <w:t xml:space="preserve">  </w:t>
            </w:r>
            <w:r w:rsidR="00D74E73">
              <w:t>универсальных</w:t>
            </w:r>
            <w:r w:rsidR="00D74E73">
              <w:rPr>
                <w:spacing w:val="40"/>
              </w:rPr>
              <w:t xml:space="preserve">  </w:t>
            </w:r>
            <w:r w:rsidR="00D74E73">
              <w:t>учебных</w:t>
            </w:r>
            <w:r w:rsidR="00D74E73">
              <w:rPr>
                <w:spacing w:val="40"/>
              </w:rPr>
              <w:t xml:space="preserve">  </w:t>
            </w:r>
            <w:r w:rsidR="00D74E73">
              <w:t>действий</w:t>
            </w:r>
            <w:r w:rsidR="00D74E73">
              <w:rPr>
                <w:spacing w:val="40"/>
              </w:rPr>
              <w:t xml:space="preserve">  </w:t>
            </w:r>
            <w:proofErr w:type="gramStart"/>
            <w:r w:rsidR="00D74E73">
              <w:t>у</w:t>
            </w:r>
            <w:proofErr w:type="gramEnd"/>
          </w:hyperlink>
          <w:r w:rsidR="00D74E73">
            <w:rPr>
              <w:spacing w:val="80"/>
            </w:rPr>
            <w:t xml:space="preserve"> </w:t>
          </w:r>
          <w:hyperlink w:anchor="_bookmark2" w:history="1">
            <w:r w:rsidR="00D74E73">
              <w:rPr>
                <w:spacing w:val="-2"/>
              </w:rPr>
              <w:t>обучающихся</w:t>
            </w:r>
            <w:r w:rsidR="00D74E73">
              <w:tab/>
            </w:r>
            <w:r w:rsidR="00D74E73">
              <w:rPr>
                <w:spacing w:val="-5"/>
              </w:rPr>
              <w:t>33</w:t>
            </w:r>
          </w:hyperlink>
        </w:p>
        <w:p w:rsidR="00A435DF" w:rsidRDefault="00307D6C">
          <w:pPr>
            <w:pStyle w:val="20"/>
            <w:numPr>
              <w:ilvl w:val="1"/>
              <w:numId w:val="66"/>
            </w:numPr>
            <w:tabs>
              <w:tab w:val="left" w:pos="1219"/>
              <w:tab w:val="left" w:leader="dot" w:pos="9735"/>
            </w:tabs>
            <w:spacing w:before="0" w:line="314" w:lineRule="exact"/>
            <w:ind w:left="1219" w:hanging="495"/>
          </w:pPr>
          <w:hyperlink w:anchor="_bookmark3" w:history="1">
            <w:r w:rsidR="00D74E73">
              <w:t>Рабочая</w:t>
            </w:r>
            <w:r w:rsidR="00D74E73">
              <w:rPr>
                <w:spacing w:val="-16"/>
              </w:rPr>
              <w:t xml:space="preserve"> </w:t>
            </w:r>
            <w:r w:rsidR="00D74E73">
              <w:t>программа</w:t>
            </w:r>
            <w:r w:rsidR="00D74E73">
              <w:rPr>
                <w:spacing w:val="-16"/>
              </w:rPr>
              <w:t xml:space="preserve"> </w:t>
            </w:r>
            <w:r w:rsidR="00D74E73">
              <w:rPr>
                <w:spacing w:val="-2"/>
              </w:rPr>
              <w:t>воспитания</w:t>
            </w:r>
            <w:r w:rsidR="00D74E73">
              <w:tab/>
            </w:r>
            <w:r w:rsidR="00D74E73">
              <w:rPr>
                <w:spacing w:val="-5"/>
              </w:rPr>
              <w:t>44</w:t>
            </w:r>
          </w:hyperlink>
        </w:p>
        <w:p w:rsidR="00A435DF" w:rsidRDefault="00307D6C">
          <w:pPr>
            <w:pStyle w:val="10"/>
            <w:numPr>
              <w:ilvl w:val="0"/>
              <w:numId w:val="65"/>
            </w:numPr>
            <w:tabs>
              <w:tab w:val="left" w:pos="1161"/>
              <w:tab w:val="left" w:leader="dot" w:pos="9759"/>
            </w:tabs>
            <w:spacing w:before="48"/>
            <w:ind w:hanging="451"/>
            <w:rPr>
              <w:b w:val="0"/>
            </w:rPr>
          </w:pPr>
          <w:hyperlink w:anchor="_bookmark4" w:history="1">
            <w:r w:rsidR="00D74E73">
              <w:rPr>
                <w:spacing w:val="-2"/>
              </w:rPr>
              <w:t>Организационный раздел</w:t>
            </w:r>
            <w:r w:rsidR="00D74E73">
              <w:rPr>
                <w:b w:val="0"/>
              </w:rPr>
              <w:tab/>
            </w:r>
            <w:r w:rsidR="00D74E73">
              <w:rPr>
                <w:b w:val="0"/>
                <w:spacing w:val="-5"/>
              </w:rPr>
              <w:t>45</w:t>
            </w:r>
          </w:hyperlink>
        </w:p>
        <w:p w:rsidR="00A435DF" w:rsidRDefault="00307D6C">
          <w:pPr>
            <w:pStyle w:val="20"/>
            <w:numPr>
              <w:ilvl w:val="1"/>
              <w:numId w:val="65"/>
            </w:numPr>
            <w:tabs>
              <w:tab w:val="left" w:pos="1200"/>
              <w:tab w:val="left" w:leader="dot" w:pos="9719"/>
            </w:tabs>
            <w:ind w:left="1200" w:hanging="490"/>
          </w:pPr>
          <w:hyperlink w:anchor="_bookmark5" w:history="1">
            <w:r w:rsidR="00D74E73">
              <w:t>Учебный</w:t>
            </w:r>
            <w:r w:rsidR="00D74E73">
              <w:rPr>
                <w:spacing w:val="-15"/>
              </w:rPr>
              <w:t xml:space="preserve"> </w:t>
            </w:r>
            <w:r w:rsidR="00D74E73">
              <w:rPr>
                <w:spacing w:val="-4"/>
              </w:rPr>
              <w:t>план</w:t>
            </w:r>
            <w:r w:rsidR="00D74E73">
              <w:tab/>
            </w:r>
            <w:r w:rsidR="00D74E73">
              <w:rPr>
                <w:spacing w:val="-5"/>
              </w:rPr>
              <w:t>45</w:t>
            </w:r>
          </w:hyperlink>
        </w:p>
        <w:p w:rsidR="00A435DF" w:rsidRDefault="00307D6C">
          <w:pPr>
            <w:pStyle w:val="20"/>
            <w:numPr>
              <w:ilvl w:val="1"/>
              <w:numId w:val="65"/>
            </w:numPr>
            <w:tabs>
              <w:tab w:val="left" w:pos="1200"/>
              <w:tab w:val="left" w:leader="dot" w:pos="9714"/>
            </w:tabs>
            <w:spacing w:before="50"/>
            <w:ind w:left="1200" w:hanging="490"/>
          </w:pPr>
          <w:hyperlink w:anchor="_bookmark6" w:history="1">
            <w:r w:rsidR="00D74E73">
              <w:rPr>
                <w:spacing w:val="-2"/>
              </w:rPr>
              <w:t>План</w:t>
            </w:r>
            <w:r w:rsidR="00D74E73">
              <w:rPr>
                <w:spacing w:val="-8"/>
              </w:rPr>
              <w:t xml:space="preserve"> </w:t>
            </w:r>
            <w:r w:rsidR="00D74E73">
              <w:rPr>
                <w:spacing w:val="-2"/>
              </w:rPr>
              <w:t>внеурочной</w:t>
            </w:r>
            <w:r w:rsidR="00D74E73">
              <w:rPr>
                <w:spacing w:val="-5"/>
              </w:rPr>
              <w:t xml:space="preserve"> </w:t>
            </w:r>
            <w:r w:rsidR="00D74E73">
              <w:rPr>
                <w:spacing w:val="-2"/>
              </w:rPr>
              <w:t>деятельности</w:t>
            </w:r>
            <w:r w:rsidR="00D74E73">
              <w:tab/>
            </w:r>
            <w:r w:rsidR="00D74E73">
              <w:rPr>
                <w:spacing w:val="-5"/>
              </w:rPr>
              <w:t>52</w:t>
            </w:r>
          </w:hyperlink>
        </w:p>
        <w:p w:rsidR="00A435DF" w:rsidRDefault="00307D6C">
          <w:pPr>
            <w:pStyle w:val="20"/>
            <w:numPr>
              <w:ilvl w:val="1"/>
              <w:numId w:val="65"/>
            </w:numPr>
            <w:tabs>
              <w:tab w:val="left" w:pos="1200"/>
              <w:tab w:val="left" w:leader="dot" w:pos="9740"/>
            </w:tabs>
            <w:spacing w:before="48"/>
            <w:ind w:left="1200" w:hanging="490"/>
          </w:pPr>
          <w:hyperlink w:anchor="_bookmark7" w:history="1">
            <w:r w:rsidR="00D74E73">
              <w:t>Календарный</w:t>
            </w:r>
            <w:r w:rsidR="00D74E73">
              <w:rPr>
                <w:spacing w:val="-18"/>
              </w:rPr>
              <w:t xml:space="preserve"> </w:t>
            </w:r>
            <w:r w:rsidR="00D74E73">
              <w:t>учебный</w:t>
            </w:r>
            <w:r w:rsidR="00D74E73">
              <w:rPr>
                <w:spacing w:val="-16"/>
              </w:rPr>
              <w:t xml:space="preserve"> </w:t>
            </w:r>
            <w:r w:rsidR="00D74E73">
              <w:rPr>
                <w:spacing w:val="-2"/>
              </w:rPr>
              <w:t>график</w:t>
            </w:r>
            <w:r w:rsidR="00D74E73">
              <w:tab/>
            </w:r>
            <w:r w:rsidR="00D74E73">
              <w:rPr>
                <w:spacing w:val="-5"/>
              </w:rPr>
              <w:t>58</w:t>
            </w:r>
          </w:hyperlink>
        </w:p>
        <w:p w:rsidR="00A435DF" w:rsidRDefault="00307D6C">
          <w:pPr>
            <w:pStyle w:val="20"/>
            <w:numPr>
              <w:ilvl w:val="1"/>
              <w:numId w:val="65"/>
            </w:numPr>
            <w:tabs>
              <w:tab w:val="left" w:pos="1200"/>
              <w:tab w:val="left" w:leader="dot" w:pos="9707"/>
            </w:tabs>
            <w:ind w:left="1200" w:hanging="490"/>
          </w:pPr>
          <w:hyperlink w:anchor="_TOC_250000" w:history="1">
            <w:r w:rsidR="00D74E73">
              <w:t>Календарный</w:t>
            </w:r>
            <w:r w:rsidR="00D74E73">
              <w:rPr>
                <w:spacing w:val="-18"/>
              </w:rPr>
              <w:t xml:space="preserve"> </w:t>
            </w:r>
            <w:r w:rsidR="00D74E73">
              <w:t>план</w:t>
            </w:r>
            <w:r w:rsidR="00D74E73">
              <w:rPr>
                <w:spacing w:val="-15"/>
              </w:rPr>
              <w:t xml:space="preserve"> </w:t>
            </w:r>
            <w:r w:rsidR="00D74E73">
              <w:t>воспитательной</w:t>
            </w:r>
            <w:r w:rsidR="00D74E73">
              <w:rPr>
                <w:spacing w:val="-15"/>
              </w:rPr>
              <w:t xml:space="preserve"> </w:t>
            </w:r>
            <w:r w:rsidR="00D74E73">
              <w:rPr>
                <w:spacing w:val="-2"/>
              </w:rPr>
              <w:t>работы</w:t>
            </w:r>
            <w:r w:rsidR="00D74E73">
              <w:tab/>
            </w:r>
            <w:r w:rsidR="00D74E73">
              <w:rPr>
                <w:spacing w:val="-5"/>
              </w:rPr>
              <w:t>60</w:t>
            </w:r>
          </w:hyperlink>
        </w:p>
        <w:p w:rsidR="00A435DF" w:rsidRDefault="00D74E73">
          <w:pPr>
            <w:pStyle w:val="20"/>
            <w:numPr>
              <w:ilvl w:val="1"/>
              <w:numId w:val="65"/>
            </w:numPr>
            <w:tabs>
              <w:tab w:val="left" w:pos="1318"/>
              <w:tab w:val="left" w:leader="dot" w:pos="9699"/>
            </w:tabs>
            <w:spacing w:before="51" w:line="276" w:lineRule="auto"/>
            <w:ind w:left="710" w:right="807" w:firstLine="0"/>
          </w:pPr>
          <w:r>
            <w:t>Характеристика</w:t>
          </w:r>
          <w:r>
            <w:rPr>
              <w:spacing w:val="40"/>
            </w:rPr>
            <w:t xml:space="preserve"> </w:t>
          </w:r>
          <w:r>
            <w:t>условий</w:t>
          </w:r>
          <w:r>
            <w:rPr>
              <w:spacing w:val="40"/>
            </w:rPr>
            <w:t xml:space="preserve"> </w:t>
          </w:r>
          <w:r>
            <w:t>реализации</w:t>
          </w:r>
          <w:r>
            <w:rPr>
              <w:spacing w:val="40"/>
            </w:rPr>
            <w:t xml:space="preserve"> </w:t>
          </w:r>
          <w:r>
            <w:t>программы</w:t>
          </w:r>
          <w:r>
            <w:rPr>
              <w:spacing w:val="40"/>
            </w:rPr>
            <w:t xml:space="preserve"> </w:t>
          </w:r>
          <w:r>
            <w:t>начального</w:t>
          </w:r>
          <w:r>
            <w:rPr>
              <w:spacing w:val="40"/>
            </w:rPr>
            <w:t xml:space="preserve"> </w:t>
          </w:r>
          <w:r>
            <w:t>общего образования</w:t>
          </w:r>
          <w:r>
            <w:rPr>
              <w:spacing w:val="-7"/>
            </w:rPr>
            <w:t xml:space="preserve"> </w:t>
          </w:r>
          <w:r>
            <w:t>в</w:t>
          </w:r>
          <w:r>
            <w:rPr>
              <w:spacing w:val="-9"/>
            </w:rPr>
            <w:t xml:space="preserve"> </w:t>
          </w:r>
          <w:r>
            <w:t>соответствии</w:t>
          </w:r>
          <w:r>
            <w:rPr>
              <w:spacing w:val="-10"/>
            </w:rPr>
            <w:t xml:space="preserve"> </w:t>
          </w:r>
          <w:r>
            <w:t>с</w:t>
          </w:r>
          <w:r>
            <w:rPr>
              <w:spacing w:val="-7"/>
            </w:rPr>
            <w:t xml:space="preserve"> </w:t>
          </w:r>
          <w:r>
            <w:t>требованиями</w:t>
          </w:r>
          <w:r>
            <w:rPr>
              <w:spacing w:val="-5"/>
            </w:rPr>
            <w:t xml:space="preserve"> </w:t>
          </w:r>
          <w:r>
            <w:rPr>
              <w:spacing w:val="-4"/>
            </w:rPr>
            <w:t>ФГОС</w:t>
          </w:r>
          <w:r>
            <w:tab/>
          </w:r>
          <w:r>
            <w:rPr>
              <w:spacing w:val="-5"/>
            </w:rPr>
            <w:t>60</w:t>
          </w:r>
        </w:p>
        <w:p w:rsidR="00A435DF" w:rsidRDefault="00D74E73">
          <w:pPr>
            <w:pStyle w:val="3"/>
            <w:tabs>
              <w:tab w:val="left" w:leader="dot" w:pos="9685"/>
            </w:tabs>
            <w:rPr>
              <w:b w:val="0"/>
              <w:i w:val="0"/>
              <w:sz w:val="28"/>
            </w:rPr>
          </w:pPr>
          <w:r>
            <w:rPr>
              <w:i w:val="0"/>
              <w:spacing w:val="-2"/>
              <w:sz w:val="28"/>
            </w:rPr>
            <w:t>Приложения</w:t>
          </w:r>
          <w:r>
            <w:rPr>
              <w:b w:val="0"/>
              <w:i w:val="0"/>
              <w:sz w:val="28"/>
            </w:rPr>
            <w:tab/>
          </w:r>
          <w:r>
            <w:rPr>
              <w:b w:val="0"/>
              <w:i w:val="0"/>
              <w:spacing w:val="-5"/>
              <w:sz w:val="28"/>
            </w:rPr>
            <w:t>81</w:t>
          </w:r>
        </w:p>
      </w:sdtContent>
    </w:sdt>
    <w:p w:rsidR="00A435DF" w:rsidRDefault="00D74E73">
      <w:pPr>
        <w:pStyle w:val="a3"/>
        <w:spacing w:before="52" w:line="278" w:lineRule="auto"/>
        <w:jc w:val="left"/>
      </w:pPr>
      <w:r>
        <w:t>Приложение</w:t>
      </w:r>
      <w:r>
        <w:rPr>
          <w:spacing w:val="-6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«Рабочие</w:t>
      </w:r>
      <w:r>
        <w:rPr>
          <w:spacing w:val="-4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предметов,</w:t>
      </w:r>
      <w:r>
        <w:rPr>
          <w:spacing w:val="-5"/>
        </w:rPr>
        <w:t xml:space="preserve"> </w:t>
      </w:r>
      <w:r>
        <w:t>курсов</w:t>
      </w:r>
      <w:r>
        <w:rPr>
          <w:spacing w:val="-5"/>
        </w:rPr>
        <w:t xml:space="preserve"> </w:t>
      </w:r>
      <w:r>
        <w:t xml:space="preserve">внеурочной </w:t>
      </w:r>
      <w:r>
        <w:rPr>
          <w:spacing w:val="-2"/>
        </w:rPr>
        <w:t>деятельности»</w:t>
      </w:r>
    </w:p>
    <w:p w:rsidR="00A435DF" w:rsidRDefault="00D74E73">
      <w:pPr>
        <w:pStyle w:val="a3"/>
        <w:spacing w:line="278" w:lineRule="auto"/>
        <w:jc w:val="left"/>
      </w:pPr>
      <w:r>
        <w:t>Приложение</w:t>
      </w:r>
      <w:r>
        <w:rPr>
          <w:spacing w:val="-8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«Методический</w:t>
      </w:r>
      <w:r>
        <w:rPr>
          <w:spacing w:val="-5"/>
        </w:rPr>
        <w:t xml:space="preserve"> </w:t>
      </w:r>
      <w:r>
        <w:t>инструментарий</w:t>
      </w:r>
      <w:r>
        <w:rPr>
          <w:spacing w:val="-5"/>
        </w:rPr>
        <w:t xml:space="preserve"> </w:t>
      </w:r>
      <w:r>
        <w:t>системы</w:t>
      </w:r>
      <w:r>
        <w:rPr>
          <w:spacing w:val="-8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достижения планируемых результатов»</w:t>
      </w:r>
    </w:p>
    <w:p w:rsidR="00A435DF" w:rsidRDefault="00D74E73">
      <w:pPr>
        <w:pStyle w:val="a3"/>
        <w:spacing w:line="317" w:lineRule="exact"/>
        <w:jc w:val="left"/>
      </w:pPr>
      <w:r>
        <w:t>Приложение</w:t>
      </w:r>
      <w:r>
        <w:rPr>
          <w:spacing w:val="-9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«Рабочая</w:t>
      </w:r>
      <w:r>
        <w:rPr>
          <w:spacing w:val="-6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rPr>
          <w:spacing w:val="-2"/>
        </w:rPr>
        <w:t>воспитания»</w:t>
      </w:r>
    </w:p>
    <w:p w:rsidR="00A435DF" w:rsidRDefault="00D74E73">
      <w:pPr>
        <w:pStyle w:val="a3"/>
        <w:spacing w:before="47"/>
        <w:jc w:val="left"/>
      </w:pPr>
      <w:r>
        <w:t>Приложение</w:t>
      </w:r>
      <w:r>
        <w:rPr>
          <w:spacing w:val="-20"/>
        </w:rPr>
        <w:t xml:space="preserve"> </w:t>
      </w:r>
      <w:r>
        <w:t>4</w:t>
      </w:r>
      <w:r>
        <w:rPr>
          <w:spacing w:val="-13"/>
        </w:rPr>
        <w:t xml:space="preserve"> </w:t>
      </w:r>
      <w:r>
        <w:t>«Календарный</w:t>
      </w:r>
      <w:r>
        <w:rPr>
          <w:spacing w:val="-15"/>
        </w:rPr>
        <w:t xml:space="preserve"> </w:t>
      </w:r>
      <w:r>
        <w:t>план</w:t>
      </w:r>
      <w:r>
        <w:rPr>
          <w:spacing w:val="-16"/>
        </w:rPr>
        <w:t xml:space="preserve"> </w:t>
      </w:r>
      <w:r>
        <w:t>воспитательной</w:t>
      </w:r>
      <w:r>
        <w:rPr>
          <w:spacing w:val="-16"/>
        </w:rPr>
        <w:t xml:space="preserve"> </w:t>
      </w:r>
      <w:r>
        <w:rPr>
          <w:spacing w:val="-2"/>
        </w:rPr>
        <w:t>работы»</w:t>
      </w:r>
    </w:p>
    <w:p w:rsidR="00A435DF" w:rsidRDefault="00A435DF">
      <w:pPr>
        <w:pStyle w:val="a3"/>
        <w:jc w:val="left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1"/>
        <w:numPr>
          <w:ilvl w:val="0"/>
          <w:numId w:val="64"/>
        </w:numPr>
        <w:tabs>
          <w:tab w:val="left" w:pos="1069"/>
        </w:tabs>
        <w:spacing w:before="70"/>
        <w:ind w:left="1069" w:hanging="359"/>
        <w:jc w:val="both"/>
      </w:pPr>
      <w:r>
        <w:lastRenderedPageBreak/>
        <w:t>Целевой</w:t>
      </w:r>
      <w:r>
        <w:rPr>
          <w:spacing w:val="-12"/>
        </w:rPr>
        <w:t xml:space="preserve"> </w:t>
      </w:r>
      <w:r>
        <w:rPr>
          <w:spacing w:val="-2"/>
        </w:rPr>
        <w:t>раздел</w:t>
      </w:r>
    </w:p>
    <w:p w:rsidR="00A435DF" w:rsidRDefault="00D74E73">
      <w:pPr>
        <w:pStyle w:val="1"/>
        <w:numPr>
          <w:ilvl w:val="1"/>
          <w:numId w:val="64"/>
        </w:numPr>
        <w:tabs>
          <w:tab w:val="left" w:pos="1428"/>
        </w:tabs>
        <w:spacing w:before="51"/>
        <w:ind w:left="1428" w:hanging="718"/>
        <w:jc w:val="both"/>
      </w:pPr>
      <w:bookmarkStart w:id="0" w:name="_bookmark0"/>
      <w:bookmarkEnd w:id="0"/>
      <w:r>
        <w:rPr>
          <w:spacing w:val="-2"/>
        </w:rPr>
        <w:t>Пояснительная</w:t>
      </w:r>
      <w:r>
        <w:rPr>
          <w:spacing w:val="2"/>
        </w:rPr>
        <w:t xml:space="preserve"> </w:t>
      </w:r>
      <w:r>
        <w:rPr>
          <w:spacing w:val="-2"/>
        </w:rPr>
        <w:t>записка</w:t>
      </w:r>
    </w:p>
    <w:p w:rsidR="00A435DF" w:rsidRDefault="00D74E73" w:rsidP="000340D4">
      <w:pPr>
        <w:pStyle w:val="a3"/>
        <w:spacing w:before="43"/>
        <w:ind w:right="697" w:firstLine="707"/>
      </w:pPr>
      <w:r>
        <w:t>Основная образовательная программа начального общего образования (далее – ООП НОО) муниципального общеобразовательного учреждения</w:t>
      </w:r>
      <w:r>
        <w:rPr>
          <w:spacing w:val="-11"/>
        </w:rPr>
        <w:t xml:space="preserve"> </w:t>
      </w:r>
      <w:r w:rsidR="000340D4">
        <w:rPr>
          <w:spacing w:val="-11"/>
        </w:rPr>
        <w:t xml:space="preserve">Ивановская </w:t>
      </w:r>
      <w:r w:rsidR="000340D4">
        <w:t>средняя</w:t>
      </w:r>
      <w:r>
        <w:rPr>
          <w:spacing w:val="-15"/>
        </w:rPr>
        <w:t xml:space="preserve"> </w:t>
      </w:r>
      <w:r>
        <w:t>общеобразовательн</w:t>
      </w:r>
      <w:r w:rsidR="000340D4">
        <w:t>ая</w:t>
      </w:r>
      <w:r>
        <w:rPr>
          <w:spacing w:val="-13"/>
        </w:rPr>
        <w:t xml:space="preserve"> </w:t>
      </w:r>
      <w:r>
        <w:t>школ</w:t>
      </w:r>
      <w:r w:rsidR="000340D4">
        <w:t>а</w:t>
      </w:r>
      <w:r>
        <w:rPr>
          <w:spacing w:val="-10"/>
        </w:rPr>
        <w:t xml:space="preserve"> </w:t>
      </w:r>
      <w:proofErr w:type="gramStart"/>
      <w:r>
        <w:t>(</w:t>
      </w:r>
      <w:r>
        <w:rPr>
          <w:spacing w:val="-14"/>
        </w:rPr>
        <w:t xml:space="preserve"> </w:t>
      </w:r>
      <w:proofErr w:type="gramEnd"/>
      <w:r>
        <w:t>далее</w:t>
      </w:r>
      <w:r>
        <w:rPr>
          <w:spacing w:val="-11"/>
        </w:rPr>
        <w:t xml:space="preserve"> </w:t>
      </w:r>
      <w:r>
        <w:t>–</w:t>
      </w:r>
      <w:r>
        <w:rPr>
          <w:spacing w:val="-13"/>
        </w:rPr>
        <w:t xml:space="preserve"> </w:t>
      </w:r>
      <w:r w:rsidR="000340D4" w:rsidRPr="00D74E73">
        <w:t>МОУ Ивановская СОШ</w:t>
      </w:r>
      <w:r>
        <w:t xml:space="preserve">) разработана в соответствии с требованиями федерального </w:t>
      </w:r>
      <w:r>
        <w:rPr>
          <w:spacing w:val="-2"/>
        </w:rPr>
        <w:t xml:space="preserve">государственного образовательного стандарта начального общего образования </w:t>
      </w:r>
      <w:r>
        <w:t>(далее – ФГОС НОО), на основании следующих нормативных документов: Федеральный Закон от 29.12.2012 г. № 273-ФЗ «Об образовании в РФ» (с изменениями); Федеральный государственный образовательный стандарт начального общего образования, утвержденный приказом Министерства просвещения РФ от 31.05.2021 г. № 286; Приказ Министерства просвещения РФ от 22 марта 2021 г. №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</w:t>
      </w:r>
      <w:r>
        <w:rPr>
          <w:spacing w:val="-4"/>
        </w:rPr>
        <w:t xml:space="preserve"> </w:t>
      </w:r>
      <w:r>
        <w:t>общего,</w:t>
      </w:r>
      <w:r>
        <w:rPr>
          <w:spacing w:val="-6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среднего</w:t>
      </w:r>
      <w:r>
        <w:rPr>
          <w:spacing w:val="-4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образования”;</w:t>
      </w:r>
      <w:r>
        <w:rPr>
          <w:spacing w:val="-1"/>
        </w:rPr>
        <w:t xml:space="preserve"> </w:t>
      </w:r>
      <w:r>
        <w:t>ФОП НОО,</w:t>
      </w:r>
      <w:r>
        <w:rPr>
          <w:spacing w:val="-1"/>
        </w:rPr>
        <w:t xml:space="preserve"> </w:t>
      </w:r>
      <w:r>
        <w:t>утвержденной приказом Министерства</w:t>
      </w:r>
      <w:r>
        <w:rPr>
          <w:spacing w:val="-2"/>
        </w:rPr>
        <w:t xml:space="preserve"> </w:t>
      </w:r>
      <w:r>
        <w:t>просвещения</w:t>
      </w:r>
      <w:r>
        <w:rPr>
          <w:spacing w:val="-1"/>
        </w:rPr>
        <w:t xml:space="preserve"> </w:t>
      </w:r>
      <w:r>
        <w:t>РФ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18 мая</w:t>
      </w:r>
      <w:r>
        <w:rPr>
          <w:spacing w:val="-2"/>
        </w:rPr>
        <w:t xml:space="preserve"> </w:t>
      </w:r>
      <w:r>
        <w:t>2023</w:t>
      </w:r>
    </w:p>
    <w:p w:rsidR="00A435DF" w:rsidRDefault="00D74E73">
      <w:pPr>
        <w:pStyle w:val="a3"/>
        <w:spacing w:before="1"/>
        <w:ind w:right="702"/>
      </w:pPr>
      <w:r>
        <w:t>№372</w:t>
      </w:r>
      <w:r>
        <w:rPr>
          <w:spacing w:val="-13"/>
        </w:rPr>
        <w:t xml:space="preserve"> </w:t>
      </w:r>
      <w:r>
        <w:t>«Об</w:t>
      </w:r>
      <w:r>
        <w:rPr>
          <w:spacing w:val="-15"/>
        </w:rPr>
        <w:t xml:space="preserve"> </w:t>
      </w:r>
      <w:r>
        <w:t>утверждении</w:t>
      </w:r>
      <w:r>
        <w:rPr>
          <w:spacing w:val="-14"/>
        </w:rPr>
        <w:t xml:space="preserve"> </w:t>
      </w:r>
      <w:r>
        <w:t>федеральной</w:t>
      </w:r>
      <w:r>
        <w:rPr>
          <w:spacing w:val="-14"/>
        </w:rPr>
        <w:t xml:space="preserve"> </w:t>
      </w:r>
      <w:r>
        <w:t>образовательной</w:t>
      </w:r>
      <w:r>
        <w:rPr>
          <w:spacing w:val="-15"/>
        </w:rPr>
        <w:t xml:space="preserve"> </w:t>
      </w:r>
      <w:r>
        <w:t>программы</w:t>
      </w:r>
      <w:r>
        <w:rPr>
          <w:spacing w:val="-13"/>
        </w:rPr>
        <w:t xml:space="preserve"> </w:t>
      </w:r>
      <w:r>
        <w:t xml:space="preserve">начального общего образования»; Устав </w:t>
      </w:r>
      <w:r w:rsidR="000340D4" w:rsidRPr="00D74E73">
        <w:t>МОУ Ивановская СОШ</w:t>
      </w:r>
      <w:r>
        <w:t xml:space="preserve">; Программа развития </w:t>
      </w:r>
      <w:r w:rsidR="000340D4" w:rsidRPr="00D74E73">
        <w:t>МОУ Ивановская СОШ</w:t>
      </w:r>
      <w:r>
        <w:t>, с учетом образовательных потребностей и запросов участников образовательных отношений.</w:t>
      </w:r>
    </w:p>
    <w:p w:rsidR="00A435DF" w:rsidRDefault="00D74E73">
      <w:pPr>
        <w:pStyle w:val="a3"/>
        <w:spacing w:before="1"/>
        <w:ind w:right="698" w:firstLine="707"/>
      </w:pPr>
      <w:proofErr w:type="gramStart"/>
      <w:r>
        <w:t>ООП</w:t>
      </w:r>
      <w:r>
        <w:rPr>
          <w:spacing w:val="-3"/>
        </w:rPr>
        <w:t xml:space="preserve"> </w:t>
      </w:r>
      <w:r>
        <w:t>НОО является</w:t>
      </w:r>
      <w:r>
        <w:rPr>
          <w:spacing w:val="-2"/>
        </w:rPr>
        <w:t xml:space="preserve"> </w:t>
      </w:r>
      <w:r>
        <w:t>основным</w:t>
      </w:r>
      <w:r>
        <w:rPr>
          <w:spacing w:val="-1"/>
        </w:rPr>
        <w:t xml:space="preserve"> </w:t>
      </w:r>
      <w:r>
        <w:t>документом,</w:t>
      </w:r>
      <w:r>
        <w:rPr>
          <w:spacing w:val="-2"/>
        </w:rPr>
        <w:t xml:space="preserve"> </w:t>
      </w:r>
      <w:r>
        <w:t>определяющим</w:t>
      </w:r>
      <w:r>
        <w:rPr>
          <w:spacing w:val="-3"/>
        </w:rPr>
        <w:t xml:space="preserve"> </w:t>
      </w:r>
      <w:r>
        <w:t xml:space="preserve">содержание общего образования, а также регламентирующим образовательную деятельность </w:t>
      </w:r>
      <w:r w:rsidR="000340D4" w:rsidRPr="00D74E73">
        <w:t>МОУ Ивановская СОШ</w:t>
      </w:r>
      <w:r>
        <w:t xml:space="preserve"> в единстве урочной и внеурочной деятельности при учете установленного ФГОС НОО соотношения обязательной части программы и части, формируемой участниками образовательного процесса.</w:t>
      </w:r>
      <w:proofErr w:type="gramEnd"/>
    </w:p>
    <w:p w:rsidR="00A435DF" w:rsidRDefault="00D74E73">
      <w:pPr>
        <w:spacing w:before="8" w:line="235" w:lineRule="auto"/>
        <w:ind w:left="1418" w:right="3195" w:firstLine="2496"/>
        <w:jc w:val="both"/>
        <w:rPr>
          <w:sz w:val="28"/>
        </w:rPr>
      </w:pPr>
      <w:r>
        <w:rPr>
          <w:b/>
          <w:sz w:val="28"/>
        </w:rPr>
        <w:t>Цели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ООП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НОО Целями </w:t>
      </w:r>
      <w:r>
        <w:rPr>
          <w:sz w:val="28"/>
        </w:rPr>
        <w:t>реализации ООП НОО являются:</w:t>
      </w:r>
    </w:p>
    <w:p w:rsidR="00A435DF" w:rsidRDefault="00D74E73">
      <w:pPr>
        <w:pStyle w:val="a5"/>
        <w:numPr>
          <w:ilvl w:val="0"/>
          <w:numId w:val="63"/>
        </w:numPr>
        <w:tabs>
          <w:tab w:val="left" w:pos="1577"/>
        </w:tabs>
        <w:spacing w:before="4"/>
        <w:ind w:right="703" w:firstLine="707"/>
        <w:rPr>
          <w:sz w:val="28"/>
        </w:rPr>
      </w:pPr>
      <w:r>
        <w:rPr>
          <w:sz w:val="28"/>
        </w:rPr>
        <w:t>обеспечение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конституционного</w:t>
      </w:r>
      <w:r>
        <w:rPr>
          <w:spacing w:val="-8"/>
          <w:sz w:val="28"/>
        </w:rPr>
        <w:t xml:space="preserve"> </w:t>
      </w:r>
      <w:r>
        <w:rPr>
          <w:sz w:val="28"/>
        </w:rPr>
        <w:t>права</w:t>
      </w:r>
      <w:r>
        <w:rPr>
          <w:spacing w:val="-6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10"/>
          <w:sz w:val="28"/>
        </w:rPr>
        <w:t xml:space="preserve"> </w:t>
      </w:r>
      <w:r>
        <w:rPr>
          <w:sz w:val="28"/>
        </w:rPr>
        <w:t>гражданина Российской Федерации, на получение качественного образования, включающего обучение, развитие и воспитание каждого обучающегося;</w:t>
      </w:r>
    </w:p>
    <w:p w:rsidR="00A435DF" w:rsidRDefault="00D74E73">
      <w:pPr>
        <w:pStyle w:val="a5"/>
        <w:numPr>
          <w:ilvl w:val="0"/>
          <w:numId w:val="63"/>
        </w:numPr>
        <w:tabs>
          <w:tab w:val="left" w:pos="1711"/>
        </w:tabs>
        <w:spacing w:before="2"/>
        <w:ind w:right="714" w:firstLine="707"/>
        <w:rPr>
          <w:sz w:val="28"/>
        </w:rPr>
      </w:pPr>
      <w:r>
        <w:rPr>
          <w:sz w:val="28"/>
        </w:rPr>
        <w:t>организация учебного процесса с учётом целей, содержания и планируемых результатов начального общего образования, отражённых в ФГОС НОО;</w:t>
      </w:r>
    </w:p>
    <w:p w:rsidR="00A435DF" w:rsidRDefault="00D74E73">
      <w:pPr>
        <w:pStyle w:val="a5"/>
        <w:numPr>
          <w:ilvl w:val="0"/>
          <w:numId w:val="63"/>
        </w:numPr>
        <w:tabs>
          <w:tab w:val="left" w:pos="1608"/>
        </w:tabs>
        <w:ind w:right="713" w:firstLine="707"/>
        <w:rPr>
          <w:sz w:val="28"/>
        </w:rPr>
      </w:pPr>
      <w:r>
        <w:rPr>
          <w:sz w:val="28"/>
        </w:rPr>
        <w:t>создание условий для свободного развития каждого обучающегося с учётом его потребностей, возможностей и стремления к самореализации;</w:t>
      </w:r>
    </w:p>
    <w:p w:rsidR="00A435DF" w:rsidRDefault="00D74E73">
      <w:pPr>
        <w:pStyle w:val="a5"/>
        <w:numPr>
          <w:ilvl w:val="0"/>
          <w:numId w:val="63"/>
        </w:numPr>
        <w:tabs>
          <w:tab w:val="left" w:pos="1625"/>
        </w:tabs>
        <w:ind w:right="713" w:firstLine="707"/>
        <w:rPr>
          <w:sz w:val="28"/>
        </w:rPr>
      </w:pPr>
      <w:proofErr w:type="gramStart"/>
      <w:r>
        <w:rPr>
          <w:sz w:val="28"/>
        </w:rPr>
        <w:t>организация деятельности педагогического коллектива по созданию индивидуальных программ и учебных планов для одарённых, успешных обучающихся и (или) для детей социальных групп, нуждающихся в особом внимании и поддержке.</w:t>
      </w:r>
      <w:proofErr w:type="gramEnd"/>
    </w:p>
    <w:p w:rsidR="00A435DF" w:rsidRDefault="00D74E73">
      <w:pPr>
        <w:pStyle w:val="a3"/>
        <w:spacing w:line="318" w:lineRule="exact"/>
        <w:ind w:left="1418"/>
      </w:pPr>
      <w:r>
        <w:rPr>
          <w:spacing w:val="-2"/>
        </w:rPr>
        <w:t>Достижение</w:t>
      </w:r>
      <w:r>
        <w:t xml:space="preserve"> </w:t>
      </w:r>
      <w:r>
        <w:rPr>
          <w:spacing w:val="-2"/>
        </w:rPr>
        <w:t>поставленных</w:t>
      </w:r>
      <w:r>
        <w:rPr>
          <w:spacing w:val="2"/>
        </w:rPr>
        <w:t xml:space="preserve"> </w:t>
      </w:r>
      <w:r>
        <w:rPr>
          <w:spacing w:val="-2"/>
        </w:rPr>
        <w:t>целей</w:t>
      </w:r>
      <w:r>
        <w:rPr>
          <w:spacing w:val="4"/>
        </w:rPr>
        <w:t xml:space="preserve"> </w:t>
      </w:r>
      <w:r>
        <w:rPr>
          <w:spacing w:val="-2"/>
        </w:rPr>
        <w:t>предусматривает</w:t>
      </w:r>
      <w:r>
        <w:rPr>
          <w:spacing w:val="1"/>
        </w:rPr>
        <w:t xml:space="preserve"> </w:t>
      </w:r>
      <w:r>
        <w:rPr>
          <w:spacing w:val="-2"/>
        </w:rPr>
        <w:t>решение</w:t>
      </w:r>
      <w:r>
        <w:t xml:space="preserve"> </w:t>
      </w:r>
      <w:r>
        <w:rPr>
          <w:spacing w:val="-2"/>
        </w:rPr>
        <w:t>следующих</w:t>
      </w:r>
    </w:p>
    <w:p w:rsidR="00A435DF" w:rsidRDefault="00D74E73">
      <w:pPr>
        <w:pStyle w:val="1"/>
        <w:spacing w:line="322" w:lineRule="exact"/>
        <w:rPr>
          <w:b w:val="0"/>
        </w:rPr>
      </w:pPr>
      <w:r>
        <w:rPr>
          <w:spacing w:val="-2"/>
        </w:rPr>
        <w:t>основных</w:t>
      </w:r>
      <w:r>
        <w:rPr>
          <w:spacing w:val="-3"/>
        </w:rPr>
        <w:t xml:space="preserve"> </w:t>
      </w:r>
      <w:r>
        <w:rPr>
          <w:spacing w:val="-2"/>
        </w:rPr>
        <w:t>задач</w:t>
      </w:r>
      <w:r>
        <w:rPr>
          <w:b w:val="0"/>
          <w:spacing w:val="-2"/>
        </w:rPr>
        <w:t>:</w:t>
      </w:r>
    </w:p>
    <w:p w:rsidR="00A435DF" w:rsidRDefault="00D74E73">
      <w:pPr>
        <w:pStyle w:val="a5"/>
        <w:numPr>
          <w:ilvl w:val="0"/>
          <w:numId w:val="63"/>
        </w:numPr>
        <w:tabs>
          <w:tab w:val="left" w:pos="1573"/>
        </w:tabs>
        <w:spacing w:before="3"/>
        <w:ind w:left="1573" w:hanging="155"/>
        <w:rPr>
          <w:sz w:val="28"/>
        </w:rPr>
      </w:pPr>
      <w:r>
        <w:rPr>
          <w:spacing w:val="-2"/>
          <w:sz w:val="28"/>
        </w:rPr>
        <w:t>формирование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общей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культуры,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гражданско-патриотическое,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духовно-</w:t>
      </w:r>
    </w:p>
    <w:p w:rsidR="00A435DF" w:rsidRDefault="00A435DF">
      <w:pPr>
        <w:pStyle w:val="a5"/>
        <w:rPr>
          <w:sz w:val="28"/>
        </w:rPr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 w:line="242" w:lineRule="auto"/>
        <w:ind w:right="710"/>
      </w:pPr>
      <w:r>
        <w:lastRenderedPageBreak/>
        <w:t>нравственное воспитание, интеллектуальное развитие, становление творческих способностей, сохранение и укрепление здоровья;</w:t>
      </w:r>
    </w:p>
    <w:p w:rsidR="00A435DF" w:rsidRDefault="00D74E73">
      <w:pPr>
        <w:pStyle w:val="a5"/>
        <w:numPr>
          <w:ilvl w:val="0"/>
          <w:numId w:val="63"/>
        </w:numPr>
        <w:tabs>
          <w:tab w:val="left" w:pos="1654"/>
        </w:tabs>
        <w:spacing w:before="1"/>
        <w:ind w:right="710" w:firstLine="707"/>
        <w:rPr>
          <w:sz w:val="28"/>
        </w:rPr>
      </w:pPr>
      <w:r>
        <w:rPr>
          <w:sz w:val="28"/>
        </w:rPr>
        <w:t xml:space="preserve">обеспечение планируемых результатов по освоению </w:t>
      </w:r>
      <w:proofErr w:type="gramStart"/>
      <w:r>
        <w:rPr>
          <w:sz w:val="28"/>
        </w:rPr>
        <w:t>обучающимся</w:t>
      </w:r>
      <w:proofErr w:type="gramEnd"/>
      <w:r>
        <w:rPr>
          <w:sz w:val="28"/>
        </w:rPr>
        <w:t xml:space="preserve"> целевых установок, приобретению знаний, умений, навыков, определяемых личностными, семейными, общественными, государственными потребностями и возможностями обучающегося, индивидуальными особенностями его развития и состояния здоровья;</w:t>
      </w:r>
    </w:p>
    <w:p w:rsidR="00A435DF" w:rsidRDefault="00D74E73">
      <w:pPr>
        <w:pStyle w:val="a5"/>
        <w:numPr>
          <w:ilvl w:val="0"/>
          <w:numId w:val="63"/>
        </w:numPr>
        <w:tabs>
          <w:tab w:val="left" w:pos="1805"/>
        </w:tabs>
        <w:ind w:right="714" w:firstLine="707"/>
        <w:rPr>
          <w:sz w:val="28"/>
        </w:rPr>
      </w:pPr>
      <w:r>
        <w:rPr>
          <w:sz w:val="28"/>
        </w:rPr>
        <w:t>становление и развитие личности в ее индивидуальности, самобытности, уникальности и неповторимости;</w:t>
      </w:r>
    </w:p>
    <w:p w:rsidR="00A435DF" w:rsidRDefault="00D74E73">
      <w:pPr>
        <w:pStyle w:val="a5"/>
        <w:numPr>
          <w:ilvl w:val="0"/>
          <w:numId w:val="63"/>
        </w:numPr>
        <w:tabs>
          <w:tab w:val="left" w:pos="1584"/>
        </w:tabs>
        <w:ind w:right="710" w:firstLine="707"/>
        <w:rPr>
          <w:sz w:val="28"/>
        </w:rPr>
      </w:pPr>
      <w:r>
        <w:rPr>
          <w:sz w:val="28"/>
        </w:rPr>
        <w:t>обеспечение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преемственности начального общего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основного общего </w:t>
      </w:r>
      <w:r>
        <w:rPr>
          <w:spacing w:val="-2"/>
          <w:sz w:val="28"/>
        </w:rPr>
        <w:t>образования;</w:t>
      </w:r>
    </w:p>
    <w:p w:rsidR="00A435DF" w:rsidRDefault="00D74E73">
      <w:pPr>
        <w:pStyle w:val="a5"/>
        <w:numPr>
          <w:ilvl w:val="0"/>
          <w:numId w:val="63"/>
        </w:numPr>
        <w:tabs>
          <w:tab w:val="left" w:pos="1661"/>
        </w:tabs>
        <w:ind w:right="703" w:firstLine="707"/>
        <w:rPr>
          <w:sz w:val="28"/>
        </w:rPr>
      </w:pPr>
      <w:r>
        <w:rPr>
          <w:sz w:val="28"/>
        </w:rPr>
        <w:t>достижение планируемых результатов освоения ООП НОО всеми обучающимися,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том</w:t>
      </w:r>
      <w:r>
        <w:rPr>
          <w:spacing w:val="-1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-8"/>
          <w:sz w:val="28"/>
        </w:rPr>
        <w:t xml:space="preserve"> </w:t>
      </w:r>
      <w:r>
        <w:rPr>
          <w:sz w:val="28"/>
        </w:rPr>
        <w:t>возможностями здоровья (далее – обучающиеся с ОВЗ);</w:t>
      </w:r>
    </w:p>
    <w:p w:rsidR="00A435DF" w:rsidRDefault="00D74E73">
      <w:pPr>
        <w:pStyle w:val="a5"/>
        <w:numPr>
          <w:ilvl w:val="0"/>
          <w:numId w:val="63"/>
        </w:numPr>
        <w:tabs>
          <w:tab w:val="left" w:pos="1565"/>
        </w:tabs>
        <w:spacing w:before="1"/>
        <w:ind w:right="707" w:firstLine="707"/>
        <w:rPr>
          <w:sz w:val="28"/>
        </w:rPr>
      </w:pPr>
      <w:r>
        <w:rPr>
          <w:sz w:val="28"/>
        </w:rPr>
        <w:t>обеспечение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17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общего </w:t>
      </w:r>
      <w:r>
        <w:rPr>
          <w:spacing w:val="-2"/>
          <w:sz w:val="28"/>
        </w:rPr>
        <w:t>образования;</w:t>
      </w:r>
    </w:p>
    <w:p w:rsidR="00A435DF" w:rsidRDefault="00D74E73">
      <w:pPr>
        <w:pStyle w:val="a5"/>
        <w:numPr>
          <w:ilvl w:val="0"/>
          <w:numId w:val="63"/>
        </w:numPr>
        <w:tabs>
          <w:tab w:val="left" w:pos="1615"/>
        </w:tabs>
        <w:ind w:right="705" w:firstLine="707"/>
        <w:rPr>
          <w:sz w:val="28"/>
        </w:rPr>
      </w:pPr>
      <w:r>
        <w:rPr>
          <w:sz w:val="28"/>
        </w:rPr>
        <w:t>выявление и развитие способностей обучающихся, в том числе лиц, проявивших выдающиеся способности, через систему клубов, секций, студий и других, организацию общественно полезной деятельности;</w:t>
      </w:r>
    </w:p>
    <w:p w:rsidR="00A435DF" w:rsidRDefault="00D74E73">
      <w:pPr>
        <w:pStyle w:val="a5"/>
        <w:numPr>
          <w:ilvl w:val="0"/>
          <w:numId w:val="63"/>
        </w:numPr>
        <w:tabs>
          <w:tab w:val="left" w:pos="1625"/>
        </w:tabs>
        <w:spacing w:line="242" w:lineRule="auto"/>
        <w:ind w:right="692" w:firstLine="707"/>
        <w:rPr>
          <w:sz w:val="28"/>
        </w:rPr>
      </w:pPr>
      <w:r>
        <w:rPr>
          <w:sz w:val="28"/>
        </w:rPr>
        <w:t>организация интеллектуальных и творческих соревнований, научно-технического творчества и проектно-исследовательской деятельности;</w:t>
      </w:r>
    </w:p>
    <w:p w:rsidR="00A435DF" w:rsidRDefault="00D74E73">
      <w:pPr>
        <w:pStyle w:val="a5"/>
        <w:numPr>
          <w:ilvl w:val="0"/>
          <w:numId w:val="63"/>
        </w:numPr>
        <w:tabs>
          <w:tab w:val="left" w:pos="1697"/>
        </w:tabs>
        <w:ind w:right="705" w:firstLine="707"/>
        <w:rPr>
          <w:sz w:val="28"/>
        </w:rPr>
      </w:pPr>
      <w:r>
        <w:rPr>
          <w:sz w:val="28"/>
        </w:rPr>
        <w:t>участие обучающихся, их родителей (законных представителей), педагогических работников в проектировании и развитии социальной среды образовательной организации.</w:t>
      </w:r>
    </w:p>
    <w:p w:rsidR="00A435DF" w:rsidRDefault="00D74E73">
      <w:pPr>
        <w:spacing w:before="317" w:line="235" w:lineRule="auto"/>
        <w:ind w:left="1418" w:right="970" w:firstLine="268"/>
        <w:jc w:val="both"/>
        <w:rPr>
          <w:sz w:val="28"/>
        </w:rPr>
      </w:pPr>
      <w:r>
        <w:rPr>
          <w:b/>
          <w:sz w:val="28"/>
        </w:rPr>
        <w:t>Принципы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формирования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механизмы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ООП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НОО </w:t>
      </w:r>
      <w:r>
        <w:rPr>
          <w:sz w:val="28"/>
        </w:rPr>
        <w:t xml:space="preserve">ООП НОО учитывает следующие </w:t>
      </w:r>
      <w:r>
        <w:rPr>
          <w:b/>
          <w:sz w:val="28"/>
        </w:rPr>
        <w:t>принципы</w:t>
      </w:r>
      <w:r>
        <w:rPr>
          <w:sz w:val="28"/>
        </w:rPr>
        <w:t>:</w:t>
      </w:r>
    </w:p>
    <w:p w:rsidR="00A435DF" w:rsidRDefault="00D74E73">
      <w:pPr>
        <w:pStyle w:val="a5"/>
        <w:numPr>
          <w:ilvl w:val="0"/>
          <w:numId w:val="62"/>
        </w:numPr>
        <w:tabs>
          <w:tab w:val="left" w:pos="1119"/>
        </w:tabs>
        <w:spacing w:before="4"/>
        <w:ind w:right="702" w:firstLine="0"/>
        <w:jc w:val="both"/>
        <w:rPr>
          <w:sz w:val="28"/>
        </w:rPr>
      </w:pPr>
      <w:r>
        <w:rPr>
          <w:sz w:val="28"/>
        </w:rPr>
        <w:t xml:space="preserve">принцип учета ФГОС НОО: </w:t>
      </w:r>
      <w:proofErr w:type="gramStart"/>
      <w:r>
        <w:rPr>
          <w:sz w:val="28"/>
        </w:rPr>
        <w:t>ФОП НОО базируется на требованиях, предъявляемых ФГОС</w:t>
      </w:r>
      <w:r>
        <w:rPr>
          <w:spacing w:val="-2"/>
          <w:sz w:val="28"/>
        </w:rPr>
        <w:t xml:space="preserve"> </w:t>
      </w:r>
      <w:r>
        <w:rPr>
          <w:sz w:val="28"/>
        </w:rPr>
        <w:t>НОО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целям,</w:t>
      </w:r>
      <w:r>
        <w:rPr>
          <w:spacing w:val="-2"/>
          <w:sz w:val="28"/>
        </w:rPr>
        <w:t xml:space="preserve"> </w:t>
      </w:r>
      <w:r>
        <w:rPr>
          <w:sz w:val="28"/>
        </w:rPr>
        <w:t>содержанию, планируемым результатам и условиям обучения на уровне начального общего образования;</w:t>
      </w:r>
      <w:proofErr w:type="gramEnd"/>
    </w:p>
    <w:p w:rsidR="00A435DF" w:rsidRDefault="00D74E73">
      <w:pPr>
        <w:pStyle w:val="a5"/>
        <w:numPr>
          <w:ilvl w:val="0"/>
          <w:numId w:val="62"/>
        </w:numPr>
        <w:tabs>
          <w:tab w:val="left" w:pos="1102"/>
        </w:tabs>
        <w:spacing w:before="2"/>
        <w:ind w:right="704" w:firstLine="0"/>
        <w:jc w:val="both"/>
        <w:rPr>
          <w:sz w:val="28"/>
        </w:rPr>
      </w:pPr>
      <w:r>
        <w:rPr>
          <w:sz w:val="28"/>
        </w:rPr>
        <w:t>принцип учета языка обучения: с учетом условий функционирования образовательной организации ФОП НОО характеризует право получения образования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родном</w:t>
      </w:r>
      <w:r>
        <w:rPr>
          <w:spacing w:val="-9"/>
          <w:sz w:val="28"/>
        </w:rPr>
        <w:t xml:space="preserve"> </w:t>
      </w:r>
      <w:r>
        <w:rPr>
          <w:sz w:val="28"/>
        </w:rPr>
        <w:t>языке</w:t>
      </w:r>
      <w:r>
        <w:rPr>
          <w:spacing w:val="-12"/>
          <w:sz w:val="28"/>
        </w:rPr>
        <w:t xml:space="preserve"> </w:t>
      </w:r>
      <w:r>
        <w:rPr>
          <w:sz w:val="28"/>
        </w:rPr>
        <w:t>из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числа</w:t>
      </w:r>
      <w:r>
        <w:rPr>
          <w:spacing w:val="-13"/>
          <w:sz w:val="28"/>
        </w:rPr>
        <w:t xml:space="preserve"> </w:t>
      </w:r>
      <w:r>
        <w:rPr>
          <w:sz w:val="28"/>
        </w:rPr>
        <w:t>языков</w:t>
      </w:r>
      <w:r>
        <w:rPr>
          <w:spacing w:val="-1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8"/>
          <w:sz w:val="28"/>
        </w:rPr>
        <w:t xml:space="preserve"> </w:t>
      </w:r>
      <w:r>
        <w:rPr>
          <w:sz w:val="28"/>
        </w:rPr>
        <w:t>Федерации и отражает механизмы реализации данного принципа в учебных планах, планах внеурочной деятельности;</w:t>
      </w:r>
    </w:p>
    <w:p w:rsidR="00A435DF" w:rsidRDefault="00D74E73">
      <w:pPr>
        <w:pStyle w:val="a5"/>
        <w:numPr>
          <w:ilvl w:val="0"/>
          <w:numId w:val="62"/>
        </w:numPr>
        <w:tabs>
          <w:tab w:val="left" w:pos="1222"/>
        </w:tabs>
        <w:spacing w:before="1"/>
        <w:ind w:right="698" w:firstLine="0"/>
        <w:jc w:val="both"/>
        <w:rPr>
          <w:sz w:val="28"/>
        </w:rPr>
      </w:pPr>
      <w:r>
        <w:rPr>
          <w:sz w:val="28"/>
        </w:rPr>
        <w:t>принцип учета ведущей деятельности обучающегося: программа обеспечивает конструирование учебного процесса в структуре учебной деятельности, предусматривает механизмы формирования всех компонентов учебной деятельности (мотив, цель, учебная задача, учебные операции, контроль и самоконтроль);</w:t>
      </w:r>
    </w:p>
    <w:p w:rsidR="00A435DF" w:rsidRDefault="00D74E73">
      <w:pPr>
        <w:pStyle w:val="a5"/>
        <w:numPr>
          <w:ilvl w:val="0"/>
          <w:numId w:val="62"/>
        </w:numPr>
        <w:tabs>
          <w:tab w:val="left" w:pos="1203"/>
        </w:tabs>
        <w:ind w:right="713" w:firstLine="0"/>
        <w:jc w:val="both"/>
        <w:rPr>
          <w:sz w:val="28"/>
        </w:rPr>
      </w:pPr>
      <w:r>
        <w:rPr>
          <w:sz w:val="28"/>
        </w:rPr>
        <w:t>принцип индивидуализации обучения: программа предусматривает возможность и механизмы разработки индивидуальных программ и учебных планов для обучения детей с особыми способностями, потребностями и интересами</w:t>
      </w:r>
      <w:r>
        <w:rPr>
          <w:spacing w:val="69"/>
          <w:sz w:val="28"/>
        </w:rPr>
        <w:t xml:space="preserve">  </w:t>
      </w:r>
      <w:r>
        <w:rPr>
          <w:sz w:val="28"/>
        </w:rPr>
        <w:t>с</w:t>
      </w:r>
      <w:r>
        <w:rPr>
          <w:spacing w:val="67"/>
          <w:sz w:val="28"/>
        </w:rPr>
        <w:t xml:space="preserve">  </w:t>
      </w:r>
      <w:r>
        <w:rPr>
          <w:sz w:val="28"/>
        </w:rPr>
        <w:t>учетом</w:t>
      </w:r>
      <w:r>
        <w:rPr>
          <w:spacing w:val="68"/>
          <w:sz w:val="28"/>
        </w:rPr>
        <w:t xml:space="preserve">  </w:t>
      </w:r>
      <w:r>
        <w:rPr>
          <w:sz w:val="28"/>
        </w:rPr>
        <w:t>мнения</w:t>
      </w:r>
      <w:r>
        <w:rPr>
          <w:spacing w:val="68"/>
          <w:sz w:val="28"/>
        </w:rPr>
        <w:t xml:space="preserve">  </w:t>
      </w:r>
      <w:r>
        <w:rPr>
          <w:sz w:val="28"/>
        </w:rPr>
        <w:t>родителей</w:t>
      </w:r>
      <w:r>
        <w:rPr>
          <w:spacing w:val="68"/>
          <w:sz w:val="28"/>
        </w:rPr>
        <w:t xml:space="preserve">  </w:t>
      </w:r>
      <w:r>
        <w:rPr>
          <w:sz w:val="28"/>
        </w:rPr>
        <w:t>(законных</w:t>
      </w:r>
      <w:r>
        <w:rPr>
          <w:spacing w:val="67"/>
          <w:sz w:val="28"/>
        </w:rPr>
        <w:t xml:space="preserve">  </w:t>
      </w:r>
      <w:r>
        <w:rPr>
          <w:sz w:val="28"/>
        </w:rPr>
        <w:t>представителей)</w:t>
      </w:r>
    </w:p>
    <w:p w:rsidR="00A435DF" w:rsidRDefault="00A435DF">
      <w:pPr>
        <w:pStyle w:val="a5"/>
        <w:rPr>
          <w:sz w:val="28"/>
        </w:rPr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/>
        <w:jc w:val="left"/>
      </w:pPr>
      <w:r>
        <w:rPr>
          <w:spacing w:val="-2"/>
        </w:rPr>
        <w:lastRenderedPageBreak/>
        <w:t>обучающегося;</w:t>
      </w:r>
    </w:p>
    <w:p w:rsidR="00A435DF" w:rsidRDefault="00D74E73">
      <w:pPr>
        <w:pStyle w:val="a5"/>
        <w:numPr>
          <w:ilvl w:val="0"/>
          <w:numId w:val="62"/>
        </w:numPr>
        <w:tabs>
          <w:tab w:val="left" w:pos="1085"/>
        </w:tabs>
        <w:spacing w:before="3"/>
        <w:ind w:right="697" w:firstLine="0"/>
        <w:jc w:val="both"/>
        <w:rPr>
          <w:sz w:val="28"/>
        </w:rPr>
      </w:pPr>
      <w:r>
        <w:rPr>
          <w:sz w:val="28"/>
        </w:rPr>
        <w:t>принцип преемственности и перспективности: программа обеспечивает связь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динамику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6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а также успешную адаптацию обучающихся к </w:t>
      </w:r>
      <w:proofErr w:type="gramStart"/>
      <w:r>
        <w:rPr>
          <w:sz w:val="28"/>
        </w:rPr>
        <w:t>обучению по</w:t>
      </w:r>
      <w:proofErr w:type="gramEnd"/>
      <w:r>
        <w:rPr>
          <w:sz w:val="28"/>
        </w:rPr>
        <w:t xml:space="preserve"> образовательным программам основного общего образования, единые подходы между их обучением и развитием на уровнях начального общего и основного общего </w:t>
      </w:r>
      <w:r>
        <w:rPr>
          <w:spacing w:val="-2"/>
          <w:sz w:val="28"/>
        </w:rPr>
        <w:t>образования;</w:t>
      </w:r>
    </w:p>
    <w:p w:rsidR="00A435DF" w:rsidRDefault="00D74E73">
      <w:pPr>
        <w:pStyle w:val="a5"/>
        <w:numPr>
          <w:ilvl w:val="0"/>
          <w:numId w:val="62"/>
        </w:numPr>
        <w:tabs>
          <w:tab w:val="left" w:pos="1260"/>
        </w:tabs>
        <w:spacing w:before="2"/>
        <w:ind w:right="710" w:firstLine="0"/>
        <w:jc w:val="both"/>
        <w:rPr>
          <w:sz w:val="28"/>
        </w:rPr>
      </w:pPr>
      <w:r>
        <w:rPr>
          <w:sz w:val="28"/>
        </w:rPr>
        <w:t xml:space="preserve">принцип </w:t>
      </w:r>
      <w:proofErr w:type="spellStart"/>
      <w:r>
        <w:rPr>
          <w:sz w:val="28"/>
        </w:rPr>
        <w:t>здоровьесбережения</w:t>
      </w:r>
      <w:proofErr w:type="spellEnd"/>
      <w:r>
        <w:rPr>
          <w:sz w:val="28"/>
        </w:rPr>
        <w:t xml:space="preserve">: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</w:t>
      </w:r>
      <w:proofErr w:type="spellStart"/>
      <w:r>
        <w:rPr>
          <w:sz w:val="28"/>
        </w:rPr>
        <w:t>здоровьесберегающих</w:t>
      </w:r>
      <w:proofErr w:type="spellEnd"/>
      <w:r>
        <w:rPr>
          <w:sz w:val="28"/>
        </w:rPr>
        <w:t xml:space="preserve"> педагогических технологий;</w:t>
      </w:r>
    </w:p>
    <w:p w:rsidR="00A435DF" w:rsidRDefault="00D74E73">
      <w:pPr>
        <w:pStyle w:val="a5"/>
        <w:numPr>
          <w:ilvl w:val="0"/>
          <w:numId w:val="62"/>
        </w:numPr>
        <w:tabs>
          <w:tab w:val="left" w:pos="1227"/>
        </w:tabs>
        <w:ind w:right="698" w:firstLine="0"/>
        <w:jc w:val="both"/>
        <w:rPr>
          <w:sz w:val="28"/>
        </w:rPr>
      </w:pPr>
      <w:proofErr w:type="gramStart"/>
      <w:r>
        <w:rPr>
          <w:sz w:val="28"/>
        </w:rPr>
        <w:t>принцип обеспечения санитарно-эпидемиологической безопасности обучающихся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требованиями,</w:t>
      </w:r>
      <w:r>
        <w:rPr>
          <w:spacing w:val="-18"/>
          <w:sz w:val="28"/>
        </w:rPr>
        <w:t xml:space="preserve"> </w:t>
      </w:r>
      <w:r>
        <w:rPr>
          <w:sz w:val="28"/>
        </w:rPr>
        <w:t>предусмотренным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санитарными правилами и нормами </w:t>
      </w:r>
      <w:hyperlink r:id="rId6">
        <w:r>
          <w:rPr>
            <w:color w:val="0000FF"/>
            <w:sz w:val="28"/>
            <w:u w:val="single" w:color="0000FF"/>
          </w:rPr>
          <w:t>СанПиН 1.2.3685-21</w:t>
        </w:r>
      </w:hyperlink>
      <w:r>
        <w:rPr>
          <w:color w:val="0000FF"/>
          <w:sz w:val="28"/>
        </w:rPr>
        <w:t xml:space="preserve"> </w:t>
      </w:r>
      <w:r>
        <w:rPr>
          <w:sz w:val="28"/>
        </w:rPr>
        <w:t>"Гигиенические нормативы и требования к обеспечению безопасности и (или) безвредности для человека факторов среды обитания", утвержденными постановлением Главного государственного</w:t>
      </w:r>
      <w:r>
        <w:rPr>
          <w:spacing w:val="-12"/>
          <w:sz w:val="28"/>
        </w:rPr>
        <w:t xml:space="preserve"> </w:t>
      </w:r>
      <w:r>
        <w:rPr>
          <w:sz w:val="28"/>
        </w:rPr>
        <w:t>санитарного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врача</w:t>
      </w:r>
      <w:r>
        <w:rPr>
          <w:spacing w:val="-1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4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6"/>
          <w:sz w:val="28"/>
        </w:rPr>
        <w:t xml:space="preserve"> </w:t>
      </w:r>
      <w:r>
        <w:rPr>
          <w:sz w:val="28"/>
        </w:rPr>
        <w:t>от</w:t>
      </w:r>
      <w:r>
        <w:rPr>
          <w:spacing w:val="-16"/>
          <w:sz w:val="28"/>
        </w:rPr>
        <w:t xml:space="preserve"> </w:t>
      </w:r>
      <w:r>
        <w:rPr>
          <w:sz w:val="28"/>
        </w:rPr>
        <w:t>28</w:t>
      </w:r>
      <w:r>
        <w:rPr>
          <w:spacing w:val="-15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14"/>
          <w:sz w:val="28"/>
        </w:rPr>
        <w:t xml:space="preserve"> </w:t>
      </w:r>
      <w:r>
        <w:rPr>
          <w:sz w:val="28"/>
        </w:rPr>
        <w:t>2021 г. N 2 (зарегистрировано Министерством юстиции Российской Федерации 29 января 2021 г., регистрационный N 62296), с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 xml:space="preserve">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действующими до 1 марта 2027 г. (далее - Гигиенические нормативы), и санитарными правилами </w:t>
      </w:r>
      <w:hyperlink r:id="rId7">
        <w:r>
          <w:rPr>
            <w:color w:val="0000FF"/>
            <w:sz w:val="28"/>
            <w:u w:val="single" w:color="0000FF"/>
          </w:rPr>
          <w:t>СП 2.4.3648-20</w:t>
        </w:r>
      </w:hyperlink>
      <w:r>
        <w:rPr>
          <w:color w:val="0000FF"/>
          <w:sz w:val="28"/>
        </w:rPr>
        <w:t xml:space="preserve"> </w:t>
      </w:r>
      <w:r>
        <w:rPr>
          <w:sz w:val="28"/>
        </w:rPr>
        <w:t>"Санитарно-эпидемиологические требования к организациям воспитания и обучения, отдыха и оздоровления детей и молодежи", утвержденными постановлением Главного государственного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действующими до 1 января 2027 г. (далее - Санитарно-эпидемиологические требования).";</w:t>
      </w:r>
      <w:proofErr w:type="gramEnd"/>
    </w:p>
    <w:p w:rsidR="00A435DF" w:rsidRDefault="00D74E73">
      <w:pPr>
        <w:pStyle w:val="1"/>
        <w:spacing w:line="321" w:lineRule="exact"/>
        <w:ind w:left="3170"/>
      </w:pPr>
      <w:r>
        <w:t>Общая</w:t>
      </w:r>
      <w:r>
        <w:rPr>
          <w:spacing w:val="-18"/>
        </w:rPr>
        <w:t xml:space="preserve"> </w:t>
      </w:r>
      <w:r>
        <w:t>характеристика</w:t>
      </w:r>
      <w:r>
        <w:rPr>
          <w:spacing w:val="-14"/>
        </w:rPr>
        <w:t xml:space="preserve"> </w:t>
      </w:r>
      <w:r>
        <w:t>ООП</w:t>
      </w:r>
      <w:r>
        <w:rPr>
          <w:spacing w:val="-16"/>
        </w:rPr>
        <w:t xml:space="preserve"> </w:t>
      </w:r>
      <w:r>
        <w:rPr>
          <w:spacing w:val="-5"/>
        </w:rPr>
        <w:t>НОО</w:t>
      </w:r>
    </w:p>
    <w:p w:rsidR="00A435DF" w:rsidRDefault="00D74E73">
      <w:pPr>
        <w:pStyle w:val="a3"/>
        <w:spacing w:before="3"/>
        <w:ind w:right="695" w:firstLine="707"/>
      </w:pPr>
      <w:proofErr w:type="gramStart"/>
      <w:r>
        <w:t>Объём учебной нагрузки, организация учебных и внеурочных мероприятий соответствуют требованиям, предусмотренным санитарными правилами и нормами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государственного</w:t>
      </w:r>
      <w:r>
        <w:rPr>
          <w:spacing w:val="-12"/>
        </w:rPr>
        <w:t xml:space="preserve"> </w:t>
      </w:r>
      <w:r>
        <w:t>санитарного</w:t>
      </w:r>
      <w:r>
        <w:rPr>
          <w:spacing w:val="-13"/>
        </w:rPr>
        <w:t xml:space="preserve"> </w:t>
      </w:r>
      <w:r>
        <w:t>врача</w:t>
      </w:r>
      <w:r>
        <w:rPr>
          <w:spacing w:val="-16"/>
        </w:rPr>
        <w:t xml:space="preserve"> </w:t>
      </w:r>
      <w:r>
        <w:t>Российской</w:t>
      </w:r>
      <w:r>
        <w:rPr>
          <w:spacing w:val="-14"/>
        </w:rPr>
        <w:t xml:space="preserve"> </w:t>
      </w:r>
      <w:r>
        <w:t>Федерации</w:t>
      </w:r>
      <w:r>
        <w:rPr>
          <w:spacing w:val="-16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28</w:t>
      </w:r>
      <w:r>
        <w:rPr>
          <w:spacing w:val="-15"/>
        </w:rPr>
        <w:t xml:space="preserve"> </w:t>
      </w:r>
      <w:r>
        <w:t>января</w:t>
      </w:r>
      <w:r>
        <w:rPr>
          <w:spacing w:val="-14"/>
        </w:rPr>
        <w:t xml:space="preserve"> </w:t>
      </w:r>
      <w:r>
        <w:t>2021 г.</w:t>
      </w:r>
      <w:r>
        <w:rPr>
          <w:spacing w:val="-6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(далее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Гигиенические</w:t>
      </w:r>
      <w:r>
        <w:rPr>
          <w:spacing w:val="-4"/>
        </w:rPr>
        <w:t xml:space="preserve"> </w:t>
      </w:r>
      <w:r>
        <w:t>нормативы),</w:t>
      </w:r>
      <w:r>
        <w:rPr>
          <w:spacing w:val="-4"/>
        </w:rPr>
        <w:t xml:space="preserve"> </w:t>
      </w:r>
      <w:r>
        <w:t>действующими</w:t>
      </w:r>
      <w:r>
        <w:rPr>
          <w:spacing w:val="-1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марта</w:t>
      </w:r>
      <w:r>
        <w:rPr>
          <w:spacing w:val="-5"/>
        </w:rPr>
        <w:t xml:space="preserve"> </w:t>
      </w:r>
      <w:r>
        <w:t>2027</w:t>
      </w:r>
      <w:r>
        <w:rPr>
          <w:spacing w:val="-1"/>
        </w:rPr>
        <w:t xml:space="preserve"> </w:t>
      </w:r>
      <w:r>
        <w:t>г., и санитарными правилами СП</w:t>
      </w:r>
      <w:proofErr w:type="gramEnd"/>
      <w:r>
        <w:t xml:space="preserve"> </w:t>
      </w:r>
      <w:proofErr w:type="gramStart"/>
      <w:r>
        <w:t>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28 сентября 2020 г. № 28 (зарегистрировано Министерством юстиции Российской Федерации</w:t>
      </w:r>
      <w:r>
        <w:rPr>
          <w:spacing w:val="-3"/>
        </w:rPr>
        <w:t xml:space="preserve"> </w:t>
      </w:r>
      <w:r>
        <w:t>18 декабря</w:t>
      </w:r>
      <w:r>
        <w:rPr>
          <w:spacing w:val="-4"/>
        </w:rPr>
        <w:t xml:space="preserve"> </w:t>
      </w:r>
      <w:r>
        <w:t>2020 г.,</w:t>
      </w:r>
      <w:r>
        <w:rPr>
          <w:spacing w:val="-4"/>
        </w:rPr>
        <w:t xml:space="preserve"> </w:t>
      </w:r>
      <w:r>
        <w:t>регистрационный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61573),</w:t>
      </w:r>
      <w:r>
        <w:rPr>
          <w:spacing w:val="-5"/>
        </w:rPr>
        <w:t xml:space="preserve"> </w:t>
      </w:r>
      <w:r>
        <w:t>действующими</w:t>
      </w:r>
      <w:r>
        <w:rPr>
          <w:spacing w:val="-1"/>
        </w:rPr>
        <w:t xml:space="preserve"> </w:t>
      </w:r>
      <w:r>
        <w:t>до</w:t>
      </w:r>
      <w:proofErr w:type="gramEnd"/>
    </w:p>
    <w:p w:rsidR="00A435DF" w:rsidRDefault="00A435DF">
      <w:pPr>
        <w:pStyle w:val="a3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/>
      </w:pPr>
      <w:r>
        <w:lastRenderedPageBreak/>
        <w:t>1</w:t>
      </w:r>
      <w:r>
        <w:rPr>
          <w:spacing w:val="-15"/>
        </w:rPr>
        <w:t xml:space="preserve"> </w:t>
      </w:r>
      <w:r>
        <w:t>января</w:t>
      </w:r>
      <w:r>
        <w:rPr>
          <w:spacing w:val="-13"/>
        </w:rPr>
        <w:t xml:space="preserve"> </w:t>
      </w:r>
      <w:r>
        <w:t>2027</w:t>
      </w:r>
      <w:r>
        <w:rPr>
          <w:spacing w:val="-10"/>
        </w:rPr>
        <w:t xml:space="preserve"> </w:t>
      </w:r>
      <w:r>
        <w:t>г.</w:t>
      </w:r>
      <w:r>
        <w:rPr>
          <w:spacing w:val="-14"/>
        </w:rPr>
        <w:t xml:space="preserve"> </w:t>
      </w:r>
      <w:r>
        <w:t>(далее</w:t>
      </w:r>
      <w:r>
        <w:rPr>
          <w:spacing w:val="-11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Санитарно-эпидемиологические</w:t>
      </w:r>
      <w:r>
        <w:rPr>
          <w:spacing w:val="-10"/>
        </w:rPr>
        <w:t xml:space="preserve"> </w:t>
      </w:r>
      <w:r>
        <w:rPr>
          <w:spacing w:val="-2"/>
        </w:rPr>
        <w:t>требования).</w:t>
      </w:r>
    </w:p>
    <w:p w:rsidR="00A435DF" w:rsidRDefault="00D74E73">
      <w:pPr>
        <w:pStyle w:val="a3"/>
        <w:spacing w:before="3"/>
        <w:ind w:right="694" w:firstLine="707"/>
      </w:pPr>
      <w:r>
        <w:t xml:space="preserve">ООП НОО учитывает возрастные и психологические особенности </w:t>
      </w:r>
      <w:proofErr w:type="gramStart"/>
      <w:r>
        <w:t>обучающихся</w:t>
      </w:r>
      <w:proofErr w:type="gramEnd"/>
      <w:r>
        <w:t>.</w:t>
      </w:r>
      <w:r>
        <w:rPr>
          <w:spacing w:val="-14"/>
        </w:rPr>
        <w:t xml:space="preserve"> </w:t>
      </w:r>
      <w:r>
        <w:t>Адаптивным</w:t>
      </w:r>
      <w:r>
        <w:rPr>
          <w:spacing w:val="-12"/>
        </w:rPr>
        <w:t xml:space="preserve"> </w:t>
      </w:r>
      <w:r>
        <w:t>сроком</w:t>
      </w:r>
      <w:r>
        <w:rPr>
          <w:spacing w:val="-15"/>
        </w:rPr>
        <w:t xml:space="preserve"> </w:t>
      </w:r>
      <w:r>
        <w:t>освоения</w:t>
      </w:r>
      <w:r>
        <w:rPr>
          <w:spacing w:val="-12"/>
        </w:rPr>
        <w:t xml:space="preserve"> </w:t>
      </w:r>
      <w:r>
        <w:t>ООП</w:t>
      </w:r>
      <w:r>
        <w:rPr>
          <w:spacing w:val="-14"/>
        </w:rPr>
        <w:t xml:space="preserve"> </w:t>
      </w:r>
      <w:r>
        <w:t>НОО</w:t>
      </w:r>
      <w:r>
        <w:rPr>
          <w:spacing w:val="-14"/>
        </w:rPr>
        <w:t xml:space="preserve"> </w:t>
      </w:r>
      <w:r>
        <w:t>является</w:t>
      </w:r>
      <w:r>
        <w:rPr>
          <w:spacing w:val="-13"/>
        </w:rPr>
        <w:t xml:space="preserve"> </w:t>
      </w:r>
      <w:r>
        <w:t>четыре</w:t>
      </w:r>
      <w:r>
        <w:rPr>
          <w:spacing w:val="-13"/>
        </w:rPr>
        <w:t xml:space="preserve"> </w:t>
      </w:r>
      <w:r>
        <w:t>года. Общий объем аудиторной работы обучающихся за четыре учебных года составляет</w:t>
      </w:r>
      <w:r>
        <w:rPr>
          <w:spacing w:val="-8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менее</w:t>
      </w:r>
      <w:r>
        <w:rPr>
          <w:spacing w:val="-9"/>
        </w:rPr>
        <w:t xml:space="preserve"> </w:t>
      </w:r>
      <w:r>
        <w:t>2966</w:t>
      </w:r>
      <w:r>
        <w:rPr>
          <w:spacing w:val="-4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t>часов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более</w:t>
      </w:r>
      <w:r>
        <w:rPr>
          <w:spacing w:val="-12"/>
        </w:rPr>
        <w:t xml:space="preserve"> </w:t>
      </w:r>
      <w:r>
        <w:t>3305</w:t>
      </w:r>
      <w:r>
        <w:rPr>
          <w:spacing w:val="-3"/>
        </w:rPr>
        <w:t xml:space="preserve"> </w:t>
      </w:r>
      <w:r>
        <w:t>академических часов в соответствии с требованиями к организации образовательного процесса к учебной нагрузке при 5-дневной учебной неделе, предусмотренными Гигиеническими нормативами и Санитарно-эпидемиологическими требованиями.</w:t>
      </w:r>
    </w:p>
    <w:p w:rsidR="00A435DF" w:rsidRDefault="00D74E73">
      <w:pPr>
        <w:pStyle w:val="a3"/>
        <w:spacing w:before="2"/>
        <w:ind w:right="708" w:firstLine="751"/>
      </w:pPr>
      <w:r>
        <w:t>ООП НОО содержит обязательную часть (80%) и часть, формируемую участниками образовательных отношений (20%) от общего объёма основной образовательной программы начального общего образования и реализуется через организацию урочной и внеурочной деятельности.</w:t>
      </w:r>
    </w:p>
    <w:p w:rsidR="00A435DF" w:rsidRDefault="00D74E73">
      <w:pPr>
        <w:pStyle w:val="a3"/>
        <w:spacing w:before="1"/>
        <w:ind w:right="718" w:firstLine="751"/>
      </w:pPr>
      <w:r>
        <w:t xml:space="preserve">Структура ООП соответствует Стандарту и содержит три основных </w:t>
      </w:r>
      <w:r>
        <w:rPr>
          <w:spacing w:val="-2"/>
        </w:rPr>
        <w:t>раздела:</w:t>
      </w:r>
    </w:p>
    <w:p w:rsidR="00A435DF" w:rsidRDefault="00D74E73">
      <w:pPr>
        <w:pStyle w:val="a5"/>
        <w:numPr>
          <w:ilvl w:val="0"/>
          <w:numId w:val="61"/>
        </w:numPr>
        <w:tabs>
          <w:tab w:val="left" w:pos="919"/>
        </w:tabs>
        <w:ind w:right="706" w:firstLine="0"/>
        <w:jc w:val="both"/>
        <w:rPr>
          <w:sz w:val="28"/>
        </w:rPr>
      </w:pPr>
      <w:r>
        <w:rPr>
          <w:b/>
          <w:sz w:val="28"/>
        </w:rPr>
        <w:t xml:space="preserve">Целевой раздел - </w:t>
      </w:r>
      <w:r>
        <w:rPr>
          <w:sz w:val="28"/>
        </w:rPr>
        <w:t xml:space="preserve">определяет общее назначение, цели, задачи и планируемые результаты реализации программы начального общего образования, а также способы определения достижения этих целей и </w:t>
      </w:r>
      <w:r>
        <w:rPr>
          <w:spacing w:val="-2"/>
          <w:sz w:val="28"/>
        </w:rPr>
        <w:t>результатов.</w:t>
      </w:r>
    </w:p>
    <w:p w:rsidR="00A435DF" w:rsidRDefault="00D74E73">
      <w:pPr>
        <w:pStyle w:val="a3"/>
        <w:spacing w:line="316" w:lineRule="exact"/>
        <w:ind w:left="779"/>
        <w:jc w:val="left"/>
      </w:pPr>
      <w:r>
        <w:t>Целевой</w:t>
      </w:r>
      <w:r>
        <w:rPr>
          <w:spacing w:val="-14"/>
        </w:rPr>
        <w:t xml:space="preserve"> </w:t>
      </w:r>
      <w:r>
        <w:t>раздел</w:t>
      </w:r>
      <w:r>
        <w:rPr>
          <w:spacing w:val="-14"/>
        </w:rPr>
        <w:t xml:space="preserve"> </w:t>
      </w:r>
      <w:r>
        <w:rPr>
          <w:spacing w:val="-2"/>
        </w:rPr>
        <w:t>включает:</w:t>
      </w:r>
    </w:p>
    <w:p w:rsidR="00A435DF" w:rsidRDefault="00D74E73">
      <w:pPr>
        <w:pStyle w:val="a5"/>
        <w:numPr>
          <w:ilvl w:val="1"/>
          <w:numId w:val="61"/>
        </w:numPr>
        <w:tabs>
          <w:tab w:val="left" w:pos="872"/>
        </w:tabs>
        <w:spacing w:before="6" w:line="322" w:lineRule="exact"/>
        <w:ind w:left="872" w:hanging="162"/>
        <w:jc w:val="left"/>
        <w:rPr>
          <w:sz w:val="28"/>
        </w:rPr>
      </w:pPr>
      <w:r>
        <w:rPr>
          <w:spacing w:val="-2"/>
          <w:sz w:val="28"/>
        </w:rPr>
        <w:t>пояснительную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записку;</w:t>
      </w:r>
    </w:p>
    <w:p w:rsidR="00A435DF" w:rsidRDefault="00D74E73">
      <w:pPr>
        <w:pStyle w:val="a5"/>
        <w:numPr>
          <w:ilvl w:val="1"/>
          <w:numId w:val="61"/>
        </w:numPr>
        <w:tabs>
          <w:tab w:val="left" w:pos="932"/>
        </w:tabs>
        <w:ind w:right="770" w:firstLine="0"/>
        <w:jc w:val="left"/>
        <w:rPr>
          <w:sz w:val="28"/>
        </w:rPr>
      </w:pPr>
      <w:r>
        <w:rPr>
          <w:sz w:val="28"/>
        </w:rPr>
        <w:t>планируемые</w:t>
      </w:r>
      <w:r>
        <w:rPr>
          <w:spacing w:val="35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36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33"/>
          <w:sz w:val="28"/>
        </w:rPr>
        <w:t xml:space="preserve"> </w:t>
      </w:r>
      <w:r>
        <w:rPr>
          <w:sz w:val="28"/>
        </w:rPr>
        <w:t>учащимися</w:t>
      </w:r>
      <w:r>
        <w:rPr>
          <w:spacing w:val="33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35"/>
          <w:sz w:val="28"/>
        </w:rPr>
        <w:t xml:space="preserve"> </w:t>
      </w:r>
      <w:r>
        <w:rPr>
          <w:sz w:val="28"/>
        </w:rPr>
        <w:t>образовательной программы начального общего образования;</w:t>
      </w:r>
    </w:p>
    <w:p w:rsidR="00A435DF" w:rsidRDefault="00D74E73">
      <w:pPr>
        <w:pStyle w:val="a5"/>
        <w:numPr>
          <w:ilvl w:val="1"/>
          <w:numId w:val="61"/>
        </w:numPr>
        <w:tabs>
          <w:tab w:val="left" w:pos="929"/>
        </w:tabs>
        <w:ind w:left="726" w:right="780" w:firstLine="0"/>
        <w:jc w:val="left"/>
        <w:rPr>
          <w:sz w:val="28"/>
        </w:rPr>
      </w:pPr>
      <w:r>
        <w:rPr>
          <w:sz w:val="28"/>
        </w:rPr>
        <w:t>систему</w:t>
      </w:r>
      <w:r>
        <w:rPr>
          <w:spacing w:val="-6"/>
          <w:sz w:val="28"/>
        </w:rPr>
        <w:t xml:space="preserve"> </w:t>
      </w:r>
      <w:proofErr w:type="gramStart"/>
      <w:r>
        <w:rPr>
          <w:sz w:val="28"/>
        </w:rPr>
        <w:t>оценки достижения планируемых результатов освоения основной образовательной программы начального общего образования</w:t>
      </w:r>
      <w:proofErr w:type="gramEnd"/>
      <w:r>
        <w:rPr>
          <w:sz w:val="28"/>
        </w:rPr>
        <w:t>.</w:t>
      </w:r>
    </w:p>
    <w:p w:rsidR="00A435DF" w:rsidRDefault="00D74E73">
      <w:pPr>
        <w:pStyle w:val="a3"/>
        <w:spacing w:line="242" w:lineRule="auto"/>
        <w:ind w:firstLine="69"/>
        <w:jc w:val="left"/>
      </w:pPr>
      <w:r>
        <w:rPr>
          <w:b/>
        </w:rPr>
        <w:t>Содержательный</w:t>
      </w:r>
      <w:r>
        <w:rPr>
          <w:b/>
          <w:spacing w:val="40"/>
        </w:rPr>
        <w:t xml:space="preserve"> </w:t>
      </w:r>
      <w:r>
        <w:rPr>
          <w:b/>
        </w:rPr>
        <w:t>раздел</w:t>
      </w:r>
      <w:r>
        <w:rPr>
          <w:b/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включает</w:t>
      </w:r>
      <w:r>
        <w:rPr>
          <w:spacing w:val="40"/>
        </w:rPr>
        <w:t xml:space="preserve"> </w:t>
      </w:r>
      <w:r>
        <w:t>программы,</w:t>
      </w:r>
      <w:r>
        <w:rPr>
          <w:spacing w:val="40"/>
        </w:rPr>
        <w:t xml:space="preserve"> </w:t>
      </w:r>
      <w:r>
        <w:t>ориентированные</w:t>
      </w:r>
      <w:r>
        <w:rPr>
          <w:spacing w:val="40"/>
        </w:rPr>
        <w:t xml:space="preserve"> </w:t>
      </w:r>
      <w:r>
        <w:t xml:space="preserve">на достижение предметных, </w:t>
      </w:r>
      <w:proofErr w:type="spellStart"/>
      <w:r>
        <w:t>метапредметных</w:t>
      </w:r>
      <w:proofErr w:type="spellEnd"/>
      <w:r>
        <w:t xml:space="preserve"> и личностных результатов:</w:t>
      </w:r>
    </w:p>
    <w:p w:rsidR="00A435DF" w:rsidRDefault="00D74E73">
      <w:pPr>
        <w:pStyle w:val="a5"/>
        <w:numPr>
          <w:ilvl w:val="1"/>
          <w:numId w:val="61"/>
        </w:numPr>
        <w:tabs>
          <w:tab w:val="left" w:pos="963"/>
        </w:tabs>
        <w:ind w:right="804" w:firstLine="0"/>
        <w:jc w:val="left"/>
        <w:rPr>
          <w:sz w:val="28"/>
        </w:rPr>
      </w:pPr>
      <w:r>
        <w:rPr>
          <w:sz w:val="28"/>
        </w:rPr>
        <w:t>рабочие</w:t>
      </w:r>
      <w:r>
        <w:rPr>
          <w:spacing w:val="37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40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40"/>
          <w:sz w:val="28"/>
        </w:rPr>
        <w:t xml:space="preserve"> </w:t>
      </w:r>
      <w:r>
        <w:rPr>
          <w:sz w:val="28"/>
        </w:rPr>
        <w:t>курсов</w:t>
      </w:r>
      <w:r>
        <w:rPr>
          <w:spacing w:val="40"/>
          <w:sz w:val="28"/>
        </w:rPr>
        <w:t xml:space="preserve"> </w:t>
      </w:r>
      <w:r>
        <w:rPr>
          <w:sz w:val="28"/>
        </w:rPr>
        <w:t>(в</w:t>
      </w:r>
      <w:r>
        <w:rPr>
          <w:spacing w:val="40"/>
          <w:sz w:val="28"/>
        </w:rPr>
        <w:t xml:space="preserve"> </w:t>
      </w:r>
      <w:r>
        <w:rPr>
          <w:sz w:val="28"/>
        </w:rPr>
        <w:t>том</w:t>
      </w:r>
      <w:r>
        <w:rPr>
          <w:spacing w:val="40"/>
          <w:sz w:val="28"/>
        </w:rPr>
        <w:t xml:space="preserve"> </w:t>
      </w:r>
      <w:r>
        <w:rPr>
          <w:sz w:val="28"/>
        </w:rPr>
        <w:t>числе</w:t>
      </w:r>
      <w:r>
        <w:rPr>
          <w:spacing w:val="40"/>
          <w:sz w:val="28"/>
        </w:rPr>
        <w:t xml:space="preserve"> </w:t>
      </w:r>
      <w:r>
        <w:rPr>
          <w:sz w:val="28"/>
        </w:rPr>
        <w:t>внеурочной деятельности), учебных модулей;</w:t>
      </w:r>
    </w:p>
    <w:p w:rsidR="00A435DF" w:rsidRDefault="00D74E73">
      <w:pPr>
        <w:pStyle w:val="a5"/>
        <w:numPr>
          <w:ilvl w:val="1"/>
          <w:numId w:val="61"/>
        </w:numPr>
        <w:tabs>
          <w:tab w:val="left" w:pos="860"/>
        </w:tabs>
        <w:spacing w:line="316" w:lineRule="exact"/>
        <w:ind w:left="860" w:hanging="150"/>
        <w:rPr>
          <w:sz w:val="28"/>
        </w:rPr>
      </w:pPr>
      <w:r>
        <w:rPr>
          <w:spacing w:val="-2"/>
          <w:sz w:val="28"/>
        </w:rPr>
        <w:t>программу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формирования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универсальных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учебных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действий</w:t>
      </w:r>
      <w:r>
        <w:rPr>
          <w:spacing w:val="-12"/>
          <w:sz w:val="28"/>
        </w:rPr>
        <w:t xml:space="preserve"> </w:t>
      </w:r>
      <w:proofErr w:type="gramStart"/>
      <w:r>
        <w:rPr>
          <w:spacing w:val="-2"/>
          <w:sz w:val="28"/>
        </w:rPr>
        <w:t>у</w:t>
      </w:r>
      <w:proofErr w:type="gramEnd"/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:rsidR="00A435DF" w:rsidRDefault="00D74E73">
      <w:pPr>
        <w:pStyle w:val="a5"/>
        <w:numPr>
          <w:ilvl w:val="1"/>
          <w:numId w:val="61"/>
        </w:numPr>
        <w:tabs>
          <w:tab w:val="left" w:pos="872"/>
        </w:tabs>
        <w:spacing w:before="3" w:line="322" w:lineRule="exact"/>
        <w:ind w:left="872" w:hanging="162"/>
        <w:rPr>
          <w:sz w:val="28"/>
        </w:rPr>
      </w:pPr>
      <w:r>
        <w:rPr>
          <w:spacing w:val="-2"/>
          <w:sz w:val="28"/>
        </w:rPr>
        <w:t>рабочую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программу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воспитания.</w:t>
      </w:r>
    </w:p>
    <w:p w:rsidR="00A435DF" w:rsidRDefault="00D74E73">
      <w:pPr>
        <w:pStyle w:val="a3"/>
        <w:ind w:right="709"/>
      </w:pPr>
      <w:r>
        <w:rPr>
          <w:b/>
        </w:rPr>
        <w:t xml:space="preserve">Организационный раздел - </w:t>
      </w:r>
      <w:r>
        <w:t>определяет общие рамки организации образовательной деятельности, а также механизм реализации основной образовательной программы. Включает:</w:t>
      </w:r>
    </w:p>
    <w:p w:rsidR="00A435DF" w:rsidRDefault="00D74E73">
      <w:pPr>
        <w:pStyle w:val="a5"/>
        <w:numPr>
          <w:ilvl w:val="1"/>
          <w:numId w:val="61"/>
        </w:numPr>
        <w:tabs>
          <w:tab w:val="left" w:pos="872"/>
        </w:tabs>
        <w:spacing w:line="319" w:lineRule="exact"/>
        <w:ind w:left="872" w:hanging="162"/>
        <w:rPr>
          <w:sz w:val="28"/>
        </w:rPr>
      </w:pPr>
      <w:r>
        <w:rPr>
          <w:sz w:val="28"/>
        </w:rPr>
        <w:t>учебный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план;</w:t>
      </w:r>
    </w:p>
    <w:p w:rsidR="00A435DF" w:rsidRDefault="00D74E73">
      <w:pPr>
        <w:pStyle w:val="a5"/>
        <w:numPr>
          <w:ilvl w:val="1"/>
          <w:numId w:val="61"/>
        </w:numPr>
        <w:tabs>
          <w:tab w:val="left" w:pos="872"/>
        </w:tabs>
        <w:spacing w:before="5"/>
        <w:ind w:right="6117" w:firstLine="0"/>
        <w:rPr>
          <w:sz w:val="28"/>
        </w:rPr>
      </w:pPr>
      <w:r>
        <w:rPr>
          <w:sz w:val="28"/>
        </w:rPr>
        <w:t>план</w:t>
      </w:r>
      <w:r>
        <w:rPr>
          <w:spacing w:val="-15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12"/>
          <w:sz w:val="28"/>
        </w:rPr>
        <w:t xml:space="preserve"> </w:t>
      </w:r>
      <w:r>
        <w:rPr>
          <w:sz w:val="28"/>
        </w:rPr>
        <w:t>деятельности; календарный учебный график;</w:t>
      </w:r>
    </w:p>
    <w:p w:rsidR="00A435DF" w:rsidRDefault="00D74E73">
      <w:pPr>
        <w:pStyle w:val="a5"/>
        <w:numPr>
          <w:ilvl w:val="1"/>
          <w:numId w:val="61"/>
        </w:numPr>
        <w:tabs>
          <w:tab w:val="left" w:pos="875"/>
        </w:tabs>
        <w:ind w:right="707" w:firstLine="0"/>
        <w:rPr>
          <w:sz w:val="28"/>
        </w:rPr>
      </w:pPr>
      <w:r>
        <w:rPr>
          <w:sz w:val="28"/>
        </w:rPr>
        <w:t>календарный</w:t>
      </w:r>
      <w:r>
        <w:rPr>
          <w:spacing w:val="-5"/>
          <w:sz w:val="28"/>
        </w:rPr>
        <w:t xml:space="preserve"> </w:t>
      </w:r>
      <w:r>
        <w:rPr>
          <w:sz w:val="28"/>
        </w:rPr>
        <w:t>план</w:t>
      </w:r>
      <w:r>
        <w:rPr>
          <w:spacing w:val="-4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4"/>
          <w:sz w:val="28"/>
        </w:rPr>
        <w:t xml:space="preserve"> </w:t>
      </w:r>
      <w:r>
        <w:rPr>
          <w:sz w:val="28"/>
        </w:rPr>
        <w:t>содержащий</w:t>
      </w:r>
      <w:r>
        <w:rPr>
          <w:spacing w:val="-5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7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-8"/>
          <w:sz w:val="28"/>
        </w:rPr>
        <w:t xml:space="preserve"> </w:t>
      </w:r>
      <w:r>
        <w:rPr>
          <w:sz w:val="28"/>
        </w:rPr>
        <w:t>и мероприятий воспитательной направленности,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обучения;</w:t>
      </w:r>
    </w:p>
    <w:p w:rsidR="00A435DF" w:rsidRDefault="00D74E73">
      <w:pPr>
        <w:pStyle w:val="a5"/>
        <w:numPr>
          <w:ilvl w:val="1"/>
          <w:numId w:val="61"/>
        </w:numPr>
        <w:tabs>
          <w:tab w:val="left" w:pos="1052"/>
        </w:tabs>
        <w:ind w:right="714" w:firstLine="0"/>
        <w:rPr>
          <w:sz w:val="28"/>
        </w:rPr>
      </w:pPr>
      <w:r>
        <w:rPr>
          <w:sz w:val="28"/>
        </w:rPr>
        <w:t>характеристику условий реализации программы начального общего образования в соответствии с требованиями ФГОС.</w:t>
      </w:r>
    </w:p>
    <w:p w:rsidR="00A435DF" w:rsidRDefault="00D74E73">
      <w:pPr>
        <w:pStyle w:val="a3"/>
        <w:spacing w:line="317" w:lineRule="exact"/>
        <w:ind w:left="1418"/>
      </w:pPr>
      <w:r>
        <w:t>В</w:t>
      </w:r>
      <w:r>
        <w:rPr>
          <w:spacing w:val="51"/>
        </w:rPr>
        <w:t xml:space="preserve"> </w:t>
      </w:r>
      <w:r>
        <w:t>целях</w:t>
      </w:r>
      <w:r>
        <w:rPr>
          <w:spacing w:val="57"/>
        </w:rPr>
        <w:t xml:space="preserve"> </w:t>
      </w:r>
      <w:r>
        <w:t>удовлетворения</w:t>
      </w:r>
      <w:r>
        <w:rPr>
          <w:spacing w:val="53"/>
        </w:rPr>
        <w:t xml:space="preserve"> </w:t>
      </w:r>
      <w:r>
        <w:t>образовательных</w:t>
      </w:r>
      <w:r>
        <w:rPr>
          <w:spacing w:val="58"/>
        </w:rPr>
        <w:t xml:space="preserve"> </w:t>
      </w:r>
      <w:r>
        <w:t>потребностей</w:t>
      </w:r>
      <w:r>
        <w:rPr>
          <w:spacing w:val="55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rPr>
          <w:spacing w:val="-2"/>
        </w:rPr>
        <w:t>интересов</w:t>
      </w:r>
    </w:p>
    <w:p w:rsidR="00A435DF" w:rsidRDefault="00A435DF">
      <w:pPr>
        <w:pStyle w:val="a3"/>
        <w:spacing w:line="317" w:lineRule="exact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/>
        <w:ind w:right="711"/>
      </w:pPr>
      <w:proofErr w:type="gramStart"/>
      <w:r>
        <w:lastRenderedPageBreak/>
        <w:t>обучающихся могут разрабатываться индивидуальные учебные планы, в том числе для ускоренного обучения, в пределах осваиваемой программы начального общего образования в порядке, установленном локальными нормативными актами образовательной организации.</w:t>
      </w:r>
      <w:proofErr w:type="gramEnd"/>
    </w:p>
    <w:p w:rsidR="00A435DF" w:rsidRDefault="00A435DF">
      <w:pPr>
        <w:pStyle w:val="a3"/>
        <w:spacing w:before="8"/>
        <w:ind w:left="0"/>
        <w:jc w:val="left"/>
      </w:pPr>
    </w:p>
    <w:p w:rsidR="00A435DF" w:rsidRDefault="00D74E73">
      <w:pPr>
        <w:pStyle w:val="1"/>
        <w:numPr>
          <w:ilvl w:val="1"/>
          <w:numId w:val="64"/>
        </w:numPr>
        <w:tabs>
          <w:tab w:val="left" w:pos="1200"/>
        </w:tabs>
        <w:spacing w:before="1"/>
        <w:ind w:left="710" w:right="1808" w:firstLine="0"/>
        <w:jc w:val="left"/>
      </w:pPr>
      <w:bookmarkStart w:id="1" w:name="_bookmark1"/>
      <w:bookmarkEnd w:id="1"/>
      <w:r>
        <w:t>Планируемые</w:t>
      </w:r>
      <w:r>
        <w:rPr>
          <w:spacing w:val="-19"/>
        </w:rPr>
        <w:t xml:space="preserve"> </w:t>
      </w:r>
      <w:r>
        <w:t>результаты</w:t>
      </w:r>
      <w:r>
        <w:rPr>
          <w:spacing w:val="-18"/>
        </w:rPr>
        <w:t xml:space="preserve"> </w:t>
      </w:r>
      <w:r>
        <w:t>освоения</w:t>
      </w:r>
      <w:r>
        <w:rPr>
          <w:spacing w:val="-20"/>
        </w:rPr>
        <w:t xml:space="preserve"> </w:t>
      </w:r>
      <w:proofErr w:type="gramStart"/>
      <w:r>
        <w:t>обучающимися</w:t>
      </w:r>
      <w:proofErr w:type="gramEnd"/>
      <w:r>
        <w:rPr>
          <w:spacing w:val="-18"/>
        </w:rPr>
        <w:t xml:space="preserve"> </w:t>
      </w:r>
      <w:r>
        <w:t>основной образовательной программы начального общего образования</w:t>
      </w:r>
    </w:p>
    <w:p w:rsidR="00A435DF" w:rsidRDefault="00A435DF">
      <w:pPr>
        <w:pStyle w:val="a3"/>
        <w:spacing w:before="310"/>
        <w:ind w:left="0"/>
        <w:jc w:val="left"/>
        <w:rPr>
          <w:b/>
        </w:rPr>
      </w:pPr>
    </w:p>
    <w:p w:rsidR="00A435DF" w:rsidRDefault="00D74E73">
      <w:pPr>
        <w:pStyle w:val="a3"/>
        <w:spacing w:before="1"/>
        <w:ind w:left="1418"/>
      </w:pPr>
      <w:r>
        <w:rPr>
          <w:spacing w:val="-2"/>
        </w:rPr>
        <w:t>Планируемые</w:t>
      </w:r>
      <w:r>
        <w:rPr>
          <w:spacing w:val="-4"/>
        </w:rPr>
        <w:t xml:space="preserve"> </w:t>
      </w:r>
      <w:r>
        <w:rPr>
          <w:spacing w:val="-2"/>
        </w:rPr>
        <w:t>результаты:</w:t>
      </w:r>
    </w:p>
    <w:p w:rsidR="00A435DF" w:rsidRDefault="00D74E73">
      <w:pPr>
        <w:pStyle w:val="a5"/>
        <w:numPr>
          <w:ilvl w:val="2"/>
          <w:numId w:val="64"/>
        </w:numPr>
        <w:tabs>
          <w:tab w:val="left" w:pos="1417"/>
        </w:tabs>
        <w:spacing w:before="6"/>
        <w:ind w:right="706" w:firstLine="0"/>
        <w:rPr>
          <w:sz w:val="28"/>
        </w:rPr>
      </w:pPr>
      <w:r>
        <w:rPr>
          <w:sz w:val="28"/>
        </w:rPr>
        <w:t>обеспечивают</w:t>
      </w:r>
      <w:r>
        <w:rPr>
          <w:spacing w:val="-2"/>
          <w:sz w:val="28"/>
        </w:rPr>
        <w:t xml:space="preserve"> </w:t>
      </w:r>
      <w:r>
        <w:rPr>
          <w:sz w:val="28"/>
        </w:rPr>
        <w:t>связь</w:t>
      </w:r>
      <w:r>
        <w:rPr>
          <w:spacing w:val="-6"/>
          <w:sz w:val="28"/>
        </w:rPr>
        <w:t xml:space="preserve"> </w:t>
      </w:r>
      <w:r>
        <w:rPr>
          <w:sz w:val="28"/>
        </w:rPr>
        <w:t>между</w:t>
      </w:r>
      <w:r>
        <w:rPr>
          <w:spacing w:val="-3"/>
          <w:sz w:val="28"/>
        </w:rPr>
        <w:t xml:space="preserve"> </w:t>
      </w:r>
      <w:r>
        <w:rPr>
          <w:sz w:val="28"/>
        </w:rPr>
        <w:t>требованиями ФГОС</w:t>
      </w:r>
      <w:r>
        <w:rPr>
          <w:spacing w:val="-4"/>
          <w:sz w:val="28"/>
        </w:rPr>
        <w:t xml:space="preserve"> </w:t>
      </w:r>
      <w:r>
        <w:rPr>
          <w:sz w:val="28"/>
        </w:rPr>
        <w:t>НОО,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образовательной деятельностью и системой </w:t>
      </w:r>
      <w:proofErr w:type="gramStart"/>
      <w:r>
        <w:rPr>
          <w:sz w:val="28"/>
        </w:rPr>
        <w:t>оценки результатов освоения основной образовательной программы начального общего образования</w:t>
      </w:r>
      <w:proofErr w:type="gramEnd"/>
      <w:r>
        <w:rPr>
          <w:sz w:val="28"/>
        </w:rPr>
        <w:t>;</w:t>
      </w:r>
    </w:p>
    <w:p w:rsidR="00A435DF" w:rsidRDefault="00D74E73">
      <w:pPr>
        <w:pStyle w:val="a5"/>
        <w:numPr>
          <w:ilvl w:val="2"/>
          <w:numId w:val="64"/>
        </w:numPr>
        <w:tabs>
          <w:tab w:val="left" w:pos="1417"/>
        </w:tabs>
        <w:spacing w:before="2"/>
        <w:ind w:right="701" w:firstLine="0"/>
        <w:rPr>
          <w:sz w:val="28"/>
        </w:rPr>
      </w:pPr>
      <w:r>
        <w:rPr>
          <w:sz w:val="28"/>
        </w:rPr>
        <w:t xml:space="preserve">являются содержательной и </w:t>
      </w:r>
      <w:proofErr w:type="spellStart"/>
      <w:r>
        <w:rPr>
          <w:sz w:val="28"/>
        </w:rPr>
        <w:t>критериальной</w:t>
      </w:r>
      <w:proofErr w:type="spellEnd"/>
      <w:r>
        <w:rPr>
          <w:sz w:val="28"/>
        </w:rPr>
        <w:t xml:space="preserve"> основой для разработки рабочих программ учебных предметов и учебно-методической литературы, а также для системы оценки качества освоения учащимися основной образовательной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9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13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8"/>
          <w:sz w:val="28"/>
        </w:rPr>
        <w:t xml:space="preserve"> </w:t>
      </w:r>
      <w:r>
        <w:rPr>
          <w:sz w:val="28"/>
        </w:rPr>
        <w:t>с требованиями ФГОС НОО.</w:t>
      </w:r>
    </w:p>
    <w:p w:rsidR="00A435DF" w:rsidRDefault="00D74E73">
      <w:pPr>
        <w:pStyle w:val="a3"/>
        <w:spacing w:before="1"/>
        <w:ind w:right="716" w:firstLine="707"/>
      </w:pPr>
      <w:r>
        <w:t xml:space="preserve">Планируемые результаты освоения ООП НОО соответствуют современным целям начального общего образования, представленным во ФГОС НОО как система личностных, </w:t>
      </w:r>
      <w:proofErr w:type="spellStart"/>
      <w:r>
        <w:t>метапредметных</w:t>
      </w:r>
      <w:proofErr w:type="spellEnd"/>
      <w:r>
        <w:t xml:space="preserve"> и предметных достижений обучающегося.</w:t>
      </w:r>
    </w:p>
    <w:p w:rsidR="00A435DF" w:rsidRDefault="00D74E73">
      <w:pPr>
        <w:pStyle w:val="1"/>
        <w:spacing w:line="319" w:lineRule="exact"/>
        <w:ind w:left="4185"/>
      </w:pPr>
      <w:r>
        <w:t>Личностные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:rsidR="00A435DF" w:rsidRDefault="00D74E73">
      <w:pPr>
        <w:pStyle w:val="a3"/>
        <w:spacing w:before="4"/>
        <w:ind w:right="694" w:firstLine="707"/>
      </w:pPr>
      <w:r>
        <w:t>Личностные результаты освоения ООП НОО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435DF" w:rsidRDefault="00D74E73">
      <w:pPr>
        <w:pStyle w:val="a3"/>
        <w:ind w:right="711" w:firstLine="707"/>
      </w:pPr>
      <w:r>
        <w:t xml:space="preserve">Личностные результаты освоения программы начального общего образования должны отражать готовность </w:t>
      </w:r>
      <w:proofErr w:type="gramStart"/>
      <w:r>
        <w:t>обучающихся</w:t>
      </w:r>
      <w:proofErr w:type="gramEnd"/>
      <w:r>
        <w:t xml:space="preserve"> руководствоваться ценностями и приобретение первоначального опыта деятельности на их основе, в том числе в части:</w:t>
      </w:r>
    </w:p>
    <w:p w:rsidR="00A435DF" w:rsidRDefault="00D74E73">
      <w:pPr>
        <w:spacing w:line="316" w:lineRule="exact"/>
        <w:ind w:left="710"/>
        <w:jc w:val="both"/>
        <w:rPr>
          <w:i/>
          <w:sz w:val="28"/>
        </w:rPr>
      </w:pPr>
      <w:r>
        <w:rPr>
          <w:i/>
          <w:spacing w:val="-4"/>
          <w:sz w:val="28"/>
        </w:rPr>
        <w:t>Гражданско-патриотического</w:t>
      </w:r>
      <w:r>
        <w:rPr>
          <w:i/>
          <w:spacing w:val="22"/>
          <w:sz w:val="28"/>
        </w:rPr>
        <w:t xml:space="preserve"> </w:t>
      </w:r>
      <w:r>
        <w:rPr>
          <w:i/>
          <w:spacing w:val="-4"/>
          <w:sz w:val="28"/>
        </w:rPr>
        <w:t>воспитания:</w:t>
      </w:r>
    </w:p>
    <w:p w:rsidR="00A435DF" w:rsidRDefault="00D74E73">
      <w:pPr>
        <w:pStyle w:val="a3"/>
        <w:tabs>
          <w:tab w:val="left" w:pos="3004"/>
          <w:tab w:val="left" w:pos="4039"/>
          <w:tab w:val="left" w:pos="6288"/>
          <w:tab w:val="left" w:pos="6802"/>
          <w:tab w:val="left" w:pos="8535"/>
        </w:tabs>
        <w:spacing w:before="2" w:line="242" w:lineRule="auto"/>
        <w:ind w:left="1418" w:right="719"/>
        <w:jc w:val="left"/>
      </w:pPr>
      <w:r>
        <w:t xml:space="preserve">становление ценностного отношения к своей Родине - России; </w:t>
      </w:r>
      <w:r>
        <w:rPr>
          <w:spacing w:val="-2"/>
        </w:rPr>
        <w:t>осознание</w:t>
      </w:r>
      <w:r>
        <w:tab/>
      </w:r>
      <w:r>
        <w:rPr>
          <w:spacing w:val="-4"/>
        </w:rPr>
        <w:t>своей</w:t>
      </w:r>
      <w:r>
        <w:tab/>
      </w:r>
      <w:r>
        <w:rPr>
          <w:spacing w:val="-2"/>
        </w:rPr>
        <w:t>этнокультурной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российской</w:t>
      </w:r>
      <w:r>
        <w:tab/>
      </w:r>
      <w:r>
        <w:rPr>
          <w:spacing w:val="-2"/>
        </w:rPr>
        <w:t>гражданской</w:t>
      </w:r>
    </w:p>
    <w:p w:rsidR="00A435DF" w:rsidRDefault="00D74E73">
      <w:pPr>
        <w:pStyle w:val="a3"/>
        <w:spacing w:line="319" w:lineRule="exact"/>
        <w:jc w:val="left"/>
      </w:pPr>
      <w:r>
        <w:rPr>
          <w:spacing w:val="-2"/>
        </w:rPr>
        <w:t>идентичности;</w:t>
      </w:r>
    </w:p>
    <w:p w:rsidR="00A435DF" w:rsidRDefault="00D74E73">
      <w:pPr>
        <w:pStyle w:val="a3"/>
        <w:ind w:right="719" w:firstLine="707"/>
        <w:jc w:val="left"/>
      </w:pPr>
      <w:r>
        <w:t>сопричастность к прошлому, настоящему и будущему</w:t>
      </w:r>
      <w:r>
        <w:rPr>
          <w:spacing w:val="-2"/>
        </w:rPr>
        <w:t xml:space="preserve"> </w:t>
      </w:r>
      <w:r>
        <w:t>своей страны и родного края;</w:t>
      </w:r>
    </w:p>
    <w:p w:rsidR="00A435DF" w:rsidRDefault="00D74E73">
      <w:pPr>
        <w:pStyle w:val="a3"/>
        <w:spacing w:line="316" w:lineRule="exact"/>
        <w:ind w:left="1418"/>
        <w:jc w:val="left"/>
      </w:pPr>
      <w:r>
        <w:t>уважение</w:t>
      </w:r>
      <w:r>
        <w:rPr>
          <w:spacing w:val="-10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своему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другим</w:t>
      </w:r>
      <w:r>
        <w:rPr>
          <w:spacing w:val="-7"/>
        </w:rPr>
        <w:t xml:space="preserve"> </w:t>
      </w:r>
      <w:r>
        <w:rPr>
          <w:spacing w:val="-2"/>
        </w:rPr>
        <w:t>народам;</w:t>
      </w:r>
    </w:p>
    <w:p w:rsidR="00A435DF" w:rsidRDefault="00D74E73">
      <w:pPr>
        <w:pStyle w:val="a3"/>
        <w:spacing w:before="7"/>
        <w:ind w:right="719" w:firstLine="707"/>
        <w:jc w:val="left"/>
      </w:pPr>
      <w:r>
        <w:t>первоначальные</w:t>
      </w:r>
      <w:r>
        <w:rPr>
          <w:spacing w:val="-14"/>
        </w:rPr>
        <w:t xml:space="preserve"> </w:t>
      </w:r>
      <w:r>
        <w:t>представления</w:t>
      </w:r>
      <w:r>
        <w:rPr>
          <w:spacing w:val="-14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человеке</w:t>
      </w:r>
      <w:r>
        <w:rPr>
          <w:spacing w:val="-13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члене</w:t>
      </w:r>
      <w:r>
        <w:rPr>
          <w:spacing w:val="-18"/>
        </w:rPr>
        <w:t xml:space="preserve"> </w:t>
      </w:r>
      <w:r>
        <w:t>общества,</w:t>
      </w:r>
      <w:r>
        <w:rPr>
          <w:spacing w:val="-16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правах и ответственности,</w:t>
      </w:r>
    </w:p>
    <w:p w:rsidR="00A435DF" w:rsidRDefault="00D74E73">
      <w:pPr>
        <w:pStyle w:val="a3"/>
        <w:ind w:firstLine="707"/>
        <w:jc w:val="left"/>
      </w:pPr>
      <w:proofErr w:type="gramStart"/>
      <w:r>
        <w:t>уважении</w:t>
      </w:r>
      <w:proofErr w:type="gramEnd"/>
      <w:r>
        <w:rPr>
          <w:spacing w:val="36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достоинстве</w:t>
      </w:r>
      <w:r>
        <w:rPr>
          <w:spacing w:val="36"/>
        </w:rPr>
        <w:t xml:space="preserve"> </w:t>
      </w:r>
      <w:r>
        <w:t>человека,</w:t>
      </w:r>
      <w:r>
        <w:rPr>
          <w:spacing w:val="35"/>
        </w:rPr>
        <w:t xml:space="preserve"> </w:t>
      </w:r>
      <w:r>
        <w:t>о</w:t>
      </w:r>
      <w:r>
        <w:rPr>
          <w:spacing w:val="35"/>
        </w:rPr>
        <w:t xml:space="preserve"> </w:t>
      </w:r>
      <w:r>
        <w:t>нравственно-этических</w:t>
      </w:r>
      <w:r>
        <w:rPr>
          <w:spacing w:val="35"/>
        </w:rPr>
        <w:t xml:space="preserve"> </w:t>
      </w:r>
      <w:r>
        <w:t>нормах поведения и правилах межличностных отношений.</w:t>
      </w:r>
    </w:p>
    <w:p w:rsidR="00A435DF" w:rsidRDefault="00A435DF">
      <w:pPr>
        <w:pStyle w:val="a3"/>
        <w:jc w:val="left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spacing w:before="65" w:line="321" w:lineRule="exact"/>
        <w:ind w:left="1418"/>
        <w:rPr>
          <w:i/>
          <w:sz w:val="28"/>
        </w:rPr>
      </w:pPr>
      <w:r>
        <w:rPr>
          <w:i/>
          <w:spacing w:val="-2"/>
          <w:sz w:val="28"/>
        </w:rPr>
        <w:lastRenderedPageBreak/>
        <w:t>Духовно-нравственного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A435DF" w:rsidRDefault="00D74E73">
      <w:pPr>
        <w:pStyle w:val="a3"/>
        <w:spacing w:line="321" w:lineRule="exact"/>
        <w:ind w:left="1418"/>
        <w:jc w:val="left"/>
      </w:pPr>
      <w:r>
        <w:rPr>
          <w:spacing w:val="-2"/>
        </w:rPr>
        <w:t>признание</w:t>
      </w:r>
      <w:r>
        <w:rPr>
          <w:spacing w:val="-3"/>
        </w:rPr>
        <w:t xml:space="preserve"> </w:t>
      </w:r>
      <w:r>
        <w:rPr>
          <w:spacing w:val="-2"/>
        </w:rPr>
        <w:t>индивидуальности</w:t>
      </w:r>
      <w:r>
        <w:rPr>
          <w:spacing w:val="2"/>
        </w:rPr>
        <w:t xml:space="preserve"> </w:t>
      </w:r>
      <w:r>
        <w:rPr>
          <w:spacing w:val="-2"/>
        </w:rPr>
        <w:t>каждого</w:t>
      </w:r>
      <w:r>
        <w:t xml:space="preserve"> </w:t>
      </w:r>
      <w:r>
        <w:rPr>
          <w:spacing w:val="-2"/>
        </w:rPr>
        <w:t>человека;</w:t>
      </w:r>
    </w:p>
    <w:p w:rsidR="00A435DF" w:rsidRDefault="00D74E73">
      <w:pPr>
        <w:pStyle w:val="a3"/>
        <w:tabs>
          <w:tab w:val="left" w:pos="2863"/>
          <w:tab w:val="left" w:pos="3890"/>
          <w:tab w:val="left" w:pos="4730"/>
          <w:tab w:val="left" w:pos="6242"/>
          <w:tab w:val="left" w:pos="8153"/>
          <w:tab w:val="left" w:pos="8631"/>
        </w:tabs>
        <w:spacing w:before="7"/>
        <w:ind w:left="1418" w:right="731"/>
        <w:jc w:val="left"/>
      </w:pPr>
      <w:r>
        <w:t xml:space="preserve">проявление сопереживания, уважения и доброжелательности; </w:t>
      </w:r>
      <w:r>
        <w:rPr>
          <w:spacing w:val="-2"/>
        </w:rPr>
        <w:t>неприятие</w:t>
      </w:r>
      <w:r>
        <w:tab/>
      </w:r>
      <w:r>
        <w:rPr>
          <w:spacing w:val="-2"/>
        </w:rPr>
        <w:t>любых</w:t>
      </w:r>
      <w:r>
        <w:tab/>
      </w:r>
      <w:r>
        <w:rPr>
          <w:spacing w:val="-4"/>
        </w:rPr>
        <w:t>форм</w:t>
      </w:r>
      <w:r>
        <w:tab/>
      </w:r>
      <w:r>
        <w:rPr>
          <w:spacing w:val="-2"/>
        </w:rPr>
        <w:t>поведения,</w:t>
      </w:r>
      <w:r>
        <w:tab/>
      </w:r>
      <w:r>
        <w:rPr>
          <w:spacing w:val="-2"/>
        </w:rPr>
        <w:t>направленных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причинение</w:t>
      </w:r>
    </w:p>
    <w:p w:rsidR="00A435DF" w:rsidRDefault="00D74E73">
      <w:pPr>
        <w:pStyle w:val="a3"/>
        <w:spacing w:line="316" w:lineRule="exact"/>
        <w:jc w:val="left"/>
      </w:pPr>
      <w:r>
        <w:t>физического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морального</w:t>
      </w:r>
      <w:r>
        <w:rPr>
          <w:spacing w:val="-16"/>
        </w:rPr>
        <w:t xml:space="preserve"> </w:t>
      </w:r>
      <w:r>
        <w:t>вреда</w:t>
      </w:r>
      <w:r>
        <w:rPr>
          <w:spacing w:val="-18"/>
        </w:rPr>
        <w:t xml:space="preserve"> </w:t>
      </w:r>
      <w:r>
        <w:t>другим</w:t>
      </w:r>
      <w:r>
        <w:rPr>
          <w:spacing w:val="-17"/>
        </w:rPr>
        <w:t xml:space="preserve"> </w:t>
      </w:r>
      <w:r>
        <w:rPr>
          <w:spacing w:val="-2"/>
        </w:rPr>
        <w:t>людям.</w:t>
      </w:r>
    </w:p>
    <w:p w:rsidR="00A435DF" w:rsidRDefault="00D74E73">
      <w:pPr>
        <w:ind w:left="1418"/>
        <w:jc w:val="both"/>
        <w:rPr>
          <w:i/>
          <w:sz w:val="28"/>
        </w:rPr>
      </w:pPr>
      <w:r>
        <w:rPr>
          <w:i/>
          <w:spacing w:val="-2"/>
          <w:sz w:val="28"/>
        </w:rPr>
        <w:t>Эстетического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A435DF" w:rsidRDefault="00D74E73">
      <w:pPr>
        <w:pStyle w:val="a3"/>
        <w:spacing w:before="5"/>
        <w:ind w:right="707" w:firstLine="707"/>
      </w:pPr>
      <w:r>
        <w:t>уважительное отношение и интерес к художественной культуре, восприимчивость</w:t>
      </w:r>
      <w:r>
        <w:rPr>
          <w:spacing w:val="-10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разным</w:t>
      </w:r>
      <w:r>
        <w:rPr>
          <w:spacing w:val="-10"/>
        </w:rPr>
        <w:t xml:space="preserve"> </w:t>
      </w:r>
      <w:r>
        <w:t>видам</w:t>
      </w:r>
      <w:r>
        <w:rPr>
          <w:spacing w:val="-11"/>
        </w:rPr>
        <w:t xml:space="preserve"> </w:t>
      </w:r>
      <w:r>
        <w:t>искусства,</w:t>
      </w:r>
      <w:r>
        <w:rPr>
          <w:spacing w:val="-11"/>
        </w:rPr>
        <w:t xml:space="preserve"> </w:t>
      </w:r>
      <w:r>
        <w:t>традициям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творчеству</w:t>
      </w:r>
      <w:r>
        <w:rPr>
          <w:spacing w:val="-9"/>
        </w:rPr>
        <w:t xml:space="preserve"> </w:t>
      </w:r>
      <w:r>
        <w:t>своего</w:t>
      </w:r>
      <w:r>
        <w:rPr>
          <w:spacing w:val="-7"/>
        </w:rPr>
        <w:t xml:space="preserve"> </w:t>
      </w:r>
      <w:r>
        <w:t>и других народов;</w:t>
      </w:r>
    </w:p>
    <w:p w:rsidR="00A435DF" w:rsidRDefault="00D74E73">
      <w:pPr>
        <w:pStyle w:val="a3"/>
        <w:spacing w:before="1"/>
        <w:ind w:right="730" w:firstLine="707"/>
      </w:pPr>
      <w:r>
        <w:t xml:space="preserve">стремление к самовыражению в разных видах художественной </w:t>
      </w:r>
      <w:r>
        <w:rPr>
          <w:spacing w:val="-2"/>
        </w:rPr>
        <w:t>деятельности.</w:t>
      </w:r>
    </w:p>
    <w:p w:rsidR="00A435DF" w:rsidRDefault="00D74E73">
      <w:pPr>
        <w:ind w:left="710" w:right="712" w:firstLine="707"/>
        <w:jc w:val="both"/>
        <w:rPr>
          <w:i/>
          <w:sz w:val="28"/>
        </w:rPr>
      </w:pPr>
      <w:r>
        <w:rPr>
          <w:i/>
          <w:sz w:val="28"/>
        </w:rPr>
        <w:t>Физического воспитания, формирования культуры здоровья и эмоционального благополучия:</w:t>
      </w:r>
    </w:p>
    <w:p w:rsidR="00A435DF" w:rsidRDefault="00D74E73">
      <w:pPr>
        <w:pStyle w:val="a3"/>
        <w:spacing w:before="1"/>
        <w:ind w:right="779" w:firstLine="707"/>
      </w:pPr>
      <w:r>
        <w:t>соблюдение</w:t>
      </w:r>
      <w:r>
        <w:rPr>
          <w:spacing w:val="-6"/>
        </w:rPr>
        <w:t xml:space="preserve"> </w:t>
      </w:r>
      <w:r>
        <w:t>правил</w:t>
      </w:r>
      <w:r>
        <w:rPr>
          <w:spacing w:val="-7"/>
        </w:rPr>
        <w:t xml:space="preserve"> </w:t>
      </w:r>
      <w:r>
        <w:t>здорового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(для</w:t>
      </w:r>
      <w:r>
        <w:rPr>
          <w:spacing w:val="-3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людей) образа жизни в окружающей среде (в том числе информационной);</w:t>
      </w:r>
    </w:p>
    <w:p w:rsidR="00A435DF" w:rsidRDefault="00D74E73">
      <w:pPr>
        <w:pStyle w:val="a3"/>
        <w:spacing w:line="316" w:lineRule="exact"/>
        <w:ind w:left="1418"/>
      </w:pPr>
      <w:r>
        <w:t>бережное</w:t>
      </w:r>
      <w:r>
        <w:rPr>
          <w:spacing w:val="-20"/>
        </w:rPr>
        <w:t xml:space="preserve"> </w:t>
      </w:r>
      <w:r>
        <w:t>отношение</w:t>
      </w:r>
      <w:r>
        <w:rPr>
          <w:spacing w:val="-16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физическому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психическому</w:t>
      </w:r>
      <w:r>
        <w:rPr>
          <w:spacing w:val="-16"/>
        </w:rPr>
        <w:t xml:space="preserve"> </w:t>
      </w:r>
      <w:r>
        <w:rPr>
          <w:spacing w:val="-2"/>
        </w:rPr>
        <w:t>здоровью.</w:t>
      </w:r>
    </w:p>
    <w:p w:rsidR="00A435DF" w:rsidRDefault="00D74E73">
      <w:pPr>
        <w:ind w:left="1418"/>
        <w:jc w:val="both"/>
        <w:rPr>
          <w:i/>
          <w:sz w:val="28"/>
        </w:rPr>
      </w:pPr>
      <w:r>
        <w:rPr>
          <w:i/>
          <w:spacing w:val="-2"/>
          <w:sz w:val="28"/>
        </w:rPr>
        <w:t>Трудового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A435DF" w:rsidRDefault="00D74E73">
      <w:pPr>
        <w:pStyle w:val="a3"/>
        <w:spacing w:before="5"/>
        <w:ind w:right="713" w:firstLine="707"/>
      </w:pPr>
      <w: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A435DF" w:rsidRDefault="00D74E73">
      <w:pPr>
        <w:spacing w:before="1" w:line="322" w:lineRule="exact"/>
        <w:ind w:left="1418"/>
        <w:jc w:val="both"/>
        <w:rPr>
          <w:sz w:val="28"/>
        </w:rPr>
      </w:pPr>
      <w:r>
        <w:rPr>
          <w:i/>
          <w:spacing w:val="-4"/>
          <w:sz w:val="28"/>
        </w:rPr>
        <w:t>Экологического</w:t>
      </w:r>
      <w:r>
        <w:rPr>
          <w:i/>
          <w:spacing w:val="4"/>
          <w:sz w:val="28"/>
        </w:rPr>
        <w:t xml:space="preserve"> </w:t>
      </w:r>
      <w:r>
        <w:rPr>
          <w:i/>
          <w:spacing w:val="-2"/>
          <w:sz w:val="28"/>
        </w:rPr>
        <w:t>воспитания</w:t>
      </w:r>
      <w:r>
        <w:rPr>
          <w:spacing w:val="-2"/>
          <w:sz w:val="28"/>
        </w:rPr>
        <w:t>:</w:t>
      </w:r>
    </w:p>
    <w:p w:rsidR="00A435DF" w:rsidRDefault="00D74E73">
      <w:pPr>
        <w:ind w:left="1418" w:right="4285"/>
        <w:rPr>
          <w:i/>
          <w:sz w:val="28"/>
        </w:rPr>
      </w:pPr>
      <w:r>
        <w:rPr>
          <w:sz w:val="28"/>
        </w:rPr>
        <w:t>бережное отношение к природе; неприятие</w:t>
      </w:r>
      <w:r>
        <w:rPr>
          <w:spacing w:val="-15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8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13"/>
          <w:sz w:val="28"/>
        </w:rPr>
        <w:t xml:space="preserve"> </w:t>
      </w:r>
      <w:r>
        <w:rPr>
          <w:sz w:val="28"/>
        </w:rPr>
        <w:t>ей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вред. </w:t>
      </w:r>
      <w:r>
        <w:rPr>
          <w:i/>
          <w:sz w:val="28"/>
        </w:rPr>
        <w:t>Ценности научного познания:</w:t>
      </w:r>
    </w:p>
    <w:p w:rsidR="00A435DF" w:rsidRDefault="00D74E73">
      <w:pPr>
        <w:pStyle w:val="a3"/>
        <w:tabs>
          <w:tab w:val="left" w:pos="4024"/>
          <w:tab w:val="left" w:pos="5938"/>
          <w:tab w:val="left" w:pos="8050"/>
        </w:tabs>
        <w:spacing w:before="1"/>
        <w:ind w:left="1418" w:right="740"/>
        <w:jc w:val="left"/>
      </w:pPr>
      <w:r>
        <w:t xml:space="preserve">первоначальные представления о научной картине мира; </w:t>
      </w:r>
      <w:r>
        <w:rPr>
          <w:spacing w:val="-2"/>
        </w:rPr>
        <w:t>познавательные</w:t>
      </w:r>
      <w:r>
        <w:tab/>
      </w:r>
      <w:r>
        <w:rPr>
          <w:spacing w:val="-2"/>
        </w:rPr>
        <w:t>интересы,</w:t>
      </w:r>
      <w:r>
        <w:tab/>
      </w:r>
      <w:r>
        <w:rPr>
          <w:spacing w:val="-2"/>
        </w:rPr>
        <w:t>активность,</w:t>
      </w:r>
      <w:r>
        <w:tab/>
      </w:r>
      <w:r>
        <w:rPr>
          <w:spacing w:val="-2"/>
        </w:rPr>
        <w:t>инициативность,</w:t>
      </w:r>
    </w:p>
    <w:p w:rsidR="00A435DF" w:rsidRDefault="00D74E73">
      <w:pPr>
        <w:pStyle w:val="a3"/>
        <w:spacing w:before="2" w:line="319" w:lineRule="exact"/>
        <w:jc w:val="left"/>
      </w:pPr>
      <w:r>
        <w:t>любознательность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самостоятельность</w:t>
      </w:r>
      <w:r>
        <w:rPr>
          <w:spacing w:val="-16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rPr>
          <w:spacing w:val="-2"/>
        </w:rPr>
        <w:t>познании.</w:t>
      </w:r>
    </w:p>
    <w:p w:rsidR="00A435DF" w:rsidRDefault="00D74E73">
      <w:pPr>
        <w:pStyle w:val="1"/>
        <w:spacing w:line="319" w:lineRule="exact"/>
        <w:ind w:left="3885"/>
        <w:jc w:val="left"/>
      </w:pPr>
      <w:proofErr w:type="spellStart"/>
      <w:r>
        <w:rPr>
          <w:spacing w:val="-2"/>
        </w:rPr>
        <w:t>Метапредметные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результаты</w:t>
      </w:r>
    </w:p>
    <w:p w:rsidR="00A435DF" w:rsidRDefault="00D74E73">
      <w:pPr>
        <w:pStyle w:val="a3"/>
        <w:spacing w:before="4"/>
        <w:ind w:right="700" w:firstLine="679"/>
      </w:pPr>
      <w:proofErr w:type="spellStart"/>
      <w:r>
        <w:t>Метапредметные</w:t>
      </w:r>
      <w:proofErr w:type="spellEnd"/>
      <w:r>
        <w:rPr>
          <w:spacing w:val="-12"/>
        </w:rPr>
        <w:t xml:space="preserve"> </w:t>
      </w:r>
      <w:r>
        <w:t>результаты</w:t>
      </w:r>
      <w:r>
        <w:rPr>
          <w:spacing w:val="-13"/>
        </w:rPr>
        <w:t xml:space="preserve"> </w:t>
      </w:r>
      <w:r>
        <w:t>характеризуют</w:t>
      </w:r>
      <w:r>
        <w:rPr>
          <w:spacing w:val="-9"/>
        </w:rPr>
        <w:t xml:space="preserve"> </w:t>
      </w:r>
      <w:r>
        <w:t>уровень</w:t>
      </w:r>
      <w:r>
        <w:rPr>
          <w:spacing w:val="-14"/>
        </w:rPr>
        <w:t xml:space="preserve"> </w:t>
      </w:r>
      <w:proofErr w:type="spellStart"/>
      <w:r>
        <w:t>сформированности</w:t>
      </w:r>
      <w:proofErr w:type="spellEnd"/>
      <w:r>
        <w:t xml:space="preserve"> познавательных,</w:t>
      </w:r>
      <w:r>
        <w:rPr>
          <w:spacing w:val="-7"/>
        </w:rPr>
        <w:t xml:space="preserve"> </w:t>
      </w:r>
      <w:r>
        <w:t>коммуникативных</w:t>
      </w:r>
      <w:r>
        <w:rPr>
          <w:spacing w:val="-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регулятивных</w:t>
      </w:r>
      <w:r>
        <w:rPr>
          <w:spacing w:val="-6"/>
        </w:rPr>
        <w:t xml:space="preserve"> </w:t>
      </w:r>
      <w:r>
        <w:t>универсальных</w:t>
      </w:r>
      <w:r>
        <w:rPr>
          <w:spacing w:val="-9"/>
        </w:rPr>
        <w:t xml:space="preserve"> </w:t>
      </w:r>
      <w:r>
        <w:t xml:space="preserve">действий, которые обеспечивают успешность изучения учебных предметов, а также становление способности к самообразованию и саморазвитию. В результате освоения ООП НОО обучающиеся овладевают рядом междисциплинарных понятий, а также различными знаково-символическими средствами, которые помогают </w:t>
      </w:r>
      <w:proofErr w:type="gramStart"/>
      <w:r>
        <w:t>обучающимся</w:t>
      </w:r>
      <w:proofErr w:type="gramEnd"/>
      <w:r>
        <w:t xml:space="preserve"> применять знания, как в типовых, так и в новых, нестандартных учебных ситуациях.</w:t>
      </w:r>
    </w:p>
    <w:p w:rsidR="00A435DF" w:rsidRDefault="00D74E73">
      <w:pPr>
        <w:pStyle w:val="a3"/>
        <w:spacing w:line="242" w:lineRule="auto"/>
        <w:ind w:right="714" w:firstLine="679"/>
      </w:pPr>
      <w:proofErr w:type="spellStart"/>
      <w:r>
        <w:t>Метапредметные</w:t>
      </w:r>
      <w:proofErr w:type="spellEnd"/>
      <w:r>
        <w:t xml:space="preserve"> результаты освоения программы начального общего образования должны отражать:</w:t>
      </w:r>
    </w:p>
    <w:p w:rsidR="00A435DF" w:rsidRDefault="00D74E73">
      <w:pPr>
        <w:spacing w:line="310" w:lineRule="exact"/>
        <w:ind w:left="1389"/>
        <w:jc w:val="both"/>
        <w:rPr>
          <w:i/>
          <w:sz w:val="28"/>
        </w:rPr>
      </w:pPr>
      <w:r>
        <w:rPr>
          <w:i/>
          <w:spacing w:val="-2"/>
          <w:sz w:val="28"/>
        </w:rPr>
        <w:t>Овладение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универсальными</w:t>
      </w:r>
      <w:r>
        <w:rPr>
          <w:i/>
          <w:sz w:val="28"/>
        </w:rPr>
        <w:t xml:space="preserve"> </w:t>
      </w:r>
      <w:r>
        <w:rPr>
          <w:i/>
          <w:spacing w:val="-2"/>
          <w:sz w:val="28"/>
        </w:rPr>
        <w:t>учебными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познавательными</w:t>
      </w:r>
      <w:r>
        <w:rPr>
          <w:i/>
          <w:sz w:val="28"/>
        </w:rPr>
        <w:t xml:space="preserve"> </w:t>
      </w:r>
      <w:r>
        <w:rPr>
          <w:i/>
          <w:spacing w:val="-2"/>
          <w:sz w:val="28"/>
        </w:rPr>
        <w:t>действиями:</w:t>
      </w:r>
    </w:p>
    <w:p w:rsidR="00A435DF" w:rsidRDefault="00D74E73">
      <w:pPr>
        <w:pStyle w:val="a5"/>
        <w:numPr>
          <w:ilvl w:val="0"/>
          <w:numId w:val="60"/>
        </w:numPr>
        <w:tabs>
          <w:tab w:val="left" w:pos="1692"/>
        </w:tabs>
        <w:ind w:left="169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12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A435DF" w:rsidRDefault="00D74E73">
      <w:pPr>
        <w:pStyle w:val="a3"/>
        <w:spacing w:before="7"/>
        <w:ind w:right="715" w:firstLine="679"/>
      </w:pPr>
      <w:r>
        <w:t>сравнивать объекты, устанавливать основания для сравнения, устанавливать аналогии;</w:t>
      </w:r>
    </w:p>
    <w:p w:rsidR="00A435DF" w:rsidRDefault="00D74E73">
      <w:pPr>
        <w:pStyle w:val="a3"/>
        <w:tabs>
          <w:tab w:val="left" w:pos="3302"/>
          <w:tab w:val="left" w:pos="5628"/>
          <w:tab w:val="left" w:pos="7167"/>
          <w:tab w:val="left" w:pos="8156"/>
        </w:tabs>
        <w:ind w:left="1389" w:right="732"/>
        <w:jc w:val="left"/>
      </w:pPr>
      <w:r>
        <w:t xml:space="preserve">объединять части объекта (объекты) по определенному признаку; </w:t>
      </w:r>
      <w:r>
        <w:rPr>
          <w:spacing w:val="-2"/>
        </w:rPr>
        <w:t>определять</w:t>
      </w:r>
      <w:r>
        <w:tab/>
      </w:r>
      <w:r>
        <w:rPr>
          <w:spacing w:val="-2"/>
        </w:rPr>
        <w:t>существенный</w:t>
      </w:r>
      <w:r>
        <w:tab/>
      </w:r>
      <w:r>
        <w:rPr>
          <w:spacing w:val="-2"/>
        </w:rPr>
        <w:t>признак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классификации,</w:t>
      </w:r>
    </w:p>
    <w:p w:rsidR="00A435DF" w:rsidRDefault="00A435DF">
      <w:pPr>
        <w:pStyle w:val="a3"/>
        <w:jc w:val="left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/>
      </w:pPr>
      <w:r>
        <w:rPr>
          <w:spacing w:val="-2"/>
        </w:rPr>
        <w:lastRenderedPageBreak/>
        <w:t>классифицировать</w:t>
      </w:r>
      <w:r>
        <w:rPr>
          <w:spacing w:val="-12"/>
        </w:rPr>
        <w:t xml:space="preserve"> </w:t>
      </w:r>
      <w:r>
        <w:rPr>
          <w:spacing w:val="-2"/>
        </w:rPr>
        <w:t>предложенные</w:t>
      </w:r>
      <w:r>
        <w:rPr>
          <w:spacing w:val="-11"/>
        </w:rPr>
        <w:t xml:space="preserve"> </w:t>
      </w:r>
      <w:r>
        <w:rPr>
          <w:spacing w:val="-2"/>
        </w:rPr>
        <w:t>объекты;</w:t>
      </w:r>
    </w:p>
    <w:p w:rsidR="00A435DF" w:rsidRDefault="00D74E73">
      <w:pPr>
        <w:pStyle w:val="a3"/>
        <w:spacing w:before="3"/>
        <w:ind w:right="705" w:firstLine="679"/>
      </w:pPr>
      <w:r>
        <w:t>находить закономерности и противоречия в рассматриваемых фактах, данных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наблюдениях</w:t>
      </w:r>
      <w:r>
        <w:rPr>
          <w:spacing w:val="-7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основе</w:t>
      </w:r>
      <w:r>
        <w:rPr>
          <w:spacing w:val="-11"/>
        </w:rPr>
        <w:t xml:space="preserve"> </w:t>
      </w:r>
      <w:r>
        <w:t>предложенного</w:t>
      </w:r>
      <w:r>
        <w:rPr>
          <w:spacing w:val="-9"/>
        </w:rPr>
        <w:t xml:space="preserve"> </w:t>
      </w:r>
      <w:r>
        <w:t>педагогическим</w:t>
      </w:r>
      <w:r>
        <w:rPr>
          <w:spacing w:val="-12"/>
        </w:rPr>
        <w:t xml:space="preserve"> </w:t>
      </w:r>
      <w:r>
        <w:t xml:space="preserve">работником </w:t>
      </w:r>
      <w:r>
        <w:rPr>
          <w:spacing w:val="-2"/>
        </w:rPr>
        <w:t>алгоритма;</w:t>
      </w:r>
    </w:p>
    <w:p w:rsidR="00A435DF" w:rsidRDefault="00D74E73">
      <w:pPr>
        <w:pStyle w:val="a3"/>
        <w:spacing w:before="1"/>
        <w:ind w:right="715" w:firstLine="679"/>
      </w:pPr>
      <w:r>
        <w:t>выявлять недостаток информации для решения учебной (практической) задачи на основе предложенного алгоритма;</w:t>
      </w:r>
    </w:p>
    <w:p w:rsidR="00A435DF" w:rsidRDefault="00D74E73">
      <w:pPr>
        <w:pStyle w:val="a3"/>
        <w:spacing w:line="242" w:lineRule="auto"/>
        <w:ind w:right="701" w:firstLine="679"/>
      </w:pPr>
      <w:r>
        <w:t>устанавливать</w:t>
      </w:r>
      <w:r>
        <w:rPr>
          <w:spacing w:val="-15"/>
        </w:rPr>
        <w:t xml:space="preserve"> </w:t>
      </w:r>
      <w:r>
        <w:t>причинно-следственные</w:t>
      </w:r>
      <w:r>
        <w:rPr>
          <w:spacing w:val="-12"/>
        </w:rPr>
        <w:t xml:space="preserve"> </w:t>
      </w:r>
      <w:r>
        <w:t>связи</w:t>
      </w:r>
      <w:r>
        <w:rPr>
          <w:spacing w:val="-9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ситуациях,</w:t>
      </w:r>
      <w:r>
        <w:rPr>
          <w:spacing w:val="-12"/>
        </w:rPr>
        <w:t xml:space="preserve"> </w:t>
      </w:r>
      <w:r>
        <w:t>поддающихся непосредственному наблюдению или знакомых по опыту, делать выводы;</w:t>
      </w:r>
    </w:p>
    <w:p w:rsidR="00A435DF" w:rsidRDefault="00D74E73">
      <w:pPr>
        <w:pStyle w:val="a5"/>
        <w:numPr>
          <w:ilvl w:val="0"/>
          <w:numId w:val="60"/>
        </w:numPr>
        <w:tabs>
          <w:tab w:val="left" w:pos="1692"/>
        </w:tabs>
        <w:spacing w:line="315" w:lineRule="exact"/>
        <w:ind w:left="1692" w:hanging="303"/>
        <w:jc w:val="both"/>
        <w:rPr>
          <w:sz w:val="28"/>
        </w:rPr>
      </w:pPr>
      <w:r>
        <w:rPr>
          <w:spacing w:val="-2"/>
          <w:sz w:val="28"/>
        </w:rPr>
        <w:t>базовые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исследовательские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A435DF" w:rsidRDefault="00D74E73">
      <w:pPr>
        <w:pStyle w:val="a3"/>
        <w:spacing w:before="1"/>
        <w:ind w:right="710" w:firstLine="679"/>
      </w:pPr>
      <w:r>
        <w:t>определять</w:t>
      </w:r>
      <w:r>
        <w:rPr>
          <w:spacing w:val="-6"/>
        </w:rPr>
        <w:t xml:space="preserve"> </w:t>
      </w:r>
      <w:r>
        <w:t>разрыв</w:t>
      </w:r>
      <w:r>
        <w:rPr>
          <w:spacing w:val="-11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реальным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желательным</w:t>
      </w:r>
      <w:r>
        <w:rPr>
          <w:spacing w:val="-3"/>
        </w:rPr>
        <w:t xml:space="preserve"> </w:t>
      </w:r>
      <w:r>
        <w:t>состоянием</w:t>
      </w:r>
      <w:r>
        <w:rPr>
          <w:spacing w:val="-5"/>
        </w:rPr>
        <w:t xml:space="preserve"> </w:t>
      </w:r>
      <w:r>
        <w:t>объекта (ситуации) на основе предложенных педагогическим работником вопросов;</w:t>
      </w:r>
    </w:p>
    <w:p w:rsidR="00A435DF" w:rsidRDefault="00D74E73">
      <w:pPr>
        <w:pStyle w:val="a3"/>
        <w:spacing w:line="242" w:lineRule="auto"/>
        <w:ind w:right="712" w:firstLine="679"/>
      </w:pPr>
      <w:r>
        <w:t>с помощью педагогического работника формулировать цель, планировать изменения объекта, ситуации;</w:t>
      </w:r>
    </w:p>
    <w:p w:rsidR="00A435DF" w:rsidRDefault="00D74E73">
      <w:pPr>
        <w:pStyle w:val="a3"/>
        <w:ind w:right="717" w:firstLine="679"/>
      </w:pPr>
      <w:r>
        <w:t xml:space="preserve">сравнивать несколько вариантов решения задачи, выбирать наиболее </w:t>
      </w:r>
      <w:proofErr w:type="gramStart"/>
      <w:r>
        <w:t>подходящий</w:t>
      </w:r>
      <w:proofErr w:type="gramEnd"/>
      <w:r>
        <w:t xml:space="preserve"> (на основе предложенных критериев);</w:t>
      </w:r>
    </w:p>
    <w:p w:rsidR="00A435DF" w:rsidRDefault="00D74E73">
      <w:pPr>
        <w:pStyle w:val="a3"/>
        <w:ind w:right="716" w:firstLine="679"/>
      </w:pPr>
      <w:r>
        <w:t>проводить по предложенному плану опыт, несложное исследование по установлению особенностей объекта изучения и связей между объектами (часть - целое, причина - следствие);</w:t>
      </w:r>
    </w:p>
    <w:p w:rsidR="00A435DF" w:rsidRDefault="00D74E73">
      <w:pPr>
        <w:pStyle w:val="a3"/>
        <w:ind w:right="711" w:firstLine="679"/>
      </w:pPr>
      <w:r>
        <w:t>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:rsidR="00A435DF" w:rsidRDefault="00D74E73">
      <w:pPr>
        <w:pStyle w:val="a3"/>
        <w:ind w:right="717" w:firstLine="679"/>
      </w:pPr>
      <w:r>
        <w:t>прогнозировать возможное развитие процессов, событий и их последствия в аналогичных или сходных ситуациях;</w:t>
      </w:r>
    </w:p>
    <w:p w:rsidR="00A435DF" w:rsidRDefault="00D74E73">
      <w:pPr>
        <w:pStyle w:val="a5"/>
        <w:numPr>
          <w:ilvl w:val="0"/>
          <w:numId w:val="60"/>
        </w:numPr>
        <w:tabs>
          <w:tab w:val="left" w:pos="1692"/>
        </w:tabs>
        <w:spacing w:line="317" w:lineRule="exact"/>
        <w:ind w:left="1692" w:hanging="303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информацией:</w:t>
      </w:r>
    </w:p>
    <w:p w:rsidR="00A435DF" w:rsidRDefault="00D74E73">
      <w:pPr>
        <w:pStyle w:val="a3"/>
        <w:ind w:left="1389"/>
      </w:pPr>
      <w:r>
        <w:rPr>
          <w:spacing w:val="-2"/>
        </w:rPr>
        <w:t>выбирать</w:t>
      </w:r>
      <w:r>
        <w:rPr>
          <w:spacing w:val="-6"/>
        </w:rPr>
        <w:t xml:space="preserve"> </w:t>
      </w:r>
      <w:r>
        <w:rPr>
          <w:spacing w:val="-2"/>
        </w:rPr>
        <w:t>источник</w:t>
      </w:r>
      <w:r>
        <w:rPr>
          <w:spacing w:val="-8"/>
        </w:rPr>
        <w:t xml:space="preserve"> </w:t>
      </w:r>
      <w:r>
        <w:rPr>
          <w:spacing w:val="-2"/>
        </w:rPr>
        <w:t>получения информации;</w:t>
      </w:r>
    </w:p>
    <w:p w:rsidR="00A435DF" w:rsidRDefault="00D74E73">
      <w:pPr>
        <w:pStyle w:val="a3"/>
        <w:spacing w:line="242" w:lineRule="auto"/>
        <w:ind w:right="712" w:firstLine="679"/>
      </w:pPr>
      <w:r>
        <w:t>согласно заданному алгоритму находить в предложенном источнике информацию, представленную в явном виде;</w:t>
      </w:r>
    </w:p>
    <w:p w:rsidR="00A435DF" w:rsidRDefault="00D74E73">
      <w:pPr>
        <w:pStyle w:val="a3"/>
        <w:ind w:right="704" w:firstLine="679"/>
      </w:pPr>
      <w:r>
        <w:t>распознавать достоверную и недостоверную информацию самостоятельно</w:t>
      </w:r>
      <w:r>
        <w:rPr>
          <w:spacing w:val="-18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основании</w:t>
      </w:r>
      <w:r>
        <w:rPr>
          <w:spacing w:val="-17"/>
        </w:rPr>
        <w:t xml:space="preserve"> </w:t>
      </w:r>
      <w:r>
        <w:t>предложенного</w:t>
      </w:r>
      <w:r>
        <w:rPr>
          <w:spacing w:val="-18"/>
        </w:rPr>
        <w:t xml:space="preserve"> </w:t>
      </w:r>
      <w:r>
        <w:t>педагогическим</w:t>
      </w:r>
      <w:r>
        <w:rPr>
          <w:spacing w:val="-17"/>
        </w:rPr>
        <w:t xml:space="preserve"> </w:t>
      </w:r>
      <w:r>
        <w:t>работником способа ее проверки;</w:t>
      </w:r>
    </w:p>
    <w:p w:rsidR="00A435DF" w:rsidRDefault="00D74E73">
      <w:pPr>
        <w:pStyle w:val="a3"/>
        <w:ind w:right="704" w:firstLine="679"/>
      </w:pPr>
      <w:r>
        <w:t>соблюдать</w:t>
      </w:r>
      <w:r>
        <w:rPr>
          <w:spacing w:val="-17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помощью</w:t>
      </w:r>
      <w:r>
        <w:rPr>
          <w:spacing w:val="-15"/>
        </w:rPr>
        <w:t xml:space="preserve"> </w:t>
      </w:r>
      <w:r>
        <w:t>взрослых</w:t>
      </w:r>
      <w:r>
        <w:rPr>
          <w:spacing w:val="-13"/>
        </w:rPr>
        <w:t xml:space="preserve"> </w:t>
      </w:r>
      <w:r>
        <w:t>(педагогических</w:t>
      </w:r>
      <w:r>
        <w:rPr>
          <w:spacing w:val="-13"/>
        </w:rPr>
        <w:t xml:space="preserve"> </w:t>
      </w:r>
      <w:r>
        <w:t>работников,</w:t>
      </w:r>
      <w:r>
        <w:rPr>
          <w:spacing w:val="-17"/>
        </w:rPr>
        <w:t xml:space="preserve"> </w:t>
      </w:r>
      <w:r>
        <w:t>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:rsidR="00A435DF" w:rsidRDefault="00D74E73">
      <w:pPr>
        <w:pStyle w:val="a3"/>
        <w:ind w:right="715" w:firstLine="679"/>
      </w:pPr>
      <w:r>
        <w:t>анализировать и создавать текстовую, видео, графическую, звуковую, информацию в соответствии с учебной задачей;</w:t>
      </w:r>
    </w:p>
    <w:p w:rsidR="00A435DF" w:rsidRDefault="00D74E73">
      <w:pPr>
        <w:pStyle w:val="a3"/>
        <w:ind w:right="716" w:firstLine="679"/>
      </w:pPr>
      <w:r>
        <w:t xml:space="preserve">самостоятельно создавать схемы, таблицы для представления </w:t>
      </w:r>
      <w:r>
        <w:rPr>
          <w:spacing w:val="-2"/>
        </w:rPr>
        <w:t>информации.</w:t>
      </w:r>
    </w:p>
    <w:p w:rsidR="00A435DF" w:rsidRDefault="00D74E73">
      <w:pPr>
        <w:spacing w:line="316" w:lineRule="exact"/>
        <w:ind w:left="1389"/>
        <w:jc w:val="both"/>
        <w:rPr>
          <w:i/>
          <w:sz w:val="28"/>
        </w:rPr>
      </w:pPr>
      <w:r>
        <w:rPr>
          <w:i/>
          <w:spacing w:val="-2"/>
          <w:sz w:val="28"/>
        </w:rPr>
        <w:t>Овладение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универсальными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учебными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коммуникативными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действиями:</w:t>
      </w:r>
    </w:p>
    <w:p w:rsidR="00A435DF" w:rsidRDefault="00D74E73">
      <w:pPr>
        <w:pStyle w:val="a5"/>
        <w:numPr>
          <w:ilvl w:val="0"/>
          <w:numId w:val="59"/>
        </w:numPr>
        <w:tabs>
          <w:tab w:val="left" w:pos="1692"/>
        </w:tabs>
        <w:spacing w:before="4" w:line="322" w:lineRule="exact"/>
        <w:ind w:left="1692" w:hanging="303"/>
        <w:jc w:val="both"/>
        <w:rPr>
          <w:sz w:val="28"/>
        </w:rPr>
      </w:pPr>
      <w:r>
        <w:rPr>
          <w:spacing w:val="-2"/>
          <w:sz w:val="28"/>
        </w:rPr>
        <w:t>общение:</w:t>
      </w:r>
    </w:p>
    <w:p w:rsidR="00A435DF" w:rsidRDefault="00D74E73">
      <w:pPr>
        <w:pStyle w:val="a3"/>
        <w:tabs>
          <w:tab w:val="left" w:pos="3348"/>
          <w:tab w:val="left" w:pos="3765"/>
          <w:tab w:val="left" w:pos="5868"/>
          <w:tab w:val="left" w:pos="7354"/>
          <w:tab w:val="left" w:pos="8770"/>
          <w:tab w:val="left" w:pos="9930"/>
        </w:tabs>
        <w:ind w:right="713" w:firstLine="679"/>
        <w:jc w:val="left"/>
      </w:pPr>
      <w:r>
        <w:rPr>
          <w:spacing w:val="-2"/>
        </w:rPr>
        <w:t>воспринимать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формулировать</w:t>
      </w:r>
      <w:r>
        <w:tab/>
      </w:r>
      <w:r>
        <w:rPr>
          <w:spacing w:val="-2"/>
        </w:rPr>
        <w:t>суждения,</w:t>
      </w:r>
      <w:r>
        <w:tab/>
      </w:r>
      <w:r>
        <w:rPr>
          <w:spacing w:val="-2"/>
        </w:rPr>
        <w:t>выражать</w:t>
      </w:r>
      <w:r>
        <w:tab/>
      </w:r>
      <w:r>
        <w:rPr>
          <w:spacing w:val="-2"/>
        </w:rPr>
        <w:t>эмоции</w:t>
      </w:r>
      <w:r>
        <w:tab/>
      </w:r>
      <w:r>
        <w:rPr>
          <w:spacing w:val="-10"/>
        </w:rPr>
        <w:t xml:space="preserve">в </w:t>
      </w:r>
      <w:r>
        <w:t>соответствии с целями и условиями общения в знакомой среде;</w:t>
      </w:r>
    </w:p>
    <w:p w:rsidR="00A435DF" w:rsidRDefault="00D74E73">
      <w:pPr>
        <w:pStyle w:val="a3"/>
        <w:ind w:firstLine="679"/>
        <w:jc w:val="left"/>
      </w:pPr>
      <w:r>
        <w:t>проявлять</w:t>
      </w:r>
      <w:r>
        <w:rPr>
          <w:spacing w:val="-8"/>
        </w:rPr>
        <w:t xml:space="preserve"> </w:t>
      </w:r>
      <w:r>
        <w:t>уважительное</w:t>
      </w:r>
      <w:r>
        <w:rPr>
          <w:spacing w:val="-7"/>
        </w:rPr>
        <w:t xml:space="preserve"> </w:t>
      </w:r>
      <w:r>
        <w:t>отношение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собеседнику,</w:t>
      </w:r>
      <w:r>
        <w:rPr>
          <w:spacing w:val="-6"/>
        </w:rPr>
        <w:t xml:space="preserve"> </w:t>
      </w:r>
      <w:r>
        <w:t>соблюдать</w:t>
      </w:r>
      <w:r>
        <w:rPr>
          <w:spacing w:val="-6"/>
        </w:rPr>
        <w:t xml:space="preserve"> </w:t>
      </w:r>
      <w:r>
        <w:t>правила ведения диалога и дискуссии;</w:t>
      </w:r>
    </w:p>
    <w:p w:rsidR="00A435DF" w:rsidRDefault="00D74E73">
      <w:pPr>
        <w:pStyle w:val="a3"/>
        <w:spacing w:line="319" w:lineRule="exact"/>
        <w:ind w:left="1389"/>
        <w:jc w:val="left"/>
      </w:pPr>
      <w:r>
        <w:rPr>
          <w:spacing w:val="-2"/>
        </w:rPr>
        <w:t>признавать</w:t>
      </w:r>
      <w:r>
        <w:rPr>
          <w:spacing w:val="-13"/>
        </w:rPr>
        <w:t xml:space="preserve"> </w:t>
      </w:r>
      <w:r>
        <w:rPr>
          <w:spacing w:val="-2"/>
        </w:rPr>
        <w:t>возможность</w:t>
      </w:r>
      <w:r>
        <w:rPr>
          <w:spacing w:val="-6"/>
        </w:rPr>
        <w:t xml:space="preserve"> </w:t>
      </w:r>
      <w:r>
        <w:rPr>
          <w:spacing w:val="-2"/>
        </w:rPr>
        <w:t>существования</w:t>
      </w:r>
      <w:r>
        <w:rPr>
          <w:spacing w:val="-9"/>
        </w:rPr>
        <w:t xml:space="preserve"> </w:t>
      </w:r>
      <w:r>
        <w:rPr>
          <w:spacing w:val="-2"/>
        </w:rPr>
        <w:t>разных</w:t>
      </w:r>
      <w:r>
        <w:t xml:space="preserve"> </w:t>
      </w:r>
      <w:r>
        <w:rPr>
          <w:spacing w:val="-2"/>
        </w:rPr>
        <w:t>точек</w:t>
      </w:r>
      <w:r>
        <w:rPr>
          <w:spacing w:val="-3"/>
        </w:rPr>
        <w:t xml:space="preserve"> </w:t>
      </w:r>
      <w:r>
        <w:rPr>
          <w:spacing w:val="-2"/>
        </w:rPr>
        <w:t>зрения;</w:t>
      </w:r>
    </w:p>
    <w:p w:rsidR="00A435DF" w:rsidRDefault="00A435DF">
      <w:pPr>
        <w:pStyle w:val="a3"/>
        <w:spacing w:line="319" w:lineRule="exact"/>
        <w:jc w:val="left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/>
        <w:ind w:left="1389"/>
        <w:jc w:val="left"/>
      </w:pPr>
      <w:r>
        <w:rPr>
          <w:spacing w:val="-2"/>
        </w:rPr>
        <w:lastRenderedPageBreak/>
        <w:t>корректно</w:t>
      </w:r>
      <w:r>
        <w:rPr>
          <w:spacing w:val="-10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аргументированно высказывать</w:t>
      </w:r>
      <w:r>
        <w:rPr>
          <w:spacing w:val="-9"/>
        </w:rPr>
        <w:t xml:space="preserve"> </w:t>
      </w:r>
      <w:r>
        <w:rPr>
          <w:spacing w:val="-2"/>
        </w:rPr>
        <w:t>свое</w:t>
      </w:r>
      <w:r>
        <w:rPr>
          <w:spacing w:val="-3"/>
        </w:rPr>
        <w:t xml:space="preserve"> </w:t>
      </w:r>
      <w:r>
        <w:rPr>
          <w:spacing w:val="-2"/>
        </w:rPr>
        <w:t>мнение;</w:t>
      </w:r>
    </w:p>
    <w:p w:rsidR="00A435DF" w:rsidRDefault="00D74E73">
      <w:pPr>
        <w:pStyle w:val="a3"/>
        <w:tabs>
          <w:tab w:val="left" w:pos="2755"/>
          <w:tab w:val="left" w:pos="3835"/>
          <w:tab w:val="left" w:pos="4214"/>
          <w:tab w:val="left" w:pos="5914"/>
          <w:tab w:val="left" w:pos="6953"/>
          <w:tab w:val="left" w:pos="8463"/>
        </w:tabs>
        <w:spacing w:before="3" w:line="242" w:lineRule="auto"/>
        <w:ind w:left="1389" w:right="725"/>
        <w:jc w:val="left"/>
      </w:pPr>
      <w:proofErr w:type="gramStart"/>
      <w:r>
        <w:t xml:space="preserve">строить речевое высказывание в соответствии с поставленной задачей; </w:t>
      </w:r>
      <w:r>
        <w:rPr>
          <w:spacing w:val="-2"/>
        </w:rPr>
        <w:t>создавать</w:t>
      </w:r>
      <w:r>
        <w:tab/>
      </w:r>
      <w:r>
        <w:rPr>
          <w:spacing w:val="-2"/>
        </w:rPr>
        <w:t>устные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письменные</w:t>
      </w:r>
      <w:r>
        <w:tab/>
      </w:r>
      <w:r>
        <w:rPr>
          <w:spacing w:val="-2"/>
        </w:rPr>
        <w:t>тексты</w:t>
      </w:r>
      <w:r>
        <w:tab/>
      </w:r>
      <w:r>
        <w:rPr>
          <w:spacing w:val="-2"/>
        </w:rPr>
        <w:t>(описание,</w:t>
      </w:r>
      <w:r>
        <w:tab/>
      </w:r>
      <w:r>
        <w:rPr>
          <w:spacing w:val="-2"/>
        </w:rPr>
        <w:t>рассуждение,</w:t>
      </w:r>
      <w:proofErr w:type="gramEnd"/>
    </w:p>
    <w:p w:rsidR="00A435DF" w:rsidRDefault="00D74E73">
      <w:pPr>
        <w:pStyle w:val="a3"/>
        <w:spacing w:line="312" w:lineRule="exact"/>
        <w:jc w:val="left"/>
      </w:pPr>
      <w:r>
        <w:rPr>
          <w:spacing w:val="-2"/>
        </w:rPr>
        <w:t>повествование);</w:t>
      </w:r>
    </w:p>
    <w:p w:rsidR="00A435DF" w:rsidRDefault="00D74E73">
      <w:pPr>
        <w:pStyle w:val="a3"/>
        <w:ind w:left="1389"/>
        <w:jc w:val="left"/>
      </w:pPr>
      <w:r>
        <w:rPr>
          <w:spacing w:val="-2"/>
        </w:rPr>
        <w:t>готовить</w:t>
      </w:r>
      <w:r>
        <w:rPr>
          <w:spacing w:val="-11"/>
        </w:rPr>
        <w:t xml:space="preserve"> </w:t>
      </w:r>
      <w:r>
        <w:rPr>
          <w:spacing w:val="-2"/>
        </w:rPr>
        <w:t>небольшие</w:t>
      </w:r>
      <w:r>
        <w:rPr>
          <w:spacing w:val="-8"/>
        </w:rPr>
        <w:t xml:space="preserve"> </w:t>
      </w:r>
      <w:r>
        <w:rPr>
          <w:spacing w:val="-2"/>
        </w:rPr>
        <w:t>публичные</w:t>
      </w:r>
      <w:r>
        <w:rPr>
          <w:spacing w:val="-6"/>
        </w:rPr>
        <w:t xml:space="preserve"> </w:t>
      </w:r>
      <w:r>
        <w:rPr>
          <w:spacing w:val="-2"/>
        </w:rPr>
        <w:t>выступления;</w:t>
      </w:r>
    </w:p>
    <w:p w:rsidR="00A435DF" w:rsidRDefault="00D74E73">
      <w:pPr>
        <w:pStyle w:val="a3"/>
        <w:spacing w:before="4"/>
        <w:ind w:firstLine="679"/>
        <w:jc w:val="left"/>
      </w:pPr>
      <w:r>
        <w:t>подбирать</w:t>
      </w:r>
      <w:r>
        <w:rPr>
          <w:spacing w:val="-8"/>
        </w:rPr>
        <w:t xml:space="preserve"> </w:t>
      </w:r>
      <w:r>
        <w:t>иллюстративный</w:t>
      </w:r>
      <w:r>
        <w:rPr>
          <w:spacing w:val="-8"/>
        </w:rPr>
        <w:t xml:space="preserve"> </w:t>
      </w:r>
      <w:r>
        <w:t>материал</w:t>
      </w:r>
      <w:r>
        <w:rPr>
          <w:spacing w:val="-9"/>
        </w:rPr>
        <w:t xml:space="preserve"> </w:t>
      </w:r>
      <w:r>
        <w:t>(рисунки,</w:t>
      </w:r>
      <w:r>
        <w:rPr>
          <w:spacing w:val="-8"/>
        </w:rPr>
        <w:t xml:space="preserve"> </w:t>
      </w:r>
      <w:r>
        <w:t>фото,</w:t>
      </w:r>
      <w:r>
        <w:rPr>
          <w:spacing w:val="-9"/>
        </w:rPr>
        <w:t xml:space="preserve"> </w:t>
      </w:r>
      <w:r>
        <w:t>плакаты)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 xml:space="preserve">тексту </w:t>
      </w:r>
      <w:r>
        <w:rPr>
          <w:spacing w:val="-2"/>
        </w:rPr>
        <w:t>выступления;</w:t>
      </w:r>
    </w:p>
    <w:p w:rsidR="00A435DF" w:rsidRDefault="00D74E73">
      <w:pPr>
        <w:pStyle w:val="a3"/>
        <w:spacing w:line="319" w:lineRule="exact"/>
        <w:jc w:val="left"/>
      </w:pPr>
      <w:r>
        <w:t>)</w:t>
      </w:r>
      <w:r>
        <w:rPr>
          <w:spacing w:val="-6"/>
        </w:rPr>
        <w:t xml:space="preserve"> </w:t>
      </w:r>
      <w:r>
        <w:t>совместная</w:t>
      </w:r>
      <w:r>
        <w:rPr>
          <w:spacing w:val="-5"/>
        </w:rPr>
        <w:t xml:space="preserve"> </w:t>
      </w:r>
      <w:r>
        <w:rPr>
          <w:spacing w:val="-2"/>
        </w:rPr>
        <w:t>деятельность:</w:t>
      </w:r>
    </w:p>
    <w:p w:rsidR="00A435DF" w:rsidRDefault="00D74E73">
      <w:pPr>
        <w:pStyle w:val="a3"/>
        <w:spacing w:before="5"/>
        <w:ind w:right="701" w:firstLine="679"/>
      </w:pPr>
      <w:r>
        <w:t>формулировать</w:t>
      </w:r>
      <w:r>
        <w:rPr>
          <w:spacing w:val="-10"/>
        </w:rPr>
        <w:t xml:space="preserve"> </w:t>
      </w:r>
      <w:r>
        <w:t>краткосрочные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долгосрочные</w:t>
      </w:r>
      <w:r>
        <w:rPr>
          <w:spacing w:val="-7"/>
        </w:rPr>
        <w:t xml:space="preserve"> </w:t>
      </w:r>
      <w:r>
        <w:t>цели</w:t>
      </w:r>
      <w:r>
        <w:rPr>
          <w:spacing w:val="-8"/>
        </w:rPr>
        <w:t xml:space="preserve"> </w:t>
      </w:r>
      <w:r>
        <w:t>(индивидуальные</w:t>
      </w:r>
      <w:r>
        <w:rPr>
          <w:spacing w:val="-7"/>
        </w:rPr>
        <w:t xml:space="preserve"> </w:t>
      </w:r>
      <w:r>
        <w:t>с учетом</w:t>
      </w:r>
      <w:r>
        <w:rPr>
          <w:spacing w:val="-10"/>
        </w:rPr>
        <w:t xml:space="preserve"> </w:t>
      </w:r>
      <w:r>
        <w:t>участия</w:t>
      </w:r>
      <w:r>
        <w:rPr>
          <w:spacing w:val="-7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коллективных</w:t>
      </w:r>
      <w:r>
        <w:rPr>
          <w:spacing w:val="-7"/>
        </w:rPr>
        <w:t xml:space="preserve"> </w:t>
      </w:r>
      <w:r>
        <w:t>задачах)</w:t>
      </w:r>
      <w:r>
        <w:rPr>
          <w:spacing w:val="-8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стандартной</w:t>
      </w:r>
      <w:r>
        <w:rPr>
          <w:spacing w:val="-6"/>
        </w:rPr>
        <w:t xml:space="preserve"> </w:t>
      </w:r>
      <w:r>
        <w:t>(типовой)</w:t>
      </w:r>
      <w:r>
        <w:rPr>
          <w:spacing w:val="-8"/>
        </w:rPr>
        <w:t xml:space="preserve"> </w:t>
      </w:r>
      <w:r>
        <w:t>ситуации</w:t>
      </w:r>
      <w:r>
        <w:rPr>
          <w:spacing w:val="-11"/>
        </w:rPr>
        <w:t xml:space="preserve"> </w:t>
      </w:r>
      <w:r>
        <w:t xml:space="preserve">на </w:t>
      </w:r>
      <w:r>
        <w:rPr>
          <w:spacing w:val="-2"/>
        </w:rPr>
        <w:t>основе</w:t>
      </w:r>
      <w:r>
        <w:rPr>
          <w:spacing w:val="-3"/>
        </w:rPr>
        <w:t xml:space="preserve"> </w:t>
      </w:r>
      <w:r>
        <w:rPr>
          <w:spacing w:val="-2"/>
        </w:rPr>
        <w:t>предложенного формата</w:t>
      </w:r>
      <w:r>
        <w:rPr>
          <w:spacing w:val="-3"/>
        </w:rPr>
        <w:t xml:space="preserve"> </w:t>
      </w:r>
      <w:r>
        <w:rPr>
          <w:spacing w:val="-2"/>
        </w:rPr>
        <w:t>планирования,</w:t>
      </w:r>
      <w:r>
        <w:rPr>
          <w:spacing w:val="-3"/>
        </w:rPr>
        <w:t xml:space="preserve"> </w:t>
      </w:r>
      <w:r>
        <w:rPr>
          <w:spacing w:val="-2"/>
        </w:rPr>
        <w:t xml:space="preserve">распределения промежуточных </w:t>
      </w:r>
      <w:r>
        <w:t>шагов и сроков;</w:t>
      </w:r>
    </w:p>
    <w:p w:rsidR="00A435DF" w:rsidRDefault="00D74E73">
      <w:pPr>
        <w:pStyle w:val="a3"/>
        <w:spacing w:line="242" w:lineRule="auto"/>
        <w:ind w:right="711" w:firstLine="679"/>
      </w:pPr>
      <w:r>
        <w:t>принимать цель совместной деятельности, коллективно строить действия по ее достижению:</w:t>
      </w:r>
    </w:p>
    <w:p w:rsidR="00A435DF" w:rsidRDefault="00D74E73">
      <w:pPr>
        <w:pStyle w:val="a3"/>
        <w:ind w:right="718" w:firstLine="679"/>
      </w:pPr>
      <w:r>
        <w:t>распределять роли, договариваться, обсуждать процесс и результат совместной работы;</w:t>
      </w:r>
    </w:p>
    <w:p w:rsidR="00A435DF" w:rsidRDefault="00D74E73">
      <w:pPr>
        <w:pStyle w:val="a3"/>
        <w:ind w:left="1389" w:right="934"/>
      </w:pPr>
      <w:r>
        <w:t>проявлять</w:t>
      </w:r>
      <w:r>
        <w:rPr>
          <w:spacing w:val="-18"/>
        </w:rPr>
        <w:t xml:space="preserve"> </w:t>
      </w:r>
      <w:r>
        <w:t>готовность</w:t>
      </w:r>
      <w:r>
        <w:rPr>
          <w:spacing w:val="-17"/>
        </w:rPr>
        <w:t xml:space="preserve"> </w:t>
      </w:r>
      <w:r>
        <w:t>руководить,</w:t>
      </w:r>
      <w:r>
        <w:rPr>
          <w:spacing w:val="-17"/>
        </w:rPr>
        <w:t xml:space="preserve"> </w:t>
      </w:r>
      <w:r>
        <w:t>выполнять</w:t>
      </w:r>
      <w:r>
        <w:rPr>
          <w:spacing w:val="-16"/>
        </w:rPr>
        <w:t xml:space="preserve"> </w:t>
      </w:r>
      <w:r>
        <w:t>поручения,</w:t>
      </w:r>
      <w:r>
        <w:rPr>
          <w:spacing w:val="-18"/>
        </w:rPr>
        <w:t xml:space="preserve"> </w:t>
      </w:r>
      <w:r>
        <w:t>подчиняться; ответственно выполнять свою часть работы;</w:t>
      </w:r>
    </w:p>
    <w:p w:rsidR="00A435DF" w:rsidRDefault="00D74E73">
      <w:pPr>
        <w:pStyle w:val="a3"/>
        <w:spacing w:line="316" w:lineRule="exact"/>
        <w:ind w:left="1389"/>
      </w:pPr>
      <w:r>
        <w:t>оценивать</w:t>
      </w:r>
      <w:r>
        <w:rPr>
          <w:spacing w:val="-12"/>
        </w:rPr>
        <w:t xml:space="preserve"> </w:t>
      </w:r>
      <w:r>
        <w:t>свой</w:t>
      </w:r>
      <w:r>
        <w:rPr>
          <w:spacing w:val="-11"/>
        </w:rPr>
        <w:t xml:space="preserve"> </w:t>
      </w:r>
      <w:r>
        <w:t>вклад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общий</w:t>
      </w:r>
      <w:r>
        <w:rPr>
          <w:spacing w:val="-10"/>
        </w:rPr>
        <w:t xml:space="preserve"> </w:t>
      </w:r>
      <w:r>
        <w:rPr>
          <w:spacing w:val="-2"/>
        </w:rPr>
        <w:t>результат;</w:t>
      </w:r>
    </w:p>
    <w:p w:rsidR="00A435DF" w:rsidRDefault="00D74E73">
      <w:pPr>
        <w:pStyle w:val="a3"/>
        <w:spacing w:before="2" w:line="242" w:lineRule="auto"/>
        <w:ind w:firstLine="679"/>
        <w:jc w:val="left"/>
      </w:pPr>
      <w:r>
        <w:t>выполнять совместные</w:t>
      </w:r>
      <w:r>
        <w:rPr>
          <w:spacing w:val="-5"/>
        </w:rPr>
        <w:t xml:space="preserve"> </w:t>
      </w:r>
      <w:r>
        <w:t xml:space="preserve">проектные задания с опорой на предложенные </w:t>
      </w:r>
      <w:r>
        <w:rPr>
          <w:spacing w:val="-2"/>
        </w:rPr>
        <w:t>образцы.</w:t>
      </w:r>
    </w:p>
    <w:p w:rsidR="00A435DF" w:rsidRDefault="00D74E73">
      <w:pPr>
        <w:spacing w:line="314" w:lineRule="exact"/>
        <w:ind w:left="1389"/>
        <w:rPr>
          <w:i/>
          <w:sz w:val="28"/>
        </w:rPr>
      </w:pPr>
      <w:r>
        <w:rPr>
          <w:i/>
          <w:spacing w:val="-2"/>
          <w:sz w:val="28"/>
        </w:rPr>
        <w:t>Овладение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универсальными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учебными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регулятивными</w:t>
      </w:r>
      <w:r>
        <w:rPr>
          <w:i/>
          <w:spacing w:val="3"/>
          <w:sz w:val="28"/>
        </w:rPr>
        <w:t xml:space="preserve"> </w:t>
      </w:r>
      <w:r>
        <w:rPr>
          <w:i/>
          <w:spacing w:val="-2"/>
          <w:sz w:val="28"/>
        </w:rPr>
        <w:t>действиями:</w:t>
      </w:r>
    </w:p>
    <w:p w:rsidR="00A435DF" w:rsidRDefault="00D74E73">
      <w:pPr>
        <w:pStyle w:val="a5"/>
        <w:numPr>
          <w:ilvl w:val="0"/>
          <w:numId w:val="58"/>
        </w:numPr>
        <w:tabs>
          <w:tab w:val="left" w:pos="1692"/>
        </w:tabs>
        <w:spacing w:line="321" w:lineRule="exact"/>
        <w:ind w:left="1692" w:hanging="303"/>
        <w:rPr>
          <w:sz w:val="28"/>
        </w:rPr>
      </w:pPr>
      <w:r>
        <w:rPr>
          <w:spacing w:val="-2"/>
          <w:sz w:val="28"/>
        </w:rPr>
        <w:t>самоорганизация:</w:t>
      </w:r>
    </w:p>
    <w:p w:rsidR="00A435DF" w:rsidRDefault="00D74E73">
      <w:pPr>
        <w:pStyle w:val="a3"/>
        <w:spacing w:before="5"/>
        <w:ind w:firstLine="679"/>
        <w:jc w:val="left"/>
      </w:pPr>
      <w:r>
        <w:t>планировать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решению</w:t>
      </w:r>
      <w:r>
        <w:rPr>
          <w:spacing w:val="40"/>
        </w:rPr>
        <w:t xml:space="preserve"> </w:t>
      </w:r>
      <w:r>
        <w:t>учебной</w:t>
      </w:r>
      <w:r>
        <w:rPr>
          <w:spacing w:val="40"/>
        </w:rPr>
        <w:t xml:space="preserve"> </w:t>
      </w:r>
      <w:r>
        <w:t>задачи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получения</w:t>
      </w:r>
      <w:r>
        <w:rPr>
          <w:spacing w:val="40"/>
        </w:rPr>
        <w:t xml:space="preserve"> </w:t>
      </w:r>
      <w:r>
        <w:t>результата; выстраивать последовательность выбранных действий;</w:t>
      </w:r>
    </w:p>
    <w:p w:rsidR="00A435DF" w:rsidRDefault="00D74E73">
      <w:pPr>
        <w:pStyle w:val="a5"/>
        <w:numPr>
          <w:ilvl w:val="0"/>
          <w:numId w:val="58"/>
        </w:numPr>
        <w:tabs>
          <w:tab w:val="left" w:pos="1692"/>
        </w:tabs>
        <w:spacing w:line="316" w:lineRule="exact"/>
        <w:ind w:left="1692" w:hanging="303"/>
        <w:rPr>
          <w:sz w:val="28"/>
        </w:rPr>
      </w:pPr>
      <w:r>
        <w:rPr>
          <w:spacing w:val="-2"/>
          <w:sz w:val="28"/>
        </w:rPr>
        <w:t>самоконтроль:</w:t>
      </w:r>
    </w:p>
    <w:p w:rsidR="00A435DF" w:rsidRDefault="00D74E73">
      <w:pPr>
        <w:pStyle w:val="a3"/>
        <w:spacing w:before="4"/>
        <w:ind w:left="1389" w:right="719"/>
        <w:jc w:val="left"/>
      </w:pPr>
      <w:r>
        <w:t>устанавливать причины успеха/неудач учебной деятельности; корректировать</w:t>
      </w:r>
      <w:r>
        <w:rPr>
          <w:spacing w:val="-18"/>
        </w:rPr>
        <w:t xml:space="preserve"> </w:t>
      </w:r>
      <w:r>
        <w:t>свои</w:t>
      </w:r>
      <w:r>
        <w:rPr>
          <w:spacing w:val="-17"/>
        </w:rPr>
        <w:t xml:space="preserve"> </w:t>
      </w:r>
      <w:r>
        <w:t>учебные</w:t>
      </w:r>
      <w:r>
        <w:rPr>
          <w:spacing w:val="-18"/>
        </w:rPr>
        <w:t xml:space="preserve"> </w:t>
      </w:r>
      <w:r>
        <w:t>действия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преодоления</w:t>
      </w:r>
      <w:r>
        <w:rPr>
          <w:spacing w:val="-17"/>
        </w:rPr>
        <w:t xml:space="preserve"> </w:t>
      </w:r>
      <w:r>
        <w:t>ошибок.</w:t>
      </w:r>
    </w:p>
    <w:p w:rsidR="00A435DF" w:rsidRDefault="00D74E73">
      <w:pPr>
        <w:pStyle w:val="1"/>
        <w:spacing w:line="314" w:lineRule="exact"/>
        <w:ind w:left="4173"/>
        <w:jc w:val="left"/>
      </w:pPr>
      <w:r>
        <w:t>Предметные</w:t>
      </w:r>
      <w:r>
        <w:rPr>
          <w:spacing w:val="-11"/>
        </w:rPr>
        <w:t xml:space="preserve"> </w:t>
      </w:r>
      <w:r>
        <w:rPr>
          <w:spacing w:val="-2"/>
        </w:rPr>
        <w:t>результаты</w:t>
      </w:r>
    </w:p>
    <w:p w:rsidR="00A435DF" w:rsidRDefault="00D74E73">
      <w:pPr>
        <w:pStyle w:val="a3"/>
        <w:tabs>
          <w:tab w:val="left" w:pos="2128"/>
          <w:tab w:val="left" w:pos="3136"/>
          <w:tab w:val="left" w:pos="4216"/>
          <w:tab w:val="left" w:pos="4694"/>
          <w:tab w:val="left" w:pos="4735"/>
          <w:tab w:val="left" w:pos="6036"/>
          <w:tab w:val="left" w:pos="6418"/>
          <w:tab w:val="left" w:pos="7563"/>
          <w:tab w:val="left" w:pos="7630"/>
          <w:tab w:val="left" w:pos="8693"/>
          <w:tab w:val="left" w:pos="9085"/>
          <w:tab w:val="left" w:pos="9207"/>
        </w:tabs>
        <w:spacing w:before="5"/>
        <w:ind w:left="726" w:right="696" w:firstLine="676"/>
        <w:jc w:val="right"/>
      </w:pPr>
      <w:r>
        <w:rPr>
          <w:spacing w:val="-2"/>
        </w:rPr>
        <w:t>Предметные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>программы</w:t>
      </w:r>
      <w:r>
        <w:tab/>
      </w:r>
      <w:r>
        <w:tab/>
      </w:r>
      <w:r>
        <w:rPr>
          <w:spacing w:val="-2"/>
        </w:rPr>
        <w:t>начального</w:t>
      </w:r>
      <w:r>
        <w:tab/>
      </w:r>
      <w:r>
        <w:tab/>
      </w:r>
      <w:r>
        <w:rPr>
          <w:spacing w:val="-2"/>
        </w:rPr>
        <w:t xml:space="preserve">общего </w:t>
      </w:r>
      <w:r>
        <w:t>образования с учетом специфики содержания</w:t>
      </w:r>
      <w:r>
        <w:rPr>
          <w:spacing w:val="40"/>
        </w:rPr>
        <w:t xml:space="preserve"> </w:t>
      </w:r>
      <w:r>
        <w:t xml:space="preserve">учебных предметов (учебных </w:t>
      </w:r>
      <w:r>
        <w:rPr>
          <w:spacing w:val="-2"/>
        </w:rPr>
        <w:t>модулей),</w:t>
      </w:r>
      <w:r>
        <w:tab/>
      </w:r>
      <w:r>
        <w:rPr>
          <w:spacing w:val="-2"/>
        </w:rPr>
        <w:t>ориентированы</w:t>
      </w:r>
      <w:r>
        <w:tab/>
      </w:r>
      <w:r>
        <w:rPr>
          <w:spacing w:val="-6"/>
        </w:rPr>
        <w:t>на</w:t>
      </w:r>
      <w:r>
        <w:tab/>
      </w:r>
      <w:r>
        <w:tab/>
      </w:r>
      <w:r>
        <w:rPr>
          <w:spacing w:val="-2"/>
        </w:rPr>
        <w:t>применение</w:t>
      </w:r>
      <w:r>
        <w:tab/>
      </w:r>
      <w:r>
        <w:rPr>
          <w:spacing w:val="-2"/>
        </w:rPr>
        <w:t>знаний,</w:t>
      </w:r>
      <w:r>
        <w:tab/>
      </w:r>
      <w:r>
        <w:rPr>
          <w:spacing w:val="-2"/>
        </w:rPr>
        <w:t>умений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навыков </w:t>
      </w:r>
      <w:proofErr w:type="gramStart"/>
      <w:r>
        <w:t>обучающимися</w:t>
      </w:r>
      <w:proofErr w:type="gramEnd"/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учебных</w:t>
      </w:r>
      <w:r>
        <w:rPr>
          <w:spacing w:val="-18"/>
        </w:rPr>
        <w:t xml:space="preserve"> </w:t>
      </w:r>
      <w:r>
        <w:t>ситуациях</w:t>
      </w:r>
      <w:r>
        <w:rPr>
          <w:spacing w:val="-17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реальных</w:t>
      </w:r>
      <w:r>
        <w:rPr>
          <w:spacing w:val="-18"/>
        </w:rPr>
        <w:t xml:space="preserve"> </w:t>
      </w:r>
      <w:r>
        <w:t>жизненных</w:t>
      </w:r>
      <w:r>
        <w:rPr>
          <w:spacing w:val="-18"/>
        </w:rPr>
        <w:t xml:space="preserve"> </w:t>
      </w:r>
      <w:r>
        <w:t>условиях,</w:t>
      </w:r>
      <w:r>
        <w:rPr>
          <w:spacing w:val="-17"/>
        </w:rPr>
        <w:t xml:space="preserve"> </w:t>
      </w:r>
      <w:r>
        <w:t>а</w:t>
      </w:r>
      <w:r>
        <w:rPr>
          <w:spacing w:val="-20"/>
        </w:rPr>
        <w:t xml:space="preserve"> </w:t>
      </w:r>
      <w:r>
        <w:t>также на</w:t>
      </w:r>
      <w:r>
        <w:rPr>
          <w:spacing w:val="-18"/>
        </w:rPr>
        <w:t xml:space="preserve"> </w:t>
      </w:r>
      <w:r>
        <w:t>успешное</w:t>
      </w:r>
      <w:r>
        <w:rPr>
          <w:spacing w:val="-17"/>
        </w:rPr>
        <w:t xml:space="preserve"> </w:t>
      </w:r>
      <w:r>
        <w:t>обучение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уровне</w:t>
      </w:r>
      <w:r>
        <w:rPr>
          <w:spacing w:val="-18"/>
        </w:rPr>
        <w:t xml:space="preserve"> </w:t>
      </w:r>
      <w:r>
        <w:t>начального</w:t>
      </w:r>
      <w:r>
        <w:rPr>
          <w:spacing w:val="-17"/>
        </w:rPr>
        <w:t xml:space="preserve"> </w:t>
      </w:r>
      <w:r>
        <w:t>общего</w:t>
      </w:r>
      <w:r>
        <w:rPr>
          <w:spacing w:val="-18"/>
        </w:rPr>
        <w:t xml:space="preserve"> </w:t>
      </w:r>
      <w:r>
        <w:t>образования,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включают:</w:t>
      </w:r>
    </w:p>
    <w:p w:rsidR="00A435DF" w:rsidRDefault="00D74E73">
      <w:pPr>
        <w:pStyle w:val="a3"/>
        <w:spacing w:before="1"/>
        <w:ind w:right="712" w:firstLine="679"/>
      </w:pPr>
      <w:r>
        <w:t xml:space="preserve">Предметные результаты по учебному предмету "Русский язык" должны </w:t>
      </w:r>
      <w:r>
        <w:rPr>
          <w:spacing w:val="-2"/>
        </w:rPr>
        <w:t>обеспечивать:</w:t>
      </w:r>
    </w:p>
    <w:p w:rsidR="00A435DF" w:rsidRDefault="00D74E73">
      <w:pPr>
        <w:pStyle w:val="a5"/>
        <w:numPr>
          <w:ilvl w:val="0"/>
          <w:numId w:val="57"/>
        </w:numPr>
        <w:tabs>
          <w:tab w:val="left" w:pos="1128"/>
        </w:tabs>
        <w:ind w:right="692" w:firstLine="0"/>
        <w:jc w:val="both"/>
        <w:rPr>
          <w:sz w:val="28"/>
        </w:rPr>
      </w:pPr>
      <w:r>
        <w:rPr>
          <w:sz w:val="28"/>
        </w:rPr>
        <w:t>первоначальное представление о многообразии языков и культур на территории Российской Федерации, о языке как одной из главных духовно-нравственных ценностей народа;</w:t>
      </w:r>
    </w:p>
    <w:p w:rsidR="00A435DF" w:rsidRDefault="00D74E73">
      <w:pPr>
        <w:pStyle w:val="a5"/>
        <w:numPr>
          <w:ilvl w:val="0"/>
          <w:numId w:val="57"/>
        </w:numPr>
        <w:tabs>
          <w:tab w:val="left" w:pos="1731"/>
        </w:tabs>
        <w:ind w:right="709" w:firstLine="679"/>
        <w:jc w:val="both"/>
        <w:rPr>
          <w:sz w:val="28"/>
        </w:rPr>
      </w:pPr>
      <w:r>
        <w:rPr>
          <w:sz w:val="28"/>
        </w:rPr>
        <w:t>понимание роли языка как основного средства общения; осознание значения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русского языка как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государственного языка Российской Федерации; понимание роли русского языка как языка межнационального общения;</w:t>
      </w:r>
    </w:p>
    <w:p w:rsidR="00A435DF" w:rsidRDefault="00D74E73">
      <w:pPr>
        <w:pStyle w:val="a5"/>
        <w:numPr>
          <w:ilvl w:val="0"/>
          <w:numId w:val="57"/>
        </w:numPr>
        <w:tabs>
          <w:tab w:val="left" w:pos="1764"/>
        </w:tabs>
        <w:spacing w:line="242" w:lineRule="auto"/>
        <w:ind w:right="716" w:firstLine="679"/>
        <w:jc w:val="both"/>
        <w:rPr>
          <w:sz w:val="28"/>
        </w:rPr>
      </w:pPr>
      <w:r>
        <w:rPr>
          <w:sz w:val="28"/>
        </w:rPr>
        <w:t>осознание правильной устной и письменной речи как показателя общей культуры человека;</w:t>
      </w:r>
    </w:p>
    <w:p w:rsidR="00A435DF" w:rsidRDefault="00A435DF">
      <w:pPr>
        <w:pStyle w:val="a5"/>
        <w:spacing w:line="242" w:lineRule="auto"/>
        <w:rPr>
          <w:sz w:val="28"/>
        </w:rPr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5"/>
        <w:numPr>
          <w:ilvl w:val="0"/>
          <w:numId w:val="57"/>
        </w:numPr>
        <w:tabs>
          <w:tab w:val="left" w:pos="1812"/>
        </w:tabs>
        <w:spacing w:before="65"/>
        <w:ind w:right="712" w:firstLine="679"/>
        <w:jc w:val="both"/>
        <w:rPr>
          <w:sz w:val="28"/>
        </w:rPr>
      </w:pPr>
      <w:r>
        <w:rPr>
          <w:sz w:val="28"/>
        </w:rPr>
        <w:lastRenderedPageBreak/>
        <w:t>овладение основными видами речевой деятельности на основе первоначальных представлений о нормах современного русского литературного языка:</w:t>
      </w:r>
    </w:p>
    <w:p w:rsidR="00A435DF" w:rsidRDefault="00D74E73">
      <w:pPr>
        <w:pStyle w:val="a3"/>
        <w:spacing w:before="5"/>
        <w:ind w:right="703" w:firstLine="679"/>
      </w:pPr>
      <w:proofErr w:type="spellStart"/>
      <w:r>
        <w:t>аудирование</w:t>
      </w:r>
      <w:proofErr w:type="spellEnd"/>
      <w:r>
        <w:t xml:space="preserve"> (слушание): адекватно воспринимать звучащую речь; понимать воспринимаемую информацию, содержащуюся в предложенном тексте; определять основную мысль воспринимаемого текста; передавать содержание</w:t>
      </w:r>
      <w:r>
        <w:rPr>
          <w:spacing w:val="-11"/>
        </w:rPr>
        <w:t xml:space="preserve"> </w:t>
      </w:r>
      <w:r>
        <w:t>воспринимаемого</w:t>
      </w:r>
      <w:r>
        <w:rPr>
          <w:spacing w:val="-9"/>
        </w:rPr>
        <w:t xml:space="preserve"> </w:t>
      </w:r>
      <w:r>
        <w:t>текста</w:t>
      </w:r>
      <w:r>
        <w:rPr>
          <w:spacing w:val="-9"/>
        </w:rPr>
        <w:t xml:space="preserve"> </w:t>
      </w:r>
      <w:r>
        <w:t>путем</w:t>
      </w:r>
      <w:r>
        <w:rPr>
          <w:spacing w:val="-12"/>
        </w:rPr>
        <w:t xml:space="preserve"> </w:t>
      </w:r>
      <w:r>
        <w:t>ответа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предложенные</w:t>
      </w:r>
      <w:r>
        <w:rPr>
          <w:spacing w:val="-8"/>
        </w:rPr>
        <w:t xml:space="preserve"> </w:t>
      </w:r>
      <w:r>
        <w:t>вопросы; задавать вопросы по услышанному тексту;</w:t>
      </w:r>
    </w:p>
    <w:p w:rsidR="00A435DF" w:rsidRDefault="00D74E73">
      <w:pPr>
        <w:pStyle w:val="a3"/>
        <w:ind w:right="700" w:firstLine="679"/>
      </w:pPr>
      <w:proofErr w:type="gramStart"/>
      <w:r>
        <w:t>говорение:</w:t>
      </w:r>
      <w:r>
        <w:rPr>
          <w:spacing w:val="-18"/>
        </w:rPr>
        <w:t xml:space="preserve"> </w:t>
      </w:r>
      <w:r>
        <w:t>осознавать</w:t>
      </w:r>
      <w:r>
        <w:rPr>
          <w:spacing w:val="-17"/>
        </w:rPr>
        <w:t xml:space="preserve"> </w:t>
      </w:r>
      <w:r>
        <w:t>цели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ситуации</w:t>
      </w:r>
      <w:r>
        <w:rPr>
          <w:spacing w:val="-18"/>
        </w:rPr>
        <w:t xml:space="preserve"> </w:t>
      </w:r>
      <w:r>
        <w:t>(с</w:t>
      </w:r>
      <w:r>
        <w:rPr>
          <w:spacing w:val="-17"/>
        </w:rPr>
        <w:t xml:space="preserve"> </w:t>
      </w:r>
      <w:r>
        <w:t>кем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где</w:t>
      </w:r>
      <w:r>
        <w:rPr>
          <w:spacing w:val="-18"/>
        </w:rPr>
        <w:t xml:space="preserve"> </w:t>
      </w:r>
      <w:r>
        <w:t>происходит</w:t>
      </w:r>
      <w:r>
        <w:rPr>
          <w:spacing w:val="-17"/>
        </w:rPr>
        <w:t xml:space="preserve"> </w:t>
      </w:r>
      <w:r>
        <w:t>общение) устного общения; выбирать языковые средства в соответствии с целями и условиями общения для эффективного решения коммуникативной задачи; использовать диалогическую форму речи; уметь начать, поддержать, закончить разговор, привлечь внимание собеседника; отвечать на вопросы и задавать их; строить устные монологические высказывания в соответствии с учебной задачей;</w:t>
      </w:r>
      <w:proofErr w:type="gramEnd"/>
      <w:r>
        <w:t xml:space="preserve"> соблюдать нормы речевого этикета в ситуациях учебного и бытового общения (приветствие, прощание, извинение, благодарность, просьба); соблюдать орфоэпические нормы и правильную интонацию;</w:t>
      </w:r>
    </w:p>
    <w:p w:rsidR="00A435DF" w:rsidRDefault="00D74E73">
      <w:pPr>
        <w:pStyle w:val="a3"/>
        <w:ind w:right="704" w:firstLine="679"/>
      </w:pPr>
      <w:r>
        <w:t>чтение: соблюдать орфоэпические нормы при чтении вслух; понимать содержание предлагаемого текста; использовать выборочное чтение с целью нахождения необходимого материала; находить информацию, заданную в тексте в явном виде; формулировать простые выводы, интерпретировать и обобщать содержащуюся в тексте информацию; анализировать содержание, языковые особенности и структуру текста;</w:t>
      </w:r>
    </w:p>
    <w:p w:rsidR="00A435DF" w:rsidRDefault="00D74E73">
      <w:pPr>
        <w:pStyle w:val="a3"/>
        <w:ind w:right="703" w:firstLine="679"/>
      </w:pPr>
      <w:proofErr w:type="gramStart"/>
      <w:r>
        <w:t>письмо: осознавать цели и ситуации (с кем и где происходит общение) письменного</w:t>
      </w:r>
      <w:r>
        <w:rPr>
          <w:spacing w:val="-18"/>
        </w:rPr>
        <w:t xml:space="preserve"> </w:t>
      </w:r>
      <w:r>
        <w:t>общения;</w:t>
      </w:r>
      <w:r>
        <w:rPr>
          <w:spacing w:val="-17"/>
        </w:rPr>
        <w:t xml:space="preserve"> </w:t>
      </w:r>
      <w:r>
        <w:t>списывать</w:t>
      </w:r>
      <w:r>
        <w:rPr>
          <w:spacing w:val="-18"/>
        </w:rPr>
        <w:t xml:space="preserve"> </w:t>
      </w:r>
      <w:r>
        <w:t>текст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представленного</w:t>
      </w:r>
      <w:r>
        <w:rPr>
          <w:spacing w:val="-17"/>
        </w:rPr>
        <w:t xml:space="preserve"> </w:t>
      </w:r>
      <w:r>
        <w:t>образца,</w:t>
      </w:r>
      <w:r>
        <w:rPr>
          <w:spacing w:val="-18"/>
        </w:rPr>
        <w:t xml:space="preserve"> </w:t>
      </w:r>
      <w:r>
        <w:t>писать</w:t>
      </w:r>
      <w:r>
        <w:rPr>
          <w:spacing w:val="-17"/>
        </w:rPr>
        <w:t xml:space="preserve"> </w:t>
      </w:r>
      <w:r>
        <w:t>под диктовку в соответствии с изученными правилами; писать подробное изложение; создавать небольшие тексты (сочинения) по соответствующей возрасту тематике (на основе впечатлений, литературных произведений, сюжетных картинок, просмотра фрагмента видеозаписи); использовать словари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различные</w:t>
      </w:r>
      <w:r>
        <w:rPr>
          <w:spacing w:val="-10"/>
        </w:rPr>
        <w:t xml:space="preserve"> </w:t>
      </w:r>
      <w:r>
        <w:t>справочные</w:t>
      </w:r>
      <w:r>
        <w:rPr>
          <w:spacing w:val="-12"/>
        </w:rPr>
        <w:t xml:space="preserve"> </w:t>
      </w:r>
      <w:r>
        <w:t>материалы,</w:t>
      </w:r>
      <w:r>
        <w:rPr>
          <w:spacing w:val="-14"/>
        </w:rPr>
        <w:t xml:space="preserve"> </w:t>
      </w:r>
      <w:r>
        <w:t>включая</w:t>
      </w:r>
      <w:r>
        <w:rPr>
          <w:spacing w:val="-13"/>
        </w:rPr>
        <w:t xml:space="preserve"> </w:t>
      </w:r>
      <w:r>
        <w:t>ресурсы</w:t>
      </w:r>
      <w:r>
        <w:rPr>
          <w:spacing w:val="-12"/>
        </w:rPr>
        <w:t xml:space="preserve"> </w:t>
      </w:r>
      <w:r>
        <w:t>сети</w:t>
      </w:r>
      <w:r>
        <w:rPr>
          <w:spacing w:val="-10"/>
        </w:rPr>
        <w:t xml:space="preserve"> </w:t>
      </w:r>
      <w:r>
        <w:t>Интернет;</w:t>
      </w:r>
      <w:proofErr w:type="gramEnd"/>
    </w:p>
    <w:p w:rsidR="00A435DF" w:rsidRDefault="00D74E73">
      <w:pPr>
        <w:pStyle w:val="a5"/>
        <w:numPr>
          <w:ilvl w:val="0"/>
          <w:numId w:val="57"/>
        </w:numPr>
        <w:tabs>
          <w:tab w:val="left" w:pos="1678"/>
        </w:tabs>
        <w:ind w:right="699" w:firstLine="679"/>
        <w:jc w:val="both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первоначальных</w:t>
      </w:r>
      <w:r>
        <w:rPr>
          <w:spacing w:val="-17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-18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17"/>
          <w:sz w:val="28"/>
        </w:rPr>
        <w:t xml:space="preserve"> </w:t>
      </w:r>
      <w:r>
        <w:rPr>
          <w:sz w:val="28"/>
        </w:rPr>
        <w:t>о</w:t>
      </w:r>
      <w:r>
        <w:rPr>
          <w:spacing w:val="-18"/>
          <w:sz w:val="28"/>
        </w:rPr>
        <w:t xml:space="preserve"> </w:t>
      </w:r>
      <w:r>
        <w:rPr>
          <w:sz w:val="28"/>
        </w:rPr>
        <w:t>системе русского языка:</w:t>
      </w:r>
    </w:p>
    <w:p w:rsidR="00A435DF" w:rsidRDefault="00D74E73">
      <w:pPr>
        <w:pStyle w:val="a3"/>
        <w:spacing w:line="242" w:lineRule="auto"/>
        <w:ind w:right="716" w:firstLine="679"/>
      </w:pPr>
      <w:r>
        <w:t xml:space="preserve">фонетике, графике, лексике, </w:t>
      </w:r>
      <w:proofErr w:type="spellStart"/>
      <w:r>
        <w:t>морфемике</w:t>
      </w:r>
      <w:proofErr w:type="spellEnd"/>
      <w:r>
        <w:t>, морфологии и синтаксисе; об основных</w:t>
      </w:r>
      <w:r>
        <w:rPr>
          <w:spacing w:val="-7"/>
        </w:rPr>
        <w:t xml:space="preserve"> </w:t>
      </w:r>
      <w:r>
        <w:t>единицах</w:t>
      </w:r>
      <w:r>
        <w:rPr>
          <w:spacing w:val="-9"/>
        </w:rPr>
        <w:t xml:space="preserve"> </w:t>
      </w:r>
      <w:r>
        <w:t>языка,</w:t>
      </w:r>
      <w:r>
        <w:rPr>
          <w:spacing w:val="-12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признаках</w:t>
      </w:r>
      <w:r>
        <w:rPr>
          <w:spacing w:val="-1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особенностях</w:t>
      </w:r>
      <w:r>
        <w:rPr>
          <w:spacing w:val="-7"/>
        </w:rPr>
        <w:t xml:space="preserve"> </w:t>
      </w:r>
      <w:r>
        <w:t>употребления</w:t>
      </w:r>
      <w:r>
        <w:rPr>
          <w:spacing w:val="-4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речи;</w:t>
      </w:r>
    </w:p>
    <w:p w:rsidR="00A435DF" w:rsidRDefault="00D74E73">
      <w:pPr>
        <w:pStyle w:val="a5"/>
        <w:numPr>
          <w:ilvl w:val="0"/>
          <w:numId w:val="57"/>
        </w:numPr>
        <w:tabs>
          <w:tab w:val="left" w:pos="1723"/>
        </w:tabs>
        <w:ind w:right="706" w:firstLine="679"/>
        <w:jc w:val="both"/>
        <w:rPr>
          <w:sz w:val="28"/>
        </w:rPr>
      </w:pPr>
      <w:r>
        <w:rPr>
          <w:sz w:val="28"/>
        </w:rPr>
        <w:t>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этикета.</w:t>
      </w:r>
    </w:p>
    <w:p w:rsidR="00A435DF" w:rsidRDefault="00D74E73">
      <w:pPr>
        <w:pStyle w:val="a3"/>
        <w:spacing w:line="316" w:lineRule="exact"/>
      </w:pPr>
      <w:r>
        <w:t>По</w:t>
      </w:r>
      <w:r>
        <w:rPr>
          <w:spacing w:val="-20"/>
        </w:rPr>
        <w:t xml:space="preserve"> </w:t>
      </w:r>
      <w:r>
        <w:t>учебному</w:t>
      </w:r>
      <w:r>
        <w:rPr>
          <w:spacing w:val="-17"/>
        </w:rPr>
        <w:t xml:space="preserve"> </w:t>
      </w:r>
      <w:r>
        <w:t>предмету</w:t>
      </w:r>
      <w:r>
        <w:rPr>
          <w:spacing w:val="-18"/>
        </w:rPr>
        <w:t xml:space="preserve"> </w:t>
      </w:r>
      <w:r>
        <w:t>"Литературное</w:t>
      </w:r>
      <w:r>
        <w:rPr>
          <w:spacing w:val="-16"/>
        </w:rPr>
        <w:t xml:space="preserve"> </w:t>
      </w:r>
      <w:r>
        <w:rPr>
          <w:spacing w:val="-2"/>
        </w:rPr>
        <w:t>чтение":</w:t>
      </w:r>
    </w:p>
    <w:p w:rsidR="00A435DF" w:rsidRDefault="00D74E73">
      <w:pPr>
        <w:pStyle w:val="a5"/>
        <w:numPr>
          <w:ilvl w:val="0"/>
          <w:numId w:val="56"/>
        </w:numPr>
        <w:tabs>
          <w:tab w:val="left" w:pos="1764"/>
        </w:tabs>
        <w:spacing w:before="4"/>
        <w:ind w:right="711" w:firstLine="679"/>
        <w:jc w:val="both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A435DF" w:rsidRDefault="00D74E73">
      <w:pPr>
        <w:pStyle w:val="a5"/>
        <w:numPr>
          <w:ilvl w:val="0"/>
          <w:numId w:val="56"/>
        </w:numPr>
        <w:tabs>
          <w:tab w:val="left" w:pos="1795"/>
        </w:tabs>
        <w:spacing w:before="2"/>
        <w:ind w:right="715" w:firstLine="679"/>
        <w:jc w:val="both"/>
        <w:rPr>
          <w:sz w:val="28"/>
        </w:rPr>
      </w:pPr>
      <w:r>
        <w:rPr>
          <w:sz w:val="28"/>
        </w:rPr>
        <w:t>достижение необходимого для продолжения образования уровня общего речевого развития;</w:t>
      </w:r>
    </w:p>
    <w:p w:rsidR="00A435DF" w:rsidRDefault="00D74E73">
      <w:pPr>
        <w:pStyle w:val="a5"/>
        <w:numPr>
          <w:ilvl w:val="0"/>
          <w:numId w:val="56"/>
        </w:numPr>
        <w:tabs>
          <w:tab w:val="left" w:pos="1738"/>
        </w:tabs>
        <w:spacing w:line="317" w:lineRule="exact"/>
        <w:ind w:left="1738" w:hanging="349"/>
        <w:jc w:val="both"/>
        <w:rPr>
          <w:sz w:val="28"/>
        </w:rPr>
      </w:pPr>
      <w:r>
        <w:rPr>
          <w:sz w:val="28"/>
        </w:rPr>
        <w:t>осознание</w:t>
      </w:r>
      <w:r>
        <w:rPr>
          <w:spacing w:val="20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22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24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23"/>
          <w:sz w:val="28"/>
        </w:rPr>
        <w:t xml:space="preserve"> </w:t>
      </w:r>
      <w:r>
        <w:rPr>
          <w:sz w:val="28"/>
        </w:rPr>
        <w:t>и</w:t>
      </w:r>
      <w:r>
        <w:rPr>
          <w:spacing w:val="23"/>
          <w:sz w:val="28"/>
        </w:rPr>
        <w:t xml:space="preserve"> </w:t>
      </w:r>
      <w:r>
        <w:rPr>
          <w:spacing w:val="-2"/>
          <w:sz w:val="28"/>
        </w:rPr>
        <w:t>произведений</w:t>
      </w:r>
    </w:p>
    <w:p w:rsidR="00A435DF" w:rsidRDefault="00A435DF">
      <w:pPr>
        <w:pStyle w:val="a5"/>
        <w:spacing w:line="317" w:lineRule="exact"/>
        <w:rPr>
          <w:sz w:val="28"/>
        </w:rPr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/>
      </w:pPr>
      <w:r>
        <w:rPr>
          <w:spacing w:val="-2"/>
        </w:rPr>
        <w:lastRenderedPageBreak/>
        <w:t>устного</w:t>
      </w:r>
      <w:r>
        <w:rPr>
          <w:spacing w:val="-11"/>
        </w:rPr>
        <w:t xml:space="preserve"> </w:t>
      </w:r>
      <w:r>
        <w:rPr>
          <w:spacing w:val="-2"/>
        </w:rPr>
        <w:t>народного творчества</w:t>
      </w:r>
      <w:r>
        <w:rPr>
          <w:spacing w:val="-10"/>
        </w:rPr>
        <w:t xml:space="preserve"> </w:t>
      </w:r>
      <w:r>
        <w:rPr>
          <w:spacing w:val="-2"/>
        </w:rPr>
        <w:t>для</w:t>
      </w:r>
      <w:r>
        <w:rPr>
          <w:spacing w:val="-7"/>
        </w:rPr>
        <w:t xml:space="preserve"> </w:t>
      </w:r>
      <w:r>
        <w:rPr>
          <w:spacing w:val="-2"/>
        </w:rPr>
        <w:t>всестороннего</w:t>
      </w:r>
      <w:r>
        <w:rPr>
          <w:spacing w:val="-9"/>
        </w:rPr>
        <w:t xml:space="preserve"> </w:t>
      </w:r>
      <w:r>
        <w:rPr>
          <w:spacing w:val="-2"/>
        </w:rPr>
        <w:t>развития</w:t>
      </w:r>
      <w:r>
        <w:rPr>
          <w:spacing w:val="-3"/>
        </w:rPr>
        <w:t xml:space="preserve"> </w:t>
      </w:r>
      <w:r>
        <w:rPr>
          <w:spacing w:val="-2"/>
        </w:rPr>
        <w:t>личности человека;</w:t>
      </w:r>
    </w:p>
    <w:p w:rsidR="00A435DF" w:rsidRDefault="00D74E73">
      <w:pPr>
        <w:pStyle w:val="a5"/>
        <w:numPr>
          <w:ilvl w:val="0"/>
          <w:numId w:val="56"/>
        </w:numPr>
        <w:tabs>
          <w:tab w:val="left" w:pos="2040"/>
        </w:tabs>
        <w:spacing w:before="3" w:line="242" w:lineRule="auto"/>
        <w:ind w:right="711" w:firstLine="679"/>
        <w:jc w:val="both"/>
        <w:rPr>
          <w:sz w:val="28"/>
        </w:rPr>
      </w:pPr>
      <w:r>
        <w:rPr>
          <w:sz w:val="28"/>
        </w:rPr>
        <w:t>первоначальное представление о многообразии жанров художественных</w:t>
      </w:r>
      <w:r>
        <w:rPr>
          <w:spacing w:val="-18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17"/>
          <w:sz w:val="28"/>
        </w:rPr>
        <w:t xml:space="preserve"> </w:t>
      </w:r>
      <w:r>
        <w:rPr>
          <w:sz w:val="28"/>
        </w:rPr>
        <w:t>устного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17"/>
          <w:sz w:val="28"/>
        </w:rPr>
        <w:t xml:space="preserve"> </w:t>
      </w:r>
      <w:r>
        <w:rPr>
          <w:sz w:val="28"/>
        </w:rPr>
        <w:t>творчества;</w:t>
      </w:r>
    </w:p>
    <w:p w:rsidR="00A435DF" w:rsidRDefault="00D74E73">
      <w:pPr>
        <w:pStyle w:val="a5"/>
        <w:numPr>
          <w:ilvl w:val="0"/>
          <w:numId w:val="56"/>
        </w:numPr>
        <w:tabs>
          <w:tab w:val="left" w:pos="1683"/>
        </w:tabs>
        <w:ind w:right="696" w:firstLine="679"/>
        <w:jc w:val="both"/>
        <w:rPr>
          <w:sz w:val="28"/>
        </w:rPr>
      </w:pPr>
      <w:proofErr w:type="gramStart"/>
      <w:r>
        <w:rPr>
          <w:sz w:val="28"/>
        </w:rPr>
        <w:t>овладение</w:t>
      </w:r>
      <w:r>
        <w:rPr>
          <w:spacing w:val="-9"/>
          <w:sz w:val="28"/>
        </w:rPr>
        <w:t xml:space="preserve"> </w:t>
      </w:r>
      <w:r>
        <w:rPr>
          <w:sz w:val="28"/>
        </w:rPr>
        <w:t>элементарными</w:t>
      </w:r>
      <w:r>
        <w:rPr>
          <w:spacing w:val="-8"/>
          <w:sz w:val="28"/>
        </w:rPr>
        <w:t xml:space="preserve"> </w:t>
      </w:r>
      <w:r>
        <w:rPr>
          <w:sz w:val="28"/>
        </w:rPr>
        <w:t>умениями</w:t>
      </w:r>
      <w:r>
        <w:rPr>
          <w:spacing w:val="-9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интерпретации</w:t>
      </w:r>
      <w:r>
        <w:rPr>
          <w:spacing w:val="-8"/>
          <w:sz w:val="28"/>
        </w:rPr>
        <w:t xml:space="preserve"> </w:t>
      </w:r>
      <w:r>
        <w:rPr>
          <w:sz w:val="28"/>
        </w:rPr>
        <w:t>текста, осознанного использования при анализе текста изученных литературных понятий: прозаическая и стихотворная речь; жанровое разнообразие произведений (общее представление о жанрах); устное народное творчество, малые жанры фольклора (считалки, пословицы, поговорки, загадки, фольклорная сказка); басня (мораль, идея, персонажи); литературная сказка, рассказ; автор; литературный герой;</w:t>
      </w:r>
      <w:proofErr w:type="gramEnd"/>
    </w:p>
    <w:p w:rsidR="00A435DF" w:rsidRDefault="00D74E73">
      <w:pPr>
        <w:pStyle w:val="a3"/>
        <w:ind w:right="705" w:firstLine="679"/>
      </w:pPr>
      <w:proofErr w:type="gramStart"/>
      <w:r>
        <w:rPr>
          <w:spacing w:val="-2"/>
        </w:rPr>
        <w:t>образ;</w:t>
      </w:r>
      <w:r>
        <w:rPr>
          <w:spacing w:val="-9"/>
        </w:rPr>
        <w:t xml:space="preserve"> </w:t>
      </w:r>
      <w:r>
        <w:rPr>
          <w:spacing w:val="-2"/>
        </w:rPr>
        <w:t>характер;</w:t>
      </w:r>
      <w:r>
        <w:rPr>
          <w:spacing w:val="-9"/>
        </w:rPr>
        <w:t xml:space="preserve"> </w:t>
      </w:r>
      <w:r>
        <w:rPr>
          <w:spacing w:val="-2"/>
        </w:rPr>
        <w:t>тема;</w:t>
      </w:r>
      <w:r>
        <w:rPr>
          <w:spacing w:val="-9"/>
        </w:rPr>
        <w:t xml:space="preserve"> </w:t>
      </w:r>
      <w:r>
        <w:rPr>
          <w:spacing w:val="-2"/>
        </w:rPr>
        <w:t>идея;</w:t>
      </w:r>
      <w:r>
        <w:rPr>
          <w:spacing w:val="-9"/>
        </w:rPr>
        <w:t xml:space="preserve"> </w:t>
      </w:r>
      <w:r>
        <w:rPr>
          <w:spacing w:val="-2"/>
        </w:rPr>
        <w:t>заголовок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содержание;</w:t>
      </w:r>
      <w:r>
        <w:rPr>
          <w:spacing w:val="-9"/>
        </w:rPr>
        <w:t xml:space="preserve"> </w:t>
      </w:r>
      <w:r>
        <w:rPr>
          <w:spacing w:val="-2"/>
        </w:rPr>
        <w:t>композиция;</w:t>
      </w:r>
      <w:r>
        <w:rPr>
          <w:spacing w:val="-9"/>
        </w:rPr>
        <w:t xml:space="preserve"> </w:t>
      </w:r>
      <w:r>
        <w:rPr>
          <w:spacing w:val="-2"/>
        </w:rPr>
        <w:t xml:space="preserve">сюжет; </w:t>
      </w:r>
      <w:r>
        <w:t>эпизод, смысловые части; стихотворение (ритм, рифма); средства художественной выразительности (сравнение, эпитет, олицетворение);</w:t>
      </w:r>
      <w:proofErr w:type="gramEnd"/>
    </w:p>
    <w:p w:rsidR="00A435DF" w:rsidRDefault="00D74E73">
      <w:pPr>
        <w:pStyle w:val="a5"/>
        <w:numPr>
          <w:ilvl w:val="0"/>
          <w:numId w:val="56"/>
        </w:numPr>
        <w:tabs>
          <w:tab w:val="left" w:pos="1704"/>
        </w:tabs>
        <w:ind w:right="700" w:firstLine="679"/>
        <w:jc w:val="both"/>
        <w:rPr>
          <w:sz w:val="28"/>
        </w:rPr>
      </w:pPr>
      <w:r>
        <w:rPr>
          <w:sz w:val="28"/>
        </w:rPr>
        <w:t>овладение техникой смыслового чтения вслух (правильным плавным чтением, позволяющим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слушателями).</w:t>
      </w:r>
    </w:p>
    <w:p w:rsidR="00A435DF" w:rsidRDefault="00D74E73">
      <w:pPr>
        <w:pStyle w:val="a3"/>
        <w:ind w:right="698"/>
      </w:pPr>
      <w:proofErr w:type="gramStart"/>
      <w:r>
        <w:t xml:space="preserve">Предметные результаты по учебному предмету "Иностранный язык" должны быть ориентированы на применение знаний, умений и навыков в типичных учебных ситуациях и реальных жизненных условиях, отражать </w:t>
      </w:r>
      <w:proofErr w:type="spellStart"/>
      <w:r>
        <w:t>сформированность</w:t>
      </w:r>
      <w:proofErr w:type="spellEnd"/>
      <w:r>
        <w:t xml:space="preserve"> иноязычной коммуникативной компетенции на элементарном уровне в совокупности ее составляющих - речевой, языковой, социокультурной,</w:t>
      </w:r>
      <w:r>
        <w:rPr>
          <w:spacing w:val="-15"/>
        </w:rPr>
        <w:t xml:space="preserve"> </w:t>
      </w:r>
      <w:r>
        <w:t>компенсаторной,</w:t>
      </w:r>
      <w:r>
        <w:rPr>
          <w:spacing w:val="-11"/>
        </w:rPr>
        <w:t xml:space="preserve"> </w:t>
      </w:r>
      <w:proofErr w:type="spellStart"/>
      <w:r>
        <w:t>метапредметной</w:t>
      </w:r>
      <w:proofErr w:type="spellEnd"/>
      <w:r>
        <w:rPr>
          <w:spacing w:val="-14"/>
        </w:rPr>
        <w:t xml:space="preserve"> </w:t>
      </w:r>
      <w:r>
        <w:t>(учебно-познавательной) и должны обеспечивать:</w:t>
      </w:r>
      <w:proofErr w:type="gramEnd"/>
    </w:p>
    <w:p w:rsidR="00A435DF" w:rsidRDefault="00D74E73">
      <w:pPr>
        <w:pStyle w:val="a5"/>
        <w:numPr>
          <w:ilvl w:val="0"/>
          <w:numId w:val="55"/>
        </w:numPr>
        <w:tabs>
          <w:tab w:val="left" w:pos="1025"/>
        </w:tabs>
        <w:ind w:right="717" w:firstLine="0"/>
        <w:jc w:val="both"/>
        <w:rPr>
          <w:sz w:val="28"/>
        </w:rPr>
      </w:pPr>
      <w:r>
        <w:rPr>
          <w:sz w:val="28"/>
        </w:rPr>
        <w:t>овладение основными видами речевой деятельности в рамках следующего тематического содержания речи: Мир моего "я". Мир моих увлечений. Мир вокруг меня. Родная страна и страна/страны изучаемого языка:</w:t>
      </w:r>
    </w:p>
    <w:p w:rsidR="00A435DF" w:rsidRDefault="00D74E73">
      <w:pPr>
        <w:pStyle w:val="a3"/>
        <w:tabs>
          <w:tab w:val="left" w:pos="2291"/>
          <w:tab w:val="left" w:pos="2488"/>
          <w:tab w:val="left" w:pos="3712"/>
          <w:tab w:val="left" w:pos="4173"/>
          <w:tab w:val="left" w:pos="4387"/>
          <w:tab w:val="left" w:pos="4882"/>
          <w:tab w:val="left" w:pos="5417"/>
          <w:tab w:val="left" w:pos="5647"/>
          <w:tab w:val="left" w:pos="5693"/>
          <w:tab w:val="left" w:pos="6017"/>
          <w:tab w:val="left" w:pos="6891"/>
          <w:tab w:val="left" w:pos="7294"/>
          <w:tab w:val="left" w:pos="7364"/>
          <w:tab w:val="left" w:pos="7995"/>
          <w:tab w:val="left" w:pos="8108"/>
          <w:tab w:val="left" w:pos="8487"/>
          <w:tab w:val="left" w:pos="8948"/>
        </w:tabs>
        <w:ind w:right="712"/>
        <w:jc w:val="left"/>
      </w:pPr>
      <w:r>
        <w:t>говорение:</w:t>
      </w:r>
      <w:r>
        <w:rPr>
          <w:spacing w:val="40"/>
        </w:rPr>
        <w:t xml:space="preserve"> </w:t>
      </w:r>
      <w:r>
        <w:t>уметь</w:t>
      </w:r>
      <w:r>
        <w:rPr>
          <w:spacing w:val="40"/>
        </w:rPr>
        <w:t xml:space="preserve"> </w:t>
      </w:r>
      <w:r>
        <w:t>вести</w:t>
      </w:r>
      <w:r>
        <w:rPr>
          <w:spacing w:val="40"/>
        </w:rPr>
        <w:t xml:space="preserve"> </w:t>
      </w:r>
      <w:r>
        <w:t>разные</w:t>
      </w:r>
      <w:r>
        <w:rPr>
          <w:spacing w:val="40"/>
        </w:rPr>
        <w:t xml:space="preserve"> </w:t>
      </w:r>
      <w:r>
        <w:t>виды</w:t>
      </w:r>
      <w:r>
        <w:rPr>
          <w:spacing w:val="40"/>
        </w:rPr>
        <w:t xml:space="preserve"> </w:t>
      </w:r>
      <w:r>
        <w:t>диалога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стандартных</w:t>
      </w:r>
      <w:r>
        <w:rPr>
          <w:spacing w:val="40"/>
        </w:rPr>
        <w:t xml:space="preserve"> </w:t>
      </w:r>
      <w:r>
        <w:t>ситуациях</w:t>
      </w:r>
      <w:r>
        <w:rPr>
          <w:spacing w:val="80"/>
        </w:rPr>
        <w:t xml:space="preserve"> </w:t>
      </w:r>
      <w:r>
        <w:t>общения</w:t>
      </w:r>
      <w:r>
        <w:rPr>
          <w:spacing w:val="40"/>
        </w:rPr>
        <w:t xml:space="preserve"> </w:t>
      </w:r>
      <w:r>
        <w:t>(диалог</w:t>
      </w:r>
      <w:r>
        <w:rPr>
          <w:spacing w:val="40"/>
        </w:rPr>
        <w:t xml:space="preserve"> </w:t>
      </w:r>
      <w:r>
        <w:t>этикетного</w:t>
      </w:r>
      <w:r>
        <w:rPr>
          <w:spacing w:val="40"/>
        </w:rPr>
        <w:t xml:space="preserve"> </w:t>
      </w:r>
      <w:r>
        <w:t>характера,</w:t>
      </w:r>
      <w:r>
        <w:rPr>
          <w:spacing w:val="40"/>
        </w:rPr>
        <w:t xml:space="preserve"> </w:t>
      </w:r>
      <w:r>
        <w:t>диалог-побуждение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действию, диалог-расспрос)</w:t>
      </w:r>
      <w:r>
        <w:rPr>
          <w:spacing w:val="-9"/>
        </w:rPr>
        <w:t xml:space="preserve"> </w:t>
      </w:r>
      <w:r>
        <w:t>объемом</w:t>
      </w:r>
      <w:r>
        <w:rPr>
          <w:spacing w:val="-10"/>
        </w:rPr>
        <w:t xml:space="preserve"> </w:t>
      </w:r>
      <w:r>
        <w:t>4-5</w:t>
      </w:r>
      <w:r>
        <w:rPr>
          <w:spacing w:val="-4"/>
        </w:rPr>
        <w:t xml:space="preserve"> </w:t>
      </w:r>
      <w:r>
        <w:t>фраз</w:t>
      </w:r>
      <w:r>
        <w:rPr>
          <w:spacing w:val="-10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стороны</w:t>
      </w:r>
      <w:r>
        <w:rPr>
          <w:spacing w:val="-7"/>
        </w:rPr>
        <w:t xml:space="preserve"> </w:t>
      </w:r>
      <w:r>
        <w:t>каждого</w:t>
      </w:r>
      <w:r>
        <w:rPr>
          <w:spacing w:val="-3"/>
        </w:rPr>
        <w:t xml:space="preserve"> </w:t>
      </w:r>
      <w:r>
        <w:t>собеседника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рамках тематического</w:t>
      </w:r>
      <w:r>
        <w:rPr>
          <w:spacing w:val="40"/>
        </w:rPr>
        <w:t xml:space="preserve"> </w:t>
      </w:r>
      <w:r>
        <w:t>содержания</w:t>
      </w:r>
      <w:r>
        <w:rPr>
          <w:spacing w:val="40"/>
        </w:rPr>
        <w:t xml:space="preserve"> </w:t>
      </w:r>
      <w:r>
        <w:t>речи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вербальными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(или)</w:t>
      </w:r>
      <w:r>
        <w:rPr>
          <w:spacing w:val="40"/>
        </w:rPr>
        <w:t xml:space="preserve"> </w:t>
      </w:r>
      <w:r>
        <w:t>невербальными</w:t>
      </w:r>
      <w:r>
        <w:rPr>
          <w:spacing w:val="40"/>
        </w:rPr>
        <w:t xml:space="preserve"> </w:t>
      </w:r>
      <w:r>
        <w:t>опорами,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соблюдением</w:t>
      </w:r>
      <w:r>
        <w:rPr>
          <w:spacing w:val="-1"/>
        </w:rPr>
        <w:t xml:space="preserve"> </w:t>
      </w:r>
      <w:r>
        <w:t>правил</w:t>
      </w:r>
      <w:r>
        <w:rPr>
          <w:spacing w:val="-9"/>
        </w:rPr>
        <w:t xml:space="preserve"> </w:t>
      </w:r>
      <w:r>
        <w:t>речевого</w:t>
      </w:r>
      <w:r>
        <w:rPr>
          <w:spacing w:val="-1"/>
        </w:rPr>
        <w:t xml:space="preserve"> </w:t>
      </w:r>
      <w:r>
        <w:t>этикета,</w:t>
      </w:r>
      <w:r>
        <w:rPr>
          <w:spacing w:val="-6"/>
        </w:rPr>
        <w:t xml:space="preserve"> </w:t>
      </w:r>
      <w:r>
        <w:t>принятых в</w:t>
      </w:r>
      <w:r>
        <w:rPr>
          <w:spacing w:val="-5"/>
        </w:rPr>
        <w:t xml:space="preserve"> </w:t>
      </w:r>
      <w:r>
        <w:t xml:space="preserve">стране/странах изучаемого языка; </w:t>
      </w:r>
      <w:proofErr w:type="gramStart"/>
      <w:r>
        <w:t>создавать устные связные монологические высказывания (описание/характеристика,</w:t>
      </w:r>
      <w:r>
        <w:rPr>
          <w:spacing w:val="-8"/>
        </w:rPr>
        <w:t xml:space="preserve"> </w:t>
      </w:r>
      <w:r>
        <w:t>повествование)</w:t>
      </w:r>
      <w:r>
        <w:rPr>
          <w:spacing w:val="-9"/>
        </w:rPr>
        <w:t xml:space="preserve"> </w:t>
      </w:r>
      <w:r>
        <w:t>объемом</w:t>
      </w:r>
      <w:r>
        <w:rPr>
          <w:spacing w:val="-9"/>
        </w:rPr>
        <w:t xml:space="preserve"> </w:t>
      </w:r>
      <w:r>
        <w:t>4-5</w:t>
      </w:r>
      <w:r>
        <w:rPr>
          <w:spacing w:val="-9"/>
        </w:rPr>
        <w:t xml:space="preserve"> </w:t>
      </w:r>
      <w:r>
        <w:t>фраз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вербальными</w:t>
      </w:r>
      <w:r>
        <w:rPr>
          <w:spacing w:val="-9"/>
        </w:rPr>
        <w:t xml:space="preserve"> </w:t>
      </w:r>
      <w:r>
        <w:t>и (или)</w:t>
      </w:r>
      <w:r>
        <w:rPr>
          <w:spacing w:val="40"/>
        </w:rPr>
        <w:t xml:space="preserve"> </w:t>
      </w:r>
      <w:r>
        <w:t>невербальными</w:t>
      </w:r>
      <w:r>
        <w:rPr>
          <w:spacing w:val="40"/>
        </w:rPr>
        <w:t xml:space="preserve"> </w:t>
      </w:r>
      <w:r>
        <w:t>опорами</w:t>
      </w:r>
      <w:r>
        <w:rPr>
          <w:spacing w:val="40"/>
        </w:rPr>
        <w:t xml:space="preserve"> </w:t>
      </w:r>
      <w:r>
        <w:t>в рамках</w:t>
      </w:r>
      <w:r>
        <w:rPr>
          <w:spacing w:val="40"/>
        </w:rPr>
        <w:t xml:space="preserve"> </w:t>
      </w:r>
      <w:r>
        <w:t>тематического</w:t>
      </w:r>
      <w:r>
        <w:rPr>
          <w:spacing w:val="40"/>
        </w:rPr>
        <w:t xml:space="preserve"> </w:t>
      </w:r>
      <w:r>
        <w:t>содержания</w:t>
      </w:r>
      <w:r>
        <w:rPr>
          <w:spacing w:val="40"/>
        </w:rPr>
        <w:t xml:space="preserve"> </w:t>
      </w:r>
      <w:r>
        <w:t xml:space="preserve">речи; </w:t>
      </w:r>
      <w:r>
        <w:rPr>
          <w:spacing w:val="-2"/>
        </w:rPr>
        <w:t>передавать</w:t>
      </w:r>
      <w:r>
        <w:tab/>
      </w:r>
      <w:r>
        <w:rPr>
          <w:spacing w:val="-59"/>
        </w:rPr>
        <w:t xml:space="preserve"> </w:t>
      </w:r>
      <w:r>
        <w:t>основное</w:t>
      </w:r>
      <w:r>
        <w:tab/>
      </w:r>
      <w:r>
        <w:rPr>
          <w:spacing w:val="-2"/>
        </w:rPr>
        <w:t>содержание</w:t>
      </w:r>
      <w:r>
        <w:tab/>
      </w:r>
      <w:r>
        <w:rPr>
          <w:spacing w:val="-2"/>
        </w:rPr>
        <w:t>прочитанного</w:t>
      </w:r>
      <w:r>
        <w:tab/>
      </w:r>
      <w:r>
        <w:tab/>
      </w:r>
      <w:r>
        <w:rPr>
          <w:spacing w:val="-2"/>
        </w:rPr>
        <w:t>текста;</w:t>
      </w:r>
      <w:r>
        <w:tab/>
      </w:r>
      <w:r>
        <w:rPr>
          <w:spacing w:val="-2"/>
        </w:rPr>
        <w:t>представлять результаты</w:t>
      </w:r>
      <w:r>
        <w:tab/>
      </w:r>
      <w:r>
        <w:rPr>
          <w:spacing w:val="-2"/>
        </w:rPr>
        <w:t>выполненной</w:t>
      </w:r>
      <w:r>
        <w:tab/>
      </w:r>
      <w:r>
        <w:rPr>
          <w:spacing w:val="-2"/>
        </w:rPr>
        <w:t>проектной</w:t>
      </w:r>
      <w:r>
        <w:tab/>
      </w:r>
      <w:r>
        <w:tab/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том</w:t>
      </w:r>
      <w:r>
        <w:tab/>
      </w:r>
      <w:r>
        <w:rPr>
          <w:spacing w:val="-2"/>
        </w:rPr>
        <w:t>числе</w:t>
      </w:r>
      <w:r>
        <w:tab/>
      </w:r>
      <w:r>
        <w:rPr>
          <w:spacing w:val="-2"/>
        </w:rPr>
        <w:t xml:space="preserve">подбирая </w:t>
      </w:r>
      <w:r>
        <w:t xml:space="preserve">иллюстративный материал (рисунки, фото) к тексту выступления; </w:t>
      </w:r>
      <w:proofErr w:type="spellStart"/>
      <w:r>
        <w:rPr>
          <w:spacing w:val="-2"/>
        </w:rPr>
        <w:t>аудирование</w:t>
      </w:r>
      <w:proofErr w:type="spellEnd"/>
      <w:r>
        <w:rPr>
          <w:spacing w:val="-2"/>
        </w:rPr>
        <w:t>:</w:t>
      </w:r>
      <w:r>
        <w:tab/>
      </w:r>
      <w:r>
        <w:tab/>
      </w:r>
      <w:r>
        <w:rPr>
          <w:spacing w:val="-2"/>
        </w:rPr>
        <w:t>воспринимать</w:t>
      </w:r>
      <w:r>
        <w:tab/>
      </w:r>
      <w:r>
        <w:tab/>
      </w:r>
      <w:r>
        <w:rPr>
          <w:spacing w:val="-6"/>
        </w:rPr>
        <w:t>на</w:t>
      </w:r>
      <w:r>
        <w:tab/>
      </w:r>
      <w:r>
        <w:rPr>
          <w:spacing w:val="-4"/>
        </w:rPr>
        <w:t>слух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понимать</w:t>
      </w:r>
      <w:r>
        <w:tab/>
      </w:r>
      <w:r>
        <w:tab/>
      </w:r>
      <w:r>
        <w:rPr>
          <w:spacing w:val="-69"/>
        </w:rPr>
        <w:t xml:space="preserve"> </w:t>
      </w:r>
      <w:r>
        <w:rPr>
          <w:spacing w:val="-4"/>
        </w:rPr>
        <w:t>речь</w:t>
      </w:r>
      <w:r>
        <w:tab/>
      </w:r>
      <w:r>
        <w:tab/>
      </w:r>
      <w:r>
        <w:rPr>
          <w:spacing w:val="-2"/>
        </w:rPr>
        <w:t xml:space="preserve">педагогического </w:t>
      </w:r>
      <w:r>
        <w:t>работника и одноклассников в процессе общения на уроке;</w:t>
      </w:r>
      <w:proofErr w:type="gramEnd"/>
      <w:r>
        <w:t xml:space="preserve"> воспринимать на слух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понимать</w:t>
      </w:r>
      <w:r>
        <w:rPr>
          <w:spacing w:val="40"/>
        </w:rPr>
        <w:t xml:space="preserve"> </w:t>
      </w:r>
      <w:r>
        <w:t>основное</w:t>
      </w:r>
      <w:r>
        <w:rPr>
          <w:spacing w:val="40"/>
        </w:rPr>
        <w:t xml:space="preserve"> </w:t>
      </w:r>
      <w:r>
        <w:t>содержание</w:t>
      </w:r>
      <w:r>
        <w:rPr>
          <w:spacing w:val="40"/>
        </w:rPr>
        <w:t xml:space="preserve"> </w:t>
      </w:r>
      <w:proofErr w:type="gramStart"/>
      <w:r>
        <w:t>звучащих</w:t>
      </w:r>
      <w:proofErr w:type="gramEnd"/>
      <w:r>
        <w:rPr>
          <w:spacing w:val="40"/>
        </w:rPr>
        <w:t xml:space="preserve"> </w:t>
      </w:r>
      <w:r>
        <w:t>до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минуты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и</w:t>
      </w:r>
    </w:p>
    <w:p w:rsidR="00A435DF" w:rsidRDefault="00D74E73">
      <w:pPr>
        <w:pStyle w:val="a3"/>
        <w:jc w:val="left"/>
      </w:pPr>
      <w:r>
        <w:t>адаптированных аутентичных текстов, построенных на изученном языковом материале;</w:t>
      </w:r>
      <w:r>
        <w:rPr>
          <w:spacing w:val="-6"/>
        </w:rPr>
        <w:t xml:space="preserve"> </w:t>
      </w:r>
      <w:r>
        <w:t>понимать</w:t>
      </w:r>
      <w:r>
        <w:rPr>
          <w:spacing w:val="-4"/>
        </w:rPr>
        <w:t xml:space="preserve"> </w:t>
      </w:r>
      <w:r>
        <w:t>запрашиваемую</w:t>
      </w:r>
      <w:r>
        <w:rPr>
          <w:spacing w:val="-4"/>
        </w:rPr>
        <w:t xml:space="preserve"> </w:t>
      </w:r>
      <w:r>
        <w:t>информацию</w:t>
      </w:r>
      <w:r>
        <w:rPr>
          <w:spacing w:val="-3"/>
        </w:rPr>
        <w:t xml:space="preserve"> </w:t>
      </w:r>
      <w:r>
        <w:t>фактического</w:t>
      </w:r>
      <w:r>
        <w:rPr>
          <w:spacing w:val="-4"/>
        </w:rPr>
        <w:t xml:space="preserve"> </w:t>
      </w:r>
      <w:r>
        <w:t>характера</w:t>
      </w:r>
      <w:r>
        <w:rPr>
          <w:spacing w:val="-2"/>
        </w:rPr>
        <w:t xml:space="preserve"> </w:t>
      </w:r>
      <w:proofErr w:type="gramStart"/>
      <w:r>
        <w:t>в</w:t>
      </w:r>
      <w:proofErr w:type="gramEnd"/>
    </w:p>
    <w:p w:rsidR="00A435DF" w:rsidRDefault="00A435DF">
      <w:pPr>
        <w:pStyle w:val="a3"/>
        <w:jc w:val="left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/>
      </w:pPr>
      <w:r>
        <w:rPr>
          <w:spacing w:val="-2"/>
        </w:rPr>
        <w:lastRenderedPageBreak/>
        <w:t>прослушанном</w:t>
      </w:r>
      <w:r>
        <w:rPr>
          <w:spacing w:val="3"/>
        </w:rPr>
        <w:t xml:space="preserve"> </w:t>
      </w:r>
      <w:proofErr w:type="gramStart"/>
      <w:r>
        <w:rPr>
          <w:spacing w:val="-2"/>
        </w:rPr>
        <w:t>тексте</w:t>
      </w:r>
      <w:proofErr w:type="gramEnd"/>
      <w:r>
        <w:rPr>
          <w:spacing w:val="-2"/>
        </w:rPr>
        <w:t>;</w:t>
      </w:r>
    </w:p>
    <w:p w:rsidR="00A435DF" w:rsidRDefault="00D74E73">
      <w:pPr>
        <w:pStyle w:val="a3"/>
        <w:spacing w:before="3"/>
        <w:ind w:right="699"/>
      </w:pPr>
      <w:proofErr w:type="gramStart"/>
      <w:r>
        <w:t>смысловое чтение: читать вслух и понимать учебные и адаптированные аутентичные</w:t>
      </w:r>
      <w:r>
        <w:rPr>
          <w:spacing w:val="-11"/>
        </w:rPr>
        <w:t xml:space="preserve"> </w:t>
      </w:r>
      <w:r>
        <w:t>тексты</w:t>
      </w:r>
      <w:r>
        <w:rPr>
          <w:spacing w:val="-16"/>
        </w:rPr>
        <w:t xml:space="preserve"> </w:t>
      </w:r>
      <w:r>
        <w:t>объемом</w:t>
      </w:r>
      <w:r>
        <w:rPr>
          <w:spacing w:val="-14"/>
        </w:rPr>
        <w:t xml:space="preserve"> </w:t>
      </w:r>
      <w:r>
        <w:t>до</w:t>
      </w:r>
      <w:r>
        <w:rPr>
          <w:spacing w:val="-13"/>
        </w:rPr>
        <w:t xml:space="preserve"> </w:t>
      </w:r>
      <w:r>
        <w:t>80</w:t>
      </w:r>
      <w:r>
        <w:rPr>
          <w:spacing w:val="-11"/>
        </w:rPr>
        <w:t xml:space="preserve"> </w:t>
      </w:r>
      <w:r>
        <w:t>слов,</w:t>
      </w:r>
      <w:r>
        <w:rPr>
          <w:spacing w:val="-16"/>
        </w:rPr>
        <w:t xml:space="preserve"> </w:t>
      </w:r>
      <w:r>
        <w:t>построенные</w:t>
      </w:r>
      <w:r>
        <w:rPr>
          <w:spacing w:val="-12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изученном</w:t>
      </w:r>
      <w:r>
        <w:rPr>
          <w:spacing w:val="-16"/>
        </w:rPr>
        <w:t xml:space="preserve"> </w:t>
      </w:r>
      <w:r>
        <w:t xml:space="preserve">языковом материале, соблюдая правила чтения и правильную интонацию; читать про себя и понимать основное содержание учебных и адаптированных </w:t>
      </w:r>
      <w:r>
        <w:rPr>
          <w:spacing w:val="-2"/>
        </w:rPr>
        <w:t>аутентичных</w:t>
      </w:r>
      <w:r>
        <w:rPr>
          <w:spacing w:val="-7"/>
        </w:rPr>
        <w:t xml:space="preserve"> </w:t>
      </w:r>
      <w:r>
        <w:rPr>
          <w:spacing w:val="-2"/>
        </w:rPr>
        <w:t>текстов</w:t>
      </w:r>
      <w:r>
        <w:rPr>
          <w:spacing w:val="-10"/>
        </w:rPr>
        <w:t xml:space="preserve"> </w:t>
      </w:r>
      <w:r>
        <w:rPr>
          <w:spacing w:val="-2"/>
        </w:rPr>
        <w:t>объемом</w:t>
      </w:r>
      <w:r>
        <w:rPr>
          <w:spacing w:val="-16"/>
        </w:rPr>
        <w:t xml:space="preserve"> </w:t>
      </w:r>
      <w:r>
        <w:rPr>
          <w:spacing w:val="-2"/>
        </w:rPr>
        <w:t>до</w:t>
      </w:r>
      <w:r>
        <w:rPr>
          <w:spacing w:val="-10"/>
        </w:rPr>
        <w:t xml:space="preserve"> </w:t>
      </w:r>
      <w:r>
        <w:rPr>
          <w:spacing w:val="-2"/>
        </w:rPr>
        <w:t>160</w:t>
      </w:r>
      <w:r>
        <w:rPr>
          <w:spacing w:val="-7"/>
        </w:rPr>
        <w:t xml:space="preserve"> </w:t>
      </w:r>
      <w:r>
        <w:rPr>
          <w:spacing w:val="-2"/>
        </w:rPr>
        <w:t>слов,</w:t>
      </w:r>
      <w:r>
        <w:rPr>
          <w:spacing w:val="-11"/>
        </w:rPr>
        <w:t xml:space="preserve"> </w:t>
      </w:r>
      <w:r>
        <w:rPr>
          <w:spacing w:val="-2"/>
        </w:rPr>
        <w:t>содержащих</w:t>
      </w:r>
      <w:r>
        <w:rPr>
          <w:spacing w:val="-11"/>
        </w:rPr>
        <w:t xml:space="preserve"> </w:t>
      </w:r>
      <w:r>
        <w:rPr>
          <w:spacing w:val="-2"/>
        </w:rPr>
        <w:t>отдельные</w:t>
      </w:r>
      <w:r>
        <w:rPr>
          <w:spacing w:val="-13"/>
        </w:rPr>
        <w:t xml:space="preserve"> </w:t>
      </w:r>
      <w:r>
        <w:rPr>
          <w:spacing w:val="-2"/>
        </w:rPr>
        <w:t xml:space="preserve">незнакомые </w:t>
      </w:r>
      <w:r>
        <w:t>слова, не препятствующие решению коммуникативной задачи;</w:t>
      </w:r>
      <w:proofErr w:type="gramEnd"/>
      <w:r>
        <w:t xml:space="preserve"> определять тему, главную мысль, назначение текста; извлекать из прочитанного текста запрашиваемую информацию фактического характера (в пределах изученного); читать </w:t>
      </w:r>
      <w:proofErr w:type="spellStart"/>
      <w:r>
        <w:t>несплошные</w:t>
      </w:r>
      <w:proofErr w:type="spellEnd"/>
      <w:r>
        <w:t xml:space="preserve"> тексты (простые таблицы) и понимать представленную в них информацию;</w:t>
      </w:r>
    </w:p>
    <w:p w:rsidR="00A435DF" w:rsidRDefault="00D74E73">
      <w:pPr>
        <w:pStyle w:val="a3"/>
        <w:spacing w:before="1"/>
        <w:ind w:right="697"/>
      </w:pPr>
      <w:r>
        <w:t>письменная речь: владеть техникой письма; заполнять простые анкеты и формуляры с указанием личной информации в соответствии с нормами, принятыми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стране/странах</w:t>
      </w:r>
      <w:r>
        <w:rPr>
          <w:spacing w:val="-18"/>
        </w:rPr>
        <w:t xml:space="preserve"> </w:t>
      </w:r>
      <w:r>
        <w:t>изучаемого</w:t>
      </w:r>
      <w:r>
        <w:rPr>
          <w:spacing w:val="-17"/>
        </w:rPr>
        <w:t xml:space="preserve"> </w:t>
      </w:r>
      <w:r>
        <w:t>языка;</w:t>
      </w:r>
      <w:r>
        <w:rPr>
          <w:spacing w:val="-18"/>
        </w:rPr>
        <w:t xml:space="preserve"> </w:t>
      </w:r>
      <w:r>
        <w:t>писать</w:t>
      </w:r>
      <w:r>
        <w:rPr>
          <w:spacing w:val="-17"/>
        </w:rPr>
        <w:t xml:space="preserve"> </w:t>
      </w:r>
      <w:r>
        <w:t>электронное</w:t>
      </w:r>
      <w:r>
        <w:rPr>
          <w:spacing w:val="-18"/>
        </w:rPr>
        <w:t xml:space="preserve"> </w:t>
      </w:r>
      <w:r>
        <w:t>сообщение личного характера объемом до 40 слов с опорой на предъявленный педагогическим работником образец;</w:t>
      </w:r>
    </w:p>
    <w:p w:rsidR="00A435DF" w:rsidRDefault="00D74E73">
      <w:pPr>
        <w:pStyle w:val="a5"/>
        <w:numPr>
          <w:ilvl w:val="0"/>
          <w:numId w:val="55"/>
        </w:numPr>
        <w:tabs>
          <w:tab w:val="left" w:pos="1013"/>
          <w:tab w:val="left" w:pos="3146"/>
          <w:tab w:val="left" w:pos="4092"/>
          <w:tab w:val="left" w:pos="6012"/>
          <w:tab w:val="left" w:pos="7436"/>
          <w:tab w:val="left" w:pos="8775"/>
        </w:tabs>
        <w:spacing w:before="1"/>
        <w:ind w:right="722" w:firstLine="0"/>
        <w:rPr>
          <w:sz w:val="28"/>
        </w:rPr>
      </w:pPr>
      <w:r>
        <w:rPr>
          <w:sz w:val="28"/>
        </w:rPr>
        <w:t xml:space="preserve">знание и понимание правил чтения и орфографии; интонации изученных </w:t>
      </w:r>
      <w:r>
        <w:rPr>
          <w:spacing w:val="-2"/>
          <w:sz w:val="28"/>
        </w:rPr>
        <w:t>коммуникативных</w:t>
      </w:r>
      <w:r>
        <w:rPr>
          <w:sz w:val="28"/>
        </w:rPr>
        <w:tab/>
      </w:r>
      <w:r>
        <w:rPr>
          <w:spacing w:val="-4"/>
          <w:sz w:val="28"/>
        </w:rPr>
        <w:t>типов</w:t>
      </w:r>
      <w:r>
        <w:rPr>
          <w:sz w:val="28"/>
        </w:rPr>
        <w:tab/>
      </w:r>
      <w:r>
        <w:rPr>
          <w:spacing w:val="-2"/>
          <w:sz w:val="28"/>
        </w:rPr>
        <w:t>предложений;</w:t>
      </w:r>
      <w:r>
        <w:rPr>
          <w:sz w:val="28"/>
        </w:rPr>
        <w:tab/>
      </w:r>
      <w:r>
        <w:rPr>
          <w:spacing w:val="-2"/>
          <w:sz w:val="28"/>
        </w:rPr>
        <w:t>основных</w:t>
      </w:r>
      <w:r>
        <w:rPr>
          <w:sz w:val="28"/>
        </w:rPr>
        <w:tab/>
      </w:r>
      <w:r>
        <w:rPr>
          <w:spacing w:val="-2"/>
          <w:sz w:val="28"/>
        </w:rPr>
        <w:t>значений</w:t>
      </w:r>
      <w:r>
        <w:rPr>
          <w:sz w:val="28"/>
        </w:rPr>
        <w:tab/>
      </w:r>
      <w:r>
        <w:rPr>
          <w:spacing w:val="-2"/>
          <w:sz w:val="28"/>
        </w:rPr>
        <w:t xml:space="preserve">изученных </w:t>
      </w:r>
      <w:r>
        <w:rPr>
          <w:sz w:val="28"/>
        </w:rPr>
        <w:t>лексических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единиц</w:t>
      </w:r>
      <w:r>
        <w:rPr>
          <w:spacing w:val="40"/>
          <w:sz w:val="28"/>
        </w:rPr>
        <w:t xml:space="preserve"> </w:t>
      </w:r>
      <w:r>
        <w:rPr>
          <w:sz w:val="28"/>
        </w:rPr>
        <w:t>(слов,</w:t>
      </w:r>
      <w:r>
        <w:rPr>
          <w:spacing w:val="40"/>
          <w:sz w:val="28"/>
        </w:rPr>
        <w:t xml:space="preserve"> </w:t>
      </w:r>
      <w:r>
        <w:rPr>
          <w:sz w:val="28"/>
        </w:rPr>
        <w:t>словосочетаний,</w:t>
      </w:r>
      <w:r>
        <w:rPr>
          <w:spacing w:val="40"/>
          <w:sz w:val="28"/>
        </w:rPr>
        <w:t xml:space="preserve"> </w:t>
      </w:r>
      <w:r>
        <w:rPr>
          <w:sz w:val="28"/>
        </w:rPr>
        <w:t>речевых</w:t>
      </w:r>
      <w:r>
        <w:rPr>
          <w:spacing w:val="40"/>
          <w:sz w:val="28"/>
        </w:rPr>
        <w:t xml:space="preserve"> </w:t>
      </w:r>
      <w:r>
        <w:rPr>
          <w:sz w:val="28"/>
        </w:rPr>
        <w:t>клише);</w:t>
      </w:r>
      <w:r>
        <w:rPr>
          <w:spacing w:val="40"/>
          <w:sz w:val="28"/>
        </w:rPr>
        <w:t xml:space="preserve"> </w:t>
      </w:r>
      <w:r>
        <w:rPr>
          <w:sz w:val="28"/>
        </w:rPr>
        <w:t>признаков изученных грамматических явлений;</w:t>
      </w:r>
    </w:p>
    <w:p w:rsidR="00A435DF" w:rsidRDefault="00D74E73">
      <w:pPr>
        <w:pStyle w:val="a5"/>
        <w:numPr>
          <w:ilvl w:val="0"/>
          <w:numId w:val="55"/>
        </w:numPr>
        <w:tabs>
          <w:tab w:val="left" w:pos="1049"/>
        </w:tabs>
        <w:spacing w:before="1"/>
        <w:ind w:right="697" w:firstLine="0"/>
        <w:jc w:val="both"/>
        <w:rPr>
          <w:sz w:val="28"/>
        </w:rPr>
      </w:pPr>
      <w:r>
        <w:rPr>
          <w:sz w:val="28"/>
        </w:rPr>
        <w:t>овладение фонетическими навыками (различать на слух и адекватно, без ошибок, ведущих к сбою коммуникации, произносить изученные звуки иностранного языка; соблюдать правильное ударение в изученных словах и фразах; соблюдать особенности интонации в повествовательных и побудительных предложениях, а также в изученных типах вопросов); графическими навыками (графически корректно писать буквы изучаемого языка); орфографическими (корректно писать изученные слова) и пунктуационными навыками (использовать точку, вопросительный и восклицательный знаки в конце предложения, апостроф, запятую при перечислении и обращении);</w:t>
      </w:r>
    </w:p>
    <w:p w:rsidR="00A435DF" w:rsidRDefault="00D74E73">
      <w:pPr>
        <w:pStyle w:val="a5"/>
        <w:numPr>
          <w:ilvl w:val="0"/>
          <w:numId w:val="55"/>
        </w:numPr>
        <w:tabs>
          <w:tab w:val="left" w:pos="1004"/>
        </w:tabs>
        <w:ind w:right="740" w:firstLine="0"/>
        <w:rPr>
          <w:sz w:val="28"/>
        </w:rPr>
      </w:pPr>
      <w:proofErr w:type="gramStart"/>
      <w:r>
        <w:rPr>
          <w:spacing w:val="-2"/>
          <w:sz w:val="28"/>
        </w:rPr>
        <w:t>использование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языковых средств,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 xml:space="preserve">соответствующих учебно-познавательной </w:t>
      </w:r>
      <w:r>
        <w:rPr>
          <w:sz w:val="28"/>
        </w:rPr>
        <w:t>задаче,</w:t>
      </w:r>
      <w:r>
        <w:rPr>
          <w:spacing w:val="-1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18"/>
          <w:sz w:val="28"/>
        </w:rPr>
        <w:t xml:space="preserve"> </w:t>
      </w:r>
      <w:r>
        <w:rPr>
          <w:sz w:val="28"/>
        </w:rPr>
        <w:t>повседневного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общения:</w:t>
      </w:r>
      <w:r>
        <w:rPr>
          <w:spacing w:val="-18"/>
          <w:sz w:val="28"/>
        </w:rPr>
        <w:t xml:space="preserve"> </w:t>
      </w:r>
      <w:r>
        <w:rPr>
          <w:sz w:val="28"/>
        </w:rPr>
        <w:t>овладение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18"/>
          <w:sz w:val="28"/>
        </w:rPr>
        <w:t xml:space="preserve"> </w:t>
      </w:r>
      <w:r>
        <w:rPr>
          <w:sz w:val="28"/>
        </w:rPr>
        <w:t>распознавания и</w:t>
      </w:r>
      <w:r>
        <w:rPr>
          <w:spacing w:val="80"/>
          <w:sz w:val="28"/>
        </w:rPr>
        <w:t xml:space="preserve"> </w:t>
      </w:r>
      <w:r>
        <w:rPr>
          <w:sz w:val="28"/>
        </w:rPr>
        <w:t>употребления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80"/>
          <w:sz w:val="28"/>
        </w:rPr>
        <w:t xml:space="preserve"> </w:t>
      </w:r>
      <w:r>
        <w:rPr>
          <w:sz w:val="28"/>
        </w:rPr>
        <w:t>речи</w:t>
      </w:r>
      <w:r>
        <w:rPr>
          <w:spacing w:val="80"/>
          <w:sz w:val="28"/>
        </w:rPr>
        <w:t xml:space="preserve"> </w:t>
      </w:r>
      <w:r>
        <w:rPr>
          <w:sz w:val="28"/>
        </w:rPr>
        <w:t>не</w:t>
      </w:r>
      <w:r>
        <w:rPr>
          <w:spacing w:val="80"/>
          <w:sz w:val="28"/>
        </w:rPr>
        <w:t xml:space="preserve"> </w:t>
      </w:r>
      <w:r>
        <w:rPr>
          <w:sz w:val="28"/>
        </w:rPr>
        <w:t>менее</w:t>
      </w:r>
      <w:r>
        <w:rPr>
          <w:spacing w:val="80"/>
          <w:sz w:val="28"/>
        </w:rPr>
        <w:t xml:space="preserve"> </w:t>
      </w:r>
      <w:r>
        <w:rPr>
          <w:sz w:val="28"/>
        </w:rPr>
        <w:t>500</w:t>
      </w:r>
      <w:r>
        <w:rPr>
          <w:spacing w:val="80"/>
          <w:sz w:val="28"/>
        </w:rPr>
        <w:t xml:space="preserve"> </w:t>
      </w:r>
      <w:r>
        <w:rPr>
          <w:sz w:val="28"/>
        </w:rPr>
        <w:t>изученных лексических единиц</w:t>
      </w:r>
      <w:r>
        <w:rPr>
          <w:spacing w:val="36"/>
          <w:sz w:val="28"/>
        </w:rPr>
        <w:t xml:space="preserve"> </w:t>
      </w:r>
      <w:r>
        <w:rPr>
          <w:sz w:val="28"/>
        </w:rPr>
        <w:t>(слов, словосочетаний, речевых</w:t>
      </w:r>
      <w:r>
        <w:rPr>
          <w:spacing w:val="37"/>
          <w:sz w:val="28"/>
        </w:rPr>
        <w:t xml:space="preserve"> </w:t>
      </w:r>
      <w:r>
        <w:rPr>
          <w:sz w:val="28"/>
        </w:rPr>
        <w:t>клише)</w:t>
      </w:r>
      <w:r>
        <w:rPr>
          <w:spacing w:val="35"/>
          <w:sz w:val="28"/>
        </w:rPr>
        <w:t xml:space="preserve"> </w:t>
      </w:r>
      <w:r>
        <w:rPr>
          <w:sz w:val="28"/>
        </w:rPr>
        <w:t>в их основных значениях и навыками распознавания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и употребления в устной и</w:t>
      </w:r>
      <w:r>
        <w:rPr>
          <w:spacing w:val="-1"/>
          <w:sz w:val="28"/>
        </w:rPr>
        <w:t xml:space="preserve"> </w:t>
      </w:r>
      <w:r>
        <w:rPr>
          <w:sz w:val="28"/>
        </w:rPr>
        <w:t>письменной речи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синтаксических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конструкций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морфологических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форм изучаемого иностранного языка;</w:t>
      </w:r>
      <w:proofErr w:type="gramEnd"/>
    </w:p>
    <w:p w:rsidR="00A435DF" w:rsidRDefault="00D74E73">
      <w:pPr>
        <w:pStyle w:val="a5"/>
        <w:numPr>
          <w:ilvl w:val="0"/>
          <w:numId w:val="55"/>
        </w:numPr>
        <w:tabs>
          <w:tab w:val="left" w:pos="1104"/>
        </w:tabs>
        <w:ind w:right="706" w:firstLine="0"/>
        <w:jc w:val="both"/>
        <w:rPr>
          <w:sz w:val="28"/>
        </w:rPr>
      </w:pPr>
      <w:r>
        <w:rPr>
          <w:sz w:val="28"/>
        </w:rPr>
        <w:t>овладение социокультурными знаниями и умениями: знание названий родной страны и страны/стран изучаемого языка, некоторых литературных персонажей,</w:t>
      </w:r>
      <w:r>
        <w:rPr>
          <w:spacing w:val="-16"/>
          <w:sz w:val="28"/>
        </w:rPr>
        <w:t xml:space="preserve"> </w:t>
      </w:r>
      <w:r>
        <w:rPr>
          <w:sz w:val="28"/>
        </w:rPr>
        <w:t>небольших</w:t>
      </w:r>
      <w:r>
        <w:rPr>
          <w:spacing w:val="-14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14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16"/>
          <w:sz w:val="28"/>
        </w:rPr>
        <w:t xml:space="preserve"> </w:t>
      </w:r>
      <w:r>
        <w:rPr>
          <w:sz w:val="28"/>
        </w:rPr>
        <w:t>фольклора</w:t>
      </w:r>
      <w:r>
        <w:rPr>
          <w:spacing w:val="-16"/>
          <w:sz w:val="28"/>
        </w:rPr>
        <w:t xml:space="preserve"> </w:t>
      </w:r>
      <w:r>
        <w:rPr>
          <w:sz w:val="28"/>
        </w:rPr>
        <w:t>(рифмовок,</w:t>
      </w:r>
      <w:r>
        <w:rPr>
          <w:spacing w:val="-16"/>
          <w:sz w:val="28"/>
        </w:rPr>
        <w:t xml:space="preserve"> </w:t>
      </w:r>
      <w:r>
        <w:rPr>
          <w:sz w:val="28"/>
        </w:rPr>
        <w:t>песен); умение кратко представлять свою страну на иностранном языке в рамках изучаемой тематики;</w:t>
      </w:r>
    </w:p>
    <w:p w:rsidR="00A435DF" w:rsidRDefault="00D74E73">
      <w:pPr>
        <w:pStyle w:val="a5"/>
        <w:numPr>
          <w:ilvl w:val="0"/>
          <w:numId w:val="55"/>
        </w:numPr>
        <w:tabs>
          <w:tab w:val="left" w:pos="1150"/>
        </w:tabs>
        <w:spacing w:before="2"/>
        <w:ind w:right="720" w:firstLine="0"/>
        <w:jc w:val="both"/>
        <w:rPr>
          <w:sz w:val="28"/>
        </w:rPr>
      </w:pPr>
      <w:r>
        <w:rPr>
          <w:sz w:val="28"/>
        </w:rPr>
        <w:t xml:space="preserve">овладение компенсаторными умениями: использовать при чтении и </w:t>
      </w:r>
      <w:proofErr w:type="spellStart"/>
      <w:r>
        <w:rPr>
          <w:sz w:val="28"/>
        </w:rPr>
        <w:t>аудировании</w:t>
      </w:r>
      <w:proofErr w:type="spellEnd"/>
      <w:r>
        <w:rPr>
          <w:sz w:val="28"/>
        </w:rPr>
        <w:t xml:space="preserve"> языковую, в том числе контекстуальную догадку;</w:t>
      </w:r>
    </w:p>
    <w:p w:rsidR="00A435DF" w:rsidRDefault="00A435DF">
      <w:pPr>
        <w:pStyle w:val="a5"/>
        <w:rPr>
          <w:sz w:val="28"/>
        </w:rPr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5"/>
        <w:numPr>
          <w:ilvl w:val="0"/>
          <w:numId w:val="55"/>
        </w:numPr>
        <w:tabs>
          <w:tab w:val="left" w:pos="1085"/>
        </w:tabs>
        <w:spacing w:before="65" w:line="242" w:lineRule="auto"/>
        <w:ind w:right="708" w:firstLine="0"/>
        <w:jc w:val="both"/>
        <w:rPr>
          <w:sz w:val="28"/>
        </w:rPr>
      </w:pPr>
      <w:r>
        <w:rPr>
          <w:sz w:val="28"/>
        </w:rPr>
        <w:lastRenderedPageBreak/>
        <w:t>овладение умениями описывать, сравнивать и группировать объекты и явления в рамках изучаемой тематики;</w:t>
      </w:r>
    </w:p>
    <w:p w:rsidR="00A435DF" w:rsidRDefault="00D74E73">
      <w:pPr>
        <w:pStyle w:val="a5"/>
        <w:numPr>
          <w:ilvl w:val="0"/>
          <w:numId w:val="55"/>
        </w:numPr>
        <w:tabs>
          <w:tab w:val="left" w:pos="1025"/>
        </w:tabs>
        <w:spacing w:before="1"/>
        <w:ind w:right="713" w:firstLine="0"/>
        <w:jc w:val="both"/>
        <w:rPr>
          <w:sz w:val="28"/>
        </w:rPr>
      </w:pPr>
      <w:r>
        <w:rPr>
          <w:sz w:val="28"/>
        </w:rPr>
        <w:t>приобретение базовых умений работы с доступной информацией в рамках изучаемой тематики, безопасного использования электронных ресурсов Организации и сети Интернет, получения информации из источников в современной информационной среде;</w:t>
      </w:r>
    </w:p>
    <w:p w:rsidR="00A435DF" w:rsidRDefault="00D74E73">
      <w:pPr>
        <w:pStyle w:val="a5"/>
        <w:numPr>
          <w:ilvl w:val="0"/>
          <w:numId w:val="55"/>
        </w:numPr>
        <w:tabs>
          <w:tab w:val="left" w:pos="1044"/>
        </w:tabs>
        <w:ind w:right="707" w:firstLine="0"/>
        <w:jc w:val="both"/>
        <w:rPr>
          <w:sz w:val="28"/>
        </w:rPr>
      </w:pPr>
      <w:proofErr w:type="gramStart"/>
      <w:r>
        <w:rPr>
          <w:sz w:val="28"/>
        </w:rPr>
        <w:t xml:space="preserve">выполнение простых проектных работ, включая задания </w:t>
      </w:r>
      <w:proofErr w:type="spellStart"/>
      <w:r>
        <w:rPr>
          <w:sz w:val="28"/>
        </w:rPr>
        <w:t>межпредметного</w:t>
      </w:r>
      <w:proofErr w:type="spellEnd"/>
      <w:r>
        <w:rPr>
          <w:sz w:val="28"/>
        </w:rPr>
        <w:t xml:space="preserve"> характера, в том числе с участием в совместной деятельности, понимание и принятие ее цели, обсуждение и согласование способов достижения общего результата, распределение ролей в совместной деятельности, проявление готовности быть лидером и выполнять поручения, осуществление взаимного контроля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7"/>
          <w:sz w:val="28"/>
        </w:rPr>
        <w:t xml:space="preserve"> </w:t>
      </w:r>
      <w:r>
        <w:rPr>
          <w:sz w:val="28"/>
        </w:rPr>
        <w:t>оценивание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4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общее</w:t>
      </w:r>
      <w:r>
        <w:rPr>
          <w:spacing w:val="-5"/>
          <w:sz w:val="28"/>
        </w:rPr>
        <w:t xml:space="preserve"> </w:t>
      </w:r>
      <w:r>
        <w:rPr>
          <w:sz w:val="28"/>
        </w:rPr>
        <w:t>дело;</w:t>
      </w:r>
      <w:proofErr w:type="gramEnd"/>
    </w:p>
    <w:p w:rsidR="00A435DF" w:rsidRDefault="00D74E73">
      <w:pPr>
        <w:pStyle w:val="a5"/>
        <w:numPr>
          <w:ilvl w:val="0"/>
          <w:numId w:val="55"/>
        </w:numPr>
        <w:tabs>
          <w:tab w:val="left" w:pos="1150"/>
        </w:tabs>
        <w:ind w:right="737" w:firstLine="0"/>
        <w:rPr>
          <w:sz w:val="28"/>
        </w:rPr>
      </w:pPr>
      <w:proofErr w:type="gramStart"/>
      <w:r>
        <w:rPr>
          <w:sz w:val="28"/>
        </w:rPr>
        <w:t>приобретение опыта практической деятельности в повседневной жизни: использовать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ИКТ</w:t>
      </w:r>
      <w:r>
        <w:rPr>
          <w:spacing w:val="-14"/>
          <w:sz w:val="28"/>
        </w:rPr>
        <w:t xml:space="preserve"> </w:t>
      </w:r>
      <w:r>
        <w:rPr>
          <w:sz w:val="28"/>
        </w:rPr>
        <w:t>для</w:t>
      </w:r>
      <w:r>
        <w:rPr>
          <w:spacing w:val="-13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несложных</w:t>
      </w:r>
      <w:r>
        <w:rPr>
          <w:spacing w:val="-12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z w:val="28"/>
        </w:rPr>
        <w:t>иностранном</w:t>
      </w:r>
      <w:r>
        <w:rPr>
          <w:spacing w:val="-14"/>
          <w:sz w:val="28"/>
        </w:rPr>
        <w:t xml:space="preserve"> </w:t>
      </w:r>
      <w:r>
        <w:rPr>
          <w:sz w:val="28"/>
        </w:rPr>
        <w:t>языке (выбирать источник для получения информации, оценивать необходимость и достаточность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8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поставленной</w:t>
      </w:r>
      <w:r>
        <w:rPr>
          <w:spacing w:val="-17"/>
          <w:sz w:val="28"/>
        </w:rPr>
        <w:t xml:space="preserve"> </w:t>
      </w:r>
      <w:r>
        <w:rPr>
          <w:sz w:val="28"/>
        </w:rPr>
        <w:t>задачи;</w:t>
      </w:r>
      <w:r>
        <w:rPr>
          <w:spacing w:val="-18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самостоятельно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создавать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таблицы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представления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информации;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 xml:space="preserve">соблюдать </w:t>
      </w:r>
      <w:r>
        <w:rPr>
          <w:sz w:val="28"/>
        </w:rPr>
        <w:t>правила информационной</w:t>
      </w:r>
      <w:r>
        <w:rPr>
          <w:spacing w:val="35"/>
          <w:sz w:val="28"/>
        </w:rPr>
        <w:t xml:space="preserve"> </w:t>
      </w:r>
      <w:r>
        <w:rPr>
          <w:sz w:val="28"/>
        </w:rPr>
        <w:t>безопасности в ситуациях повседневной жизни и при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сети</w:t>
      </w:r>
      <w:r>
        <w:rPr>
          <w:spacing w:val="40"/>
          <w:sz w:val="28"/>
        </w:rPr>
        <w:t xml:space="preserve"> </w:t>
      </w:r>
      <w:r>
        <w:rPr>
          <w:sz w:val="28"/>
        </w:rPr>
        <w:t>Интернет);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знакомить</w:t>
      </w:r>
      <w:r>
        <w:rPr>
          <w:spacing w:val="40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40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40"/>
          <w:sz w:val="28"/>
        </w:rPr>
        <w:t xml:space="preserve"> </w:t>
      </w:r>
      <w:r>
        <w:rPr>
          <w:sz w:val="28"/>
        </w:rPr>
        <w:t>стран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культурой своего народа и участвовать в элементарном бытовом общении на иностранном языке.</w:t>
      </w:r>
    </w:p>
    <w:p w:rsidR="00A435DF" w:rsidRDefault="00D74E73">
      <w:pPr>
        <w:pStyle w:val="a3"/>
        <w:tabs>
          <w:tab w:val="left" w:pos="2433"/>
          <w:tab w:val="left" w:pos="3974"/>
          <w:tab w:val="left" w:pos="4497"/>
          <w:tab w:val="left" w:pos="5875"/>
          <w:tab w:val="left" w:pos="7217"/>
          <w:tab w:val="left" w:pos="9114"/>
        </w:tabs>
        <w:spacing w:before="1"/>
        <w:ind w:right="717"/>
        <w:jc w:val="left"/>
      </w:pPr>
      <w:r>
        <w:rPr>
          <w:spacing w:val="-2"/>
        </w:rPr>
        <w:t>Предметные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учебному</w:t>
      </w:r>
      <w:r>
        <w:tab/>
      </w:r>
      <w:r>
        <w:rPr>
          <w:spacing w:val="-2"/>
        </w:rPr>
        <w:t>предмету</w:t>
      </w:r>
      <w:r>
        <w:tab/>
      </w:r>
      <w:r>
        <w:rPr>
          <w:spacing w:val="-2"/>
        </w:rPr>
        <w:t>"Математика"</w:t>
      </w:r>
      <w:r>
        <w:tab/>
      </w:r>
      <w:r>
        <w:rPr>
          <w:spacing w:val="-2"/>
        </w:rPr>
        <w:t>должны обеспечивать:</w:t>
      </w:r>
    </w:p>
    <w:p w:rsidR="00A435DF" w:rsidRDefault="00D74E73">
      <w:pPr>
        <w:pStyle w:val="a5"/>
        <w:numPr>
          <w:ilvl w:val="0"/>
          <w:numId w:val="54"/>
        </w:numPr>
        <w:tabs>
          <w:tab w:val="left" w:pos="1138"/>
        </w:tabs>
        <w:ind w:right="714" w:firstLine="0"/>
        <w:jc w:val="both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системы знаний о числе как результате счета и измерения, о десятичном принципе записи чисел;</w:t>
      </w:r>
    </w:p>
    <w:p w:rsidR="00A435DF" w:rsidRDefault="00D74E73">
      <w:pPr>
        <w:pStyle w:val="a5"/>
        <w:numPr>
          <w:ilvl w:val="0"/>
          <w:numId w:val="54"/>
        </w:numPr>
        <w:tabs>
          <w:tab w:val="left" w:pos="1054"/>
        </w:tabs>
        <w:ind w:right="710" w:firstLine="0"/>
        <w:jc w:val="both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вычислительных навыков, умений выполнять устно и письменно арифметические действия с числами, решать текстовые задачи, оценивать полученный результат по критериям: достоверность/реальность, соответствие правилу/алгоритму;</w:t>
      </w:r>
    </w:p>
    <w:p w:rsidR="00A435DF" w:rsidRDefault="00D74E73">
      <w:pPr>
        <w:pStyle w:val="a5"/>
        <w:numPr>
          <w:ilvl w:val="0"/>
          <w:numId w:val="54"/>
        </w:numPr>
        <w:tabs>
          <w:tab w:val="left" w:pos="1035"/>
        </w:tabs>
        <w:ind w:right="697" w:firstLine="0"/>
        <w:jc w:val="both"/>
        <w:rPr>
          <w:sz w:val="28"/>
        </w:rPr>
      </w:pPr>
      <w:r>
        <w:rPr>
          <w:sz w:val="28"/>
        </w:rPr>
        <w:t>развитие пространственного мышления: умения распознавать, изображать (от руки) и выполнять построение геометрических фигур (с заданными измерениями) с помощью чертежных инструментов; развитие наглядного представления о симметрии; овладение простейшими способами измерения длин, площадей;</w:t>
      </w:r>
    </w:p>
    <w:p w:rsidR="00A435DF" w:rsidRDefault="00D74E73">
      <w:pPr>
        <w:pStyle w:val="a5"/>
        <w:numPr>
          <w:ilvl w:val="0"/>
          <w:numId w:val="54"/>
        </w:numPr>
        <w:tabs>
          <w:tab w:val="left" w:pos="1016"/>
        </w:tabs>
        <w:spacing w:before="1"/>
        <w:ind w:right="702" w:firstLine="0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логического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алгоритмического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мышления:</w:t>
      </w:r>
      <w:r>
        <w:rPr>
          <w:spacing w:val="-6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распознавать верные (истинные) и неверные (ложные) утверждения в простейших случаях в учебных и практических ситуациях, приводить пример и </w:t>
      </w:r>
      <w:proofErr w:type="spellStart"/>
      <w:r>
        <w:rPr>
          <w:sz w:val="28"/>
        </w:rPr>
        <w:t>контрпример</w:t>
      </w:r>
      <w:proofErr w:type="spellEnd"/>
      <w:r>
        <w:rPr>
          <w:sz w:val="28"/>
        </w:rPr>
        <w:t>, строить простейшие алгоритмы и использовать изученные алгоритмы (вычислений, измерений) в учебных ситуациях;</w:t>
      </w:r>
    </w:p>
    <w:p w:rsidR="00A435DF" w:rsidRDefault="00D74E73">
      <w:pPr>
        <w:pStyle w:val="a5"/>
        <w:numPr>
          <w:ilvl w:val="0"/>
          <w:numId w:val="54"/>
        </w:numPr>
        <w:tabs>
          <w:tab w:val="left" w:pos="1150"/>
        </w:tabs>
        <w:ind w:right="694" w:firstLine="0"/>
        <w:jc w:val="both"/>
        <w:rPr>
          <w:sz w:val="28"/>
        </w:rPr>
      </w:pPr>
      <w:proofErr w:type="gramStart"/>
      <w:r>
        <w:rPr>
          <w:sz w:val="28"/>
        </w:rPr>
        <w:t>овладение элементами математической речи: умения формулировать утверждение (вывод, правило), строить логические рассуждения (одно-</w:t>
      </w:r>
      <w:proofErr w:type="spellStart"/>
      <w:r>
        <w:rPr>
          <w:sz w:val="28"/>
        </w:rPr>
        <w:t>двухшаговые</w:t>
      </w:r>
      <w:proofErr w:type="spellEnd"/>
      <w:r>
        <w:rPr>
          <w:sz w:val="28"/>
        </w:rPr>
        <w:t>)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7"/>
          <w:sz w:val="28"/>
        </w:rPr>
        <w:t xml:space="preserve"> </w:t>
      </w:r>
      <w:r>
        <w:rPr>
          <w:sz w:val="28"/>
        </w:rPr>
        <w:t>связок</w:t>
      </w:r>
      <w:r>
        <w:rPr>
          <w:spacing w:val="-18"/>
          <w:sz w:val="28"/>
        </w:rPr>
        <w:t xml:space="preserve"> </w:t>
      </w:r>
      <w:r>
        <w:rPr>
          <w:sz w:val="28"/>
        </w:rPr>
        <w:t>"если</w:t>
      </w:r>
      <w:r>
        <w:rPr>
          <w:spacing w:val="-18"/>
          <w:sz w:val="28"/>
        </w:rPr>
        <w:t xml:space="preserve"> </w:t>
      </w:r>
      <w:r>
        <w:rPr>
          <w:sz w:val="28"/>
        </w:rPr>
        <w:t>...,</w:t>
      </w:r>
      <w:r>
        <w:rPr>
          <w:spacing w:val="-17"/>
          <w:sz w:val="28"/>
        </w:rPr>
        <w:t xml:space="preserve"> </w:t>
      </w:r>
      <w:r>
        <w:rPr>
          <w:sz w:val="28"/>
        </w:rPr>
        <w:t>то</w:t>
      </w:r>
      <w:r>
        <w:rPr>
          <w:spacing w:val="-18"/>
          <w:sz w:val="28"/>
        </w:rPr>
        <w:t xml:space="preserve"> </w:t>
      </w:r>
      <w:r>
        <w:rPr>
          <w:sz w:val="28"/>
        </w:rPr>
        <w:t>...",</w:t>
      </w:r>
      <w:r>
        <w:rPr>
          <w:spacing w:val="-17"/>
          <w:sz w:val="28"/>
        </w:rPr>
        <w:t xml:space="preserve"> </w:t>
      </w:r>
      <w:r>
        <w:rPr>
          <w:sz w:val="28"/>
        </w:rPr>
        <w:t>"и",</w:t>
      </w:r>
      <w:r>
        <w:rPr>
          <w:spacing w:val="-19"/>
          <w:sz w:val="28"/>
        </w:rPr>
        <w:t xml:space="preserve"> </w:t>
      </w:r>
      <w:r>
        <w:rPr>
          <w:sz w:val="28"/>
        </w:rPr>
        <w:t>"все",</w:t>
      </w:r>
      <w:r>
        <w:rPr>
          <w:spacing w:val="-17"/>
          <w:sz w:val="28"/>
        </w:rPr>
        <w:t xml:space="preserve"> </w:t>
      </w:r>
      <w:r>
        <w:rPr>
          <w:sz w:val="28"/>
        </w:rPr>
        <w:t>"некоторые";</w:t>
      </w:r>
      <w:proofErr w:type="gramEnd"/>
    </w:p>
    <w:p w:rsidR="00A435DF" w:rsidRDefault="00D74E73">
      <w:pPr>
        <w:pStyle w:val="a5"/>
        <w:numPr>
          <w:ilvl w:val="0"/>
          <w:numId w:val="54"/>
        </w:numPr>
        <w:tabs>
          <w:tab w:val="left" w:pos="1004"/>
        </w:tabs>
        <w:ind w:right="705" w:firstLine="0"/>
        <w:jc w:val="both"/>
        <w:rPr>
          <w:sz w:val="28"/>
        </w:rPr>
      </w:pPr>
      <w:r>
        <w:rPr>
          <w:sz w:val="28"/>
        </w:rPr>
        <w:t>приобретение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опыта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информацией,</w:t>
      </w:r>
      <w:r>
        <w:rPr>
          <w:spacing w:val="-15"/>
          <w:sz w:val="28"/>
        </w:rPr>
        <w:t xml:space="preserve"> </w:t>
      </w:r>
      <w:r>
        <w:rPr>
          <w:sz w:val="28"/>
        </w:rPr>
        <w:t>представленной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графической форме</w:t>
      </w:r>
      <w:r>
        <w:rPr>
          <w:spacing w:val="40"/>
          <w:sz w:val="28"/>
        </w:rPr>
        <w:t xml:space="preserve"> </w:t>
      </w:r>
      <w:r>
        <w:rPr>
          <w:sz w:val="28"/>
        </w:rPr>
        <w:t>(простейшие</w:t>
      </w:r>
      <w:r>
        <w:rPr>
          <w:spacing w:val="40"/>
          <w:sz w:val="28"/>
        </w:rPr>
        <w:t xml:space="preserve"> </w:t>
      </w:r>
      <w:r>
        <w:rPr>
          <w:sz w:val="28"/>
        </w:rPr>
        <w:t>таблицы,</w:t>
      </w:r>
      <w:r>
        <w:rPr>
          <w:spacing w:val="40"/>
          <w:sz w:val="28"/>
        </w:rPr>
        <w:t xml:space="preserve"> </w:t>
      </w:r>
      <w:r>
        <w:rPr>
          <w:sz w:val="28"/>
        </w:rPr>
        <w:t>схемы,</w:t>
      </w:r>
      <w:r>
        <w:rPr>
          <w:spacing w:val="40"/>
          <w:sz w:val="28"/>
        </w:rPr>
        <w:t xml:space="preserve"> </w:t>
      </w:r>
      <w:r>
        <w:rPr>
          <w:sz w:val="28"/>
        </w:rPr>
        <w:t>столбчатые</w:t>
      </w:r>
      <w:r>
        <w:rPr>
          <w:spacing w:val="40"/>
          <w:sz w:val="28"/>
        </w:rPr>
        <w:t xml:space="preserve"> </w:t>
      </w:r>
      <w:r>
        <w:rPr>
          <w:sz w:val="28"/>
        </w:rPr>
        <w:t>диаграммы)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текстовой</w:t>
      </w:r>
    </w:p>
    <w:p w:rsidR="00A435DF" w:rsidRDefault="00A435DF">
      <w:pPr>
        <w:pStyle w:val="a5"/>
        <w:rPr>
          <w:sz w:val="28"/>
        </w:rPr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 w:line="242" w:lineRule="auto"/>
        <w:ind w:right="703"/>
      </w:pPr>
      <w:r>
        <w:lastRenderedPageBreak/>
        <w:t>форме: умения</w:t>
      </w:r>
      <w:r>
        <w:rPr>
          <w:spacing w:val="-1"/>
        </w:rPr>
        <w:t xml:space="preserve"> </w:t>
      </w:r>
      <w:r>
        <w:t>извлекать,</w:t>
      </w:r>
      <w:r>
        <w:rPr>
          <w:spacing w:val="-1"/>
        </w:rPr>
        <w:t xml:space="preserve"> </w:t>
      </w:r>
      <w:r>
        <w:t>анализировать, использовать</w:t>
      </w:r>
      <w:r>
        <w:rPr>
          <w:spacing w:val="-2"/>
        </w:rPr>
        <w:t xml:space="preserve"> </w:t>
      </w:r>
      <w:r>
        <w:t>информацию</w:t>
      </w:r>
      <w:r>
        <w:rPr>
          <w:spacing w:val="-4"/>
        </w:rPr>
        <w:t xml:space="preserve"> </w:t>
      </w:r>
      <w:r>
        <w:t>и делать выводы, заполнять готовые формы данными;</w:t>
      </w:r>
    </w:p>
    <w:p w:rsidR="00A435DF" w:rsidRDefault="00D74E73">
      <w:pPr>
        <w:pStyle w:val="a5"/>
        <w:numPr>
          <w:ilvl w:val="0"/>
          <w:numId w:val="54"/>
        </w:numPr>
        <w:tabs>
          <w:tab w:val="left" w:pos="1023"/>
        </w:tabs>
        <w:spacing w:before="1"/>
        <w:ind w:right="705" w:firstLine="0"/>
        <w:jc w:val="both"/>
        <w:rPr>
          <w:sz w:val="28"/>
        </w:rPr>
      </w:pPr>
      <w:r>
        <w:rPr>
          <w:sz w:val="28"/>
        </w:rPr>
        <w:t xml:space="preserve">использование начальных математических знаний при решении учебных и практических задач и в повседневных ситуациях для описания и объяснения окружающих предметов, процессов и явлений, оценки их количественных и пространственных отношений, в том числе в сфере личных и семейных </w:t>
      </w:r>
      <w:r>
        <w:rPr>
          <w:spacing w:val="-2"/>
          <w:sz w:val="28"/>
        </w:rPr>
        <w:t>финансов.</w:t>
      </w:r>
    </w:p>
    <w:p w:rsidR="00A435DF" w:rsidRDefault="00D74E73">
      <w:pPr>
        <w:pStyle w:val="a3"/>
        <w:ind w:right="710"/>
      </w:pPr>
      <w:r>
        <w:t xml:space="preserve">Предметные результаты по учебному предмету "Окружающий мир" должны </w:t>
      </w:r>
      <w:r>
        <w:rPr>
          <w:spacing w:val="-2"/>
        </w:rPr>
        <w:t>обеспечить:</w:t>
      </w:r>
    </w:p>
    <w:p w:rsidR="00A435DF" w:rsidRDefault="00D74E73">
      <w:pPr>
        <w:pStyle w:val="a5"/>
        <w:numPr>
          <w:ilvl w:val="0"/>
          <w:numId w:val="53"/>
        </w:numPr>
        <w:tabs>
          <w:tab w:val="left" w:pos="1052"/>
        </w:tabs>
        <w:ind w:right="714" w:firstLine="0"/>
        <w:jc w:val="both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уважительного отношения к своей семье и семейным традициям, Организации, родному краю, России, ее истории и культуре, природе; чувства гордости за национальные свершения, открытия, победы;</w:t>
      </w:r>
    </w:p>
    <w:p w:rsidR="00A435DF" w:rsidRDefault="00D74E73">
      <w:pPr>
        <w:pStyle w:val="a5"/>
        <w:numPr>
          <w:ilvl w:val="0"/>
          <w:numId w:val="53"/>
        </w:numPr>
        <w:tabs>
          <w:tab w:val="left" w:pos="1054"/>
        </w:tabs>
        <w:ind w:right="705" w:firstLine="0"/>
        <w:jc w:val="both"/>
        <w:rPr>
          <w:sz w:val="28"/>
        </w:rPr>
      </w:pPr>
      <w:r>
        <w:rPr>
          <w:sz w:val="28"/>
        </w:rPr>
        <w:t xml:space="preserve">первоначальные представления о природных и социальных объектах как компонентах единого мира, о многообразии объектов и явлений природы; связи мира живой и неживой природы; </w:t>
      </w: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основ рационального поведения и обоснованного принятия решений;</w:t>
      </w:r>
    </w:p>
    <w:p w:rsidR="00A435DF" w:rsidRDefault="00D74E73">
      <w:pPr>
        <w:pStyle w:val="a5"/>
        <w:numPr>
          <w:ilvl w:val="0"/>
          <w:numId w:val="53"/>
        </w:numPr>
        <w:tabs>
          <w:tab w:val="left" w:pos="1088"/>
        </w:tabs>
        <w:ind w:right="698" w:firstLine="0"/>
        <w:jc w:val="both"/>
        <w:rPr>
          <w:sz w:val="28"/>
        </w:rPr>
      </w:pPr>
      <w:r>
        <w:rPr>
          <w:sz w:val="28"/>
        </w:rPr>
        <w:t>первоначальные представления о традициях и обычаях, хозяйственных занятиях населения и массовых профессиях родного края, достопримечательностях столицы России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родного края,</w:t>
      </w:r>
      <w:r>
        <w:rPr>
          <w:spacing w:val="-4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1"/>
          <w:sz w:val="28"/>
        </w:rPr>
        <w:t xml:space="preserve"> </w:t>
      </w:r>
      <w:r>
        <w:rPr>
          <w:sz w:val="28"/>
        </w:rPr>
        <w:t>значимых объектах Всемирного культурного и природного наследия в России; важнейших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страны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событиях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фактах</w:t>
      </w:r>
      <w:r>
        <w:rPr>
          <w:spacing w:val="-9"/>
          <w:sz w:val="28"/>
        </w:rPr>
        <w:t xml:space="preserve"> </w:t>
      </w:r>
      <w:r>
        <w:rPr>
          <w:sz w:val="28"/>
        </w:rPr>
        <w:t>прошлого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настоящего России;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основных правах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обязанностях гражданина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Федерации;</w:t>
      </w:r>
    </w:p>
    <w:p w:rsidR="00A435DF" w:rsidRDefault="00D74E73">
      <w:pPr>
        <w:pStyle w:val="a5"/>
        <w:numPr>
          <w:ilvl w:val="0"/>
          <w:numId w:val="53"/>
        </w:numPr>
        <w:tabs>
          <w:tab w:val="left" w:pos="1155"/>
        </w:tabs>
        <w:spacing w:before="1"/>
        <w:ind w:right="709" w:firstLine="0"/>
        <w:jc w:val="both"/>
        <w:rPr>
          <w:sz w:val="28"/>
        </w:rPr>
      </w:pPr>
      <w:r>
        <w:rPr>
          <w:sz w:val="28"/>
        </w:rPr>
        <w:t>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</w:t>
      </w:r>
    </w:p>
    <w:p w:rsidR="00A435DF" w:rsidRDefault="00D74E73">
      <w:pPr>
        <w:pStyle w:val="a5"/>
        <w:numPr>
          <w:ilvl w:val="0"/>
          <w:numId w:val="53"/>
        </w:numPr>
        <w:tabs>
          <w:tab w:val="left" w:pos="1097"/>
        </w:tabs>
        <w:spacing w:line="242" w:lineRule="auto"/>
        <w:ind w:right="699" w:firstLine="0"/>
        <w:jc w:val="both"/>
        <w:rPr>
          <w:sz w:val="28"/>
        </w:rPr>
      </w:pPr>
      <w:r>
        <w:rPr>
          <w:sz w:val="28"/>
        </w:rPr>
        <w:t>понимание простейших причинно-следственных связей в окружающем мире (в том числе на материале о природе и культуре родного края);</w:t>
      </w:r>
    </w:p>
    <w:p w:rsidR="00A435DF" w:rsidRDefault="00D74E73">
      <w:pPr>
        <w:pStyle w:val="a5"/>
        <w:numPr>
          <w:ilvl w:val="0"/>
          <w:numId w:val="53"/>
        </w:numPr>
        <w:tabs>
          <w:tab w:val="left" w:pos="1008"/>
        </w:tabs>
        <w:ind w:right="703" w:firstLine="0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13"/>
          <w:sz w:val="28"/>
        </w:rPr>
        <w:t xml:space="preserve"> </w:t>
      </w:r>
      <w:r>
        <w:rPr>
          <w:sz w:val="28"/>
        </w:rPr>
        <w:t>изученного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13"/>
          <w:sz w:val="28"/>
        </w:rPr>
        <w:t xml:space="preserve"> </w:t>
      </w:r>
      <w:r>
        <w:rPr>
          <w:sz w:val="28"/>
        </w:rPr>
        <w:t>познавательные,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том</w:t>
      </w:r>
      <w:r>
        <w:rPr>
          <w:spacing w:val="-9"/>
          <w:sz w:val="28"/>
        </w:rPr>
        <w:t xml:space="preserve"> </w:t>
      </w:r>
      <w:r>
        <w:rPr>
          <w:sz w:val="28"/>
        </w:rPr>
        <w:t>числе практические задачи;</w:t>
      </w:r>
    </w:p>
    <w:p w:rsidR="00A435DF" w:rsidRDefault="00D74E73">
      <w:pPr>
        <w:pStyle w:val="a5"/>
        <w:numPr>
          <w:ilvl w:val="0"/>
          <w:numId w:val="53"/>
        </w:numPr>
        <w:tabs>
          <w:tab w:val="left" w:pos="1188"/>
        </w:tabs>
        <w:ind w:right="705" w:firstLine="0"/>
        <w:jc w:val="both"/>
        <w:rPr>
          <w:sz w:val="28"/>
        </w:rPr>
      </w:pPr>
      <w:r>
        <w:rPr>
          <w:sz w:val="28"/>
        </w:rPr>
        <w:t xml:space="preserve">приобретение базовых умений работы с доступной информацией </w:t>
      </w:r>
      <w:r>
        <w:rPr>
          <w:spacing w:val="-2"/>
          <w:sz w:val="28"/>
        </w:rPr>
        <w:t>(текстовой,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графической,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аудиовизуальной)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природе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обществе,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 xml:space="preserve">безопасного </w:t>
      </w:r>
      <w:r>
        <w:rPr>
          <w:sz w:val="28"/>
        </w:rPr>
        <w:t>использования электронных ресурсов Организации и сети Интернет, получения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0"/>
          <w:sz w:val="28"/>
        </w:rPr>
        <w:t xml:space="preserve"> </w:t>
      </w:r>
      <w:r>
        <w:rPr>
          <w:sz w:val="28"/>
        </w:rPr>
        <w:t>из</w:t>
      </w:r>
      <w:r>
        <w:rPr>
          <w:spacing w:val="-16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12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12"/>
          <w:sz w:val="28"/>
        </w:rPr>
        <w:t xml:space="preserve"> </w:t>
      </w:r>
      <w:r>
        <w:rPr>
          <w:sz w:val="28"/>
        </w:rPr>
        <w:t>среде;</w:t>
      </w:r>
    </w:p>
    <w:p w:rsidR="00A435DF" w:rsidRDefault="00D74E73">
      <w:pPr>
        <w:pStyle w:val="a5"/>
        <w:numPr>
          <w:ilvl w:val="0"/>
          <w:numId w:val="53"/>
        </w:numPr>
        <w:tabs>
          <w:tab w:val="left" w:pos="1018"/>
        </w:tabs>
        <w:ind w:right="708" w:firstLine="0"/>
        <w:jc w:val="both"/>
        <w:rPr>
          <w:sz w:val="28"/>
        </w:rPr>
      </w:pPr>
      <w:r>
        <w:rPr>
          <w:sz w:val="28"/>
        </w:rPr>
        <w:t>приобретение опыта проведения несложных групповых и</w:t>
      </w:r>
      <w:r>
        <w:rPr>
          <w:spacing w:val="-1"/>
          <w:sz w:val="28"/>
        </w:rPr>
        <w:t xml:space="preserve"> </w:t>
      </w:r>
      <w:r>
        <w:rPr>
          <w:sz w:val="28"/>
        </w:rPr>
        <w:t>индивидуальных наблюдений в окружающей среде и опытов по исследованию природных объектов и явлений с использованием простейшего лабораторного оборудования и измерительных приборов и следованием инструкциям и правилам безопасного труда, фиксацией результатов наблюдений и опытов;</w:t>
      </w:r>
    </w:p>
    <w:p w:rsidR="00A435DF" w:rsidRDefault="00D74E73">
      <w:pPr>
        <w:pStyle w:val="a5"/>
        <w:numPr>
          <w:ilvl w:val="0"/>
          <w:numId w:val="53"/>
        </w:numPr>
        <w:tabs>
          <w:tab w:val="left" w:pos="1049"/>
        </w:tabs>
        <w:ind w:right="700" w:firstLine="0"/>
        <w:jc w:val="both"/>
        <w:rPr>
          <w:sz w:val="28"/>
        </w:rPr>
      </w:pPr>
      <w:r>
        <w:rPr>
          <w:sz w:val="28"/>
        </w:rPr>
        <w:t>формирование навыков здорового и безопасного образа жизни на основе выполнения правил безопасного поведения в окружающей среде, в том числе знаний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небезопасности разглашения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финансовой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"/>
          <w:sz w:val="28"/>
        </w:rPr>
        <w:t xml:space="preserve"> </w:t>
      </w:r>
      <w:r>
        <w:rPr>
          <w:sz w:val="28"/>
        </w:rPr>
        <w:t>при общении с людьми вне семьи, в сети Интернет и опыта соблюдения правил безопасного поведения при использовании личных финансов;</w:t>
      </w:r>
    </w:p>
    <w:p w:rsidR="00A435DF" w:rsidRDefault="00D74E73">
      <w:pPr>
        <w:pStyle w:val="a5"/>
        <w:numPr>
          <w:ilvl w:val="0"/>
          <w:numId w:val="53"/>
        </w:numPr>
        <w:tabs>
          <w:tab w:val="left" w:pos="1414"/>
        </w:tabs>
        <w:spacing w:line="321" w:lineRule="exact"/>
        <w:ind w:left="1414" w:hanging="704"/>
        <w:jc w:val="both"/>
        <w:rPr>
          <w:sz w:val="28"/>
        </w:rPr>
      </w:pPr>
      <w:r>
        <w:rPr>
          <w:sz w:val="28"/>
        </w:rPr>
        <w:t>приобретение</w:t>
      </w:r>
      <w:r>
        <w:rPr>
          <w:spacing w:val="76"/>
          <w:sz w:val="28"/>
        </w:rPr>
        <w:t xml:space="preserve">  </w:t>
      </w:r>
      <w:r>
        <w:rPr>
          <w:sz w:val="28"/>
        </w:rPr>
        <w:t>опыта</w:t>
      </w:r>
      <w:r>
        <w:rPr>
          <w:spacing w:val="48"/>
          <w:w w:val="150"/>
          <w:sz w:val="28"/>
        </w:rPr>
        <w:t xml:space="preserve">  </w:t>
      </w:r>
      <w:r>
        <w:rPr>
          <w:sz w:val="28"/>
        </w:rPr>
        <w:t>положительного</w:t>
      </w:r>
      <w:r>
        <w:rPr>
          <w:spacing w:val="49"/>
          <w:w w:val="150"/>
          <w:sz w:val="28"/>
        </w:rPr>
        <w:t xml:space="preserve">  </w:t>
      </w:r>
      <w:r>
        <w:rPr>
          <w:sz w:val="28"/>
        </w:rPr>
        <w:t>эмоционально-</w:t>
      </w:r>
      <w:r>
        <w:rPr>
          <w:spacing w:val="-2"/>
          <w:sz w:val="28"/>
        </w:rPr>
        <w:t>ценностного</w:t>
      </w:r>
    </w:p>
    <w:p w:rsidR="00A435DF" w:rsidRDefault="00A435DF">
      <w:pPr>
        <w:pStyle w:val="a5"/>
        <w:spacing w:line="321" w:lineRule="exact"/>
        <w:rPr>
          <w:sz w:val="28"/>
        </w:rPr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 w:line="242" w:lineRule="auto"/>
        <w:jc w:val="left"/>
      </w:pPr>
      <w:r>
        <w:lastRenderedPageBreak/>
        <w:t>отношения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стремления</w:t>
      </w:r>
      <w:r>
        <w:rPr>
          <w:spacing w:val="40"/>
        </w:rPr>
        <w:t xml:space="preserve"> </w:t>
      </w:r>
      <w:r>
        <w:t>действовать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окружающей</w:t>
      </w:r>
      <w:r>
        <w:rPr>
          <w:spacing w:val="40"/>
        </w:rPr>
        <w:t xml:space="preserve"> </w:t>
      </w:r>
      <w:r>
        <w:t>среде</w:t>
      </w:r>
      <w:r>
        <w:rPr>
          <w:spacing w:val="4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соответствии с экологическими нормами поведения.</w:t>
      </w:r>
    </w:p>
    <w:p w:rsidR="00A435DF" w:rsidRDefault="00D74E73">
      <w:pPr>
        <w:pStyle w:val="a3"/>
        <w:spacing w:before="1"/>
        <w:ind w:right="719"/>
        <w:jc w:val="left"/>
      </w:pPr>
      <w:r>
        <w:t>Предметные</w:t>
      </w:r>
      <w:r>
        <w:rPr>
          <w:spacing w:val="-19"/>
        </w:rPr>
        <w:t xml:space="preserve"> </w:t>
      </w:r>
      <w:r>
        <w:t>результаты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учебному</w:t>
      </w:r>
      <w:r>
        <w:rPr>
          <w:spacing w:val="-18"/>
        </w:rPr>
        <w:t xml:space="preserve"> </w:t>
      </w:r>
      <w:r>
        <w:t>предмету</w:t>
      </w:r>
      <w:r>
        <w:rPr>
          <w:spacing w:val="-18"/>
        </w:rPr>
        <w:t xml:space="preserve"> </w:t>
      </w:r>
      <w:r>
        <w:t>"Основы</w:t>
      </w:r>
      <w:r>
        <w:rPr>
          <w:spacing w:val="-17"/>
        </w:rPr>
        <w:t xml:space="preserve"> </w:t>
      </w:r>
      <w:r>
        <w:t>религиозных</w:t>
      </w:r>
      <w:r>
        <w:rPr>
          <w:spacing w:val="-18"/>
        </w:rPr>
        <w:t xml:space="preserve"> </w:t>
      </w:r>
      <w:r>
        <w:t>культур и светской этики" должны обеспечивать:</w:t>
      </w:r>
    </w:p>
    <w:p w:rsidR="00A435DF" w:rsidRDefault="00D74E73">
      <w:pPr>
        <w:pStyle w:val="a3"/>
        <w:spacing w:line="316" w:lineRule="exact"/>
        <w:jc w:val="left"/>
      </w:pPr>
      <w:r>
        <w:rPr>
          <w:spacing w:val="-2"/>
        </w:rPr>
        <w:t>По</w:t>
      </w:r>
      <w:r>
        <w:rPr>
          <w:spacing w:val="-14"/>
        </w:rPr>
        <w:t xml:space="preserve"> </w:t>
      </w:r>
      <w:r>
        <w:rPr>
          <w:spacing w:val="-2"/>
        </w:rPr>
        <w:t>учебному</w:t>
      </w:r>
      <w:r>
        <w:rPr>
          <w:spacing w:val="-8"/>
        </w:rPr>
        <w:t xml:space="preserve"> </w:t>
      </w:r>
      <w:r>
        <w:rPr>
          <w:spacing w:val="-2"/>
        </w:rPr>
        <w:t>модулю</w:t>
      </w:r>
      <w:r>
        <w:rPr>
          <w:spacing w:val="-10"/>
        </w:rPr>
        <w:t xml:space="preserve"> </w:t>
      </w:r>
      <w:r>
        <w:rPr>
          <w:spacing w:val="-2"/>
        </w:rPr>
        <w:t>"Основы</w:t>
      </w:r>
      <w:r>
        <w:rPr>
          <w:spacing w:val="-9"/>
        </w:rPr>
        <w:t xml:space="preserve"> </w:t>
      </w:r>
      <w:r>
        <w:rPr>
          <w:spacing w:val="-2"/>
        </w:rPr>
        <w:t>религиозных</w:t>
      </w:r>
      <w:r>
        <w:rPr>
          <w:spacing w:val="-5"/>
        </w:rPr>
        <w:t xml:space="preserve"> </w:t>
      </w:r>
      <w:r>
        <w:rPr>
          <w:spacing w:val="-2"/>
        </w:rPr>
        <w:t>культур</w:t>
      </w:r>
      <w:r>
        <w:rPr>
          <w:spacing w:val="-7"/>
        </w:rPr>
        <w:t xml:space="preserve"> </w:t>
      </w:r>
      <w:r>
        <w:rPr>
          <w:spacing w:val="-2"/>
        </w:rPr>
        <w:t>народов</w:t>
      </w:r>
      <w:r>
        <w:rPr>
          <w:spacing w:val="-6"/>
        </w:rPr>
        <w:t xml:space="preserve"> </w:t>
      </w:r>
      <w:r>
        <w:rPr>
          <w:spacing w:val="-2"/>
        </w:rPr>
        <w:t>России":</w:t>
      </w:r>
    </w:p>
    <w:p w:rsidR="00A435DF" w:rsidRDefault="00D74E73">
      <w:pPr>
        <w:pStyle w:val="a5"/>
        <w:numPr>
          <w:ilvl w:val="0"/>
          <w:numId w:val="52"/>
        </w:numPr>
        <w:tabs>
          <w:tab w:val="left" w:pos="1064"/>
        </w:tabs>
        <w:spacing w:before="4"/>
        <w:ind w:right="720" w:firstLine="0"/>
        <w:jc w:val="both"/>
        <w:rPr>
          <w:sz w:val="28"/>
        </w:rPr>
      </w:pPr>
      <w:r>
        <w:rPr>
          <w:sz w:val="28"/>
        </w:rPr>
        <w:t>понимание необходимости нравственного совершенствования, духовного развития, роли в этом личных усилий человека;</w:t>
      </w:r>
    </w:p>
    <w:p w:rsidR="00A435DF" w:rsidRDefault="00D74E73">
      <w:pPr>
        <w:pStyle w:val="a5"/>
        <w:numPr>
          <w:ilvl w:val="0"/>
          <w:numId w:val="52"/>
        </w:numPr>
        <w:tabs>
          <w:tab w:val="left" w:pos="1131"/>
        </w:tabs>
        <w:ind w:right="708" w:firstLine="0"/>
        <w:jc w:val="both"/>
        <w:rPr>
          <w:sz w:val="28"/>
        </w:rPr>
      </w:pPr>
      <w:r>
        <w:rPr>
          <w:sz w:val="28"/>
        </w:rPr>
        <w:t>формирование умений анализировать и давать нравственную оценку поступкам, отвечать за них, проявлять готовность к сознательному самоограничению в поведении;</w:t>
      </w:r>
    </w:p>
    <w:p w:rsidR="00A435DF" w:rsidRDefault="00D74E73">
      <w:pPr>
        <w:pStyle w:val="a5"/>
        <w:numPr>
          <w:ilvl w:val="0"/>
          <w:numId w:val="52"/>
        </w:numPr>
        <w:tabs>
          <w:tab w:val="left" w:pos="994"/>
        </w:tabs>
        <w:spacing w:before="1"/>
        <w:ind w:right="705" w:firstLine="0"/>
        <w:jc w:val="both"/>
        <w:rPr>
          <w:sz w:val="28"/>
        </w:rPr>
      </w:pPr>
      <w:r>
        <w:rPr>
          <w:sz w:val="28"/>
        </w:rPr>
        <w:t>возможность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обоснованного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опорой на этические нормы религиозных культур народов России;</w:t>
      </w:r>
    </w:p>
    <w:p w:rsidR="00A435DF" w:rsidRDefault="00D74E73">
      <w:pPr>
        <w:pStyle w:val="a5"/>
        <w:numPr>
          <w:ilvl w:val="0"/>
          <w:numId w:val="52"/>
        </w:numPr>
        <w:tabs>
          <w:tab w:val="left" w:pos="1006"/>
        </w:tabs>
        <w:ind w:right="703" w:firstLine="0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3"/>
          <w:sz w:val="28"/>
        </w:rPr>
        <w:t xml:space="preserve"> </w:t>
      </w:r>
      <w:r>
        <w:rPr>
          <w:sz w:val="28"/>
        </w:rPr>
        <w:t>рассказывать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об</w:t>
      </w:r>
      <w:r>
        <w:rPr>
          <w:spacing w:val="-13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особенностях</w:t>
      </w:r>
      <w:r>
        <w:rPr>
          <w:spacing w:val="-8"/>
          <w:sz w:val="28"/>
        </w:rPr>
        <w:t xml:space="preserve"> </w:t>
      </w:r>
      <w:r>
        <w:rPr>
          <w:sz w:val="28"/>
        </w:rPr>
        <w:t>вероучений традиционных религий народов России, называть имена их основателей и основные события, связанные с историей их возникновения и развития;</w:t>
      </w:r>
    </w:p>
    <w:p w:rsidR="00A435DF" w:rsidRDefault="00D74E73">
      <w:pPr>
        <w:pStyle w:val="a5"/>
        <w:numPr>
          <w:ilvl w:val="0"/>
          <w:numId w:val="52"/>
        </w:numPr>
        <w:tabs>
          <w:tab w:val="left" w:pos="1032"/>
        </w:tabs>
        <w:spacing w:line="242" w:lineRule="auto"/>
        <w:ind w:right="715" w:firstLine="0"/>
        <w:jc w:val="both"/>
        <w:rPr>
          <w:sz w:val="28"/>
        </w:rPr>
      </w:pPr>
      <w:r>
        <w:rPr>
          <w:sz w:val="28"/>
        </w:rPr>
        <w:t>знание названий священных книг традиционных религий народов России, умение кратко описывать их содержание;</w:t>
      </w:r>
    </w:p>
    <w:p w:rsidR="00A435DF" w:rsidRDefault="00D74E73">
      <w:pPr>
        <w:pStyle w:val="a5"/>
        <w:numPr>
          <w:ilvl w:val="0"/>
          <w:numId w:val="52"/>
        </w:numPr>
        <w:tabs>
          <w:tab w:val="left" w:pos="1217"/>
        </w:tabs>
        <w:ind w:right="715" w:firstLine="0"/>
        <w:jc w:val="both"/>
        <w:rPr>
          <w:sz w:val="28"/>
        </w:rPr>
      </w:pPr>
      <w:r>
        <w:rPr>
          <w:sz w:val="28"/>
        </w:rPr>
        <w:t>формирование умений называть и составлять краткие описания особенностей культовых сооружений, религиозных служб, обрядов традиционных религий народов России;</w:t>
      </w:r>
    </w:p>
    <w:p w:rsidR="00A435DF" w:rsidRDefault="00D74E73">
      <w:pPr>
        <w:pStyle w:val="a5"/>
        <w:numPr>
          <w:ilvl w:val="0"/>
          <w:numId w:val="52"/>
        </w:numPr>
        <w:tabs>
          <w:tab w:val="left" w:pos="1121"/>
        </w:tabs>
        <w:ind w:right="710" w:firstLine="0"/>
        <w:jc w:val="both"/>
        <w:rPr>
          <w:sz w:val="28"/>
        </w:rPr>
      </w:pPr>
      <w:r>
        <w:rPr>
          <w:sz w:val="28"/>
        </w:rPr>
        <w:t>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</w:t>
      </w:r>
    </w:p>
    <w:p w:rsidR="00A435DF" w:rsidRDefault="00D74E73">
      <w:pPr>
        <w:pStyle w:val="a5"/>
        <w:numPr>
          <w:ilvl w:val="0"/>
          <w:numId w:val="52"/>
        </w:numPr>
        <w:tabs>
          <w:tab w:val="left" w:pos="1052"/>
        </w:tabs>
        <w:ind w:right="720" w:firstLine="0"/>
        <w:jc w:val="both"/>
        <w:rPr>
          <w:sz w:val="28"/>
        </w:rPr>
      </w:pPr>
      <w:r>
        <w:rPr>
          <w:sz w:val="28"/>
        </w:rPr>
        <w:t>понимание ценности семьи, умение приводить примеры положительного влияния религиозных традиций на отношения в семье, воспитание детей;</w:t>
      </w:r>
    </w:p>
    <w:p w:rsidR="00A435DF" w:rsidRDefault="00D74E73">
      <w:pPr>
        <w:pStyle w:val="a5"/>
        <w:numPr>
          <w:ilvl w:val="0"/>
          <w:numId w:val="52"/>
        </w:numPr>
        <w:tabs>
          <w:tab w:val="left" w:pos="1164"/>
        </w:tabs>
        <w:ind w:right="717" w:firstLine="0"/>
        <w:jc w:val="both"/>
        <w:rPr>
          <w:sz w:val="28"/>
        </w:rPr>
      </w:pPr>
      <w:r>
        <w:rPr>
          <w:sz w:val="28"/>
        </w:rPr>
        <w:t>овладение навыками общения с людьми разного вероисповедания; осознание, что оскорбление представителей другой веры есть нарушение нравственных норм поведения в обществе;</w:t>
      </w:r>
    </w:p>
    <w:p w:rsidR="00A435DF" w:rsidRDefault="00D74E73">
      <w:pPr>
        <w:pStyle w:val="a5"/>
        <w:numPr>
          <w:ilvl w:val="0"/>
          <w:numId w:val="52"/>
        </w:numPr>
        <w:tabs>
          <w:tab w:val="left" w:pos="1230"/>
        </w:tabs>
        <w:spacing w:line="242" w:lineRule="auto"/>
        <w:ind w:right="708" w:firstLine="0"/>
        <w:jc w:val="both"/>
        <w:rPr>
          <w:sz w:val="28"/>
        </w:rPr>
      </w:pPr>
      <w:r>
        <w:rPr>
          <w:sz w:val="28"/>
        </w:rPr>
        <w:t>понимание ценности человеческой жизни, человеческого достоинства, честного труда людей на благо человека, общества;</w:t>
      </w:r>
    </w:p>
    <w:p w:rsidR="00A435DF" w:rsidRDefault="00D74E73">
      <w:pPr>
        <w:pStyle w:val="a5"/>
        <w:numPr>
          <w:ilvl w:val="0"/>
          <w:numId w:val="52"/>
        </w:numPr>
        <w:tabs>
          <w:tab w:val="left" w:pos="1378"/>
        </w:tabs>
        <w:ind w:right="713" w:firstLine="0"/>
        <w:jc w:val="both"/>
        <w:rPr>
          <w:sz w:val="28"/>
        </w:rPr>
      </w:pPr>
      <w:r>
        <w:rPr>
          <w:sz w:val="28"/>
        </w:rPr>
        <w:t>формирование умений объяснять значение слов "милосердие", "сострадание", "прощение", "дружелюбие";</w:t>
      </w:r>
    </w:p>
    <w:p w:rsidR="00A435DF" w:rsidRDefault="00D74E73">
      <w:pPr>
        <w:pStyle w:val="a5"/>
        <w:numPr>
          <w:ilvl w:val="0"/>
          <w:numId w:val="52"/>
        </w:numPr>
        <w:tabs>
          <w:tab w:val="left" w:pos="1270"/>
        </w:tabs>
        <w:ind w:right="707" w:firstLine="0"/>
        <w:jc w:val="both"/>
        <w:rPr>
          <w:sz w:val="28"/>
        </w:rPr>
      </w:pPr>
      <w:r>
        <w:rPr>
          <w:sz w:val="28"/>
        </w:rPr>
        <w:t xml:space="preserve">умение находить образы, приводить примеры проявлений любви к </w:t>
      </w:r>
      <w:proofErr w:type="gramStart"/>
      <w:r>
        <w:rPr>
          <w:sz w:val="28"/>
        </w:rPr>
        <w:t>ближнему</w:t>
      </w:r>
      <w:proofErr w:type="gramEnd"/>
      <w:r>
        <w:rPr>
          <w:sz w:val="28"/>
        </w:rPr>
        <w:t>, милосердия и сострадания в религиозных культурах, истории России, современной жизни;</w:t>
      </w:r>
    </w:p>
    <w:p w:rsidR="00A435DF" w:rsidRDefault="00D74E73">
      <w:pPr>
        <w:pStyle w:val="a5"/>
        <w:numPr>
          <w:ilvl w:val="0"/>
          <w:numId w:val="52"/>
        </w:numPr>
        <w:tabs>
          <w:tab w:val="left" w:pos="1191"/>
        </w:tabs>
        <w:ind w:right="718" w:firstLine="0"/>
        <w:jc w:val="both"/>
        <w:rPr>
          <w:sz w:val="28"/>
        </w:rPr>
      </w:pPr>
      <w:r>
        <w:rPr>
          <w:sz w:val="28"/>
        </w:rPr>
        <w:t>открытость к сотрудничеству, готовность оказывать помощь; осуждение любых случаев унижения человеческого достоинства.</w:t>
      </w:r>
    </w:p>
    <w:p w:rsidR="00A435DF" w:rsidRDefault="00D74E73">
      <w:pPr>
        <w:pStyle w:val="a3"/>
        <w:spacing w:line="316" w:lineRule="exact"/>
      </w:pPr>
      <w:r>
        <w:rPr>
          <w:spacing w:val="-2"/>
        </w:rPr>
        <w:t>По</w:t>
      </w:r>
      <w:r>
        <w:rPr>
          <w:spacing w:val="-7"/>
        </w:rPr>
        <w:t xml:space="preserve"> </w:t>
      </w:r>
      <w:r>
        <w:rPr>
          <w:spacing w:val="-2"/>
        </w:rPr>
        <w:t>учебному</w:t>
      </w:r>
      <w:r>
        <w:rPr>
          <w:spacing w:val="-7"/>
        </w:rPr>
        <w:t xml:space="preserve"> </w:t>
      </w:r>
      <w:r>
        <w:rPr>
          <w:spacing w:val="-2"/>
        </w:rPr>
        <w:t>модулю</w:t>
      </w:r>
      <w:r>
        <w:rPr>
          <w:spacing w:val="-4"/>
        </w:rPr>
        <w:t xml:space="preserve"> </w:t>
      </w:r>
      <w:r>
        <w:rPr>
          <w:spacing w:val="-2"/>
        </w:rPr>
        <w:t>"Основы</w:t>
      </w:r>
      <w:r>
        <w:rPr>
          <w:spacing w:val="-6"/>
        </w:rPr>
        <w:t xml:space="preserve"> </w:t>
      </w:r>
      <w:r>
        <w:rPr>
          <w:spacing w:val="-2"/>
        </w:rPr>
        <w:t>светской</w:t>
      </w:r>
      <w:r>
        <w:rPr>
          <w:spacing w:val="-8"/>
        </w:rPr>
        <w:t xml:space="preserve"> </w:t>
      </w:r>
      <w:r>
        <w:rPr>
          <w:spacing w:val="-2"/>
        </w:rPr>
        <w:t>этики":</w:t>
      </w:r>
    </w:p>
    <w:p w:rsidR="00A435DF" w:rsidRDefault="00D74E73">
      <w:pPr>
        <w:pStyle w:val="a5"/>
        <w:numPr>
          <w:ilvl w:val="0"/>
          <w:numId w:val="51"/>
        </w:numPr>
        <w:tabs>
          <w:tab w:val="left" w:pos="1090"/>
        </w:tabs>
        <w:spacing w:line="242" w:lineRule="auto"/>
        <w:ind w:right="719" w:firstLine="0"/>
        <w:jc w:val="both"/>
        <w:rPr>
          <w:sz w:val="28"/>
        </w:rPr>
      </w:pPr>
      <w:r>
        <w:rPr>
          <w:sz w:val="28"/>
        </w:rPr>
        <w:t>формирование умения строить суждения оценочного характера о роли личных усилий для нравственного развития человека;</w:t>
      </w:r>
    </w:p>
    <w:p w:rsidR="00A435DF" w:rsidRDefault="00D74E73">
      <w:pPr>
        <w:pStyle w:val="a5"/>
        <w:numPr>
          <w:ilvl w:val="0"/>
          <w:numId w:val="51"/>
        </w:numPr>
        <w:tabs>
          <w:tab w:val="left" w:pos="1133"/>
        </w:tabs>
        <w:ind w:right="708" w:firstLine="0"/>
        <w:jc w:val="both"/>
        <w:rPr>
          <w:sz w:val="28"/>
        </w:rPr>
      </w:pPr>
      <w:r>
        <w:rPr>
          <w:sz w:val="28"/>
        </w:rPr>
        <w:t>формирование умения анализировать и давать нравственную оценку поступкам, отвечать за них, проявлять готовность к сознательному самоограничению в поведении;</w:t>
      </w:r>
    </w:p>
    <w:p w:rsidR="00A435DF" w:rsidRDefault="00D74E73">
      <w:pPr>
        <w:pStyle w:val="a5"/>
        <w:numPr>
          <w:ilvl w:val="0"/>
          <w:numId w:val="51"/>
        </w:numPr>
        <w:tabs>
          <w:tab w:val="left" w:pos="1025"/>
        </w:tabs>
        <w:spacing w:line="316" w:lineRule="exact"/>
        <w:ind w:left="1025" w:hanging="315"/>
        <w:jc w:val="both"/>
        <w:rPr>
          <w:sz w:val="28"/>
        </w:rPr>
      </w:pPr>
      <w:r>
        <w:rPr>
          <w:sz w:val="28"/>
        </w:rPr>
        <w:t>способность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обосновывать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нравственный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выбор,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опираясь</w:t>
      </w:r>
    </w:p>
    <w:p w:rsidR="00A435DF" w:rsidRDefault="00A435DF">
      <w:pPr>
        <w:pStyle w:val="a5"/>
        <w:spacing w:line="316" w:lineRule="exact"/>
        <w:rPr>
          <w:sz w:val="28"/>
        </w:rPr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 w:line="242" w:lineRule="auto"/>
        <w:ind w:right="721"/>
      </w:pPr>
      <w:r>
        <w:lastRenderedPageBreak/>
        <w:t>на принятые в обществе нормы морали и внутреннюю установку личности, поступать согласно своей совести;</w:t>
      </w:r>
    </w:p>
    <w:p w:rsidR="00A435DF" w:rsidRDefault="00D74E73">
      <w:pPr>
        <w:pStyle w:val="a5"/>
        <w:numPr>
          <w:ilvl w:val="0"/>
          <w:numId w:val="51"/>
        </w:numPr>
        <w:tabs>
          <w:tab w:val="left" w:pos="1032"/>
        </w:tabs>
        <w:spacing w:before="1"/>
        <w:ind w:right="710" w:firstLine="0"/>
        <w:jc w:val="both"/>
        <w:rPr>
          <w:sz w:val="28"/>
        </w:rPr>
      </w:pPr>
      <w:r>
        <w:rPr>
          <w:sz w:val="28"/>
        </w:rPr>
        <w:t>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гражданина;</w:t>
      </w:r>
    </w:p>
    <w:p w:rsidR="00A435DF" w:rsidRDefault="00D74E73">
      <w:pPr>
        <w:pStyle w:val="a5"/>
        <w:numPr>
          <w:ilvl w:val="0"/>
          <w:numId w:val="51"/>
        </w:numPr>
        <w:tabs>
          <w:tab w:val="left" w:pos="1128"/>
        </w:tabs>
        <w:ind w:right="714" w:firstLine="0"/>
        <w:jc w:val="both"/>
        <w:rPr>
          <w:sz w:val="28"/>
        </w:rPr>
      </w:pPr>
      <w:r>
        <w:rPr>
          <w:sz w:val="28"/>
        </w:rPr>
        <w:t>формирование умения соотносить поведение и поступки человека с основными нормами российской светской (гражданской) этики;</w:t>
      </w:r>
    </w:p>
    <w:p w:rsidR="00A435DF" w:rsidRDefault="00D74E73">
      <w:pPr>
        <w:pStyle w:val="a5"/>
        <w:numPr>
          <w:ilvl w:val="0"/>
          <w:numId w:val="51"/>
        </w:numPr>
        <w:tabs>
          <w:tab w:val="left" w:pos="1013"/>
        </w:tabs>
        <w:ind w:right="811" w:firstLine="0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8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12"/>
          <w:sz w:val="28"/>
        </w:rPr>
        <w:t xml:space="preserve"> </w:t>
      </w:r>
      <w:r>
        <w:rPr>
          <w:sz w:val="28"/>
        </w:rPr>
        <w:t>суждения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оценочного</w:t>
      </w:r>
      <w:r>
        <w:rPr>
          <w:spacing w:val="-7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-14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значении нравственности в жизни человека, коллектива, семьи, общества;</w:t>
      </w:r>
    </w:p>
    <w:p w:rsidR="00A435DF" w:rsidRDefault="00D74E73">
      <w:pPr>
        <w:pStyle w:val="a5"/>
        <w:numPr>
          <w:ilvl w:val="0"/>
          <w:numId w:val="51"/>
        </w:numPr>
        <w:tabs>
          <w:tab w:val="left" w:pos="1152"/>
        </w:tabs>
        <w:ind w:right="709" w:firstLine="0"/>
        <w:jc w:val="both"/>
        <w:rPr>
          <w:sz w:val="28"/>
        </w:rPr>
      </w:pPr>
      <w:r>
        <w:rPr>
          <w:sz w:val="28"/>
        </w:rPr>
        <w:t>знание и готовность ориентироваться на российские традиционные семейные ценности, нравственные нормы поведения в коллективе, обществе, соблюдать правила этикета;</w:t>
      </w:r>
    </w:p>
    <w:p w:rsidR="00A435DF" w:rsidRDefault="00D74E73">
      <w:pPr>
        <w:pStyle w:val="a5"/>
        <w:numPr>
          <w:ilvl w:val="0"/>
          <w:numId w:val="51"/>
        </w:numPr>
        <w:tabs>
          <w:tab w:val="left" w:pos="1112"/>
        </w:tabs>
        <w:spacing w:line="242" w:lineRule="auto"/>
        <w:ind w:right="713" w:firstLine="0"/>
        <w:jc w:val="both"/>
        <w:rPr>
          <w:sz w:val="28"/>
        </w:rPr>
      </w:pPr>
      <w:r>
        <w:rPr>
          <w:sz w:val="28"/>
        </w:rPr>
        <w:t>понимание ценности человеческой жизни, человеческого достоинства, честного труда людей на благо человека, общества;</w:t>
      </w:r>
    </w:p>
    <w:p w:rsidR="00A435DF" w:rsidRDefault="00D74E73">
      <w:pPr>
        <w:pStyle w:val="a5"/>
        <w:numPr>
          <w:ilvl w:val="0"/>
          <w:numId w:val="51"/>
        </w:numPr>
        <w:tabs>
          <w:tab w:val="left" w:pos="1273"/>
          <w:tab w:val="left" w:pos="3350"/>
          <w:tab w:val="left" w:pos="4549"/>
          <w:tab w:val="left" w:pos="6084"/>
          <w:tab w:val="left" w:pos="7487"/>
          <w:tab w:val="left" w:pos="8351"/>
        </w:tabs>
        <w:ind w:right="714" w:firstLine="0"/>
        <w:rPr>
          <w:sz w:val="28"/>
        </w:rPr>
      </w:pPr>
      <w:r>
        <w:rPr>
          <w:spacing w:val="-2"/>
          <w:sz w:val="28"/>
        </w:rPr>
        <w:t>формирование</w:t>
      </w:r>
      <w:r>
        <w:rPr>
          <w:sz w:val="28"/>
        </w:rPr>
        <w:tab/>
      </w:r>
      <w:r>
        <w:rPr>
          <w:spacing w:val="-2"/>
          <w:sz w:val="28"/>
        </w:rPr>
        <w:t>умения</w:t>
      </w:r>
      <w:r>
        <w:rPr>
          <w:sz w:val="28"/>
        </w:rPr>
        <w:tab/>
      </w:r>
      <w:r>
        <w:rPr>
          <w:spacing w:val="-2"/>
          <w:sz w:val="28"/>
        </w:rPr>
        <w:t>объяснять</w:t>
      </w:r>
      <w:r>
        <w:rPr>
          <w:sz w:val="28"/>
        </w:rPr>
        <w:tab/>
      </w:r>
      <w:r>
        <w:rPr>
          <w:spacing w:val="-2"/>
          <w:sz w:val="28"/>
        </w:rPr>
        <w:t>значение</w:t>
      </w:r>
      <w:r>
        <w:rPr>
          <w:sz w:val="28"/>
        </w:rPr>
        <w:tab/>
      </w:r>
      <w:r>
        <w:rPr>
          <w:spacing w:val="-4"/>
          <w:sz w:val="28"/>
        </w:rPr>
        <w:t>слов</w:t>
      </w:r>
      <w:r>
        <w:rPr>
          <w:sz w:val="28"/>
        </w:rPr>
        <w:tab/>
      </w:r>
      <w:r>
        <w:rPr>
          <w:spacing w:val="-2"/>
          <w:sz w:val="28"/>
        </w:rPr>
        <w:t xml:space="preserve">"милосердие", </w:t>
      </w:r>
      <w:r>
        <w:rPr>
          <w:sz w:val="28"/>
        </w:rPr>
        <w:t>"сострадание", "прощение", "дружелюбие";</w:t>
      </w:r>
    </w:p>
    <w:p w:rsidR="00A435DF" w:rsidRDefault="00D74E73">
      <w:pPr>
        <w:pStyle w:val="a5"/>
        <w:numPr>
          <w:ilvl w:val="0"/>
          <w:numId w:val="51"/>
        </w:numPr>
        <w:tabs>
          <w:tab w:val="left" w:pos="1143"/>
        </w:tabs>
        <w:ind w:right="706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приводить</w:t>
      </w:r>
      <w:r>
        <w:rPr>
          <w:spacing w:val="-18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17"/>
          <w:sz w:val="28"/>
        </w:rPr>
        <w:t xml:space="preserve"> </w:t>
      </w:r>
      <w:r>
        <w:rPr>
          <w:sz w:val="28"/>
        </w:rPr>
        <w:t>проявлений</w:t>
      </w:r>
      <w:r>
        <w:rPr>
          <w:spacing w:val="-18"/>
          <w:sz w:val="28"/>
        </w:rPr>
        <w:t xml:space="preserve"> </w:t>
      </w:r>
      <w:r>
        <w:rPr>
          <w:sz w:val="28"/>
        </w:rPr>
        <w:t>любви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proofErr w:type="gramStart"/>
      <w:r>
        <w:rPr>
          <w:sz w:val="28"/>
        </w:rPr>
        <w:t>ближнему</w:t>
      </w:r>
      <w:proofErr w:type="gramEnd"/>
      <w:r>
        <w:rPr>
          <w:sz w:val="28"/>
        </w:rPr>
        <w:t>, милосердия и сострадания в истории России, современной жизни;</w:t>
      </w:r>
    </w:p>
    <w:p w:rsidR="00A435DF" w:rsidRDefault="00D74E73">
      <w:pPr>
        <w:pStyle w:val="a5"/>
        <w:numPr>
          <w:ilvl w:val="0"/>
          <w:numId w:val="51"/>
        </w:numPr>
        <w:tabs>
          <w:tab w:val="left" w:pos="1153"/>
          <w:tab w:val="left" w:pos="2450"/>
          <w:tab w:val="left" w:pos="4008"/>
          <w:tab w:val="left" w:pos="4548"/>
          <w:tab w:val="left" w:pos="6209"/>
          <w:tab w:val="left" w:pos="7395"/>
          <w:tab w:val="left" w:pos="9109"/>
        </w:tabs>
        <w:ind w:right="722" w:firstLine="0"/>
        <w:rPr>
          <w:sz w:val="28"/>
        </w:rPr>
      </w:pPr>
      <w:r>
        <w:rPr>
          <w:sz w:val="28"/>
        </w:rPr>
        <w:t>готовность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10"/>
          <w:sz w:val="28"/>
        </w:rPr>
        <w:t xml:space="preserve"> </w:t>
      </w:r>
      <w:r>
        <w:rPr>
          <w:sz w:val="28"/>
        </w:rPr>
        <w:t>открытость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сотрудничеству,</w:t>
      </w:r>
      <w:r>
        <w:rPr>
          <w:spacing w:val="-7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оказывать помощь; осуждать любые случаи унижения человеческого достоинства. </w:t>
      </w:r>
      <w:r>
        <w:rPr>
          <w:spacing w:val="-2"/>
          <w:sz w:val="28"/>
        </w:rPr>
        <w:t>Предметные</w:t>
      </w:r>
      <w:r>
        <w:rPr>
          <w:sz w:val="28"/>
        </w:rPr>
        <w:tab/>
      </w:r>
      <w:r>
        <w:rPr>
          <w:spacing w:val="-2"/>
          <w:sz w:val="28"/>
        </w:rPr>
        <w:t>результаты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предметной</w:t>
      </w:r>
      <w:r>
        <w:rPr>
          <w:sz w:val="28"/>
        </w:rPr>
        <w:tab/>
      </w:r>
      <w:r>
        <w:rPr>
          <w:spacing w:val="-2"/>
          <w:sz w:val="28"/>
        </w:rPr>
        <w:t>области</w:t>
      </w:r>
      <w:r>
        <w:rPr>
          <w:sz w:val="28"/>
        </w:rPr>
        <w:tab/>
      </w:r>
      <w:r>
        <w:rPr>
          <w:spacing w:val="-2"/>
          <w:sz w:val="28"/>
        </w:rPr>
        <w:t>"Искусство"</w:t>
      </w:r>
      <w:r>
        <w:rPr>
          <w:sz w:val="28"/>
        </w:rPr>
        <w:tab/>
      </w:r>
      <w:r>
        <w:rPr>
          <w:spacing w:val="-2"/>
          <w:sz w:val="28"/>
        </w:rPr>
        <w:t>должны обеспечивать:</w:t>
      </w:r>
    </w:p>
    <w:p w:rsidR="00A435DF" w:rsidRDefault="00D74E73">
      <w:pPr>
        <w:pStyle w:val="a3"/>
        <w:spacing w:line="316" w:lineRule="exact"/>
        <w:jc w:val="left"/>
      </w:pPr>
      <w:r>
        <w:t>По</w:t>
      </w:r>
      <w:r>
        <w:rPr>
          <w:spacing w:val="-20"/>
        </w:rPr>
        <w:t xml:space="preserve"> </w:t>
      </w:r>
      <w:r>
        <w:t>учебному</w:t>
      </w:r>
      <w:r>
        <w:rPr>
          <w:spacing w:val="-17"/>
        </w:rPr>
        <w:t xml:space="preserve"> </w:t>
      </w:r>
      <w:r>
        <w:t>предмету</w:t>
      </w:r>
      <w:r>
        <w:rPr>
          <w:spacing w:val="-18"/>
        </w:rPr>
        <w:t xml:space="preserve"> </w:t>
      </w:r>
      <w:r>
        <w:t>"Изобразительное</w:t>
      </w:r>
      <w:r>
        <w:rPr>
          <w:spacing w:val="-13"/>
        </w:rPr>
        <w:t xml:space="preserve"> </w:t>
      </w:r>
      <w:r>
        <w:rPr>
          <w:spacing w:val="-2"/>
        </w:rPr>
        <w:t>искусство":</w:t>
      </w:r>
    </w:p>
    <w:p w:rsidR="00A435DF" w:rsidRDefault="00D74E73">
      <w:pPr>
        <w:pStyle w:val="a5"/>
        <w:numPr>
          <w:ilvl w:val="0"/>
          <w:numId w:val="50"/>
        </w:numPr>
        <w:tabs>
          <w:tab w:val="left" w:pos="1328"/>
        </w:tabs>
        <w:spacing w:before="5"/>
        <w:ind w:right="713" w:firstLine="0"/>
        <w:jc w:val="both"/>
        <w:rPr>
          <w:sz w:val="28"/>
        </w:rPr>
      </w:pPr>
      <w:r>
        <w:rPr>
          <w:sz w:val="28"/>
        </w:rPr>
        <w:t>выполнение творческих работ с использованием различных художественных материалов и средств художественной выразительности изобразительного искусства;</w:t>
      </w:r>
    </w:p>
    <w:p w:rsidR="00A435DF" w:rsidRDefault="00D74E73">
      <w:pPr>
        <w:pStyle w:val="a5"/>
        <w:numPr>
          <w:ilvl w:val="0"/>
          <w:numId w:val="50"/>
        </w:numPr>
        <w:tabs>
          <w:tab w:val="left" w:pos="1013"/>
        </w:tabs>
        <w:spacing w:line="318" w:lineRule="exact"/>
        <w:ind w:left="1013" w:hanging="303"/>
        <w:jc w:val="both"/>
        <w:rPr>
          <w:sz w:val="28"/>
        </w:rPr>
      </w:pPr>
      <w:r>
        <w:rPr>
          <w:spacing w:val="-2"/>
          <w:sz w:val="28"/>
        </w:rPr>
        <w:t>умение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характеризовать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виды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жанры изобразительного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искусства;</w:t>
      </w:r>
    </w:p>
    <w:p w:rsidR="00A435DF" w:rsidRDefault="00D74E73">
      <w:pPr>
        <w:pStyle w:val="a5"/>
        <w:numPr>
          <w:ilvl w:val="0"/>
          <w:numId w:val="50"/>
        </w:numPr>
        <w:tabs>
          <w:tab w:val="left" w:pos="1013"/>
        </w:tabs>
        <w:ind w:left="1013" w:hanging="303"/>
        <w:jc w:val="both"/>
        <w:rPr>
          <w:sz w:val="28"/>
        </w:rPr>
      </w:pPr>
      <w:r>
        <w:rPr>
          <w:sz w:val="28"/>
        </w:rPr>
        <w:t>овладение</w:t>
      </w:r>
      <w:r>
        <w:rPr>
          <w:spacing w:val="-15"/>
          <w:sz w:val="28"/>
        </w:rPr>
        <w:t xml:space="preserve"> </w:t>
      </w:r>
      <w:r>
        <w:rPr>
          <w:sz w:val="28"/>
        </w:rPr>
        <w:t>умением</w:t>
      </w:r>
      <w:r>
        <w:rPr>
          <w:spacing w:val="-13"/>
          <w:sz w:val="28"/>
        </w:rPr>
        <w:t xml:space="preserve"> </w:t>
      </w:r>
      <w:r>
        <w:rPr>
          <w:sz w:val="28"/>
        </w:rPr>
        <w:t>рисовать</w:t>
      </w:r>
      <w:r>
        <w:rPr>
          <w:spacing w:val="-15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натуры,</w:t>
      </w:r>
      <w:r>
        <w:rPr>
          <w:spacing w:val="-14"/>
          <w:sz w:val="28"/>
        </w:rPr>
        <w:t xml:space="preserve"> </w:t>
      </w:r>
      <w:r>
        <w:rPr>
          <w:sz w:val="28"/>
        </w:rPr>
        <w:t>по</w:t>
      </w:r>
      <w:r>
        <w:rPr>
          <w:spacing w:val="-16"/>
          <w:sz w:val="28"/>
        </w:rPr>
        <w:t xml:space="preserve"> </w:t>
      </w:r>
      <w:r>
        <w:rPr>
          <w:sz w:val="28"/>
        </w:rPr>
        <w:t>памяти,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представлению;</w:t>
      </w:r>
    </w:p>
    <w:p w:rsidR="00A435DF" w:rsidRDefault="00D74E73">
      <w:pPr>
        <w:pStyle w:val="a5"/>
        <w:numPr>
          <w:ilvl w:val="0"/>
          <w:numId w:val="50"/>
        </w:numPr>
        <w:tabs>
          <w:tab w:val="left" w:pos="1229"/>
        </w:tabs>
        <w:spacing w:before="4"/>
        <w:ind w:right="709" w:firstLine="0"/>
        <w:jc w:val="both"/>
        <w:rPr>
          <w:sz w:val="28"/>
        </w:rPr>
      </w:pPr>
      <w:r>
        <w:rPr>
          <w:sz w:val="28"/>
        </w:rPr>
        <w:t xml:space="preserve">умение применять принципы перспективных и композиционных </w:t>
      </w:r>
      <w:r>
        <w:rPr>
          <w:spacing w:val="-2"/>
          <w:sz w:val="28"/>
        </w:rPr>
        <w:t>построений;</w:t>
      </w:r>
    </w:p>
    <w:p w:rsidR="00A435DF" w:rsidRDefault="00D74E73">
      <w:pPr>
        <w:pStyle w:val="a5"/>
        <w:numPr>
          <w:ilvl w:val="0"/>
          <w:numId w:val="50"/>
        </w:numPr>
        <w:tabs>
          <w:tab w:val="left" w:pos="1145"/>
        </w:tabs>
        <w:spacing w:line="242" w:lineRule="auto"/>
        <w:ind w:right="718" w:firstLine="0"/>
        <w:jc w:val="both"/>
        <w:rPr>
          <w:sz w:val="28"/>
        </w:rPr>
      </w:pPr>
      <w:r>
        <w:rPr>
          <w:sz w:val="28"/>
        </w:rPr>
        <w:t>умение характеризовать отличительные особенности художественных промыслов России;</w:t>
      </w:r>
    </w:p>
    <w:p w:rsidR="00A435DF" w:rsidRDefault="00D74E73">
      <w:pPr>
        <w:pStyle w:val="a5"/>
        <w:numPr>
          <w:ilvl w:val="0"/>
          <w:numId w:val="50"/>
        </w:numPr>
        <w:tabs>
          <w:tab w:val="left" w:pos="996"/>
        </w:tabs>
        <w:spacing w:line="242" w:lineRule="auto"/>
        <w:ind w:right="704" w:firstLine="0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простейшие</w:t>
      </w:r>
      <w:r>
        <w:rPr>
          <w:spacing w:val="-18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17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-18"/>
          <w:sz w:val="28"/>
        </w:rPr>
        <w:t xml:space="preserve"> </w:t>
      </w:r>
      <w:r>
        <w:rPr>
          <w:sz w:val="28"/>
        </w:rPr>
        <w:t>редакторов</w:t>
      </w:r>
      <w:r>
        <w:rPr>
          <w:spacing w:val="-17"/>
          <w:sz w:val="28"/>
        </w:rPr>
        <w:t xml:space="preserve"> </w:t>
      </w:r>
      <w:r>
        <w:rPr>
          <w:sz w:val="28"/>
        </w:rPr>
        <w:t>для обработки фотографических изображений и анимации.</w:t>
      </w:r>
    </w:p>
    <w:p w:rsidR="00A435DF" w:rsidRDefault="00D74E73">
      <w:pPr>
        <w:pStyle w:val="a3"/>
        <w:spacing w:line="311" w:lineRule="exact"/>
      </w:pPr>
      <w:r>
        <w:t>По</w:t>
      </w:r>
      <w:r>
        <w:rPr>
          <w:spacing w:val="-17"/>
        </w:rPr>
        <w:t xml:space="preserve"> </w:t>
      </w:r>
      <w:r>
        <w:t>учебному</w:t>
      </w:r>
      <w:r>
        <w:rPr>
          <w:spacing w:val="-14"/>
        </w:rPr>
        <w:t xml:space="preserve"> </w:t>
      </w:r>
      <w:r>
        <w:t>предмету</w:t>
      </w:r>
      <w:r>
        <w:rPr>
          <w:spacing w:val="-13"/>
        </w:rPr>
        <w:t xml:space="preserve"> </w:t>
      </w:r>
      <w:r>
        <w:rPr>
          <w:spacing w:val="-2"/>
        </w:rPr>
        <w:t>"Музыка":</w:t>
      </w:r>
    </w:p>
    <w:p w:rsidR="00A435DF" w:rsidRDefault="00D74E73">
      <w:pPr>
        <w:pStyle w:val="a5"/>
        <w:numPr>
          <w:ilvl w:val="0"/>
          <w:numId w:val="49"/>
        </w:numPr>
        <w:tabs>
          <w:tab w:val="left" w:pos="1013"/>
        </w:tabs>
        <w:spacing w:line="321" w:lineRule="exact"/>
        <w:ind w:left="1013" w:hanging="303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-1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3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-17"/>
          <w:sz w:val="28"/>
        </w:rPr>
        <w:t xml:space="preserve"> </w:t>
      </w:r>
      <w:r>
        <w:rPr>
          <w:sz w:val="28"/>
        </w:rPr>
        <w:t>народной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музыки;</w:t>
      </w:r>
    </w:p>
    <w:p w:rsidR="00A435DF" w:rsidRDefault="00D74E73">
      <w:pPr>
        <w:pStyle w:val="a5"/>
        <w:numPr>
          <w:ilvl w:val="0"/>
          <w:numId w:val="49"/>
        </w:numPr>
        <w:tabs>
          <w:tab w:val="left" w:pos="1109"/>
        </w:tabs>
        <w:spacing w:before="2"/>
        <w:ind w:left="710" w:right="706" w:firstLine="0"/>
        <w:jc w:val="both"/>
        <w:rPr>
          <w:sz w:val="28"/>
        </w:rPr>
      </w:pPr>
      <w:r>
        <w:rPr>
          <w:sz w:val="28"/>
        </w:rPr>
        <w:t>знание видов оркестров, названий наиболее известных инструментов; умение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-12"/>
          <w:sz w:val="28"/>
        </w:rPr>
        <w:t xml:space="preserve"> </w:t>
      </w:r>
      <w:r>
        <w:rPr>
          <w:sz w:val="28"/>
        </w:rPr>
        <w:t>звучание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инструментов,</w:t>
      </w:r>
      <w:r>
        <w:rPr>
          <w:spacing w:val="-10"/>
          <w:sz w:val="28"/>
        </w:rPr>
        <w:t xml:space="preserve"> </w:t>
      </w:r>
      <w:r>
        <w:rPr>
          <w:sz w:val="28"/>
        </w:rPr>
        <w:t>виды</w:t>
      </w:r>
      <w:r>
        <w:rPr>
          <w:spacing w:val="-13"/>
          <w:sz w:val="28"/>
        </w:rPr>
        <w:t xml:space="preserve"> </w:t>
      </w:r>
      <w:r>
        <w:rPr>
          <w:sz w:val="28"/>
        </w:rPr>
        <w:t>хора и оркестра;</w:t>
      </w:r>
    </w:p>
    <w:p w:rsidR="00A435DF" w:rsidRDefault="00D74E73">
      <w:pPr>
        <w:pStyle w:val="a5"/>
        <w:numPr>
          <w:ilvl w:val="0"/>
          <w:numId w:val="49"/>
        </w:numPr>
        <w:tabs>
          <w:tab w:val="left" w:pos="1061"/>
        </w:tabs>
        <w:ind w:left="710" w:right="713" w:firstLine="0"/>
        <w:jc w:val="both"/>
        <w:rPr>
          <w:sz w:val="28"/>
        </w:rPr>
      </w:pPr>
      <w:r>
        <w:rPr>
          <w:sz w:val="28"/>
        </w:rPr>
        <w:t>умение узнавать на слух и называть изученные произведения русской и зарубежной классики, образцы народного музыкального творчества, произведения современных композиторов;</w:t>
      </w:r>
    </w:p>
    <w:p w:rsidR="00A435DF" w:rsidRDefault="00D74E73">
      <w:pPr>
        <w:pStyle w:val="a5"/>
        <w:numPr>
          <w:ilvl w:val="0"/>
          <w:numId w:val="49"/>
        </w:numPr>
        <w:tabs>
          <w:tab w:val="left" w:pos="1162"/>
        </w:tabs>
        <w:spacing w:line="242" w:lineRule="auto"/>
        <w:ind w:left="710" w:right="716" w:firstLine="0"/>
        <w:jc w:val="both"/>
        <w:rPr>
          <w:sz w:val="28"/>
        </w:rPr>
      </w:pPr>
      <w:r>
        <w:rPr>
          <w:sz w:val="28"/>
        </w:rPr>
        <w:t xml:space="preserve">умение исполнять свою партию в хоре с сопровождением и без </w:t>
      </w:r>
      <w:r>
        <w:rPr>
          <w:spacing w:val="-2"/>
          <w:sz w:val="28"/>
        </w:rPr>
        <w:t>сопровождения.</w:t>
      </w:r>
    </w:p>
    <w:p w:rsidR="00A435DF" w:rsidRDefault="00A435DF">
      <w:pPr>
        <w:pStyle w:val="a5"/>
        <w:spacing w:line="242" w:lineRule="auto"/>
        <w:rPr>
          <w:sz w:val="28"/>
        </w:rPr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 w:line="242" w:lineRule="auto"/>
        <w:ind w:right="710"/>
      </w:pPr>
      <w:r>
        <w:lastRenderedPageBreak/>
        <w:t xml:space="preserve">Предметные результаты по учебному предмету "Труд (технология)" должны </w:t>
      </w:r>
      <w:r>
        <w:rPr>
          <w:spacing w:val="-2"/>
        </w:rPr>
        <w:t>обеспечивать:</w:t>
      </w:r>
    </w:p>
    <w:p w:rsidR="00A435DF" w:rsidRDefault="00D74E73">
      <w:pPr>
        <w:pStyle w:val="a5"/>
        <w:numPr>
          <w:ilvl w:val="0"/>
          <w:numId w:val="48"/>
        </w:numPr>
        <w:tabs>
          <w:tab w:val="left" w:pos="999"/>
        </w:tabs>
        <w:spacing w:before="1"/>
        <w:ind w:right="707" w:firstLine="0"/>
        <w:jc w:val="both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общих</w:t>
      </w:r>
      <w:r>
        <w:rPr>
          <w:spacing w:val="-17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18"/>
          <w:sz w:val="28"/>
        </w:rPr>
        <w:t xml:space="preserve"> </w:t>
      </w:r>
      <w:r>
        <w:rPr>
          <w:sz w:val="28"/>
        </w:rPr>
        <w:t>о</w:t>
      </w:r>
      <w:r>
        <w:rPr>
          <w:spacing w:val="-17"/>
          <w:sz w:val="28"/>
        </w:rPr>
        <w:t xml:space="preserve"> </w:t>
      </w:r>
      <w:r>
        <w:rPr>
          <w:sz w:val="28"/>
        </w:rPr>
        <w:t>мире</w:t>
      </w:r>
      <w:r>
        <w:rPr>
          <w:spacing w:val="-18"/>
          <w:sz w:val="28"/>
        </w:rPr>
        <w:t xml:space="preserve"> </w:t>
      </w:r>
      <w:r>
        <w:rPr>
          <w:sz w:val="28"/>
        </w:rPr>
        <w:t>профессий,</w:t>
      </w:r>
      <w:r>
        <w:rPr>
          <w:spacing w:val="-17"/>
          <w:sz w:val="28"/>
        </w:rPr>
        <w:t xml:space="preserve"> </w:t>
      </w:r>
      <w:r>
        <w:rPr>
          <w:sz w:val="28"/>
        </w:rPr>
        <w:t>значении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труда в жизни человека и общества, многообразии предметов материальной </w:t>
      </w:r>
      <w:r>
        <w:rPr>
          <w:spacing w:val="-2"/>
          <w:sz w:val="28"/>
        </w:rPr>
        <w:t>культуры;</w:t>
      </w:r>
    </w:p>
    <w:p w:rsidR="00A435DF" w:rsidRDefault="00D74E73">
      <w:pPr>
        <w:pStyle w:val="a5"/>
        <w:numPr>
          <w:ilvl w:val="0"/>
          <w:numId w:val="48"/>
        </w:numPr>
        <w:tabs>
          <w:tab w:val="left" w:pos="1112"/>
        </w:tabs>
        <w:ind w:right="706" w:firstLine="0"/>
        <w:jc w:val="both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первоначальных представлений о материалах и их свойствах, о конструировании, моделировании;</w:t>
      </w:r>
    </w:p>
    <w:p w:rsidR="00A435DF" w:rsidRDefault="00D74E73">
      <w:pPr>
        <w:pStyle w:val="a5"/>
        <w:numPr>
          <w:ilvl w:val="0"/>
          <w:numId w:val="48"/>
        </w:numPr>
        <w:tabs>
          <w:tab w:val="left" w:pos="1013"/>
        </w:tabs>
        <w:spacing w:line="319" w:lineRule="exact"/>
        <w:ind w:left="1013" w:hanging="303"/>
        <w:jc w:val="both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технологическими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приемами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ручной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обработки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материалов;</w:t>
      </w:r>
    </w:p>
    <w:p w:rsidR="00A435DF" w:rsidRDefault="00D74E73">
      <w:pPr>
        <w:pStyle w:val="a5"/>
        <w:numPr>
          <w:ilvl w:val="0"/>
          <w:numId w:val="48"/>
        </w:numPr>
        <w:tabs>
          <w:tab w:val="left" w:pos="1049"/>
        </w:tabs>
        <w:spacing w:before="3"/>
        <w:ind w:right="696" w:firstLine="0"/>
        <w:jc w:val="both"/>
        <w:rPr>
          <w:sz w:val="28"/>
        </w:rPr>
      </w:pPr>
      <w:r>
        <w:rPr>
          <w:sz w:val="28"/>
        </w:rPr>
        <w:t>приобретение опыта практической преобразовательной деятельности при выполнении</w:t>
      </w:r>
      <w:r>
        <w:rPr>
          <w:spacing w:val="-18"/>
          <w:sz w:val="28"/>
        </w:rPr>
        <w:t xml:space="preserve"> </w:t>
      </w:r>
      <w:r>
        <w:rPr>
          <w:sz w:val="28"/>
        </w:rPr>
        <w:t>учебно-познавательных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художественно-конструкторских</w:t>
      </w:r>
      <w:r>
        <w:rPr>
          <w:spacing w:val="-17"/>
          <w:sz w:val="28"/>
        </w:rPr>
        <w:t xml:space="preserve"> </w:t>
      </w:r>
      <w:r>
        <w:rPr>
          <w:sz w:val="28"/>
        </w:rPr>
        <w:t>задач, в том числе с использованием информационной среды;</w:t>
      </w:r>
    </w:p>
    <w:p w:rsidR="00A435DF" w:rsidRDefault="00D74E73">
      <w:pPr>
        <w:pStyle w:val="a5"/>
        <w:numPr>
          <w:ilvl w:val="0"/>
          <w:numId w:val="48"/>
        </w:numPr>
        <w:tabs>
          <w:tab w:val="left" w:pos="1193"/>
        </w:tabs>
        <w:ind w:right="716" w:firstLine="0"/>
        <w:jc w:val="both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умения безопасного пользования необходимыми инструментами в предметно-преобразующей деятельности.</w:t>
      </w:r>
    </w:p>
    <w:p w:rsidR="00A435DF" w:rsidRDefault="00D74E73">
      <w:pPr>
        <w:pStyle w:val="a3"/>
        <w:spacing w:before="1"/>
        <w:ind w:right="702"/>
      </w:pPr>
      <w:r>
        <w:rPr>
          <w:spacing w:val="-2"/>
        </w:rPr>
        <w:t>Предметные</w:t>
      </w:r>
      <w:r>
        <w:rPr>
          <w:spacing w:val="-15"/>
        </w:rPr>
        <w:t xml:space="preserve"> </w:t>
      </w:r>
      <w:r>
        <w:rPr>
          <w:spacing w:val="-2"/>
        </w:rPr>
        <w:t>результаты</w:t>
      </w:r>
      <w:r>
        <w:rPr>
          <w:spacing w:val="-11"/>
        </w:rPr>
        <w:t xml:space="preserve"> </w:t>
      </w:r>
      <w:r>
        <w:rPr>
          <w:spacing w:val="-2"/>
        </w:rPr>
        <w:t>по</w:t>
      </w:r>
      <w:r>
        <w:rPr>
          <w:spacing w:val="-14"/>
        </w:rPr>
        <w:t xml:space="preserve"> </w:t>
      </w:r>
      <w:r>
        <w:rPr>
          <w:spacing w:val="-2"/>
        </w:rPr>
        <w:t>учебному</w:t>
      </w:r>
      <w:r>
        <w:rPr>
          <w:spacing w:val="-12"/>
        </w:rPr>
        <w:t xml:space="preserve"> </w:t>
      </w:r>
      <w:r>
        <w:rPr>
          <w:spacing w:val="-2"/>
        </w:rPr>
        <w:t>предмету</w:t>
      </w:r>
      <w:r>
        <w:rPr>
          <w:spacing w:val="-14"/>
        </w:rPr>
        <w:t xml:space="preserve"> </w:t>
      </w:r>
      <w:r>
        <w:rPr>
          <w:spacing w:val="-2"/>
        </w:rPr>
        <w:t>"Физическая</w:t>
      </w:r>
      <w:r>
        <w:rPr>
          <w:spacing w:val="-12"/>
        </w:rPr>
        <w:t xml:space="preserve"> </w:t>
      </w:r>
      <w:r>
        <w:rPr>
          <w:spacing w:val="-2"/>
        </w:rPr>
        <w:t>культура"</w:t>
      </w:r>
      <w:r>
        <w:rPr>
          <w:spacing w:val="-12"/>
        </w:rPr>
        <w:t xml:space="preserve"> </w:t>
      </w:r>
      <w:r>
        <w:rPr>
          <w:spacing w:val="-2"/>
        </w:rPr>
        <w:t>должны обеспечивать:</w:t>
      </w:r>
    </w:p>
    <w:p w:rsidR="00A435DF" w:rsidRDefault="00D74E73">
      <w:pPr>
        <w:pStyle w:val="a5"/>
        <w:numPr>
          <w:ilvl w:val="0"/>
          <w:numId w:val="47"/>
        </w:numPr>
        <w:tabs>
          <w:tab w:val="left" w:pos="1028"/>
        </w:tabs>
        <w:ind w:right="715" w:firstLine="0"/>
        <w:jc w:val="both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спортивных);</w:t>
      </w:r>
    </w:p>
    <w:p w:rsidR="00A435DF" w:rsidRDefault="00D74E73">
      <w:pPr>
        <w:pStyle w:val="a5"/>
        <w:numPr>
          <w:ilvl w:val="0"/>
          <w:numId w:val="47"/>
        </w:numPr>
        <w:tabs>
          <w:tab w:val="left" w:pos="1234"/>
        </w:tabs>
        <w:ind w:right="704" w:firstLine="0"/>
        <w:jc w:val="both"/>
        <w:rPr>
          <w:sz w:val="28"/>
        </w:rPr>
      </w:pPr>
      <w:r>
        <w:rPr>
          <w:sz w:val="28"/>
        </w:rPr>
        <w:t>умение использовать основные гимнастические упражнения для формирования и укрепления здоровья, физического развития и физического совершенствования, повышения физической и умственной работоспособности, в том числе для подготовки к выполнению нормативов Всероссийского физкультурно-спортивного комплекса "Готов к труду и обороне" (ГТО);</w:t>
      </w:r>
    </w:p>
    <w:p w:rsidR="00A435DF" w:rsidRDefault="00D74E73">
      <w:pPr>
        <w:pStyle w:val="a5"/>
        <w:numPr>
          <w:ilvl w:val="0"/>
          <w:numId w:val="47"/>
        </w:numPr>
        <w:tabs>
          <w:tab w:val="left" w:pos="1028"/>
        </w:tabs>
        <w:spacing w:line="242" w:lineRule="auto"/>
        <w:ind w:right="720" w:firstLine="0"/>
        <w:jc w:val="both"/>
        <w:rPr>
          <w:sz w:val="28"/>
        </w:rPr>
      </w:pPr>
      <w:r>
        <w:rPr>
          <w:sz w:val="28"/>
        </w:rPr>
        <w:t>умение взаимодействовать со сверстниками в игровых заданиях и игровой деятельности, соблюдая правила честной игры;</w:t>
      </w:r>
    </w:p>
    <w:p w:rsidR="00A435DF" w:rsidRDefault="00D74E73">
      <w:pPr>
        <w:pStyle w:val="a5"/>
        <w:numPr>
          <w:ilvl w:val="0"/>
          <w:numId w:val="47"/>
        </w:numPr>
        <w:tabs>
          <w:tab w:val="left" w:pos="1013"/>
        </w:tabs>
        <w:spacing w:line="315" w:lineRule="exact"/>
        <w:ind w:left="1013" w:hanging="303"/>
        <w:jc w:val="both"/>
        <w:rPr>
          <w:sz w:val="28"/>
        </w:rPr>
      </w:pPr>
      <w:r>
        <w:rPr>
          <w:sz w:val="28"/>
        </w:rPr>
        <w:t>овладение</w:t>
      </w:r>
      <w:r>
        <w:rPr>
          <w:spacing w:val="-19"/>
          <w:sz w:val="28"/>
        </w:rPr>
        <w:t xml:space="preserve"> </w:t>
      </w:r>
      <w:r>
        <w:rPr>
          <w:sz w:val="28"/>
        </w:rPr>
        <w:t>жизненно</w:t>
      </w:r>
      <w:r>
        <w:rPr>
          <w:spacing w:val="-13"/>
          <w:sz w:val="28"/>
        </w:rPr>
        <w:t xml:space="preserve"> </w:t>
      </w:r>
      <w:r>
        <w:rPr>
          <w:sz w:val="28"/>
        </w:rPr>
        <w:t>важными</w:t>
      </w:r>
      <w:r>
        <w:rPr>
          <w:spacing w:val="-12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16"/>
          <w:sz w:val="28"/>
        </w:rPr>
        <w:t xml:space="preserve"> </w:t>
      </w:r>
      <w:r>
        <w:rPr>
          <w:sz w:val="28"/>
        </w:rPr>
        <w:t>плавания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гимнастики;</w:t>
      </w:r>
    </w:p>
    <w:p w:rsidR="00A435DF" w:rsidRDefault="00D74E73">
      <w:pPr>
        <w:pStyle w:val="a5"/>
        <w:numPr>
          <w:ilvl w:val="0"/>
          <w:numId w:val="47"/>
        </w:numPr>
        <w:tabs>
          <w:tab w:val="left" w:pos="1071"/>
        </w:tabs>
        <w:spacing w:before="1"/>
        <w:ind w:right="717" w:firstLine="0"/>
        <w:jc w:val="both"/>
        <w:rPr>
          <w:sz w:val="28"/>
        </w:rPr>
      </w:pPr>
      <w:r>
        <w:rPr>
          <w:sz w:val="28"/>
        </w:rPr>
        <w:t>умение вести наблюдение за своим физическим состоянием, величиной физических нагрузок, показателями основных физических качеств;</w:t>
      </w:r>
    </w:p>
    <w:p w:rsidR="00A435DF" w:rsidRDefault="00D74E73">
      <w:pPr>
        <w:pStyle w:val="a5"/>
        <w:numPr>
          <w:ilvl w:val="0"/>
          <w:numId w:val="47"/>
        </w:numPr>
        <w:tabs>
          <w:tab w:val="left" w:pos="1097"/>
        </w:tabs>
        <w:ind w:right="720" w:firstLine="0"/>
        <w:jc w:val="both"/>
        <w:rPr>
          <w:sz w:val="28"/>
        </w:rPr>
      </w:pPr>
      <w:r>
        <w:rPr>
          <w:sz w:val="28"/>
        </w:rPr>
        <w:t>умение применять правила безопасности при выполнении физических упражнений и различных форм двигательной активности.</w:t>
      </w:r>
    </w:p>
    <w:p w:rsidR="00A435DF" w:rsidRDefault="00D74E73">
      <w:pPr>
        <w:pStyle w:val="a3"/>
        <w:spacing w:before="1" w:line="322" w:lineRule="exact"/>
        <w:ind w:left="1418"/>
      </w:pPr>
      <w:r>
        <w:t>Планируемые</w:t>
      </w:r>
      <w:r>
        <w:rPr>
          <w:spacing w:val="69"/>
        </w:rPr>
        <w:t xml:space="preserve">  </w:t>
      </w:r>
      <w:r>
        <w:t>результаты</w:t>
      </w:r>
      <w:r>
        <w:rPr>
          <w:spacing w:val="71"/>
        </w:rPr>
        <w:t xml:space="preserve">  </w:t>
      </w:r>
      <w:r>
        <w:t>учебных</w:t>
      </w:r>
      <w:r>
        <w:rPr>
          <w:spacing w:val="69"/>
        </w:rPr>
        <w:t xml:space="preserve">  </w:t>
      </w:r>
      <w:r>
        <w:t>предметов</w:t>
      </w:r>
      <w:r>
        <w:rPr>
          <w:spacing w:val="74"/>
        </w:rPr>
        <w:t xml:space="preserve">  </w:t>
      </w:r>
      <w:r>
        <w:t>«Русский</w:t>
      </w:r>
      <w:r>
        <w:rPr>
          <w:spacing w:val="70"/>
        </w:rPr>
        <w:t xml:space="preserve">  </w:t>
      </w:r>
      <w:r>
        <w:rPr>
          <w:spacing w:val="-2"/>
        </w:rPr>
        <w:t>язык»,</w:t>
      </w:r>
    </w:p>
    <w:p w:rsidR="00A435DF" w:rsidRDefault="00D74E73">
      <w:pPr>
        <w:pStyle w:val="a3"/>
        <w:ind w:right="698"/>
        <w:rPr>
          <w:b/>
        </w:rPr>
      </w:pPr>
      <w:r>
        <w:t>«Литературное чтение»,</w:t>
      </w:r>
      <w:r>
        <w:rPr>
          <w:spacing w:val="-1"/>
        </w:rPr>
        <w:t xml:space="preserve"> </w:t>
      </w:r>
      <w:r>
        <w:t>«Иностранный язык»,</w:t>
      </w:r>
      <w:r>
        <w:rPr>
          <w:spacing w:val="-2"/>
        </w:rPr>
        <w:t xml:space="preserve"> </w:t>
      </w:r>
      <w:r>
        <w:t>«Математика», «Окружающий мир», «Основы религиозных культур и светской этики», «Изобразительное искусство»,</w:t>
      </w:r>
      <w:r>
        <w:rPr>
          <w:spacing w:val="-16"/>
        </w:rPr>
        <w:t xml:space="preserve"> </w:t>
      </w:r>
      <w:r>
        <w:t>«Музыка»,</w:t>
      </w:r>
      <w:r>
        <w:rPr>
          <w:spacing w:val="-14"/>
        </w:rPr>
        <w:t xml:space="preserve"> </w:t>
      </w:r>
      <w:r>
        <w:t>«Технология»,</w:t>
      </w:r>
      <w:r>
        <w:rPr>
          <w:spacing w:val="-15"/>
        </w:rPr>
        <w:t xml:space="preserve"> </w:t>
      </w:r>
      <w:r>
        <w:t>«Физическая</w:t>
      </w:r>
      <w:r>
        <w:rPr>
          <w:spacing w:val="-13"/>
        </w:rPr>
        <w:t xml:space="preserve"> </w:t>
      </w:r>
      <w:r>
        <w:t>культура»</w:t>
      </w:r>
      <w:r>
        <w:rPr>
          <w:spacing w:val="-16"/>
        </w:rPr>
        <w:t xml:space="preserve"> </w:t>
      </w:r>
      <w:r>
        <w:t>представлены</w:t>
      </w:r>
      <w:r>
        <w:rPr>
          <w:spacing w:val="-13"/>
        </w:rPr>
        <w:t xml:space="preserve"> </w:t>
      </w:r>
      <w:r>
        <w:t xml:space="preserve">в рабочих программах учебных предметов. </w:t>
      </w:r>
    </w:p>
    <w:p w:rsidR="00A435DF" w:rsidRDefault="00A435DF">
      <w:pPr>
        <w:pStyle w:val="a3"/>
        <w:ind w:left="0"/>
        <w:jc w:val="left"/>
        <w:rPr>
          <w:b/>
        </w:rPr>
      </w:pPr>
    </w:p>
    <w:p w:rsidR="00A435DF" w:rsidRDefault="00A435DF">
      <w:pPr>
        <w:pStyle w:val="a3"/>
        <w:ind w:left="0"/>
        <w:jc w:val="left"/>
        <w:rPr>
          <w:b/>
        </w:rPr>
      </w:pPr>
    </w:p>
    <w:p w:rsidR="00A435DF" w:rsidRDefault="00D74E73">
      <w:pPr>
        <w:pStyle w:val="1"/>
        <w:numPr>
          <w:ilvl w:val="1"/>
          <w:numId w:val="64"/>
        </w:numPr>
        <w:tabs>
          <w:tab w:val="left" w:pos="1200"/>
        </w:tabs>
        <w:spacing w:line="276" w:lineRule="auto"/>
        <w:ind w:left="710" w:right="980" w:firstLine="0"/>
        <w:jc w:val="both"/>
      </w:pPr>
      <w:r>
        <w:t xml:space="preserve">Система </w:t>
      </w:r>
      <w:proofErr w:type="gramStart"/>
      <w:r>
        <w:t>оценки достижения планируемых результатов освоения основной</w:t>
      </w:r>
      <w:r>
        <w:rPr>
          <w:spacing w:val="-17"/>
        </w:rPr>
        <w:t xml:space="preserve"> </w:t>
      </w:r>
      <w:r>
        <w:t>образовательной</w:t>
      </w:r>
      <w:r>
        <w:rPr>
          <w:spacing w:val="-13"/>
        </w:rPr>
        <w:t xml:space="preserve"> </w:t>
      </w:r>
      <w:r>
        <w:t>программы</w:t>
      </w:r>
      <w:r>
        <w:rPr>
          <w:spacing w:val="-17"/>
        </w:rPr>
        <w:t xml:space="preserve"> </w:t>
      </w:r>
      <w:r>
        <w:t>начального</w:t>
      </w:r>
      <w:r>
        <w:rPr>
          <w:spacing w:val="-14"/>
        </w:rPr>
        <w:t xml:space="preserve"> </w:t>
      </w:r>
      <w:r>
        <w:t>общего</w:t>
      </w:r>
      <w:r>
        <w:rPr>
          <w:spacing w:val="-16"/>
        </w:rPr>
        <w:t xml:space="preserve"> </w:t>
      </w:r>
      <w:r>
        <w:t>образования</w:t>
      </w:r>
      <w:proofErr w:type="gramEnd"/>
    </w:p>
    <w:p w:rsidR="00A435DF" w:rsidRDefault="00D74E73">
      <w:pPr>
        <w:pStyle w:val="a3"/>
        <w:spacing w:before="1"/>
        <w:ind w:right="698" w:firstLine="707"/>
      </w:pPr>
      <w:r>
        <w:t>Основой</w:t>
      </w:r>
      <w:r>
        <w:rPr>
          <w:spacing w:val="-18"/>
        </w:rPr>
        <w:t xml:space="preserve"> </w:t>
      </w:r>
      <w:r>
        <w:t>объективной</w:t>
      </w:r>
      <w:r>
        <w:rPr>
          <w:spacing w:val="-17"/>
        </w:rPr>
        <w:t xml:space="preserve"> </w:t>
      </w:r>
      <w:r>
        <w:t>оценки</w:t>
      </w:r>
      <w:r>
        <w:rPr>
          <w:spacing w:val="-18"/>
        </w:rPr>
        <w:t xml:space="preserve"> </w:t>
      </w:r>
      <w:proofErr w:type="gramStart"/>
      <w:r>
        <w:t>соответствия</w:t>
      </w:r>
      <w:proofErr w:type="gramEnd"/>
      <w:r>
        <w:rPr>
          <w:spacing w:val="-17"/>
        </w:rPr>
        <w:t xml:space="preserve"> </w:t>
      </w:r>
      <w:r>
        <w:t>установленным</w:t>
      </w:r>
      <w:r>
        <w:rPr>
          <w:spacing w:val="-18"/>
        </w:rPr>
        <w:t xml:space="preserve"> </w:t>
      </w:r>
      <w:r>
        <w:t>требованиям образовательной деятельности и подготовки обучающихся, освоивших ООП НОО,</w:t>
      </w:r>
      <w:r>
        <w:rPr>
          <w:spacing w:val="73"/>
        </w:rPr>
        <w:t xml:space="preserve"> </w:t>
      </w:r>
      <w:r>
        <w:t>является</w:t>
      </w:r>
      <w:r>
        <w:rPr>
          <w:spacing w:val="76"/>
        </w:rPr>
        <w:t xml:space="preserve"> </w:t>
      </w:r>
      <w:r>
        <w:t>ФГОС</w:t>
      </w:r>
      <w:r>
        <w:rPr>
          <w:spacing w:val="73"/>
        </w:rPr>
        <w:t xml:space="preserve"> </w:t>
      </w:r>
      <w:r>
        <w:t>НОО</w:t>
      </w:r>
      <w:r>
        <w:rPr>
          <w:spacing w:val="75"/>
        </w:rPr>
        <w:t xml:space="preserve"> </w:t>
      </w:r>
      <w:r>
        <w:t>независимо</w:t>
      </w:r>
      <w:r>
        <w:rPr>
          <w:spacing w:val="78"/>
        </w:rPr>
        <w:t xml:space="preserve"> </w:t>
      </w:r>
      <w:r>
        <w:t>от</w:t>
      </w:r>
      <w:r>
        <w:rPr>
          <w:spacing w:val="75"/>
        </w:rPr>
        <w:t xml:space="preserve"> </w:t>
      </w:r>
      <w:r>
        <w:t>формы</w:t>
      </w:r>
      <w:r>
        <w:rPr>
          <w:spacing w:val="77"/>
        </w:rPr>
        <w:t xml:space="preserve"> </w:t>
      </w:r>
      <w:r>
        <w:t>получения</w:t>
      </w:r>
      <w:r>
        <w:rPr>
          <w:spacing w:val="75"/>
        </w:rPr>
        <w:t xml:space="preserve"> </w:t>
      </w:r>
      <w:r>
        <w:t>начального</w:t>
      </w:r>
    </w:p>
    <w:p w:rsidR="00A435DF" w:rsidRDefault="00A435DF">
      <w:pPr>
        <w:pStyle w:val="a3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/>
        <w:ind w:left="724" w:right="712"/>
      </w:pPr>
      <w:r>
        <w:lastRenderedPageBreak/>
        <w:t>общего образования и формы обучения. Таким образом, ФГОС НОО определяет основные требования к образовательным результатам обучающихся и средствам оценки их достижения.</w:t>
      </w:r>
    </w:p>
    <w:p w:rsidR="00A435DF" w:rsidRDefault="00D74E73">
      <w:pPr>
        <w:pStyle w:val="a3"/>
        <w:spacing w:before="5"/>
        <w:ind w:right="700" w:firstLine="707"/>
      </w:pPr>
      <w:r>
        <w:t>Система</w:t>
      </w:r>
      <w:r>
        <w:rPr>
          <w:spacing w:val="-6"/>
        </w:rPr>
        <w:t xml:space="preserve"> </w:t>
      </w:r>
      <w:r>
        <w:t>оценки</w:t>
      </w:r>
      <w:r>
        <w:rPr>
          <w:spacing w:val="-8"/>
        </w:rPr>
        <w:t xml:space="preserve"> </w:t>
      </w:r>
      <w:r>
        <w:t>достижения</w:t>
      </w:r>
      <w:r>
        <w:rPr>
          <w:spacing w:val="-6"/>
        </w:rPr>
        <w:t xml:space="preserve"> </w:t>
      </w:r>
      <w:r>
        <w:t>планируемых</w:t>
      </w:r>
      <w:r>
        <w:rPr>
          <w:spacing w:val="-7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(далее –</w:t>
      </w:r>
      <w:r>
        <w:rPr>
          <w:spacing w:val="-1"/>
        </w:rPr>
        <w:t xml:space="preserve"> </w:t>
      </w:r>
      <w:r>
        <w:t>система оценки)</w:t>
      </w:r>
      <w:r>
        <w:rPr>
          <w:spacing w:val="-18"/>
        </w:rPr>
        <w:t xml:space="preserve"> </w:t>
      </w:r>
      <w:r>
        <w:t>является</w:t>
      </w:r>
      <w:r>
        <w:rPr>
          <w:spacing w:val="-17"/>
        </w:rPr>
        <w:t xml:space="preserve"> </w:t>
      </w:r>
      <w:r>
        <w:t>частью</w:t>
      </w:r>
      <w:r>
        <w:rPr>
          <w:spacing w:val="-18"/>
        </w:rPr>
        <w:t xml:space="preserve"> </w:t>
      </w:r>
      <w:r>
        <w:t>системы</w:t>
      </w:r>
      <w:r>
        <w:rPr>
          <w:spacing w:val="-17"/>
        </w:rPr>
        <w:t xml:space="preserve"> </w:t>
      </w:r>
      <w:r>
        <w:t>оценки</w:t>
      </w:r>
      <w:r>
        <w:rPr>
          <w:spacing w:val="-18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управления</w:t>
      </w:r>
      <w:r>
        <w:rPr>
          <w:spacing w:val="-17"/>
        </w:rPr>
        <w:t xml:space="preserve"> </w:t>
      </w:r>
      <w:r>
        <w:t>качеством</w:t>
      </w:r>
      <w:r>
        <w:rPr>
          <w:spacing w:val="-17"/>
        </w:rPr>
        <w:t xml:space="preserve"> </w:t>
      </w:r>
      <w:r>
        <w:t>образования в образовательной организации и служит основой при разработке образовательной организацией соответствующего локального акта.</w:t>
      </w:r>
    </w:p>
    <w:p w:rsidR="00A435DF" w:rsidRDefault="00D74E73">
      <w:pPr>
        <w:pStyle w:val="a3"/>
        <w:ind w:left="724" w:right="701" w:firstLine="693"/>
      </w:pPr>
      <w:r>
        <w:t>Система оценки призвана способствовать поддержанию единства всей системы</w:t>
      </w:r>
      <w:r>
        <w:rPr>
          <w:spacing w:val="-11"/>
        </w:rPr>
        <w:t xml:space="preserve"> </w:t>
      </w:r>
      <w:r>
        <w:t>образования,</w:t>
      </w:r>
      <w:r>
        <w:rPr>
          <w:spacing w:val="-12"/>
        </w:rPr>
        <w:t xml:space="preserve"> </w:t>
      </w:r>
      <w:r>
        <w:t>обеспечению</w:t>
      </w:r>
      <w:r>
        <w:rPr>
          <w:spacing w:val="-11"/>
        </w:rPr>
        <w:t xml:space="preserve"> </w:t>
      </w:r>
      <w:r>
        <w:t>преемственности</w:t>
      </w:r>
      <w:r>
        <w:rPr>
          <w:spacing w:val="-9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системе</w:t>
      </w:r>
      <w:r>
        <w:rPr>
          <w:spacing w:val="-12"/>
        </w:rPr>
        <w:t xml:space="preserve"> </w:t>
      </w:r>
      <w:r>
        <w:t>непрерывного образования. Её основными функциями являются: ориентация образовательного</w:t>
      </w:r>
      <w:r>
        <w:rPr>
          <w:spacing w:val="-18"/>
        </w:rPr>
        <w:t xml:space="preserve"> </w:t>
      </w:r>
      <w:r>
        <w:t>процесса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достижение</w:t>
      </w:r>
      <w:r>
        <w:rPr>
          <w:spacing w:val="-17"/>
        </w:rPr>
        <w:t xml:space="preserve"> </w:t>
      </w:r>
      <w:r>
        <w:t>планируемых</w:t>
      </w:r>
      <w:r>
        <w:rPr>
          <w:spacing w:val="-18"/>
        </w:rPr>
        <w:t xml:space="preserve"> </w:t>
      </w:r>
      <w:r>
        <w:t>результатов</w:t>
      </w:r>
      <w:r>
        <w:rPr>
          <w:spacing w:val="-17"/>
        </w:rPr>
        <w:t xml:space="preserve"> </w:t>
      </w:r>
      <w:r>
        <w:t>освоения ООП НОО и обеспечение эффективной обратной связи, позволяющей осуществлять управление образовательным процессом.</w:t>
      </w:r>
    </w:p>
    <w:p w:rsidR="00A435DF" w:rsidRDefault="00D74E73">
      <w:pPr>
        <w:pStyle w:val="a3"/>
        <w:spacing w:before="1"/>
        <w:ind w:left="724" w:right="708" w:firstLine="693"/>
      </w:pPr>
      <w:r>
        <w:t>Основными направлениями и целями оценочной деятельности в образовательной организации являются:</w:t>
      </w:r>
    </w:p>
    <w:p w:rsidR="00A435DF" w:rsidRDefault="00D74E73">
      <w:pPr>
        <w:pStyle w:val="a3"/>
        <w:ind w:right="706"/>
      </w:pPr>
      <w:r>
        <w:t>оценка образовательных достижений обучающихся на различных этапах обучения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основа</w:t>
      </w:r>
      <w:r>
        <w:rPr>
          <w:spacing w:val="-18"/>
        </w:rPr>
        <w:t xml:space="preserve"> </w:t>
      </w:r>
      <w:r>
        <w:t>их</w:t>
      </w:r>
      <w:r>
        <w:rPr>
          <w:spacing w:val="-14"/>
        </w:rPr>
        <w:t xml:space="preserve"> </w:t>
      </w:r>
      <w:r>
        <w:t>промежуточной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итоговой</w:t>
      </w:r>
      <w:r>
        <w:rPr>
          <w:spacing w:val="-14"/>
        </w:rPr>
        <w:t xml:space="preserve"> </w:t>
      </w:r>
      <w:r>
        <w:t>аттестации,</w:t>
      </w:r>
      <w:r>
        <w:rPr>
          <w:spacing w:val="-16"/>
        </w:rPr>
        <w:t xml:space="preserve"> </w:t>
      </w:r>
      <w:r>
        <w:t>а</w:t>
      </w:r>
      <w:r>
        <w:rPr>
          <w:spacing w:val="-16"/>
        </w:rPr>
        <w:t xml:space="preserve"> </w:t>
      </w:r>
      <w:r>
        <w:t>также</w:t>
      </w:r>
      <w:r>
        <w:rPr>
          <w:spacing w:val="-15"/>
        </w:rPr>
        <w:t xml:space="preserve"> </w:t>
      </w:r>
      <w:r>
        <w:t>основа процедур внутреннего мониторинга образовательной организации, мониторинговых исследований муниципального, регионального и федерального уровней; оценка результатов деятельности педагогических работников как основа аттестационных процедур;</w:t>
      </w:r>
    </w:p>
    <w:p w:rsidR="00A435DF" w:rsidRDefault="00D74E73">
      <w:pPr>
        <w:pStyle w:val="a3"/>
        <w:ind w:left="724" w:right="716" w:hanging="15"/>
      </w:pPr>
      <w:r>
        <w:t xml:space="preserve">оценка результатов деятельности образовательной организации как основа </w:t>
      </w:r>
      <w:proofErr w:type="spellStart"/>
      <w:r>
        <w:t>аккредитационных</w:t>
      </w:r>
      <w:proofErr w:type="spellEnd"/>
      <w:r>
        <w:t xml:space="preserve"> процедур.</w:t>
      </w:r>
    </w:p>
    <w:p w:rsidR="00A435DF" w:rsidRDefault="00D74E73">
      <w:pPr>
        <w:pStyle w:val="a3"/>
        <w:ind w:left="724" w:right="713" w:firstLine="693"/>
      </w:pPr>
      <w:r>
        <w:t xml:space="preserve">Основным объектом системы оценки, её содержательной и </w:t>
      </w:r>
      <w:proofErr w:type="spellStart"/>
      <w:r>
        <w:t>критериальной</w:t>
      </w:r>
      <w:proofErr w:type="spellEnd"/>
      <w:r>
        <w:t xml:space="preserve"> базой выступают требования ФГОС НОО, которые конкретизируются в планируемых результатах освоения </w:t>
      </w:r>
      <w:proofErr w:type="gramStart"/>
      <w:r>
        <w:t>обучающимися</w:t>
      </w:r>
      <w:proofErr w:type="gramEnd"/>
      <w:r>
        <w:t xml:space="preserve"> ФООП НОО.</w:t>
      </w:r>
    </w:p>
    <w:p w:rsidR="00A435DF" w:rsidRDefault="00D74E73">
      <w:pPr>
        <w:spacing w:line="321" w:lineRule="exact"/>
        <w:ind w:left="1418"/>
        <w:rPr>
          <w:sz w:val="28"/>
        </w:rPr>
      </w:pPr>
      <w:r>
        <w:rPr>
          <w:sz w:val="28"/>
        </w:rPr>
        <w:t>Система</w:t>
      </w:r>
      <w:r>
        <w:rPr>
          <w:spacing w:val="-2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2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13"/>
          <w:sz w:val="28"/>
        </w:rPr>
        <w:t xml:space="preserve"> </w:t>
      </w:r>
      <w:r>
        <w:rPr>
          <w:sz w:val="28"/>
        </w:rPr>
        <w:t>процедуры</w:t>
      </w:r>
      <w:r>
        <w:rPr>
          <w:spacing w:val="-10"/>
          <w:sz w:val="28"/>
        </w:rPr>
        <w:t xml:space="preserve"> </w:t>
      </w:r>
      <w:r>
        <w:rPr>
          <w:b/>
          <w:sz w:val="28"/>
        </w:rPr>
        <w:t>внутренней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внешней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оценки</w:t>
      </w:r>
      <w:r>
        <w:rPr>
          <w:spacing w:val="-2"/>
          <w:sz w:val="28"/>
        </w:rPr>
        <w:t>.</w:t>
      </w:r>
    </w:p>
    <w:p w:rsidR="00A435DF" w:rsidRDefault="00D74E73">
      <w:pPr>
        <w:pStyle w:val="1"/>
        <w:spacing w:line="319" w:lineRule="exact"/>
        <w:jc w:val="left"/>
      </w:pPr>
      <w:r>
        <w:t>Внутренняя</w:t>
      </w:r>
      <w:r>
        <w:rPr>
          <w:spacing w:val="-18"/>
        </w:rPr>
        <w:t xml:space="preserve"> </w:t>
      </w:r>
      <w:r>
        <w:t>оценка</w:t>
      </w:r>
      <w:r>
        <w:rPr>
          <w:spacing w:val="-13"/>
        </w:rPr>
        <w:t xml:space="preserve"> </w:t>
      </w:r>
      <w:r>
        <w:rPr>
          <w:spacing w:val="-2"/>
        </w:rPr>
        <w:t>включает:</w:t>
      </w:r>
    </w:p>
    <w:p w:rsidR="00A435DF" w:rsidRDefault="00D74E73">
      <w:pPr>
        <w:pStyle w:val="a3"/>
        <w:spacing w:line="321" w:lineRule="exact"/>
        <w:jc w:val="left"/>
      </w:pPr>
      <w:r>
        <w:rPr>
          <w:spacing w:val="-2"/>
        </w:rPr>
        <w:t>стартовую</w:t>
      </w:r>
      <w:r>
        <w:rPr>
          <w:spacing w:val="-15"/>
        </w:rPr>
        <w:t xml:space="preserve"> </w:t>
      </w:r>
      <w:r>
        <w:rPr>
          <w:spacing w:val="-2"/>
        </w:rPr>
        <w:t>диагностику;</w:t>
      </w:r>
    </w:p>
    <w:p w:rsidR="00A435DF" w:rsidRDefault="00D74E73">
      <w:pPr>
        <w:pStyle w:val="a3"/>
        <w:spacing w:before="5"/>
        <w:ind w:right="5360"/>
        <w:jc w:val="left"/>
      </w:pPr>
      <w:r>
        <w:t>текущую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тематическую</w:t>
      </w:r>
      <w:r>
        <w:rPr>
          <w:spacing w:val="-18"/>
        </w:rPr>
        <w:t xml:space="preserve"> </w:t>
      </w:r>
      <w:r>
        <w:t>оценки; итоговую оценку;</w:t>
      </w:r>
    </w:p>
    <w:p w:rsidR="00A435DF" w:rsidRDefault="00D74E73">
      <w:pPr>
        <w:pStyle w:val="a3"/>
        <w:spacing w:line="242" w:lineRule="auto"/>
        <w:ind w:right="5360"/>
        <w:jc w:val="left"/>
      </w:pPr>
      <w:r>
        <w:t xml:space="preserve">промежуточную аттестацию; </w:t>
      </w:r>
      <w:r>
        <w:rPr>
          <w:spacing w:val="-2"/>
        </w:rPr>
        <w:t>психолого-педагогическое</w:t>
      </w:r>
      <w:r>
        <w:rPr>
          <w:spacing w:val="-20"/>
        </w:rPr>
        <w:t xml:space="preserve"> </w:t>
      </w:r>
      <w:r>
        <w:rPr>
          <w:spacing w:val="-2"/>
        </w:rPr>
        <w:t>наблюдение;</w:t>
      </w:r>
    </w:p>
    <w:p w:rsidR="00A435DF" w:rsidRDefault="00D74E73">
      <w:pPr>
        <w:pStyle w:val="a3"/>
        <w:spacing w:line="322" w:lineRule="exact"/>
        <w:jc w:val="left"/>
        <w:rPr>
          <w:b/>
        </w:rPr>
      </w:pPr>
      <w:r>
        <w:rPr>
          <w:spacing w:val="-2"/>
        </w:rPr>
        <w:t>внутренний</w:t>
      </w:r>
      <w:r>
        <w:rPr>
          <w:spacing w:val="-3"/>
        </w:rPr>
        <w:t xml:space="preserve"> </w:t>
      </w:r>
      <w:r>
        <w:rPr>
          <w:spacing w:val="-2"/>
        </w:rPr>
        <w:t>мониторинг</w:t>
      </w:r>
      <w:r>
        <w:rPr>
          <w:spacing w:val="-1"/>
        </w:rPr>
        <w:t xml:space="preserve"> </w:t>
      </w:r>
      <w:r>
        <w:rPr>
          <w:spacing w:val="-2"/>
        </w:rPr>
        <w:t>образовательных</w:t>
      </w:r>
      <w:r>
        <w:rPr>
          <w:spacing w:val="-3"/>
        </w:rPr>
        <w:t xml:space="preserve"> </w:t>
      </w:r>
      <w:r>
        <w:rPr>
          <w:spacing w:val="-2"/>
        </w:rPr>
        <w:t>достижений обучающихся</w:t>
      </w:r>
      <w:r>
        <w:rPr>
          <w:b/>
          <w:spacing w:val="-2"/>
        </w:rPr>
        <w:t>.</w:t>
      </w:r>
    </w:p>
    <w:p w:rsidR="00A435DF" w:rsidRDefault="00D74E73">
      <w:pPr>
        <w:spacing w:line="319" w:lineRule="exact"/>
        <w:ind w:left="710"/>
        <w:rPr>
          <w:sz w:val="28"/>
        </w:rPr>
      </w:pPr>
      <w:r>
        <w:rPr>
          <w:b/>
          <w:sz w:val="28"/>
        </w:rPr>
        <w:t>Внешняя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включает:</w:t>
      </w:r>
    </w:p>
    <w:p w:rsidR="00A435DF" w:rsidRDefault="00D74E73">
      <w:pPr>
        <w:pStyle w:val="a3"/>
        <w:spacing w:line="319" w:lineRule="exact"/>
        <w:jc w:val="left"/>
      </w:pPr>
      <w:r>
        <w:rPr>
          <w:spacing w:val="-2"/>
        </w:rPr>
        <w:t>независимую</w:t>
      </w:r>
      <w:r>
        <w:rPr>
          <w:spacing w:val="-4"/>
        </w:rPr>
        <w:t xml:space="preserve"> </w:t>
      </w:r>
      <w:r>
        <w:rPr>
          <w:spacing w:val="-2"/>
        </w:rPr>
        <w:t>оценку</w:t>
      </w:r>
      <w:r>
        <w:t xml:space="preserve"> </w:t>
      </w:r>
      <w:r>
        <w:rPr>
          <w:spacing w:val="-2"/>
        </w:rPr>
        <w:t>качества образования;</w:t>
      </w:r>
    </w:p>
    <w:p w:rsidR="00A435DF" w:rsidRDefault="00D74E73">
      <w:pPr>
        <w:pStyle w:val="a3"/>
        <w:tabs>
          <w:tab w:val="left" w:pos="3158"/>
          <w:tab w:val="left" w:pos="5220"/>
          <w:tab w:val="left" w:pos="7724"/>
          <w:tab w:val="left" w:pos="9911"/>
        </w:tabs>
        <w:spacing w:before="4"/>
        <w:ind w:left="724" w:right="714" w:hanging="15"/>
        <w:jc w:val="left"/>
      </w:pPr>
      <w:proofErr w:type="gramStart"/>
      <w:r>
        <w:rPr>
          <w:spacing w:val="-2"/>
        </w:rPr>
        <w:t>мониторинговые</w:t>
      </w:r>
      <w:r>
        <w:tab/>
      </w:r>
      <w:r>
        <w:rPr>
          <w:spacing w:val="-2"/>
        </w:rPr>
        <w:t>исследования</w:t>
      </w:r>
      <w:r>
        <w:tab/>
      </w:r>
      <w:r>
        <w:rPr>
          <w:spacing w:val="-2"/>
        </w:rPr>
        <w:t>муниципального,</w:t>
      </w:r>
      <w:r>
        <w:tab/>
      </w:r>
      <w:r>
        <w:rPr>
          <w:spacing w:val="-2"/>
        </w:rPr>
        <w:t>регионального</w:t>
      </w:r>
      <w:r>
        <w:tab/>
      </w:r>
      <w:r>
        <w:rPr>
          <w:spacing w:val="-10"/>
        </w:rPr>
        <w:t xml:space="preserve">и </w:t>
      </w:r>
      <w:r>
        <w:t>федерального уровней.</w:t>
      </w:r>
      <w:proofErr w:type="gramEnd"/>
    </w:p>
    <w:p w:rsidR="00A435DF" w:rsidRDefault="00D74E73">
      <w:pPr>
        <w:pStyle w:val="a3"/>
        <w:ind w:left="724" w:right="712" w:firstLine="693"/>
      </w:pPr>
      <w:r>
        <w:t xml:space="preserve">Длительность контрольной работы, являющейся формой письменной проверки результатов обучения с целью оценки уровня достижения предметных и (или) </w:t>
      </w:r>
      <w:proofErr w:type="spellStart"/>
      <w:r>
        <w:t>метапредметных</w:t>
      </w:r>
      <w:proofErr w:type="spellEnd"/>
      <w:r>
        <w:t xml:space="preserve"> результатов, составляет один урок (не более чем 45 минут), контрольные работы проводятся, начиная со 2 класса.</w:t>
      </w:r>
    </w:p>
    <w:p w:rsidR="00A435DF" w:rsidRDefault="00D74E73">
      <w:pPr>
        <w:pStyle w:val="a3"/>
        <w:spacing w:line="316" w:lineRule="exact"/>
      </w:pPr>
      <w:r>
        <w:t>При</w:t>
      </w:r>
      <w:r>
        <w:rPr>
          <w:spacing w:val="-10"/>
        </w:rPr>
        <w:t xml:space="preserve"> </w:t>
      </w:r>
      <w:r>
        <w:t>этом</w:t>
      </w:r>
      <w:r>
        <w:rPr>
          <w:spacing w:val="-13"/>
        </w:rPr>
        <w:t xml:space="preserve"> </w:t>
      </w:r>
      <w:r>
        <w:t>объем</w:t>
      </w:r>
      <w:r>
        <w:rPr>
          <w:spacing w:val="-9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времени,</w:t>
      </w:r>
      <w:r>
        <w:rPr>
          <w:spacing w:val="-8"/>
        </w:rPr>
        <w:t xml:space="preserve"> </w:t>
      </w:r>
      <w:r>
        <w:t>затрачиваемого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проведение</w:t>
      </w:r>
      <w:r>
        <w:rPr>
          <w:spacing w:val="-9"/>
        </w:rPr>
        <w:t xml:space="preserve"> </w:t>
      </w:r>
      <w:proofErr w:type="gramStart"/>
      <w:r>
        <w:rPr>
          <w:spacing w:val="-2"/>
        </w:rPr>
        <w:t>оценочных</w:t>
      </w:r>
      <w:proofErr w:type="gramEnd"/>
    </w:p>
    <w:p w:rsidR="00A435DF" w:rsidRDefault="00A435DF">
      <w:pPr>
        <w:pStyle w:val="a3"/>
        <w:spacing w:line="316" w:lineRule="exact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/>
        <w:ind w:left="724" w:right="707"/>
      </w:pPr>
      <w:r>
        <w:lastRenderedPageBreak/>
        <w:t>процедур, не должен превышать 10% от всего объема учебного времени, отводимого на изучение данного учебного предмета в данном классе в текущем учебном году".</w:t>
      </w:r>
    </w:p>
    <w:p w:rsidR="00A435DF" w:rsidRDefault="00D74E73">
      <w:pPr>
        <w:pStyle w:val="a3"/>
        <w:tabs>
          <w:tab w:val="left" w:pos="1161"/>
          <w:tab w:val="left" w:pos="1933"/>
          <w:tab w:val="left" w:pos="2971"/>
          <w:tab w:val="left" w:pos="3156"/>
          <w:tab w:val="left" w:pos="3319"/>
          <w:tab w:val="left" w:pos="4315"/>
          <w:tab w:val="left" w:pos="5114"/>
          <w:tab w:val="left" w:pos="5148"/>
          <w:tab w:val="left" w:pos="6322"/>
          <w:tab w:val="left" w:pos="7148"/>
          <w:tab w:val="left" w:pos="7397"/>
          <w:tab w:val="left" w:pos="7522"/>
          <w:tab w:val="left" w:pos="8357"/>
          <w:tab w:val="left" w:pos="9435"/>
          <w:tab w:val="left" w:pos="9810"/>
        </w:tabs>
        <w:spacing w:before="5"/>
        <w:ind w:left="748" w:right="697" w:firstLine="830"/>
        <w:jc w:val="right"/>
      </w:pPr>
      <w:proofErr w:type="gramStart"/>
      <w:r>
        <w:t>Длительность</w:t>
      </w:r>
      <w:r>
        <w:rPr>
          <w:spacing w:val="-4"/>
        </w:rPr>
        <w:t xml:space="preserve"> </w:t>
      </w:r>
      <w:r>
        <w:t>практической</w:t>
      </w:r>
      <w:r>
        <w:rPr>
          <w:spacing w:val="-3"/>
        </w:rPr>
        <w:t xml:space="preserve"> </w:t>
      </w:r>
      <w:r>
        <w:t>работы,</w:t>
      </w:r>
      <w:r>
        <w:rPr>
          <w:spacing w:val="-3"/>
        </w:rPr>
        <w:t xml:space="preserve"> </w:t>
      </w:r>
      <w:r>
        <w:t>являющейся</w:t>
      </w:r>
      <w:r>
        <w:rPr>
          <w:spacing w:val="-3"/>
        </w:rPr>
        <w:t xml:space="preserve"> </w:t>
      </w:r>
      <w:r>
        <w:t>формой</w:t>
      </w:r>
      <w:r>
        <w:rPr>
          <w:spacing w:val="-3"/>
        </w:rPr>
        <w:t xml:space="preserve"> </w:t>
      </w:r>
      <w:r>
        <w:t>организации учебного</w:t>
      </w:r>
      <w:r>
        <w:rPr>
          <w:spacing w:val="-9"/>
        </w:rPr>
        <w:t xml:space="preserve"> </w:t>
      </w:r>
      <w:r>
        <w:t>процесса,</w:t>
      </w:r>
      <w:r>
        <w:rPr>
          <w:spacing w:val="-12"/>
        </w:rPr>
        <w:t xml:space="preserve"> </w:t>
      </w:r>
      <w:r>
        <w:t>направленной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выработку</w:t>
      </w:r>
      <w:r>
        <w:rPr>
          <w:spacing w:val="-11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t xml:space="preserve">практических </w:t>
      </w:r>
      <w:r>
        <w:rPr>
          <w:spacing w:val="-2"/>
        </w:rPr>
        <w:t>умений,</w:t>
      </w:r>
      <w:r>
        <w:tab/>
      </w:r>
      <w:r>
        <w:rPr>
          <w:spacing w:val="-2"/>
        </w:rPr>
        <w:t>включая</w:t>
      </w:r>
      <w:r>
        <w:tab/>
      </w:r>
      <w:r>
        <w:tab/>
      </w:r>
      <w:r>
        <w:rPr>
          <w:spacing w:val="-2"/>
        </w:rPr>
        <w:t>лабораторные,</w:t>
      </w:r>
      <w:r>
        <w:tab/>
      </w:r>
      <w:r>
        <w:rPr>
          <w:spacing w:val="-2"/>
        </w:rPr>
        <w:t>интерактивные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4"/>
        </w:rPr>
        <w:t>иные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10"/>
        </w:rPr>
        <w:t>и</w:t>
      </w:r>
      <w:r>
        <w:tab/>
      </w:r>
      <w:r>
        <w:rPr>
          <w:spacing w:val="-6"/>
        </w:rPr>
        <w:t xml:space="preserve">не </w:t>
      </w:r>
      <w:r>
        <w:t>являющейся</w:t>
      </w:r>
      <w:r>
        <w:rPr>
          <w:spacing w:val="-7"/>
        </w:rPr>
        <w:t xml:space="preserve"> </w:t>
      </w:r>
      <w:r>
        <w:t>формой</w:t>
      </w:r>
      <w:r>
        <w:rPr>
          <w:spacing w:val="-6"/>
        </w:rPr>
        <w:t xml:space="preserve"> </w:t>
      </w:r>
      <w:r>
        <w:t>контроля,</w:t>
      </w:r>
      <w:r>
        <w:rPr>
          <w:spacing w:val="-6"/>
        </w:rPr>
        <w:t xml:space="preserve"> </w:t>
      </w:r>
      <w:r>
        <w:t>составляет</w:t>
      </w:r>
      <w:r>
        <w:rPr>
          <w:spacing w:val="-6"/>
        </w:rPr>
        <w:t xml:space="preserve"> </w:t>
      </w:r>
      <w:r>
        <w:t>один</w:t>
      </w:r>
      <w:r>
        <w:rPr>
          <w:spacing w:val="-5"/>
        </w:rPr>
        <w:t xml:space="preserve"> </w:t>
      </w:r>
      <w:r>
        <w:t>урок</w:t>
      </w:r>
      <w:r>
        <w:rPr>
          <w:spacing w:val="-6"/>
        </w:rPr>
        <w:t xml:space="preserve"> </w:t>
      </w:r>
      <w:r>
        <w:t>(не</w:t>
      </w:r>
      <w:r>
        <w:rPr>
          <w:spacing w:val="-9"/>
        </w:rPr>
        <w:t xml:space="preserve"> </w:t>
      </w:r>
      <w:r>
        <w:t>более</w:t>
      </w:r>
      <w:r>
        <w:rPr>
          <w:spacing w:val="-7"/>
        </w:rPr>
        <w:t xml:space="preserve"> </w:t>
      </w:r>
      <w:r>
        <w:t>чем</w:t>
      </w:r>
      <w:r>
        <w:rPr>
          <w:spacing w:val="-7"/>
        </w:rPr>
        <w:t xml:space="preserve"> </w:t>
      </w:r>
      <w:r>
        <w:t>45</w:t>
      </w:r>
      <w:r>
        <w:rPr>
          <w:spacing w:val="-3"/>
        </w:rPr>
        <w:t xml:space="preserve"> </w:t>
      </w:r>
      <w:r>
        <w:t>минут).</w:t>
      </w:r>
      <w:proofErr w:type="gramEnd"/>
      <w:r>
        <w:t xml:space="preserve"> </w:t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r>
        <w:tab/>
      </w:r>
      <w:r>
        <w:rPr>
          <w:spacing w:val="-4"/>
        </w:rPr>
        <w:t>ФГОС</w:t>
      </w:r>
      <w:r>
        <w:tab/>
      </w:r>
      <w:r>
        <w:rPr>
          <w:spacing w:val="-4"/>
        </w:rPr>
        <w:t>НОО</w:t>
      </w:r>
      <w:r>
        <w:tab/>
      </w:r>
      <w:r>
        <w:tab/>
      </w:r>
      <w:r>
        <w:rPr>
          <w:spacing w:val="-2"/>
        </w:rPr>
        <w:t>система</w:t>
      </w:r>
      <w:r>
        <w:tab/>
      </w:r>
      <w:r>
        <w:rPr>
          <w:spacing w:val="-2"/>
        </w:rPr>
        <w:t>оценки</w:t>
      </w:r>
      <w:r>
        <w:tab/>
      </w:r>
      <w:r>
        <w:rPr>
          <w:spacing w:val="-2"/>
        </w:rPr>
        <w:t xml:space="preserve">образовательной </w:t>
      </w:r>
      <w:r>
        <w:t>организации</w:t>
      </w:r>
      <w:r>
        <w:rPr>
          <w:spacing w:val="-1"/>
        </w:rPr>
        <w:t xml:space="preserve"> </w:t>
      </w:r>
      <w:r>
        <w:t>реализует</w:t>
      </w:r>
      <w:r>
        <w:rPr>
          <w:spacing w:val="-1"/>
        </w:rPr>
        <w:t xml:space="preserve"> </w:t>
      </w:r>
      <w:r>
        <w:t>системно-</w:t>
      </w:r>
      <w:proofErr w:type="spellStart"/>
      <w:r>
        <w:t>деятельностный</w:t>
      </w:r>
      <w:proofErr w:type="spellEnd"/>
      <w:r>
        <w:t xml:space="preserve">, </w:t>
      </w:r>
      <w:proofErr w:type="gramStart"/>
      <w:r>
        <w:t>уровневый</w:t>
      </w:r>
      <w:proofErr w:type="gramEnd"/>
      <w:r>
        <w:t xml:space="preserve"> и комплексный</w:t>
      </w:r>
    </w:p>
    <w:p w:rsidR="00A435DF" w:rsidRDefault="00D74E73">
      <w:pPr>
        <w:pStyle w:val="a3"/>
        <w:spacing w:line="315" w:lineRule="exact"/>
        <w:ind w:left="724"/>
      </w:pPr>
      <w:r>
        <w:rPr>
          <w:spacing w:val="-2"/>
        </w:rPr>
        <w:t>подходы</w:t>
      </w:r>
      <w:r>
        <w:rPr>
          <w:spacing w:val="-12"/>
        </w:rPr>
        <w:t xml:space="preserve"> </w:t>
      </w:r>
      <w:r>
        <w:rPr>
          <w:spacing w:val="-2"/>
        </w:rPr>
        <w:t>к</w:t>
      </w:r>
      <w:r>
        <w:rPr>
          <w:spacing w:val="-11"/>
        </w:rPr>
        <w:t xml:space="preserve"> </w:t>
      </w:r>
      <w:r>
        <w:rPr>
          <w:spacing w:val="-2"/>
        </w:rPr>
        <w:t>оценке</w:t>
      </w:r>
      <w:r>
        <w:rPr>
          <w:spacing w:val="-10"/>
        </w:rPr>
        <w:t xml:space="preserve"> </w:t>
      </w:r>
      <w:r>
        <w:rPr>
          <w:spacing w:val="-2"/>
        </w:rPr>
        <w:t>образовательных</w:t>
      </w:r>
      <w:r>
        <w:rPr>
          <w:spacing w:val="-10"/>
        </w:rPr>
        <w:t xml:space="preserve"> </w:t>
      </w:r>
      <w:r>
        <w:rPr>
          <w:spacing w:val="-2"/>
        </w:rPr>
        <w:t>достижений.</w:t>
      </w:r>
    </w:p>
    <w:p w:rsidR="00A435DF" w:rsidRDefault="00D74E73">
      <w:pPr>
        <w:pStyle w:val="a3"/>
        <w:spacing w:before="6"/>
        <w:ind w:left="724" w:right="699" w:firstLine="693"/>
      </w:pPr>
      <w:r>
        <w:rPr>
          <w:b/>
        </w:rPr>
        <w:t>Системно-</w:t>
      </w:r>
      <w:proofErr w:type="spellStart"/>
      <w:r>
        <w:rPr>
          <w:b/>
        </w:rPr>
        <w:t>деятельностный</w:t>
      </w:r>
      <w:proofErr w:type="spellEnd"/>
      <w:r>
        <w:rPr>
          <w:b/>
        </w:rPr>
        <w:t xml:space="preserve"> подход </w:t>
      </w:r>
      <w:r>
        <w:t>к оценке образовательных достижений обучающихся проявляется в оценке способности обучающихся к решению учебно-познавательных и учебно-практических задач, а также в оценке уровня функциональной грамотности обучающихся. Он обеспечивается содержанием и критериями оценки, в качестве которых выступают</w:t>
      </w:r>
      <w:r>
        <w:rPr>
          <w:spacing w:val="-15"/>
        </w:rPr>
        <w:t xml:space="preserve"> </w:t>
      </w:r>
      <w:r>
        <w:t>планируемые</w:t>
      </w:r>
      <w:r>
        <w:rPr>
          <w:spacing w:val="-15"/>
        </w:rPr>
        <w:t xml:space="preserve"> </w:t>
      </w:r>
      <w:r>
        <w:t>результаты</w:t>
      </w:r>
      <w:r>
        <w:rPr>
          <w:spacing w:val="-13"/>
        </w:rPr>
        <w:t xml:space="preserve"> </w:t>
      </w:r>
      <w:r>
        <w:t>обучения,</w:t>
      </w:r>
      <w:r>
        <w:rPr>
          <w:spacing w:val="-11"/>
        </w:rPr>
        <w:t xml:space="preserve"> </w:t>
      </w:r>
      <w:r>
        <w:t>выраженные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proofErr w:type="spellStart"/>
      <w:r>
        <w:t>деятельностной</w:t>
      </w:r>
      <w:proofErr w:type="spellEnd"/>
      <w:r>
        <w:t xml:space="preserve"> </w:t>
      </w:r>
      <w:r>
        <w:rPr>
          <w:spacing w:val="-2"/>
        </w:rPr>
        <w:t>форме.</w:t>
      </w:r>
    </w:p>
    <w:p w:rsidR="00A435DF" w:rsidRDefault="00D74E73">
      <w:pPr>
        <w:pStyle w:val="a3"/>
        <w:spacing w:before="1"/>
        <w:ind w:right="693" w:firstLine="707"/>
      </w:pPr>
      <w:r>
        <w:rPr>
          <w:b/>
        </w:rPr>
        <w:t xml:space="preserve">Уровневый подход </w:t>
      </w:r>
      <w:r>
        <w:t xml:space="preserve">служит важнейшей основой для организации индивидуальной работы с </w:t>
      </w:r>
      <w:proofErr w:type="gramStart"/>
      <w:r>
        <w:t>обучающимися</w:t>
      </w:r>
      <w:proofErr w:type="gramEnd"/>
      <w:r>
        <w:t xml:space="preserve">. Он реализуется как по отношению к содержанию оценки, так и к представлению и интерпретации результатов измерений. Уровневый подход реализуется за счёт фиксации различных уровней достижения </w:t>
      </w:r>
      <w:proofErr w:type="gramStart"/>
      <w:r>
        <w:t>обучающимися</w:t>
      </w:r>
      <w:proofErr w:type="gramEnd"/>
      <w:r>
        <w:t xml:space="preserve"> планируемых результатов </w:t>
      </w:r>
      <w:r>
        <w:rPr>
          <w:b/>
        </w:rPr>
        <w:t>базового уровня и уровней выше и ниже базового</w:t>
      </w:r>
      <w:r>
        <w:t>. Достижение базового уровня свидетельствует</w:t>
      </w:r>
      <w:r>
        <w:rPr>
          <w:spacing w:val="-18"/>
        </w:rPr>
        <w:t xml:space="preserve"> </w:t>
      </w:r>
      <w:r>
        <w:t>о</w:t>
      </w:r>
      <w:r>
        <w:rPr>
          <w:spacing w:val="-17"/>
        </w:rPr>
        <w:t xml:space="preserve"> </w:t>
      </w:r>
      <w:r>
        <w:t>способности</w:t>
      </w:r>
      <w:r>
        <w:rPr>
          <w:spacing w:val="-18"/>
        </w:rPr>
        <w:t xml:space="preserve"> </w:t>
      </w:r>
      <w:proofErr w:type="gramStart"/>
      <w:r>
        <w:t>обучающихся</w:t>
      </w:r>
      <w:proofErr w:type="gramEnd"/>
      <w:r>
        <w:rPr>
          <w:spacing w:val="-17"/>
        </w:rPr>
        <w:t xml:space="preserve"> </w:t>
      </w:r>
      <w:r>
        <w:t>решать</w:t>
      </w:r>
      <w:r>
        <w:rPr>
          <w:spacing w:val="-18"/>
        </w:rPr>
        <w:t xml:space="preserve"> </w:t>
      </w:r>
      <w:r>
        <w:t>типовые</w:t>
      </w:r>
      <w:r>
        <w:rPr>
          <w:spacing w:val="-17"/>
        </w:rPr>
        <w:t xml:space="preserve"> </w:t>
      </w:r>
      <w:r>
        <w:t>учебные</w:t>
      </w:r>
      <w:r>
        <w:rPr>
          <w:spacing w:val="-18"/>
        </w:rPr>
        <w:t xml:space="preserve"> </w:t>
      </w:r>
      <w:r>
        <w:t>задачи, целенаправленно отрабатываемые со всеми обучающимися в ходе учебного процесса.</w:t>
      </w:r>
      <w:r>
        <w:rPr>
          <w:spacing w:val="-17"/>
        </w:rPr>
        <w:t xml:space="preserve"> </w:t>
      </w:r>
      <w:r>
        <w:t>Овладение</w:t>
      </w:r>
      <w:r>
        <w:rPr>
          <w:spacing w:val="-14"/>
        </w:rPr>
        <w:t xml:space="preserve"> </w:t>
      </w:r>
      <w:r>
        <w:t>базовым</w:t>
      </w:r>
      <w:r>
        <w:rPr>
          <w:spacing w:val="-17"/>
        </w:rPr>
        <w:t xml:space="preserve"> </w:t>
      </w:r>
      <w:r>
        <w:t>уровнем</w:t>
      </w:r>
      <w:r>
        <w:rPr>
          <w:spacing w:val="-14"/>
        </w:rPr>
        <w:t xml:space="preserve"> </w:t>
      </w:r>
      <w:r>
        <w:t>является</w:t>
      </w:r>
      <w:r>
        <w:rPr>
          <w:spacing w:val="-17"/>
        </w:rPr>
        <w:t xml:space="preserve"> </w:t>
      </w:r>
      <w:r>
        <w:t>границей,</w:t>
      </w:r>
      <w:r>
        <w:rPr>
          <w:spacing w:val="-15"/>
        </w:rPr>
        <w:t xml:space="preserve"> </w:t>
      </w:r>
      <w:r>
        <w:t>отделяющей</w:t>
      </w:r>
      <w:r>
        <w:rPr>
          <w:spacing w:val="-15"/>
        </w:rPr>
        <w:t xml:space="preserve"> </w:t>
      </w:r>
      <w:r>
        <w:t>знание от незнания, выступает достаточным для продолжения обучения и усвоения последующего учебного материала.</w:t>
      </w:r>
    </w:p>
    <w:p w:rsidR="00A435DF" w:rsidRDefault="00D74E73">
      <w:pPr>
        <w:spacing w:before="1"/>
        <w:ind w:left="724" w:right="706" w:firstLine="693"/>
        <w:jc w:val="both"/>
        <w:rPr>
          <w:sz w:val="28"/>
        </w:rPr>
      </w:pPr>
      <w:r>
        <w:rPr>
          <w:b/>
          <w:sz w:val="28"/>
        </w:rPr>
        <w:t xml:space="preserve">Комплексный подход </w:t>
      </w:r>
      <w:r>
        <w:rPr>
          <w:sz w:val="28"/>
        </w:rPr>
        <w:t xml:space="preserve">к оценке образовательных достижений реализуется </w:t>
      </w:r>
      <w:proofErr w:type="gramStart"/>
      <w:r>
        <w:rPr>
          <w:sz w:val="28"/>
        </w:rPr>
        <w:t>через</w:t>
      </w:r>
      <w:proofErr w:type="gramEnd"/>
      <w:r>
        <w:rPr>
          <w:sz w:val="28"/>
        </w:rPr>
        <w:t>:</w:t>
      </w:r>
    </w:p>
    <w:p w:rsidR="00A435DF" w:rsidRDefault="00D74E73">
      <w:pPr>
        <w:pStyle w:val="a3"/>
        <w:spacing w:line="316" w:lineRule="exact"/>
      </w:pPr>
      <w:r>
        <w:t>оценку</w:t>
      </w:r>
      <w:r>
        <w:rPr>
          <w:spacing w:val="-20"/>
        </w:rPr>
        <w:t xml:space="preserve"> </w:t>
      </w:r>
      <w:r>
        <w:t>предметных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14"/>
        </w:rPr>
        <w:t xml:space="preserve"> </w:t>
      </w:r>
      <w:r>
        <w:rPr>
          <w:spacing w:val="-2"/>
        </w:rPr>
        <w:t>результатов;</w:t>
      </w:r>
    </w:p>
    <w:p w:rsidR="00A435DF" w:rsidRDefault="00D74E73">
      <w:pPr>
        <w:pStyle w:val="a3"/>
        <w:spacing w:before="4"/>
        <w:ind w:left="724" w:right="707" w:hanging="15"/>
      </w:pPr>
      <w:r>
        <w:t>использования комплекса оценочных процедур как основы для оценки динамики</w:t>
      </w:r>
      <w:r>
        <w:rPr>
          <w:spacing w:val="-4"/>
        </w:rPr>
        <w:t xml:space="preserve"> </w:t>
      </w:r>
      <w:r>
        <w:t>индивидуальных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достижений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для итоговой оценки;</w:t>
      </w:r>
    </w:p>
    <w:p w:rsidR="00A435DF" w:rsidRDefault="00D74E73">
      <w:pPr>
        <w:pStyle w:val="a3"/>
        <w:spacing w:before="2"/>
        <w:ind w:left="724" w:right="713" w:hanging="15"/>
      </w:pPr>
      <w:r>
        <w:t xml:space="preserve">использования контекстной информации (об особенностях обучающихся, условиях и процессе обучения и </w:t>
      </w:r>
      <w:proofErr w:type="gramStart"/>
      <w:r>
        <w:t>другое</w:t>
      </w:r>
      <w:proofErr w:type="gramEnd"/>
      <w:r>
        <w:t>) для интерпретации полученных результатов в целях управления качеством образования;</w:t>
      </w:r>
    </w:p>
    <w:p w:rsidR="00A435DF" w:rsidRDefault="00D74E73">
      <w:pPr>
        <w:pStyle w:val="a3"/>
        <w:tabs>
          <w:tab w:val="left" w:pos="2553"/>
          <w:tab w:val="left" w:pos="2692"/>
          <w:tab w:val="left" w:pos="2889"/>
          <w:tab w:val="left" w:pos="3552"/>
          <w:tab w:val="left" w:pos="4702"/>
          <w:tab w:val="left" w:pos="5186"/>
          <w:tab w:val="left" w:pos="6727"/>
          <w:tab w:val="left" w:pos="6987"/>
          <w:tab w:val="left" w:pos="8513"/>
          <w:tab w:val="left" w:pos="8761"/>
        </w:tabs>
        <w:spacing w:before="1"/>
        <w:ind w:right="719"/>
        <w:jc w:val="left"/>
      </w:pPr>
      <w:r>
        <w:t>использования</w:t>
      </w:r>
      <w:r>
        <w:rPr>
          <w:spacing w:val="-17"/>
        </w:rPr>
        <w:t xml:space="preserve"> </w:t>
      </w:r>
      <w:r>
        <w:t>разнообразных</w:t>
      </w:r>
      <w:r>
        <w:rPr>
          <w:spacing w:val="-15"/>
        </w:rPr>
        <w:t xml:space="preserve"> </w:t>
      </w:r>
      <w:r>
        <w:t>методов</w:t>
      </w:r>
      <w:r>
        <w:rPr>
          <w:spacing w:val="-19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форм</w:t>
      </w:r>
      <w:r>
        <w:rPr>
          <w:spacing w:val="-18"/>
        </w:rPr>
        <w:t xml:space="preserve"> </w:t>
      </w:r>
      <w:r>
        <w:t>оценки,</w:t>
      </w:r>
      <w:r>
        <w:rPr>
          <w:spacing w:val="-18"/>
        </w:rPr>
        <w:t xml:space="preserve"> </w:t>
      </w:r>
      <w:r>
        <w:t>взаимно</w:t>
      </w:r>
      <w:r>
        <w:rPr>
          <w:spacing w:val="-17"/>
        </w:rPr>
        <w:t xml:space="preserve"> </w:t>
      </w:r>
      <w:r>
        <w:t>дополняющих друг</w:t>
      </w:r>
      <w:r>
        <w:rPr>
          <w:spacing w:val="40"/>
        </w:rPr>
        <w:t xml:space="preserve"> </w:t>
      </w:r>
      <w:r>
        <w:t>друга:</w:t>
      </w:r>
      <w:r>
        <w:rPr>
          <w:spacing w:val="40"/>
        </w:rPr>
        <w:t xml:space="preserve"> </w:t>
      </w:r>
      <w:r>
        <w:t>стандартизированных</w:t>
      </w:r>
      <w:r>
        <w:rPr>
          <w:spacing w:val="40"/>
        </w:rPr>
        <w:t xml:space="preserve"> </w:t>
      </w:r>
      <w:r>
        <w:t>устных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письменных</w:t>
      </w:r>
      <w:r>
        <w:rPr>
          <w:spacing w:val="40"/>
        </w:rPr>
        <w:t xml:space="preserve"> </w:t>
      </w:r>
      <w:r>
        <w:t>работ,</w:t>
      </w:r>
      <w:r>
        <w:rPr>
          <w:spacing w:val="40"/>
        </w:rPr>
        <w:t xml:space="preserve"> </w:t>
      </w:r>
      <w:r>
        <w:t xml:space="preserve">проектов, практических (в том числе исследовательских) и творческих работ; </w:t>
      </w:r>
      <w:r>
        <w:rPr>
          <w:spacing w:val="-2"/>
        </w:rPr>
        <w:t>использования</w:t>
      </w:r>
      <w:r>
        <w:tab/>
      </w:r>
      <w:r>
        <w:tab/>
      </w:r>
      <w:r>
        <w:rPr>
          <w:spacing w:val="-4"/>
        </w:rPr>
        <w:t>форм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обеспечивающих</w:t>
      </w:r>
      <w:r>
        <w:tab/>
      </w:r>
      <w:r>
        <w:rPr>
          <w:spacing w:val="-2"/>
        </w:rPr>
        <w:t>возможность</w:t>
      </w:r>
      <w:r>
        <w:tab/>
      </w:r>
      <w:r>
        <w:rPr>
          <w:spacing w:val="-2"/>
        </w:rPr>
        <w:t>включения обучающихся</w:t>
      </w:r>
      <w:r>
        <w:tab/>
      </w:r>
      <w:r>
        <w:rPr>
          <w:spacing w:val="-10"/>
        </w:rPr>
        <w:t>в</w:t>
      </w:r>
      <w:r>
        <w:tab/>
      </w:r>
      <w:r>
        <w:tab/>
      </w:r>
      <w:r>
        <w:rPr>
          <w:spacing w:val="-2"/>
        </w:rPr>
        <w:t>самостоятельную</w:t>
      </w:r>
      <w:r>
        <w:tab/>
      </w:r>
      <w:r>
        <w:rPr>
          <w:spacing w:val="-2"/>
        </w:rPr>
        <w:t>оценочную</w:t>
      </w:r>
      <w:r>
        <w:tab/>
      </w:r>
      <w:r>
        <w:rPr>
          <w:spacing w:val="-2"/>
        </w:rPr>
        <w:t>деятельность</w:t>
      </w:r>
      <w:r>
        <w:tab/>
      </w:r>
      <w:r>
        <w:rPr>
          <w:spacing w:val="-2"/>
        </w:rPr>
        <w:t xml:space="preserve">(самоанализ, </w:t>
      </w:r>
      <w:r>
        <w:t xml:space="preserve">самооценка, </w:t>
      </w:r>
      <w:proofErr w:type="spellStart"/>
      <w:r>
        <w:t>взаимооценка</w:t>
      </w:r>
      <w:proofErr w:type="spellEnd"/>
      <w:r>
        <w:t>);</w:t>
      </w:r>
    </w:p>
    <w:p w:rsidR="00A435DF" w:rsidRDefault="00D74E73">
      <w:pPr>
        <w:pStyle w:val="a3"/>
        <w:spacing w:before="1"/>
        <w:jc w:val="left"/>
      </w:pPr>
      <w:r>
        <w:t>использования</w:t>
      </w:r>
      <w:r>
        <w:rPr>
          <w:spacing w:val="34"/>
        </w:rPr>
        <w:t xml:space="preserve"> </w:t>
      </w:r>
      <w:r>
        <w:t>мониторинга</w:t>
      </w:r>
      <w:r>
        <w:rPr>
          <w:spacing w:val="34"/>
        </w:rPr>
        <w:t xml:space="preserve"> </w:t>
      </w:r>
      <w:r>
        <w:t>динамических</w:t>
      </w:r>
      <w:r>
        <w:rPr>
          <w:spacing w:val="40"/>
        </w:rPr>
        <w:t xml:space="preserve"> </w:t>
      </w:r>
      <w:r>
        <w:t>показателей</w:t>
      </w:r>
      <w:r>
        <w:rPr>
          <w:spacing w:val="34"/>
        </w:rPr>
        <w:t xml:space="preserve"> </w:t>
      </w:r>
      <w:r>
        <w:t>освоения</w:t>
      </w:r>
      <w:r>
        <w:rPr>
          <w:spacing w:val="36"/>
        </w:rPr>
        <w:t xml:space="preserve"> </w:t>
      </w:r>
      <w:r>
        <w:t>умений</w:t>
      </w:r>
      <w:r>
        <w:rPr>
          <w:spacing w:val="37"/>
        </w:rPr>
        <w:t xml:space="preserve"> </w:t>
      </w:r>
      <w:r>
        <w:rPr>
          <w:spacing w:val="-10"/>
        </w:rPr>
        <w:t>и</w:t>
      </w:r>
    </w:p>
    <w:p w:rsidR="00A435DF" w:rsidRDefault="00A435DF">
      <w:pPr>
        <w:pStyle w:val="a3"/>
        <w:jc w:val="left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 w:line="242" w:lineRule="auto"/>
        <w:ind w:left="724" w:right="694"/>
      </w:pPr>
      <w:r>
        <w:lastRenderedPageBreak/>
        <w:t>знаний, в том числе формируемых с использованием информационно-коммуникационных (цифровых) технологий.</w:t>
      </w:r>
    </w:p>
    <w:p w:rsidR="00A435DF" w:rsidRDefault="00D74E73">
      <w:pPr>
        <w:pStyle w:val="a3"/>
        <w:ind w:left="724" w:right="694" w:firstLine="693"/>
      </w:pPr>
      <w:r>
        <w:rPr>
          <w:b/>
        </w:rPr>
        <w:t>График</w:t>
      </w:r>
      <w:r>
        <w:rPr>
          <w:b/>
          <w:spacing w:val="-5"/>
        </w:rPr>
        <w:t xml:space="preserve"> </w:t>
      </w:r>
      <w:proofErr w:type="gramStart"/>
      <w:r>
        <w:rPr>
          <w:b/>
        </w:rPr>
        <w:t>мероприятий</w:t>
      </w:r>
      <w:proofErr w:type="gramEnd"/>
      <w:r>
        <w:rPr>
          <w:b/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оценке</w:t>
      </w:r>
      <w:r>
        <w:rPr>
          <w:spacing w:val="-4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достижений</w:t>
      </w:r>
      <w:r>
        <w:rPr>
          <w:spacing w:val="-4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1-4 классов утверждается ежегодно на конкретный учебный год.</w:t>
      </w:r>
    </w:p>
    <w:p w:rsidR="00A435DF" w:rsidRDefault="00D74E73">
      <w:pPr>
        <w:pStyle w:val="a3"/>
        <w:ind w:left="724" w:right="710" w:firstLine="693"/>
      </w:pPr>
      <w:r>
        <w:t>Целью оценки личностных достижений обучающихся является получение общего представления о воспитательной деятельности образовательной организац</w:t>
      </w:r>
      <w:proofErr w:type="gramStart"/>
      <w:r>
        <w:t>ии и ее</w:t>
      </w:r>
      <w:proofErr w:type="gramEnd"/>
      <w:r>
        <w:t xml:space="preserve"> влиянии на коллектив обучающихся.</w:t>
      </w:r>
    </w:p>
    <w:p w:rsidR="00A435DF" w:rsidRDefault="00D74E73">
      <w:pPr>
        <w:pStyle w:val="a3"/>
        <w:ind w:left="724" w:right="695" w:hanging="15"/>
      </w:pPr>
      <w:proofErr w:type="gramStart"/>
      <w:r>
        <w:t>При</w:t>
      </w:r>
      <w:r>
        <w:rPr>
          <w:spacing w:val="-15"/>
        </w:rPr>
        <w:t xml:space="preserve"> </w:t>
      </w:r>
      <w:r>
        <w:t>оценке</w:t>
      </w:r>
      <w:r>
        <w:rPr>
          <w:spacing w:val="-12"/>
        </w:rPr>
        <w:t xml:space="preserve"> </w:t>
      </w:r>
      <w:r>
        <w:t>личностных</w:t>
      </w:r>
      <w:r>
        <w:rPr>
          <w:spacing w:val="-13"/>
        </w:rPr>
        <w:t xml:space="preserve"> </w:t>
      </w:r>
      <w:r>
        <w:t>результатов</w:t>
      </w:r>
      <w:r>
        <w:rPr>
          <w:spacing w:val="-12"/>
        </w:rPr>
        <w:t xml:space="preserve"> </w:t>
      </w:r>
      <w:r>
        <w:t>соблюдаются</w:t>
      </w:r>
      <w:r>
        <w:rPr>
          <w:spacing w:val="-12"/>
        </w:rPr>
        <w:t xml:space="preserve"> </w:t>
      </w:r>
      <w:r>
        <w:t>этические</w:t>
      </w:r>
      <w:r>
        <w:rPr>
          <w:spacing w:val="-17"/>
        </w:rPr>
        <w:t xml:space="preserve"> </w:t>
      </w:r>
      <w:r>
        <w:t>нормы</w:t>
      </w:r>
      <w:r>
        <w:rPr>
          <w:spacing w:val="-14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 xml:space="preserve">правила </w:t>
      </w:r>
      <w:r>
        <w:rPr>
          <w:spacing w:val="-2"/>
        </w:rPr>
        <w:t>взаимодействия</w:t>
      </w:r>
      <w:r>
        <w:rPr>
          <w:spacing w:val="-8"/>
        </w:rPr>
        <w:t xml:space="preserve"> </w:t>
      </w:r>
      <w:r>
        <w:rPr>
          <w:spacing w:val="-2"/>
        </w:rPr>
        <w:t>с</w:t>
      </w:r>
      <w:r>
        <w:rPr>
          <w:spacing w:val="-5"/>
        </w:rPr>
        <w:t xml:space="preserve"> </w:t>
      </w:r>
      <w:r>
        <w:rPr>
          <w:spacing w:val="-2"/>
        </w:rPr>
        <w:t>обучающимся</w:t>
      </w:r>
      <w:r>
        <w:rPr>
          <w:spacing w:val="-5"/>
        </w:rPr>
        <w:t xml:space="preserve"> </w:t>
      </w:r>
      <w:r>
        <w:rPr>
          <w:spacing w:val="-2"/>
        </w:rPr>
        <w:t>с</w:t>
      </w:r>
      <w:r>
        <w:rPr>
          <w:spacing w:val="-5"/>
        </w:rPr>
        <w:t xml:space="preserve"> </w:t>
      </w:r>
      <w:r>
        <w:rPr>
          <w:spacing w:val="-2"/>
        </w:rPr>
        <w:t>учетом</w:t>
      </w:r>
      <w:r>
        <w:rPr>
          <w:spacing w:val="-5"/>
        </w:rPr>
        <w:t xml:space="preserve"> </w:t>
      </w:r>
      <w:r>
        <w:rPr>
          <w:spacing w:val="-2"/>
        </w:rPr>
        <w:t>его</w:t>
      </w:r>
      <w:r>
        <w:rPr>
          <w:spacing w:val="-6"/>
        </w:rPr>
        <w:t xml:space="preserve"> </w:t>
      </w:r>
      <w:r>
        <w:rPr>
          <w:spacing w:val="-2"/>
        </w:rPr>
        <w:t xml:space="preserve">индивидуально-психологических </w:t>
      </w:r>
      <w:r>
        <w:t>особенностей развития.</w:t>
      </w:r>
      <w:proofErr w:type="gramEnd"/>
    </w:p>
    <w:p w:rsidR="00A435DF" w:rsidRDefault="00D74E73">
      <w:pPr>
        <w:ind w:left="724" w:right="706" w:firstLine="693"/>
        <w:jc w:val="both"/>
        <w:rPr>
          <w:sz w:val="28"/>
        </w:rPr>
      </w:pPr>
      <w:r>
        <w:rPr>
          <w:b/>
          <w:sz w:val="28"/>
        </w:rPr>
        <w:t xml:space="preserve">Личностные достижения </w:t>
      </w:r>
      <w:r>
        <w:rPr>
          <w:sz w:val="28"/>
        </w:rPr>
        <w:t>обучающихся, освоивших ООП НОО включает две группы результатов:</w:t>
      </w:r>
    </w:p>
    <w:p w:rsidR="00A435DF" w:rsidRDefault="00D74E73">
      <w:pPr>
        <w:pStyle w:val="a5"/>
        <w:numPr>
          <w:ilvl w:val="0"/>
          <w:numId w:val="46"/>
        </w:numPr>
        <w:tabs>
          <w:tab w:val="left" w:pos="1013"/>
        </w:tabs>
        <w:ind w:right="1278" w:firstLine="0"/>
        <w:rPr>
          <w:sz w:val="28"/>
        </w:rPr>
      </w:pPr>
      <w:r>
        <w:rPr>
          <w:sz w:val="28"/>
        </w:rPr>
        <w:t>основы</w:t>
      </w:r>
      <w:r>
        <w:rPr>
          <w:spacing w:val="-1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3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11"/>
          <w:sz w:val="28"/>
        </w:rPr>
        <w:t xml:space="preserve"> </w:t>
      </w:r>
      <w:r>
        <w:rPr>
          <w:sz w:val="28"/>
        </w:rPr>
        <w:t>идентичности,</w:t>
      </w:r>
      <w:r>
        <w:rPr>
          <w:spacing w:val="-14"/>
          <w:sz w:val="28"/>
        </w:rPr>
        <w:t xml:space="preserve"> </w:t>
      </w:r>
      <w:r>
        <w:rPr>
          <w:sz w:val="28"/>
        </w:rPr>
        <w:t>ценностные</w:t>
      </w:r>
      <w:r>
        <w:rPr>
          <w:spacing w:val="-13"/>
          <w:sz w:val="28"/>
        </w:rPr>
        <w:t xml:space="preserve"> </w:t>
      </w:r>
      <w:r>
        <w:rPr>
          <w:sz w:val="28"/>
        </w:rPr>
        <w:t>установки и социально значимые качества личности;</w:t>
      </w:r>
    </w:p>
    <w:p w:rsidR="00A435DF" w:rsidRDefault="00D74E73">
      <w:pPr>
        <w:pStyle w:val="a5"/>
        <w:numPr>
          <w:ilvl w:val="0"/>
          <w:numId w:val="46"/>
        </w:numPr>
        <w:tabs>
          <w:tab w:val="left" w:pos="1013"/>
        </w:tabs>
        <w:spacing w:line="242" w:lineRule="auto"/>
        <w:ind w:right="1936" w:firstLine="0"/>
        <w:rPr>
          <w:sz w:val="28"/>
        </w:rPr>
      </w:pPr>
      <w:r>
        <w:rPr>
          <w:sz w:val="28"/>
        </w:rPr>
        <w:t>готовность</w:t>
      </w:r>
      <w:r>
        <w:rPr>
          <w:spacing w:val="-17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-16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саморазвитию,</w:t>
      </w:r>
      <w:r>
        <w:rPr>
          <w:spacing w:val="-16"/>
          <w:sz w:val="28"/>
        </w:rPr>
        <w:t xml:space="preserve"> </w:t>
      </w:r>
      <w:r>
        <w:rPr>
          <w:sz w:val="28"/>
        </w:rPr>
        <w:t>мотивация</w:t>
      </w:r>
      <w:r>
        <w:rPr>
          <w:spacing w:val="-15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познанию и обучению,</w:t>
      </w:r>
      <w:r>
        <w:rPr>
          <w:spacing w:val="-1"/>
          <w:sz w:val="28"/>
        </w:rPr>
        <w:t xml:space="preserve"> </w:t>
      </w:r>
      <w:r>
        <w:rPr>
          <w:sz w:val="28"/>
        </w:rPr>
        <w:t>активное участие в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 значимой деятельности.</w:t>
      </w:r>
    </w:p>
    <w:p w:rsidR="00A435DF" w:rsidRDefault="00D74E73">
      <w:pPr>
        <w:pStyle w:val="a3"/>
        <w:ind w:left="724" w:right="704" w:firstLine="693"/>
      </w:pPr>
      <w:r>
        <w:t>Учитывая особенности этих групп личностных результатов, осуществляется только оценка качеств, входящих во вторую группу: наличие и характеристика мотива познания и учения, наличие умений принимать и удерживать учебную задачу, планировать учебные действия, осуществлять самоконтроль и самооценку. Диагностические задания, устанавливающие уровень</w:t>
      </w:r>
      <w:r>
        <w:rPr>
          <w:spacing w:val="-6"/>
        </w:rPr>
        <w:t xml:space="preserve"> </w:t>
      </w:r>
      <w:r>
        <w:t>этих</w:t>
      </w:r>
      <w:r>
        <w:rPr>
          <w:spacing w:val="-2"/>
        </w:rPr>
        <w:t xml:space="preserve"> </w:t>
      </w:r>
      <w:r>
        <w:t>качеств,</w:t>
      </w:r>
      <w:r>
        <w:rPr>
          <w:spacing w:val="-7"/>
        </w:rPr>
        <w:t xml:space="preserve"> </w:t>
      </w:r>
      <w:r>
        <w:t>интегрируются</w:t>
      </w:r>
      <w:r>
        <w:rPr>
          <w:spacing w:val="-2"/>
        </w:rPr>
        <w:t xml:space="preserve"> </w:t>
      </w:r>
      <w:r>
        <w:t>с заданиями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оценке</w:t>
      </w:r>
      <w:r>
        <w:rPr>
          <w:spacing w:val="-6"/>
        </w:rPr>
        <w:t xml:space="preserve"> </w:t>
      </w:r>
      <w:proofErr w:type="spellStart"/>
      <w:r>
        <w:t>метапредметных</w:t>
      </w:r>
      <w:proofErr w:type="spellEnd"/>
      <w:r>
        <w:t xml:space="preserve"> регулятивных универсальных учебных действий.</w:t>
      </w:r>
    </w:p>
    <w:p w:rsidR="00A435DF" w:rsidRDefault="00D74E73">
      <w:pPr>
        <w:pStyle w:val="a3"/>
        <w:ind w:left="724" w:right="696" w:firstLine="693"/>
      </w:pPr>
      <w:r>
        <w:rPr>
          <w:b/>
        </w:rPr>
        <w:t xml:space="preserve">Оценка </w:t>
      </w:r>
      <w:proofErr w:type="spellStart"/>
      <w:r>
        <w:rPr>
          <w:b/>
        </w:rPr>
        <w:t>метапредметных</w:t>
      </w:r>
      <w:proofErr w:type="spellEnd"/>
      <w:r>
        <w:rPr>
          <w:b/>
        </w:rPr>
        <w:t xml:space="preserve"> результатов </w:t>
      </w:r>
      <w:r>
        <w:t xml:space="preserve">представляет собой оценку </w:t>
      </w:r>
      <w:r>
        <w:rPr>
          <w:spacing w:val="-2"/>
        </w:rPr>
        <w:t>достижения</w:t>
      </w:r>
      <w:r>
        <w:rPr>
          <w:spacing w:val="-10"/>
        </w:rPr>
        <w:t xml:space="preserve"> </w:t>
      </w:r>
      <w:r>
        <w:rPr>
          <w:spacing w:val="-2"/>
        </w:rPr>
        <w:t>планируемых</w:t>
      </w:r>
      <w:r>
        <w:rPr>
          <w:spacing w:val="-6"/>
        </w:rPr>
        <w:t xml:space="preserve"> </w:t>
      </w:r>
      <w:r>
        <w:rPr>
          <w:spacing w:val="-2"/>
        </w:rPr>
        <w:t>результатов</w:t>
      </w:r>
      <w:r>
        <w:rPr>
          <w:spacing w:val="-6"/>
        </w:rPr>
        <w:t xml:space="preserve"> </w:t>
      </w:r>
      <w:r>
        <w:rPr>
          <w:spacing w:val="-2"/>
        </w:rPr>
        <w:t>освоения</w:t>
      </w:r>
      <w:r>
        <w:rPr>
          <w:spacing w:val="-8"/>
        </w:rPr>
        <w:t xml:space="preserve"> </w:t>
      </w:r>
      <w:r>
        <w:rPr>
          <w:spacing w:val="-2"/>
        </w:rPr>
        <w:t>ООП</w:t>
      </w:r>
      <w:r>
        <w:rPr>
          <w:spacing w:val="-6"/>
        </w:rPr>
        <w:t xml:space="preserve"> </w:t>
      </w:r>
      <w:r>
        <w:rPr>
          <w:spacing w:val="-2"/>
        </w:rPr>
        <w:t>НОО,</w:t>
      </w:r>
      <w:r>
        <w:rPr>
          <w:spacing w:val="-6"/>
        </w:rPr>
        <w:t xml:space="preserve"> </w:t>
      </w:r>
      <w:r>
        <w:rPr>
          <w:spacing w:val="-2"/>
        </w:rPr>
        <w:t>которые</w:t>
      </w:r>
      <w:r>
        <w:rPr>
          <w:spacing w:val="-10"/>
        </w:rPr>
        <w:t xml:space="preserve"> </w:t>
      </w:r>
      <w:r>
        <w:rPr>
          <w:spacing w:val="-2"/>
        </w:rPr>
        <w:t xml:space="preserve">отражают </w:t>
      </w:r>
      <w:r>
        <w:t xml:space="preserve">совокупность познавательных, коммуникативных и регулятивных универсальных учебных действий. Формирование </w:t>
      </w:r>
      <w:proofErr w:type="spellStart"/>
      <w:r>
        <w:t>метапредметных</w:t>
      </w:r>
      <w:proofErr w:type="spellEnd"/>
      <w:r>
        <w:t xml:space="preserve"> результатов обеспечивается комплексом освоения программ учебных предметов и внеурочной деятельности.</w:t>
      </w:r>
    </w:p>
    <w:p w:rsidR="00A435DF" w:rsidRDefault="00D74E73">
      <w:pPr>
        <w:pStyle w:val="a3"/>
        <w:spacing w:line="242" w:lineRule="auto"/>
        <w:ind w:left="724" w:right="715" w:firstLine="693"/>
      </w:pPr>
      <w:r>
        <w:t xml:space="preserve">Оценка </w:t>
      </w:r>
      <w:proofErr w:type="spellStart"/>
      <w:r>
        <w:t>метапредметных</w:t>
      </w:r>
      <w:proofErr w:type="spellEnd"/>
      <w:r>
        <w:t xml:space="preserve"> результатов проводится с целью определения </w:t>
      </w:r>
      <w:proofErr w:type="spellStart"/>
      <w:r>
        <w:rPr>
          <w:spacing w:val="-2"/>
        </w:rPr>
        <w:t>сформированности</w:t>
      </w:r>
      <w:proofErr w:type="spellEnd"/>
      <w:r>
        <w:rPr>
          <w:spacing w:val="-2"/>
        </w:rPr>
        <w:t>:</w:t>
      </w:r>
    </w:p>
    <w:p w:rsidR="00A435DF" w:rsidRDefault="00D74E73">
      <w:pPr>
        <w:pStyle w:val="a3"/>
        <w:ind w:right="3658"/>
        <w:jc w:val="left"/>
      </w:pPr>
      <w:r>
        <w:t>универсальных учебных познавательных действий; универсальных</w:t>
      </w:r>
      <w:r>
        <w:rPr>
          <w:spacing w:val="-18"/>
        </w:rPr>
        <w:t xml:space="preserve"> </w:t>
      </w:r>
      <w:r>
        <w:t>учебных</w:t>
      </w:r>
      <w:r>
        <w:rPr>
          <w:spacing w:val="-17"/>
        </w:rPr>
        <w:t xml:space="preserve"> </w:t>
      </w:r>
      <w:r>
        <w:t>коммуникативных</w:t>
      </w:r>
      <w:r>
        <w:rPr>
          <w:spacing w:val="-18"/>
        </w:rPr>
        <w:t xml:space="preserve"> </w:t>
      </w:r>
      <w:r>
        <w:t>действий; универсальных учебных регулятивных действий.</w:t>
      </w:r>
    </w:p>
    <w:p w:rsidR="00A435DF" w:rsidRDefault="00D74E73">
      <w:pPr>
        <w:pStyle w:val="a3"/>
        <w:ind w:left="724" w:right="716" w:firstLine="693"/>
      </w:pPr>
      <w:r>
        <w:t xml:space="preserve">Овладение универсальными учебными познавательными действиями предполагает формирование и оценку у обучающихся следующих групп </w:t>
      </w:r>
      <w:r>
        <w:rPr>
          <w:spacing w:val="-2"/>
        </w:rPr>
        <w:t>умений:</w:t>
      </w:r>
    </w:p>
    <w:p w:rsidR="00A435DF" w:rsidRDefault="00D74E73">
      <w:pPr>
        <w:pStyle w:val="a5"/>
        <w:numPr>
          <w:ilvl w:val="0"/>
          <w:numId w:val="45"/>
        </w:numPr>
        <w:tabs>
          <w:tab w:val="left" w:pos="1013"/>
        </w:tabs>
        <w:spacing w:line="321" w:lineRule="exact"/>
        <w:ind w:left="1013" w:hanging="303"/>
        <w:rPr>
          <w:sz w:val="28"/>
        </w:rPr>
      </w:pPr>
      <w:r>
        <w:rPr>
          <w:sz w:val="28"/>
        </w:rPr>
        <w:t>базовые</w:t>
      </w:r>
      <w:r>
        <w:rPr>
          <w:spacing w:val="-13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A435DF" w:rsidRDefault="00D74E73">
      <w:pPr>
        <w:pStyle w:val="a3"/>
        <w:ind w:left="724" w:hanging="15"/>
        <w:jc w:val="left"/>
      </w:pPr>
      <w:r>
        <w:t>сравнивать</w:t>
      </w:r>
      <w:r>
        <w:rPr>
          <w:spacing w:val="-9"/>
        </w:rPr>
        <w:t xml:space="preserve"> </w:t>
      </w:r>
      <w:r>
        <w:t>объекты,</w:t>
      </w:r>
      <w:r>
        <w:rPr>
          <w:spacing w:val="-5"/>
        </w:rPr>
        <w:t xml:space="preserve"> </w:t>
      </w:r>
      <w:r>
        <w:t>устанавливать</w:t>
      </w:r>
      <w:r>
        <w:rPr>
          <w:spacing w:val="-6"/>
        </w:rPr>
        <w:t xml:space="preserve"> </w:t>
      </w:r>
      <w:r>
        <w:t>основания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сравнения,</w:t>
      </w:r>
      <w:r>
        <w:rPr>
          <w:spacing w:val="-4"/>
        </w:rPr>
        <w:t xml:space="preserve"> </w:t>
      </w:r>
      <w:r>
        <w:t xml:space="preserve">устанавливать </w:t>
      </w:r>
      <w:r>
        <w:rPr>
          <w:spacing w:val="-2"/>
        </w:rPr>
        <w:t>аналогии;</w:t>
      </w:r>
    </w:p>
    <w:p w:rsidR="00A435DF" w:rsidRDefault="00D74E73">
      <w:pPr>
        <w:pStyle w:val="a3"/>
        <w:spacing w:line="319" w:lineRule="exact"/>
        <w:jc w:val="left"/>
      </w:pPr>
      <w:r>
        <w:rPr>
          <w:spacing w:val="-2"/>
        </w:rPr>
        <w:t>объединять</w:t>
      </w:r>
      <w:r>
        <w:rPr>
          <w:spacing w:val="-11"/>
        </w:rPr>
        <w:t xml:space="preserve"> </w:t>
      </w:r>
      <w:r>
        <w:rPr>
          <w:spacing w:val="-2"/>
        </w:rPr>
        <w:t>части</w:t>
      </w:r>
      <w:r>
        <w:rPr>
          <w:spacing w:val="-5"/>
        </w:rPr>
        <w:t xml:space="preserve"> </w:t>
      </w:r>
      <w:r>
        <w:rPr>
          <w:spacing w:val="-2"/>
        </w:rPr>
        <w:t>объекта</w:t>
      </w:r>
      <w:r>
        <w:rPr>
          <w:spacing w:val="-3"/>
        </w:rPr>
        <w:t xml:space="preserve"> </w:t>
      </w:r>
      <w:r>
        <w:rPr>
          <w:spacing w:val="-2"/>
        </w:rPr>
        <w:t>(объекты)</w:t>
      </w:r>
      <w:r>
        <w:rPr>
          <w:spacing w:val="-5"/>
        </w:rPr>
        <w:t xml:space="preserve"> </w:t>
      </w:r>
      <w:r>
        <w:rPr>
          <w:spacing w:val="-2"/>
        </w:rPr>
        <w:t>по</w:t>
      </w:r>
      <w:r>
        <w:rPr>
          <w:spacing w:val="-6"/>
        </w:rPr>
        <w:t xml:space="preserve"> </w:t>
      </w:r>
      <w:r>
        <w:rPr>
          <w:spacing w:val="-2"/>
        </w:rPr>
        <w:t>определённому признаку;</w:t>
      </w:r>
    </w:p>
    <w:p w:rsidR="00A435DF" w:rsidRDefault="00A435DF">
      <w:pPr>
        <w:pStyle w:val="a3"/>
        <w:spacing w:line="319" w:lineRule="exact"/>
        <w:jc w:val="left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 w:line="242" w:lineRule="auto"/>
        <w:ind w:left="724" w:right="713" w:hanging="15"/>
      </w:pPr>
      <w:r>
        <w:lastRenderedPageBreak/>
        <w:t>определять существенный признак для классификации, классифицировать предложенные объекты;</w:t>
      </w:r>
    </w:p>
    <w:p w:rsidR="00A435DF" w:rsidRDefault="00D74E73">
      <w:pPr>
        <w:pStyle w:val="a3"/>
        <w:spacing w:before="1"/>
        <w:ind w:right="708"/>
      </w:pPr>
      <w:r>
        <w:t>находить</w:t>
      </w:r>
      <w:r>
        <w:rPr>
          <w:spacing w:val="-5"/>
        </w:rPr>
        <w:t xml:space="preserve"> </w:t>
      </w:r>
      <w:r>
        <w:t>закономерности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противоречия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рассматриваемых</w:t>
      </w:r>
      <w:r>
        <w:rPr>
          <w:spacing w:val="-4"/>
        </w:rPr>
        <w:t xml:space="preserve"> </w:t>
      </w:r>
      <w:r>
        <w:t>фактах,</w:t>
      </w:r>
      <w:r>
        <w:rPr>
          <w:spacing w:val="-5"/>
        </w:rPr>
        <w:t xml:space="preserve"> </w:t>
      </w:r>
      <w:r>
        <w:t xml:space="preserve">данных и наблюдениях на основе предложенного педагогическим работником </w:t>
      </w:r>
      <w:r>
        <w:rPr>
          <w:spacing w:val="-2"/>
        </w:rPr>
        <w:t>алгоритма;</w:t>
      </w:r>
    </w:p>
    <w:p w:rsidR="00A435DF" w:rsidRDefault="00D74E73">
      <w:pPr>
        <w:pStyle w:val="a3"/>
        <w:ind w:left="724" w:right="700" w:hanging="15"/>
      </w:pPr>
      <w:r>
        <w:t>выявлять</w:t>
      </w:r>
      <w:r>
        <w:rPr>
          <w:spacing w:val="-18"/>
        </w:rPr>
        <w:t xml:space="preserve"> </w:t>
      </w:r>
      <w:r>
        <w:t>недостаток</w:t>
      </w:r>
      <w:r>
        <w:rPr>
          <w:spacing w:val="-17"/>
        </w:rPr>
        <w:t xml:space="preserve"> </w:t>
      </w:r>
      <w:r>
        <w:t>информации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решения</w:t>
      </w:r>
      <w:r>
        <w:rPr>
          <w:spacing w:val="-18"/>
        </w:rPr>
        <w:t xml:space="preserve"> </w:t>
      </w:r>
      <w:r>
        <w:t>учебной</w:t>
      </w:r>
      <w:r>
        <w:rPr>
          <w:spacing w:val="-17"/>
        </w:rPr>
        <w:t xml:space="preserve"> </w:t>
      </w:r>
      <w:r>
        <w:t>(практической)</w:t>
      </w:r>
      <w:r>
        <w:rPr>
          <w:spacing w:val="-18"/>
        </w:rPr>
        <w:t xml:space="preserve"> </w:t>
      </w:r>
      <w:r>
        <w:t>задачи на основе предложенного алгоритма;</w:t>
      </w:r>
    </w:p>
    <w:p w:rsidR="00A435DF" w:rsidRDefault="00D74E73">
      <w:pPr>
        <w:pStyle w:val="a3"/>
        <w:ind w:left="724" w:right="708" w:hanging="15"/>
      </w:pPr>
      <w:r>
        <w:t>устанавливать причинно-следственные связи в ситуациях, поддающихся непосредственному наблюдению или знакомых по опыту, делать выводы;</w:t>
      </w:r>
    </w:p>
    <w:p w:rsidR="00A435DF" w:rsidRDefault="00D74E73">
      <w:pPr>
        <w:pStyle w:val="a5"/>
        <w:numPr>
          <w:ilvl w:val="0"/>
          <w:numId w:val="45"/>
        </w:numPr>
        <w:tabs>
          <w:tab w:val="left" w:pos="1013"/>
        </w:tabs>
        <w:spacing w:line="316" w:lineRule="exact"/>
        <w:ind w:left="1013" w:hanging="303"/>
        <w:jc w:val="both"/>
        <w:rPr>
          <w:sz w:val="28"/>
        </w:rPr>
      </w:pPr>
      <w:r>
        <w:rPr>
          <w:spacing w:val="-2"/>
          <w:sz w:val="28"/>
        </w:rPr>
        <w:t>базовые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исследовательские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A435DF" w:rsidRDefault="00D74E73">
      <w:pPr>
        <w:pStyle w:val="a3"/>
        <w:spacing w:before="5"/>
        <w:ind w:left="724" w:right="712" w:hanging="15"/>
      </w:pPr>
      <w: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A435DF" w:rsidRDefault="00D74E73">
      <w:pPr>
        <w:pStyle w:val="a3"/>
        <w:spacing w:line="242" w:lineRule="auto"/>
        <w:ind w:left="724" w:right="709" w:hanging="15"/>
      </w:pPr>
      <w:r>
        <w:t>с помощью педагогического работника формулировать цель, планировать изменения объекта, ситуации;</w:t>
      </w:r>
    </w:p>
    <w:p w:rsidR="00A435DF" w:rsidRDefault="00D74E73">
      <w:pPr>
        <w:pStyle w:val="a3"/>
        <w:spacing w:line="242" w:lineRule="auto"/>
        <w:ind w:left="724" w:right="714" w:hanging="15"/>
      </w:pPr>
      <w:r>
        <w:t xml:space="preserve">сравнивать несколько вариантов решения задачи, выбирать наиболее </w:t>
      </w:r>
      <w:proofErr w:type="gramStart"/>
      <w:r>
        <w:t>подходящий</w:t>
      </w:r>
      <w:proofErr w:type="gramEnd"/>
      <w:r>
        <w:t xml:space="preserve"> (на основе предложенных критериев);</w:t>
      </w:r>
    </w:p>
    <w:p w:rsidR="00A435DF" w:rsidRDefault="00D74E73">
      <w:pPr>
        <w:pStyle w:val="a3"/>
        <w:ind w:left="724" w:right="707" w:hanging="15"/>
      </w:pPr>
      <w:r>
        <w:t>проводить по предложенному плану опыт, несложное исследование по установлению особенностей объекта изучения и связей между объектами (часть — целое, причина — следствие);</w:t>
      </w:r>
    </w:p>
    <w:p w:rsidR="00A435DF" w:rsidRDefault="00D74E73">
      <w:pPr>
        <w:pStyle w:val="a3"/>
        <w:ind w:left="724" w:right="715" w:hanging="15"/>
      </w:pPr>
      <w:r>
        <w:t>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</w:t>
      </w:r>
    </w:p>
    <w:p w:rsidR="00A435DF" w:rsidRDefault="00D74E73">
      <w:pPr>
        <w:pStyle w:val="a3"/>
        <w:ind w:right="1111"/>
      </w:pPr>
      <w:r>
        <w:t>прогнозировать</w:t>
      </w:r>
      <w:r>
        <w:rPr>
          <w:spacing w:val="-4"/>
        </w:rPr>
        <w:t xml:space="preserve"> </w:t>
      </w:r>
      <w:r>
        <w:t>возможное</w:t>
      </w:r>
      <w:r>
        <w:rPr>
          <w:spacing w:val="-7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процессов,</w:t>
      </w:r>
      <w:r>
        <w:rPr>
          <w:spacing w:val="-5"/>
        </w:rPr>
        <w:t xml:space="preserve"> </w:t>
      </w:r>
      <w:r>
        <w:t>событий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последствия в аналогичных или сходных ситуациях;</w:t>
      </w:r>
    </w:p>
    <w:p w:rsidR="00A435DF" w:rsidRDefault="00D74E73">
      <w:pPr>
        <w:pStyle w:val="a5"/>
        <w:numPr>
          <w:ilvl w:val="0"/>
          <w:numId w:val="45"/>
        </w:numPr>
        <w:tabs>
          <w:tab w:val="left" w:pos="1013"/>
        </w:tabs>
        <w:spacing w:line="316" w:lineRule="exact"/>
        <w:ind w:left="1013" w:hanging="303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информацией:</w:t>
      </w:r>
    </w:p>
    <w:p w:rsidR="00A435DF" w:rsidRDefault="00D74E73">
      <w:pPr>
        <w:pStyle w:val="a3"/>
        <w:spacing w:line="322" w:lineRule="exact"/>
      </w:pPr>
      <w:r>
        <w:rPr>
          <w:spacing w:val="-2"/>
        </w:rPr>
        <w:t>выбирать</w:t>
      </w:r>
      <w:r>
        <w:rPr>
          <w:spacing w:val="-6"/>
        </w:rPr>
        <w:t xml:space="preserve"> </w:t>
      </w:r>
      <w:r>
        <w:rPr>
          <w:spacing w:val="-2"/>
        </w:rPr>
        <w:t>источник</w:t>
      </w:r>
      <w:r>
        <w:rPr>
          <w:spacing w:val="-8"/>
        </w:rPr>
        <w:t xml:space="preserve"> </w:t>
      </w:r>
      <w:r>
        <w:rPr>
          <w:spacing w:val="-2"/>
        </w:rPr>
        <w:t>получения информации;</w:t>
      </w:r>
    </w:p>
    <w:p w:rsidR="00A435DF" w:rsidRDefault="00D74E73">
      <w:pPr>
        <w:pStyle w:val="a3"/>
        <w:ind w:left="724" w:right="714" w:hanging="15"/>
      </w:pPr>
      <w:r>
        <w:t>согласно заданному алгоритму находить в предложенном источнике информацию, представленную в явном виде;</w:t>
      </w:r>
    </w:p>
    <w:p w:rsidR="00A435DF" w:rsidRDefault="00D74E73">
      <w:pPr>
        <w:pStyle w:val="a3"/>
        <w:ind w:left="724" w:right="707" w:hanging="15"/>
      </w:pPr>
      <w:r>
        <w:t>распознавать</w:t>
      </w:r>
      <w:r>
        <w:rPr>
          <w:spacing w:val="-18"/>
        </w:rPr>
        <w:t xml:space="preserve"> </w:t>
      </w:r>
      <w:r>
        <w:t>достоверную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недостоверную</w:t>
      </w:r>
      <w:r>
        <w:rPr>
          <w:spacing w:val="-17"/>
        </w:rPr>
        <w:t xml:space="preserve"> </w:t>
      </w:r>
      <w:r>
        <w:t>информацию</w:t>
      </w:r>
      <w:r>
        <w:rPr>
          <w:spacing w:val="-18"/>
        </w:rPr>
        <w:t xml:space="preserve"> </w:t>
      </w:r>
      <w:r>
        <w:t>самостоятельно</w:t>
      </w:r>
      <w:r>
        <w:rPr>
          <w:spacing w:val="-17"/>
        </w:rPr>
        <w:t xml:space="preserve"> </w:t>
      </w:r>
      <w:r>
        <w:t xml:space="preserve">или на основании предложенного педагогическим работником способа её </w:t>
      </w:r>
      <w:r>
        <w:rPr>
          <w:spacing w:val="-2"/>
        </w:rPr>
        <w:t>проверки;</w:t>
      </w:r>
    </w:p>
    <w:p w:rsidR="00A435DF" w:rsidRDefault="00D74E73">
      <w:pPr>
        <w:pStyle w:val="a3"/>
        <w:ind w:left="724" w:right="694" w:hanging="15"/>
      </w:pPr>
      <w: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информационно-</w:t>
      </w:r>
      <w:proofErr w:type="spellStart"/>
      <w:r>
        <w:t>телекомуникационной</w:t>
      </w:r>
      <w:proofErr w:type="spellEnd"/>
      <w:r>
        <w:t xml:space="preserve"> сети «Интернет»;</w:t>
      </w:r>
    </w:p>
    <w:p w:rsidR="00A435DF" w:rsidRDefault="00D74E73">
      <w:pPr>
        <w:pStyle w:val="a3"/>
        <w:spacing w:line="242" w:lineRule="auto"/>
        <w:ind w:left="724" w:right="704" w:hanging="15"/>
      </w:pPr>
      <w:r>
        <w:t>анализировать и создавать текстовую, виде</w:t>
      </w:r>
      <w:proofErr w:type="gramStart"/>
      <w:r>
        <w:t>о-</w:t>
      </w:r>
      <w:proofErr w:type="gramEnd"/>
      <w:r>
        <w:t>, графическую, звуковую информацию в соответствии с учебной задачей;</w:t>
      </w:r>
    </w:p>
    <w:p w:rsidR="00A435DF" w:rsidRDefault="00D74E73">
      <w:pPr>
        <w:pStyle w:val="a3"/>
        <w:spacing w:line="310" w:lineRule="exact"/>
      </w:pPr>
      <w:r>
        <w:rPr>
          <w:spacing w:val="-2"/>
        </w:rPr>
        <w:t>самостоятельно</w:t>
      </w:r>
      <w:r>
        <w:rPr>
          <w:spacing w:val="-7"/>
        </w:rPr>
        <w:t xml:space="preserve"> </w:t>
      </w:r>
      <w:r>
        <w:rPr>
          <w:spacing w:val="-2"/>
        </w:rPr>
        <w:t>создавать</w:t>
      </w:r>
      <w:r>
        <w:rPr>
          <w:spacing w:val="-3"/>
        </w:rPr>
        <w:t xml:space="preserve"> </w:t>
      </w:r>
      <w:r>
        <w:rPr>
          <w:spacing w:val="-2"/>
        </w:rPr>
        <w:t>схемы,</w:t>
      </w:r>
      <w:r>
        <w:rPr>
          <w:spacing w:val="-5"/>
        </w:rPr>
        <w:t xml:space="preserve"> </w:t>
      </w:r>
      <w:r>
        <w:rPr>
          <w:spacing w:val="-2"/>
        </w:rPr>
        <w:t>таблицы</w:t>
      </w:r>
      <w:r>
        <w:rPr>
          <w:spacing w:val="-5"/>
        </w:rPr>
        <w:t xml:space="preserve"> </w:t>
      </w:r>
      <w:r>
        <w:rPr>
          <w:spacing w:val="-2"/>
        </w:rPr>
        <w:t>для</w:t>
      </w:r>
      <w:r>
        <w:rPr>
          <w:spacing w:val="-5"/>
        </w:rPr>
        <w:t xml:space="preserve"> </w:t>
      </w:r>
      <w:r>
        <w:rPr>
          <w:spacing w:val="-2"/>
        </w:rPr>
        <w:t>представления</w:t>
      </w:r>
      <w:r>
        <w:rPr>
          <w:spacing w:val="1"/>
        </w:rPr>
        <w:t xml:space="preserve"> </w:t>
      </w:r>
      <w:r>
        <w:rPr>
          <w:spacing w:val="-2"/>
        </w:rPr>
        <w:t>информации.</w:t>
      </w:r>
    </w:p>
    <w:p w:rsidR="00A435DF" w:rsidRDefault="00D74E73">
      <w:pPr>
        <w:pStyle w:val="a3"/>
        <w:spacing w:before="1"/>
        <w:ind w:left="724" w:right="717" w:firstLine="693"/>
      </w:pPr>
      <w:r>
        <w:t xml:space="preserve">Овладение универсальными учебными коммуникативными действиями предполагает формирование и оценку у обучающихся следующих групп </w:t>
      </w:r>
      <w:r>
        <w:rPr>
          <w:spacing w:val="-2"/>
        </w:rPr>
        <w:t>умений:</w:t>
      </w:r>
    </w:p>
    <w:p w:rsidR="00A435DF" w:rsidRDefault="00D74E73">
      <w:pPr>
        <w:pStyle w:val="a5"/>
        <w:numPr>
          <w:ilvl w:val="0"/>
          <w:numId w:val="44"/>
        </w:numPr>
        <w:tabs>
          <w:tab w:val="left" w:pos="1013"/>
        </w:tabs>
        <w:spacing w:line="318" w:lineRule="exact"/>
        <w:ind w:left="1013" w:hanging="303"/>
        <w:jc w:val="both"/>
        <w:rPr>
          <w:sz w:val="28"/>
        </w:rPr>
      </w:pPr>
      <w:r>
        <w:rPr>
          <w:spacing w:val="-2"/>
          <w:sz w:val="28"/>
        </w:rPr>
        <w:t>общение:</w:t>
      </w:r>
    </w:p>
    <w:p w:rsidR="00A435DF" w:rsidRDefault="00D74E73">
      <w:pPr>
        <w:pStyle w:val="a3"/>
        <w:spacing w:before="5"/>
        <w:ind w:left="724" w:right="701" w:hanging="15"/>
      </w:pPr>
      <w:r>
        <w:t>воспринимать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формулировать</w:t>
      </w:r>
      <w:r>
        <w:rPr>
          <w:spacing w:val="-5"/>
        </w:rPr>
        <w:t xml:space="preserve"> </w:t>
      </w:r>
      <w:r>
        <w:t>суждения,</w:t>
      </w:r>
      <w:r>
        <w:rPr>
          <w:spacing w:val="-2"/>
        </w:rPr>
        <w:t xml:space="preserve"> </w:t>
      </w:r>
      <w:r>
        <w:t>выражать</w:t>
      </w:r>
      <w:r>
        <w:rPr>
          <w:spacing w:val="-6"/>
        </w:rPr>
        <w:t xml:space="preserve"> </w:t>
      </w:r>
      <w:r>
        <w:t>эмоции в</w:t>
      </w:r>
      <w:r>
        <w:rPr>
          <w:spacing w:val="-3"/>
        </w:rPr>
        <w:t xml:space="preserve"> </w:t>
      </w:r>
      <w:r>
        <w:t>соответствии с целями и условиями общения в знакомой среде;</w:t>
      </w:r>
    </w:p>
    <w:p w:rsidR="00A435DF" w:rsidRDefault="00A435DF">
      <w:pPr>
        <w:pStyle w:val="a3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/>
        <w:ind w:left="724" w:right="705" w:hanging="15"/>
      </w:pPr>
      <w:r>
        <w:lastRenderedPageBreak/>
        <w:t>проявлять уважительное отношение к собеседнику, соблюдать правила ведения</w:t>
      </w:r>
      <w:r>
        <w:rPr>
          <w:spacing w:val="-12"/>
        </w:rPr>
        <w:t xml:space="preserve"> </w:t>
      </w:r>
      <w:r>
        <w:t>диалога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дискуссии;</w:t>
      </w:r>
      <w:r>
        <w:rPr>
          <w:spacing w:val="-9"/>
        </w:rPr>
        <w:t xml:space="preserve"> </w:t>
      </w:r>
      <w:r>
        <w:t>признавать</w:t>
      </w:r>
      <w:r>
        <w:rPr>
          <w:spacing w:val="-10"/>
        </w:rPr>
        <w:t xml:space="preserve"> </w:t>
      </w:r>
      <w:r>
        <w:t>возможность</w:t>
      </w:r>
      <w:r>
        <w:rPr>
          <w:spacing w:val="-13"/>
        </w:rPr>
        <w:t xml:space="preserve"> </w:t>
      </w:r>
      <w:r>
        <w:t>существования</w:t>
      </w:r>
      <w:r>
        <w:rPr>
          <w:spacing w:val="-12"/>
        </w:rPr>
        <w:t xml:space="preserve"> </w:t>
      </w:r>
      <w:r>
        <w:t>разных точек зрения;</w:t>
      </w:r>
    </w:p>
    <w:p w:rsidR="00A435DF" w:rsidRDefault="00D74E73">
      <w:pPr>
        <w:pStyle w:val="a3"/>
        <w:spacing w:line="321" w:lineRule="exact"/>
      </w:pPr>
      <w:r>
        <w:rPr>
          <w:spacing w:val="-2"/>
        </w:rPr>
        <w:t>корректно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8"/>
        </w:rPr>
        <w:t xml:space="preserve"> </w:t>
      </w:r>
      <w:r>
        <w:rPr>
          <w:spacing w:val="-2"/>
        </w:rPr>
        <w:t>аргументированно высказывать</w:t>
      </w:r>
      <w:r>
        <w:rPr>
          <w:spacing w:val="-9"/>
        </w:rPr>
        <w:t xml:space="preserve"> </w:t>
      </w:r>
      <w:r>
        <w:rPr>
          <w:spacing w:val="-2"/>
        </w:rPr>
        <w:t>своё</w:t>
      </w:r>
      <w:r>
        <w:rPr>
          <w:spacing w:val="-7"/>
        </w:rPr>
        <w:t xml:space="preserve"> </w:t>
      </w:r>
      <w:r>
        <w:rPr>
          <w:spacing w:val="-2"/>
        </w:rPr>
        <w:t>мнение;</w:t>
      </w:r>
    </w:p>
    <w:p w:rsidR="00A435DF" w:rsidRDefault="00D74E73">
      <w:pPr>
        <w:pStyle w:val="a3"/>
        <w:tabs>
          <w:tab w:val="left" w:pos="2188"/>
          <w:tab w:val="left" w:pos="3381"/>
          <w:tab w:val="left" w:pos="3873"/>
          <w:tab w:val="left" w:pos="5683"/>
          <w:tab w:val="left" w:pos="6842"/>
          <w:tab w:val="left" w:pos="8463"/>
        </w:tabs>
        <w:spacing w:before="5"/>
        <w:ind w:right="725"/>
        <w:jc w:val="left"/>
      </w:pPr>
      <w:r>
        <w:t xml:space="preserve">строить речевое высказывание в соответствии с поставленной задачей; </w:t>
      </w:r>
      <w:r>
        <w:rPr>
          <w:spacing w:val="-2"/>
        </w:rPr>
        <w:t>создавать</w:t>
      </w:r>
      <w:r>
        <w:tab/>
      </w:r>
      <w:r>
        <w:rPr>
          <w:spacing w:val="-2"/>
        </w:rPr>
        <w:t>устные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письменные</w:t>
      </w:r>
      <w:r>
        <w:tab/>
      </w:r>
      <w:r>
        <w:rPr>
          <w:spacing w:val="-2"/>
        </w:rPr>
        <w:t>тексты</w:t>
      </w:r>
      <w:r>
        <w:tab/>
      </w:r>
      <w:r>
        <w:rPr>
          <w:spacing w:val="-2"/>
        </w:rPr>
        <w:t>(описание,</w:t>
      </w:r>
      <w:r>
        <w:tab/>
      </w:r>
      <w:r>
        <w:rPr>
          <w:spacing w:val="-2"/>
        </w:rPr>
        <w:t>рассуждение, повествование);</w:t>
      </w:r>
    </w:p>
    <w:p w:rsidR="00A435DF" w:rsidRDefault="00D74E73">
      <w:pPr>
        <w:pStyle w:val="a3"/>
        <w:spacing w:line="318" w:lineRule="exact"/>
        <w:jc w:val="left"/>
      </w:pPr>
      <w:r>
        <w:rPr>
          <w:spacing w:val="-2"/>
        </w:rPr>
        <w:t>готовить</w:t>
      </w:r>
      <w:r>
        <w:rPr>
          <w:spacing w:val="-11"/>
        </w:rPr>
        <w:t xml:space="preserve"> </w:t>
      </w:r>
      <w:r>
        <w:rPr>
          <w:spacing w:val="-2"/>
        </w:rPr>
        <w:t>небольшие</w:t>
      </w:r>
      <w:r>
        <w:rPr>
          <w:spacing w:val="-8"/>
        </w:rPr>
        <w:t xml:space="preserve"> </w:t>
      </w:r>
      <w:r>
        <w:rPr>
          <w:spacing w:val="-2"/>
        </w:rPr>
        <w:t>публичные</w:t>
      </w:r>
      <w:r>
        <w:rPr>
          <w:spacing w:val="-6"/>
        </w:rPr>
        <w:t xml:space="preserve"> </w:t>
      </w:r>
      <w:r>
        <w:rPr>
          <w:spacing w:val="-2"/>
        </w:rPr>
        <w:t>выступления;</w:t>
      </w:r>
    </w:p>
    <w:p w:rsidR="00A435DF" w:rsidRDefault="00D74E73">
      <w:pPr>
        <w:pStyle w:val="a3"/>
        <w:spacing w:before="4"/>
        <w:ind w:left="724" w:hanging="15"/>
        <w:jc w:val="left"/>
      </w:pPr>
      <w:r>
        <w:t>подбирать</w:t>
      </w:r>
      <w:r>
        <w:rPr>
          <w:spacing w:val="40"/>
        </w:rPr>
        <w:t xml:space="preserve"> </w:t>
      </w:r>
      <w:r>
        <w:t>иллюстративный</w:t>
      </w:r>
      <w:r>
        <w:rPr>
          <w:spacing w:val="40"/>
        </w:rPr>
        <w:t xml:space="preserve"> </w:t>
      </w:r>
      <w:r>
        <w:t>материал</w:t>
      </w:r>
      <w:r>
        <w:rPr>
          <w:spacing w:val="40"/>
        </w:rPr>
        <w:t xml:space="preserve"> </w:t>
      </w:r>
      <w:r>
        <w:t>(рисунки,</w:t>
      </w:r>
      <w:r>
        <w:rPr>
          <w:spacing w:val="40"/>
        </w:rPr>
        <w:t xml:space="preserve"> </w:t>
      </w:r>
      <w:r>
        <w:t>фото,</w:t>
      </w:r>
      <w:r>
        <w:rPr>
          <w:spacing w:val="40"/>
        </w:rPr>
        <w:t xml:space="preserve"> </w:t>
      </w:r>
      <w:r>
        <w:t>плакаты)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тексту</w:t>
      </w:r>
      <w:r>
        <w:rPr>
          <w:spacing w:val="40"/>
        </w:rPr>
        <w:t xml:space="preserve"> </w:t>
      </w:r>
      <w:r>
        <w:rPr>
          <w:spacing w:val="-2"/>
        </w:rPr>
        <w:t>выступления;</w:t>
      </w:r>
    </w:p>
    <w:p w:rsidR="00A435DF" w:rsidRDefault="00D74E73">
      <w:pPr>
        <w:pStyle w:val="a5"/>
        <w:numPr>
          <w:ilvl w:val="0"/>
          <w:numId w:val="44"/>
        </w:numPr>
        <w:tabs>
          <w:tab w:val="left" w:pos="1013"/>
        </w:tabs>
        <w:spacing w:line="316" w:lineRule="exact"/>
        <w:ind w:left="1013" w:hanging="303"/>
        <w:rPr>
          <w:sz w:val="28"/>
        </w:rPr>
      </w:pPr>
      <w:r>
        <w:rPr>
          <w:sz w:val="28"/>
        </w:rPr>
        <w:t>совместная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деятельность:</w:t>
      </w:r>
    </w:p>
    <w:p w:rsidR="00A435DF" w:rsidRDefault="00D74E73">
      <w:pPr>
        <w:pStyle w:val="a3"/>
        <w:spacing w:before="5"/>
        <w:ind w:left="724" w:right="700" w:hanging="15"/>
      </w:pPr>
      <w:r>
        <w:t>формулировать краткосрочные и долгосрочные цели (индивидуальные с учётом</w:t>
      </w:r>
      <w:r>
        <w:rPr>
          <w:spacing w:val="-8"/>
        </w:rPr>
        <w:t xml:space="preserve"> </w:t>
      </w:r>
      <w:r>
        <w:t>участия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коллективных</w:t>
      </w:r>
      <w:r>
        <w:rPr>
          <w:spacing w:val="-9"/>
        </w:rPr>
        <w:t xml:space="preserve"> </w:t>
      </w:r>
      <w:r>
        <w:t>задачах)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стандартной</w:t>
      </w:r>
      <w:r>
        <w:rPr>
          <w:spacing w:val="-9"/>
        </w:rPr>
        <w:t xml:space="preserve"> </w:t>
      </w:r>
      <w:r>
        <w:t>(типовой)</w:t>
      </w:r>
      <w:r>
        <w:rPr>
          <w:spacing w:val="-10"/>
        </w:rPr>
        <w:t xml:space="preserve"> </w:t>
      </w:r>
      <w:r>
        <w:t>ситуации</w:t>
      </w:r>
      <w:r>
        <w:rPr>
          <w:spacing w:val="-11"/>
        </w:rPr>
        <w:t xml:space="preserve"> </w:t>
      </w:r>
      <w:r>
        <w:t xml:space="preserve">на </w:t>
      </w:r>
      <w:r>
        <w:rPr>
          <w:spacing w:val="-2"/>
        </w:rPr>
        <w:t>основе</w:t>
      </w:r>
      <w:r>
        <w:rPr>
          <w:spacing w:val="-7"/>
        </w:rPr>
        <w:t xml:space="preserve"> </w:t>
      </w:r>
      <w:r>
        <w:rPr>
          <w:spacing w:val="-2"/>
        </w:rPr>
        <w:t>предложенного формата</w:t>
      </w:r>
      <w:r>
        <w:rPr>
          <w:spacing w:val="-7"/>
        </w:rPr>
        <w:t xml:space="preserve"> </w:t>
      </w:r>
      <w:r>
        <w:rPr>
          <w:spacing w:val="-2"/>
        </w:rPr>
        <w:t>планирования,</w:t>
      </w:r>
      <w:r>
        <w:rPr>
          <w:spacing w:val="-7"/>
        </w:rPr>
        <w:t xml:space="preserve"> </w:t>
      </w:r>
      <w:r>
        <w:rPr>
          <w:spacing w:val="-2"/>
        </w:rPr>
        <w:t xml:space="preserve">распределения промежуточных </w:t>
      </w:r>
      <w:r>
        <w:t>шагов и сроков;</w:t>
      </w:r>
    </w:p>
    <w:p w:rsidR="00A435DF" w:rsidRDefault="00D74E73">
      <w:pPr>
        <w:pStyle w:val="a3"/>
        <w:spacing w:before="1"/>
        <w:ind w:left="724" w:right="704" w:hanging="15"/>
      </w:pPr>
      <w: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A435DF" w:rsidRDefault="00D74E73">
      <w:pPr>
        <w:pStyle w:val="a3"/>
        <w:spacing w:line="242" w:lineRule="auto"/>
        <w:ind w:right="4285"/>
        <w:jc w:val="left"/>
      </w:pPr>
      <w:r>
        <w:t>ответственно</w:t>
      </w:r>
      <w:r>
        <w:rPr>
          <w:spacing w:val="-18"/>
        </w:rPr>
        <w:t xml:space="preserve"> </w:t>
      </w:r>
      <w:r>
        <w:t>выполнять</w:t>
      </w:r>
      <w:r>
        <w:rPr>
          <w:spacing w:val="-17"/>
        </w:rPr>
        <w:t xml:space="preserve"> </w:t>
      </w:r>
      <w:r>
        <w:t>свою</w:t>
      </w:r>
      <w:r>
        <w:rPr>
          <w:spacing w:val="-18"/>
        </w:rPr>
        <w:t xml:space="preserve"> </w:t>
      </w:r>
      <w:r>
        <w:t>часть</w:t>
      </w:r>
      <w:r>
        <w:rPr>
          <w:spacing w:val="-17"/>
        </w:rPr>
        <w:t xml:space="preserve"> </w:t>
      </w:r>
      <w:r>
        <w:t>работы; оценивать свой вклад в общий результат;</w:t>
      </w:r>
    </w:p>
    <w:p w:rsidR="00A435DF" w:rsidRDefault="00D74E73">
      <w:pPr>
        <w:pStyle w:val="a3"/>
        <w:tabs>
          <w:tab w:val="left" w:pos="2195"/>
          <w:tab w:val="left" w:pos="3808"/>
          <w:tab w:val="left" w:pos="5292"/>
          <w:tab w:val="left" w:pos="6427"/>
          <w:tab w:val="left" w:pos="6758"/>
          <w:tab w:val="left" w:pos="7827"/>
          <w:tab w:val="left" w:pos="8307"/>
        </w:tabs>
        <w:ind w:left="724" w:right="721" w:hanging="15"/>
        <w:jc w:val="left"/>
      </w:pPr>
      <w:r>
        <w:rPr>
          <w:spacing w:val="-2"/>
        </w:rPr>
        <w:t>выполнять</w:t>
      </w:r>
      <w:r>
        <w:tab/>
      </w:r>
      <w:r>
        <w:rPr>
          <w:spacing w:val="-2"/>
        </w:rPr>
        <w:t>совместные</w:t>
      </w:r>
      <w:r>
        <w:tab/>
      </w:r>
      <w:r>
        <w:rPr>
          <w:spacing w:val="-2"/>
        </w:rPr>
        <w:t>проектные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опорой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предложенные образцы.</w:t>
      </w:r>
    </w:p>
    <w:p w:rsidR="00A435DF" w:rsidRDefault="00D74E73">
      <w:pPr>
        <w:pStyle w:val="a3"/>
        <w:ind w:left="724" w:right="707" w:firstLine="693"/>
      </w:pPr>
      <w:r>
        <w:t>Овладение универсальными учебными регулятивными действиями согласно ФГОС НОО предполагает формирование и оценку у обучающихся следующих групп умений:</w:t>
      </w:r>
    </w:p>
    <w:p w:rsidR="00A435DF" w:rsidRDefault="00D74E73">
      <w:pPr>
        <w:pStyle w:val="a5"/>
        <w:numPr>
          <w:ilvl w:val="0"/>
          <w:numId w:val="43"/>
        </w:numPr>
        <w:tabs>
          <w:tab w:val="left" w:pos="1013"/>
        </w:tabs>
        <w:spacing w:line="318" w:lineRule="exact"/>
        <w:ind w:left="1013" w:hanging="303"/>
        <w:rPr>
          <w:sz w:val="28"/>
        </w:rPr>
      </w:pPr>
      <w:r>
        <w:rPr>
          <w:spacing w:val="-2"/>
          <w:sz w:val="28"/>
        </w:rPr>
        <w:t>самоорганизация:</w:t>
      </w:r>
    </w:p>
    <w:p w:rsidR="00A435DF" w:rsidRDefault="00D74E73">
      <w:pPr>
        <w:pStyle w:val="a3"/>
        <w:spacing w:before="3"/>
        <w:jc w:val="left"/>
      </w:pPr>
      <w:r>
        <w:t>планировать</w:t>
      </w:r>
      <w:r>
        <w:rPr>
          <w:spacing w:val="-18"/>
        </w:rPr>
        <w:t xml:space="preserve"> </w:t>
      </w:r>
      <w:r>
        <w:t>действия</w:t>
      </w:r>
      <w:r>
        <w:rPr>
          <w:spacing w:val="-16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решению</w:t>
      </w:r>
      <w:r>
        <w:rPr>
          <w:spacing w:val="-15"/>
        </w:rPr>
        <w:t xml:space="preserve"> </w:t>
      </w:r>
      <w:r>
        <w:t>учебной</w:t>
      </w:r>
      <w:r>
        <w:rPr>
          <w:spacing w:val="-15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получения</w:t>
      </w:r>
      <w:r>
        <w:rPr>
          <w:spacing w:val="-15"/>
        </w:rPr>
        <w:t xml:space="preserve"> </w:t>
      </w:r>
      <w:r>
        <w:t>результата; выстраивать последовательность выбранных действий;</w:t>
      </w:r>
    </w:p>
    <w:p w:rsidR="00A435DF" w:rsidRDefault="00D74E73">
      <w:pPr>
        <w:pStyle w:val="a5"/>
        <w:numPr>
          <w:ilvl w:val="0"/>
          <w:numId w:val="43"/>
        </w:numPr>
        <w:tabs>
          <w:tab w:val="left" w:pos="1013"/>
        </w:tabs>
        <w:spacing w:line="316" w:lineRule="exact"/>
        <w:ind w:left="1013" w:hanging="303"/>
        <w:rPr>
          <w:sz w:val="28"/>
        </w:rPr>
      </w:pPr>
      <w:r>
        <w:rPr>
          <w:spacing w:val="-2"/>
          <w:sz w:val="28"/>
        </w:rPr>
        <w:t>самоконтроль:</w:t>
      </w:r>
    </w:p>
    <w:p w:rsidR="00A435DF" w:rsidRDefault="00D74E73">
      <w:pPr>
        <w:pStyle w:val="a3"/>
        <w:spacing w:before="4"/>
        <w:ind w:right="719"/>
        <w:jc w:val="left"/>
      </w:pPr>
      <w:r>
        <w:t>устанавливать причины успеха/неудач в учебной деятельности; корректировать</w:t>
      </w:r>
      <w:r>
        <w:rPr>
          <w:spacing w:val="-18"/>
        </w:rPr>
        <w:t xml:space="preserve"> </w:t>
      </w:r>
      <w:r>
        <w:t>свои</w:t>
      </w:r>
      <w:r>
        <w:rPr>
          <w:spacing w:val="-17"/>
        </w:rPr>
        <w:t xml:space="preserve"> </w:t>
      </w:r>
      <w:r>
        <w:t>учебные</w:t>
      </w:r>
      <w:r>
        <w:rPr>
          <w:spacing w:val="-18"/>
        </w:rPr>
        <w:t xml:space="preserve"> </w:t>
      </w:r>
      <w:r>
        <w:t>действия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преодоления</w:t>
      </w:r>
      <w:r>
        <w:rPr>
          <w:spacing w:val="-17"/>
        </w:rPr>
        <w:t xml:space="preserve"> </w:t>
      </w:r>
      <w:r>
        <w:t>ошибок.</w:t>
      </w:r>
    </w:p>
    <w:p w:rsidR="00A435DF" w:rsidRDefault="00D74E73">
      <w:pPr>
        <w:pStyle w:val="a3"/>
        <w:ind w:left="724" w:right="699" w:firstLine="693"/>
      </w:pPr>
      <w:r>
        <w:t xml:space="preserve">Оценка достижения </w:t>
      </w:r>
      <w:proofErr w:type="spellStart"/>
      <w:r>
        <w:t>метапредметных</w:t>
      </w:r>
      <w:proofErr w:type="spellEnd"/>
      <w:r>
        <w:t xml:space="preserve"> результатов осуществляется как педагогическим работником в ходе текущей и промежуточной оценки по предмету, так и администрацией образовательной организации в ходе мониторинга. В текущем учебном процессе отслеживается способность </w:t>
      </w:r>
      <w:proofErr w:type="gramStart"/>
      <w:r>
        <w:t>обучающихся</w:t>
      </w:r>
      <w:proofErr w:type="gramEnd"/>
      <w:r>
        <w:t xml:space="preserve"> разрешать учебные ситуации и выполнять учебные задачи, требующие</w:t>
      </w:r>
      <w:r>
        <w:rPr>
          <w:spacing w:val="-17"/>
        </w:rPr>
        <w:t xml:space="preserve"> </w:t>
      </w:r>
      <w:r>
        <w:t>владения</w:t>
      </w:r>
      <w:r>
        <w:rPr>
          <w:spacing w:val="-14"/>
        </w:rPr>
        <w:t xml:space="preserve"> </w:t>
      </w:r>
      <w:r>
        <w:t>познавательными,</w:t>
      </w:r>
      <w:r>
        <w:rPr>
          <w:spacing w:val="-14"/>
        </w:rPr>
        <w:t xml:space="preserve"> </w:t>
      </w:r>
      <w:r>
        <w:t>коммуникативными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регулятивными действиями, реализуемыми в предметном преподавании.</w:t>
      </w:r>
    </w:p>
    <w:p w:rsidR="00A435DF" w:rsidRDefault="00D74E73">
      <w:pPr>
        <w:pStyle w:val="a3"/>
        <w:ind w:left="724" w:right="706" w:firstLine="693"/>
      </w:pPr>
      <w:r>
        <w:t xml:space="preserve">В ходе мониторинга проводится оценка </w:t>
      </w:r>
      <w:proofErr w:type="spellStart"/>
      <w:r>
        <w:t>сформированности</w:t>
      </w:r>
      <w:proofErr w:type="spellEnd"/>
      <w:r>
        <w:t xml:space="preserve"> универсальных</w:t>
      </w:r>
      <w:r>
        <w:rPr>
          <w:spacing w:val="-18"/>
        </w:rPr>
        <w:t xml:space="preserve"> </w:t>
      </w:r>
      <w:r>
        <w:t>учебных</w:t>
      </w:r>
      <w:r>
        <w:rPr>
          <w:spacing w:val="-17"/>
        </w:rPr>
        <w:t xml:space="preserve"> </w:t>
      </w:r>
      <w:r>
        <w:t>действий.</w:t>
      </w:r>
      <w:r>
        <w:rPr>
          <w:spacing w:val="-18"/>
        </w:rPr>
        <w:t xml:space="preserve"> </w:t>
      </w:r>
      <w:r>
        <w:t>Содержание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периодичность</w:t>
      </w:r>
      <w:r>
        <w:rPr>
          <w:spacing w:val="-17"/>
        </w:rPr>
        <w:t xml:space="preserve"> </w:t>
      </w:r>
      <w:r>
        <w:t xml:space="preserve">мониторинга устанавливается решением педагогического совета образовательной организации. Инструментарий строится на </w:t>
      </w:r>
      <w:proofErr w:type="spellStart"/>
      <w:r>
        <w:t>межпредметной</w:t>
      </w:r>
      <w:proofErr w:type="spellEnd"/>
      <w:r>
        <w:t xml:space="preserve"> основе и может включать</w:t>
      </w:r>
      <w:r>
        <w:rPr>
          <w:spacing w:val="80"/>
        </w:rPr>
        <w:t xml:space="preserve">  </w:t>
      </w:r>
      <w:r>
        <w:t>диагностические</w:t>
      </w:r>
      <w:r>
        <w:rPr>
          <w:spacing w:val="80"/>
        </w:rPr>
        <w:t xml:space="preserve">  </w:t>
      </w:r>
      <w:r>
        <w:t>материалы</w:t>
      </w:r>
      <w:r>
        <w:rPr>
          <w:spacing w:val="80"/>
        </w:rPr>
        <w:t xml:space="preserve">  </w:t>
      </w:r>
      <w:r>
        <w:t>по</w:t>
      </w:r>
      <w:r>
        <w:rPr>
          <w:spacing w:val="80"/>
        </w:rPr>
        <w:t xml:space="preserve">  </w:t>
      </w:r>
      <w:r>
        <w:t>оценке</w:t>
      </w:r>
      <w:r>
        <w:rPr>
          <w:spacing w:val="80"/>
        </w:rPr>
        <w:t xml:space="preserve">  </w:t>
      </w:r>
      <w:r>
        <w:t>функциональной</w:t>
      </w:r>
    </w:p>
    <w:p w:rsidR="00A435DF" w:rsidRDefault="00A435DF">
      <w:pPr>
        <w:pStyle w:val="a3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 w:line="242" w:lineRule="auto"/>
        <w:ind w:left="724" w:right="715"/>
      </w:pPr>
      <w:r>
        <w:lastRenderedPageBreak/>
        <w:t xml:space="preserve">грамотности, </w:t>
      </w:r>
      <w:proofErr w:type="spellStart"/>
      <w:r>
        <w:t>сформированности</w:t>
      </w:r>
      <w:proofErr w:type="spellEnd"/>
      <w:r>
        <w:t xml:space="preserve"> регулятивных, коммуникативных и познавательных учебных действий.</w:t>
      </w:r>
    </w:p>
    <w:p w:rsidR="00A435DF" w:rsidRDefault="00D74E73">
      <w:pPr>
        <w:pStyle w:val="a3"/>
        <w:spacing w:before="1"/>
        <w:ind w:left="724" w:right="710" w:firstLine="693"/>
      </w:pPr>
      <w:r>
        <w:t xml:space="preserve">Предметные результаты освоения ООП НОО с учетом специфики содержания учебных предметов ориентированы на применение знаний, умений и навыков </w:t>
      </w:r>
      <w:proofErr w:type="gramStart"/>
      <w:r>
        <w:t>обучающимися</w:t>
      </w:r>
      <w:proofErr w:type="gramEnd"/>
      <w:r>
        <w:t xml:space="preserve"> в учебных ситуациях и реальных жизненных условиях, а также на успешное обучение.</w:t>
      </w:r>
    </w:p>
    <w:p w:rsidR="00A435DF" w:rsidRDefault="00D74E73">
      <w:pPr>
        <w:pStyle w:val="a3"/>
        <w:ind w:left="724" w:right="694" w:firstLine="693"/>
      </w:pPr>
      <w:r>
        <w:t>В федеральных и региональных процедурах оценки качества образования</w:t>
      </w:r>
      <w:r>
        <w:rPr>
          <w:spacing w:val="-15"/>
        </w:rPr>
        <w:t xml:space="preserve"> </w:t>
      </w:r>
      <w:r>
        <w:t>используется</w:t>
      </w:r>
      <w:r>
        <w:rPr>
          <w:spacing w:val="-14"/>
        </w:rPr>
        <w:t xml:space="preserve"> </w:t>
      </w:r>
      <w:r>
        <w:t>перечень</w:t>
      </w:r>
      <w:r>
        <w:rPr>
          <w:spacing w:val="-16"/>
        </w:rPr>
        <w:t xml:space="preserve"> </w:t>
      </w:r>
      <w:r>
        <w:t>(кодификатор)</w:t>
      </w:r>
      <w:r>
        <w:rPr>
          <w:spacing w:val="-13"/>
        </w:rPr>
        <w:t xml:space="preserve"> </w:t>
      </w:r>
      <w:r>
        <w:t>проверяемых</w:t>
      </w:r>
      <w:r>
        <w:rPr>
          <w:spacing w:val="-13"/>
        </w:rPr>
        <w:t xml:space="preserve"> </w:t>
      </w:r>
      <w:r>
        <w:t>требований</w:t>
      </w:r>
      <w:r>
        <w:rPr>
          <w:spacing w:val="-12"/>
        </w:rPr>
        <w:t xml:space="preserve"> </w:t>
      </w:r>
      <w:r>
        <w:t xml:space="preserve">к </w:t>
      </w:r>
      <w:proofErr w:type="spellStart"/>
      <w:r>
        <w:t>метапредметным</w:t>
      </w:r>
      <w:proofErr w:type="spellEnd"/>
      <w:r>
        <w:rPr>
          <w:spacing w:val="-18"/>
        </w:rPr>
        <w:t xml:space="preserve"> </w:t>
      </w:r>
      <w:r>
        <w:t>результатам</w:t>
      </w:r>
      <w:r>
        <w:rPr>
          <w:spacing w:val="-17"/>
        </w:rPr>
        <w:t xml:space="preserve"> </w:t>
      </w:r>
      <w:r>
        <w:t>освоения</w:t>
      </w:r>
      <w:r>
        <w:rPr>
          <w:spacing w:val="-18"/>
        </w:rPr>
        <w:t xml:space="preserve"> </w:t>
      </w:r>
      <w:r>
        <w:t>основной</w:t>
      </w:r>
      <w:r>
        <w:rPr>
          <w:spacing w:val="-17"/>
        </w:rPr>
        <w:t xml:space="preserve"> </w:t>
      </w:r>
      <w:r>
        <w:t>образовательной</w:t>
      </w:r>
      <w:r>
        <w:rPr>
          <w:spacing w:val="-18"/>
        </w:rPr>
        <w:t xml:space="preserve"> </w:t>
      </w:r>
      <w:r>
        <w:t>программы начального общего образования.</w:t>
      </w:r>
    </w:p>
    <w:p w:rsidR="00A435DF" w:rsidRDefault="00D74E73">
      <w:pPr>
        <w:pStyle w:val="1"/>
        <w:spacing w:before="316"/>
        <w:ind w:left="510" w:right="503"/>
        <w:jc w:val="center"/>
      </w:pPr>
      <w:r>
        <w:t>Перечень</w:t>
      </w:r>
      <w:r>
        <w:rPr>
          <w:spacing w:val="-18"/>
        </w:rPr>
        <w:t xml:space="preserve"> </w:t>
      </w:r>
      <w:r>
        <w:t>(кодификатор)</w:t>
      </w:r>
      <w:r>
        <w:rPr>
          <w:spacing w:val="-12"/>
        </w:rPr>
        <w:t xml:space="preserve"> </w:t>
      </w:r>
      <w:proofErr w:type="gramStart"/>
      <w:r>
        <w:rPr>
          <w:spacing w:val="-2"/>
        </w:rPr>
        <w:t>проверяемых</w:t>
      </w:r>
      <w:proofErr w:type="gramEnd"/>
    </w:p>
    <w:p w:rsidR="00A435DF" w:rsidRDefault="00D74E73">
      <w:pPr>
        <w:spacing w:before="5" w:line="242" w:lineRule="auto"/>
        <w:ind w:left="510" w:right="501"/>
        <w:jc w:val="center"/>
        <w:rPr>
          <w:b/>
          <w:sz w:val="28"/>
        </w:rPr>
      </w:pPr>
      <w:r>
        <w:rPr>
          <w:b/>
          <w:sz w:val="28"/>
        </w:rPr>
        <w:t>требований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4"/>
          <w:sz w:val="28"/>
        </w:rPr>
        <w:t xml:space="preserve"> </w:t>
      </w:r>
      <w:proofErr w:type="spellStart"/>
      <w:r>
        <w:rPr>
          <w:b/>
          <w:sz w:val="28"/>
        </w:rPr>
        <w:t>метапредметным</w:t>
      </w:r>
      <w:proofErr w:type="spellEnd"/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результатам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основной образовательной программы начального общего образования</w:t>
      </w:r>
    </w:p>
    <w:p w:rsidR="00A435DF" w:rsidRDefault="00A435DF">
      <w:pPr>
        <w:pStyle w:val="a3"/>
        <w:spacing w:before="8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7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7374"/>
      </w:tblGrid>
      <w:tr w:rsidR="00A435DF">
        <w:trPr>
          <w:trHeight w:val="1168"/>
        </w:trPr>
        <w:tc>
          <w:tcPr>
            <w:tcW w:w="1702" w:type="dxa"/>
          </w:tcPr>
          <w:p w:rsidR="00A435DF" w:rsidRDefault="00D74E73">
            <w:pPr>
              <w:pStyle w:val="TableParagraph"/>
              <w:spacing w:before="93"/>
              <w:ind w:left="81" w:right="63" w:firstLine="691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Код </w:t>
            </w:r>
            <w:proofErr w:type="spellStart"/>
            <w:proofErr w:type="gramStart"/>
            <w:r>
              <w:rPr>
                <w:spacing w:val="-2"/>
                <w:sz w:val="28"/>
              </w:rPr>
              <w:t>проверяемог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требования</w:t>
            </w: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3"/>
              <w:ind w:left="76" w:right="46" w:firstLine="6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Проверяемые требования к </w:t>
            </w:r>
            <w:proofErr w:type="spellStart"/>
            <w:r>
              <w:rPr>
                <w:sz w:val="28"/>
              </w:rPr>
              <w:t>метапредметным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результатам освоения основной образовательной программы </w:t>
            </w:r>
            <w:r>
              <w:rPr>
                <w:sz w:val="28"/>
              </w:rPr>
              <w:t>начального общего образования</w:t>
            </w:r>
          </w:p>
        </w:tc>
      </w:tr>
      <w:tr w:rsidR="00A435DF">
        <w:trPr>
          <w:trHeight w:val="525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6"/>
              <w:ind w:left="772"/>
              <w:rPr>
                <w:sz w:val="28"/>
              </w:rPr>
            </w:pPr>
            <w:r>
              <w:rPr>
                <w:spacing w:val="-2"/>
                <w:sz w:val="28"/>
              </w:rPr>
              <w:t>Познавательные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УУД</w:t>
            </w:r>
          </w:p>
        </w:tc>
      </w:tr>
      <w:tr w:rsidR="00A435DF">
        <w:trPr>
          <w:trHeight w:val="525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6"/>
              <w:ind w:left="772"/>
              <w:rPr>
                <w:sz w:val="28"/>
              </w:rPr>
            </w:pPr>
            <w:r>
              <w:rPr>
                <w:sz w:val="28"/>
              </w:rPr>
              <w:t>Базовые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логические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действия</w:t>
            </w:r>
          </w:p>
        </w:tc>
      </w:tr>
      <w:tr w:rsidR="00A435DF">
        <w:trPr>
          <w:trHeight w:val="849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6" w:line="242" w:lineRule="auto"/>
              <w:ind w:left="76" w:firstLine="696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объекты,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устанавливать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основания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 сравнения, устанавливать аналогии</w:t>
            </w:r>
          </w:p>
        </w:tc>
      </w:tr>
      <w:tr w:rsidR="00A435DF">
        <w:trPr>
          <w:trHeight w:val="1489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3"/>
              <w:ind w:left="76" w:right="50" w:firstLine="696"/>
              <w:jc w:val="both"/>
              <w:rPr>
                <w:sz w:val="28"/>
              </w:rPr>
            </w:pPr>
            <w:r>
              <w:rPr>
                <w:sz w:val="28"/>
              </w:rPr>
              <w:t>Объединять части объекта (объекты) по определенному признаку; определять существенный признак для классификации, классифицировать предложенные объекты</w:t>
            </w:r>
          </w:p>
        </w:tc>
      </w:tr>
      <w:tr w:rsidR="00A435DF">
        <w:trPr>
          <w:trHeight w:val="2136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6"/>
              <w:ind w:left="76" w:right="54" w:firstLine="696"/>
              <w:jc w:val="both"/>
              <w:rPr>
                <w:sz w:val="28"/>
              </w:rPr>
            </w:pPr>
            <w:r>
              <w:rPr>
                <w:sz w:val="28"/>
              </w:rPr>
      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      </w:r>
          </w:p>
          <w:p w:rsidR="00A435DF" w:rsidRDefault="00D74E73">
            <w:pPr>
              <w:pStyle w:val="TableParagraph"/>
              <w:spacing w:before="2"/>
              <w:ind w:left="76" w:right="51" w:firstLine="6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выявлять недостаток информации для решения учебной (практической) задачи на основе предложенного </w:t>
            </w:r>
            <w:r>
              <w:rPr>
                <w:spacing w:val="-2"/>
                <w:sz w:val="28"/>
              </w:rPr>
              <w:t>алгоритма</w:t>
            </w:r>
          </w:p>
        </w:tc>
      </w:tr>
      <w:tr w:rsidR="00A435DF">
        <w:trPr>
          <w:trHeight w:val="1170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6"/>
              <w:ind w:left="76" w:right="47" w:firstLine="696"/>
              <w:jc w:val="both"/>
              <w:rPr>
                <w:sz w:val="28"/>
              </w:rPr>
            </w:pPr>
            <w:r>
              <w:rPr>
                <w:sz w:val="28"/>
              </w:rPr>
              <w:t>Устанавливать причинно-следственные связи в ситуациях, поддающихся непосредственному наблюдению или знакомых по опыту, делать выводы</w:t>
            </w:r>
          </w:p>
        </w:tc>
      </w:tr>
      <w:tr w:rsidR="00A435DF">
        <w:trPr>
          <w:trHeight w:val="525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6"/>
              <w:ind w:left="772"/>
              <w:rPr>
                <w:sz w:val="28"/>
              </w:rPr>
            </w:pPr>
            <w:r>
              <w:rPr>
                <w:spacing w:val="-2"/>
                <w:sz w:val="28"/>
              </w:rPr>
              <w:t>Базовые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исследовательские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действия</w:t>
            </w:r>
          </w:p>
        </w:tc>
      </w:tr>
      <w:tr w:rsidR="00A435DF">
        <w:trPr>
          <w:trHeight w:val="849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6"/>
              <w:ind w:left="76" w:firstLine="696"/>
              <w:rPr>
                <w:sz w:val="28"/>
              </w:rPr>
            </w:pPr>
            <w:r>
              <w:rPr>
                <w:sz w:val="28"/>
              </w:rPr>
              <w:t>Определять разрыв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реальным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желательным состоянием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объекта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(ситуации)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68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предложенных</w:t>
            </w:r>
            <w:proofErr w:type="gramEnd"/>
          </w:p>
        </w:tc>
      </w:tr>
    </w:tbl>
    <w:p w:rsidR="00A435DF" w:rsidRDefault="00A435DF">
      <w:pPr>
        <w:pStyle w:val="TableParagraph"/>
        <w:rPr>
          <w:sz w:val="28"/>
        </w:rPr>
        <w:sectPr w:rsidR="00A435DF">
          <w:pgSz w:w="11920" w:h="16850"/>
          <w:pgMar w:top="1040" w:right="141" w:bottom="983" w:left="992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7374"/>
      </w:tblGrid>
      <w:tr w:rsidR="00A435DF">
        <w:trPr>
          <w:trHeight w:val="1171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8"/>
              <w:ind w:left="76"/>
              <w:rPr>
                <w:sz w:val="28"/>
              </w:rPr>
            </w:pPr>
            <w:r>
              <w:rPr>
                <w:spacing w:val="-2"/>
                <w:sz w:val="28"/>
              </w:rPr>
              <w:t>педагогическим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работником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вопросов;</w:t>
            </w:r>
          </w:p>
          <w:p w:rsidR="00A435DF" w:rsidRDefault="00D74E73">
            <w:pPr>
              <w:pStyle w:val="TableParagraph"/>
              <w:ind w:left="76" w:firstLine="696"/>
              <w:rPr>
                <w:sz w:val="28"/>
              </w:rPr>
            </w:pPr>
            <w:r>
              <w:rPr>
                <w:spacing w:val="-2"/>
                <w:sz w:val="28"/>
              </w:rPr>
              <w:t>с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помощью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педагогического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работника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формулировать </w:t>
            </w:r>
            <w:r>
              <w:rPr>
                <w:sz w:val="28"/>
              </w:rPr>
              <w:t>цель, планировать изменения объекта, ситуации</w:t>
            </w:r>
          </w:p>
        </w:tc>
      </w:tr>
      <w:tr w:rsidR="00A435DF">
        <w:trPr>
          <w:trHeight w:val="1170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8"/>
              <w:ind w:left="76" w:right="54" w:firstLine="6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Сравнивать несколько вариантов решения задачи, выбирать наиболее </w:t>
            </w:r>
            <w:proofErr w:type="gramStart"/>
            <w:r>
              <w:rPr>
                <w:sz w:val="28"/>
              </w:rPr>
              <w:t>подходящий</w:t>
            </w:r>
            <w:proofErr w:type="gramEnd"/>
            <w:r>
              <w:rPr>
                <w:sz w:val="28"/>
              </w:rPr>
              <w:t xml:space="preserve"> (на основе предложенных </w:t>
            </w:r>
            <w:r>
              <w:rPr>
                <w:spacing w:val="-2"/>
                <w:sz w:val="28"/>
              </w:rPr>
              <w:t>критериев)</w:t>
            </w:r>
          </w:p>
        </w:tc>
      </w:tr>
      <w:tr w:rsidR="00A435DF">
        <w:trPr>
          <w:trHeight w:val="1493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3"/>
              <w:ind w:left="76" w:right="46" w:firstLine="696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Проводить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предложенному плану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опыт, несложное исследование по установлению особенностей объекта изучения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связей между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объектами (часть - целое,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причина</w:t>
            </w:r>
            <w:proofErr w:type="gramEnd"/>
          </w:p>
          <w:p w:rsidR="00A435DF" w:rsidRDefault="00D74E73">
            <w:pPr>
              <w:pStyle w:val="TableParagraph"/>
              <w:spacing w:before="2"/>
              <w:ind w:left="76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следствие)</w:t>
            </w:r>
          </w:p>
        </w:tc>
      </w:tr>
      <w:tr w:rsidR="00A435DF">
        <w:trPr>
          <w:trHeight w:val="1490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3"/>
              <w:ind w:left="76" w:right="52" w:firstLine="6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Формулировать выводы и подкреплять их доказательствами на основе результатов проведенного наблюдения (опыта, измерения, классификации, сравнения, </w:t>
            </w:r>
            <w:r>
              <w:rPr>
                <w:spacing w:val="-2"/>
                <w:sz w:val="28"/>
              </w:rPr>
              <w:t>исследования)</w:t>
            </w:r>
          </w:p>
        </w:tc>
      </w:tr>
      <w:tr w:rsidR="00A435DF">
        <w:trPr>
          <w:trHeight w:val="1170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6"/>
              <w:ind w:left="76" w:right="54" w:firstLine="6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Прогнозировать возможное развитие процессов, событий и их последствия в аналогичных или сходных </w:t>
            </w:r>
            <w:r>
              <w:rPr>
                <w:spacing w:val="-2"/>
                <w:sz w:val="28"/>
              </w:rPr>
              <w:t>ситуациях</w:t>
            </w:r>
          </w:p>
        </w:tc>
      </w:tr>
      <w:tr w:rsidR="00A435DF">
        <w:trPr>
          <w:trHeight w:val="522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6"/>
              <w:ind w:left="772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информацией</w:t>
            </w:r>
          </w:p>
        </w:tc>
      </w:tr>
      <w:tr w:rsidR="00A435DF">
        <w:trPr>
          <w:trHeight w:val="2136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tabs>
                <w:tab w:val="left" w:pos="2249"/>
                <w:tab w:val="left" w:pos="2604"/>
                <w:tab w:val="left" w:pos="3989"/>
                <w:tab w:val="left" w:pos="5345"/>
              </w:tabs>
              <w:spacing w:before="98"/>
              <w:ind w:left="772" w:right="73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Выбирать источник получения информации; </w:t>
            </w:r>
            <w:r>
              <w:rPr>
                <w:spacing w:val="-2"/>
                <w:sz w:val="28"/>
              </w:rPr>
              <w:t>соблюдать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помощью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взрослых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(педагогических</w:t>
            </w:r>
            <w:proofErr w:type="gramEnd"/>
          </w:p>
          <w:p w:rsidR="00A435DF" w:rsidRDefault="00D74E73">
            <w:pPr>
              <w:pStyle w:val="TableParagraph"/>
              <w:tabs>
                <w:tab w:val="left" w:pos="3617"/>
                <w:tab w:val="left" w:pos="6348"/>
              </w:tabs>
              <w:ind w:left="76" w:right="49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работников, родителей (законных представителей) </w:t>
            </w:r>
            <w:r>
              <w:rPr>
                <w:spacing w:val="-2"/>
                <w:sz w:val="28"/>
              </w:rPr>
              <w:t>несовершеннолетних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обучающихся)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правила </w:t>
            </w:r>
            <w:r>
              <w:rPr>
                <w:sz w:val="28"/>
              </w:rPr>
              <w:t>информационной безопасности при поиске информации в сети Интернет</w:t>
            </w:r>
          </w:p>
        </w:tc>
      </w:tr>
      <w:tr w:rsidR="00A435DF">
        <w:trPr>
          <w:trHeight w:val="1170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6"/>
              <w:ind w:left="76" w:right="53" w:firstLine="696"/>
              <w:jc w:val="both"/>
              <w:rPr>
                <w:sz w:val="28"/>
              </w:rPr>
            </w:pPr>
            <w:r>
              <w:rPr>
                <w:sz w:val="28"/>
              </w:rPr>
              <w:t>Согласно заданному алгоритму находить в предложенном источнике информацию, представленную в явном виде</w:t>
            </w:r>
          </w:p>
        </w:tc>
      </w:tr>
      <w:tr w:rsidR="00A435DF">
        <w:trPr>
          <w:trHeight w:val="1492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6"/>
              <w:ind w:left="76" w:right="49" w:firstLine="6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Распознавать достоверную и недостоверную информацию самостоятельно или на основании предложенного педагогическим работником способа ее </w:t>
            </w:r>
            <w:r>
              <w:rPr>
                <w:spacing w:val="-2"/>
                <w:sz w:val="28"/>
              </w:rPr>
              <w:t>проверки</w:t>
            </w:r>
          </w:p>
        </w:tc>
      </w:tr>
      <w:tr w:rsidR="00A435DF">
        <w:trPr>
          <w:trHeight w:val="1168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3"/>
              <w:ind w:left="76" w:right="42" w:firstLine="696"/>
              <w:jc w:val="both"/>
              <w:rPr>
                <w:sz w:val="28"/>
              </w:rPr>
            </w:pPr>
            <w:r>
              <w:rPr>
                <w:sz w:val="28"/>
              </w:rPr>
              <w:t>Анализировать и создавать текстовую, виде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z w:val="28"/>
              </w:rPr>
              <w:t>, графическую, звуковую информацию в соответствии с учебной задачей</w:t>
            </w:r>
          </w:p>
        </w:tc>
      </w:tr>
      <w:tr w:rsidR="00A435DF">
        <w:trPr>
          <w:trHeight w:val="849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tabs>
                <w:tab w:val="left" w:pos="3024"/>
                <w:tab w:val="left" w:pos="4457"/>
                <w:tab w:val="left" w:pos="5578"/>
                <w:tab w:val="left" w:pos="6898"/>
              </w:tabs>
              <w:spacing w:before="96"/>
              <w:ind w:left="76" w:right="60" w:firstLine="696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создавать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схемы,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таблицы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для </w:t>
            </w:r>
            <w:r>
              <w:rPr>
                <w:sz w:val="28"/>
              </w:rPr>
              <w:t>представления информации</w:t>
            </w:r>
          </w:p>
        </w:tc>
      </w:tr>
    </w:tbl>
    <w:p w:rsidR="00A435DF" w:rsidRDefault="00A435DF">
      <w:pPr>
        <w:pStyle w:val="TableParagraph"/>
        <w:rPr>
          <w:sz w:val="28"/>
        </w:rPr>
        <w:sectPr w:rsidR="00A435DF">
          <w:type w:val="continuous"/>
          <w:pgSz w:w="11920" w:h="16850"/>
          <w:pgMar w:top="1080" w:right="141" w:bottom="1555" w:left="992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7374"/>
      </w:tblGrid>
      <w:tr w:rsidR="00A435DF">
        <w:trPr>
          <w:trHeight w:val="527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8"/>
              <w:ind w:left="772"/>
              <w:rPr>
                <w:sz w:val="28"/>
              </w:rPr>
            </w:pPr>
            <w:r>
              <w:rPr>
                <w:spacing w:val="-4"/>
                <w:sz w:val="28"/>
              </w:rPr>
              <w:t>Коммуникативные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УУД</w:t>
            </w:r>
          </w:p>
        </w:tc>
      </w:tr>
      <w:tr w:rsidR="00A435DF">
        <w:trPr>
          <w:trHeight w:val="525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3"/>
              <w:ind w:left="772"/>
              <w:rPr>
                <w:sz w:val="28"/>
              </w:rPr>
            </w:pPr>
            <w:r>
              <w:rPr>
                <w:spacing w:val="-2"/>
                <w:sz w:val="28"/>
              </w:rPr>
              <w:t>Общение</w:t>
            </w:r>
          </w:p>
        </w:tc>
      </w:tr>
      <w:tr w:rsidR="00A435DF">
        <w:trPr>
          <w:trHeight w:val="3103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6"/>
              <w:ind w:left="76" w:right="53" w:firstLine="696"/>
              <w:jc w:val="both"/>
              <w:rPr>
                <w:sz w:val="28"/>
              </w:rPr>
            </w:pPr>
            <w:r>
              <w:rPr>
                <w:sz w:val="28"/>
              </w:rPr>
              <w:t>Воспринимать и формулировать суждения, выражать эмоции в соответствии с целями и условиями общения в знакомой среде;</w:t>
            </w:r>
          </w:p>
          <w:p w:rsidR="00A435DF" w:rsidRDefault="00D74E73">
            <w:pPr>
              <w:pStyle w:val="TableParagraph"/>
              <w:spacing w:before="1"/>
              <w:ind w:left="76" w:right="55" w:firstLine="696"/>
              <w:jc w:val="both"/>
              <w:rPr>
                <w:sz w:val="28"/>
              </w:rPr>
            </w:pPr>
            <w:r>
              <w:rPr>
                <w:sz w:val="28"/>
              </w:rPr>
              <w:t>проявлять уважительное отношение к собеседнику, соблюдать правила ведения диалога и дискуссии;</w:t>
            </w:r>
          </w:p>
          <w:p w:rsidR="00A435DF" w:rsidRDefault="00D74E73">
            <w:pPr>
              <w:pStyle w:val="TableParagraph"/>
              <w:ind w:left="76" w:right="49" w:firstLine="6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признавать возможность существования разных точек </w:t>
            </w:r>
            <w:r>
              <w:rPr>
                <w:spacing w:val="-2"/>
                <w:sz w:val="28"/>
              </w:rPr>
              <w:t>зрения;</w:t>
            </w:r>
          </w:p>
          <w:p w:rsidR="00A435DF" w:rsidRDefault="00D74E73">
            <w:pPr>
              <w:pStyle w:val="TableParagraph"/>
              <w:ind w:left="76" w:right="54" w:firstLine="6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корректно и аргументированно высказывать свое </w:t>
            </w:r>
            <w:r>
              <w:rPr>
                <w:spacing w:val="-2"/>
                <w:sz w:val="28"/>
              </w:rPr>
              <w:t>мнение</w:t>
            </w:r>
          </w:p>
        </w:tc>
      </w:tr>
      <w:tr w:rsidR="00A435DF">
        <w:trPr>
          <w:trHeight w:val="1813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tabs>
                <w:tab w:val="left" w:pos="1982"/>
                <w:tab w:val="left" w:pos="3125"/>
                <w:tab w:val="left" w:pos="5024"/>
                <w:tab w:val="left" w:pos="5379"/>
                <w:tab w:val="left" w:pos="7182"/>
              </w:tabs>
              <w:spacing w:before="93" w:line="242" w:lineRule="auto"/>
              <w:ind w:left="76" w:right="55" w:firstLine="696"/>
              <w:rPr>
                <w:sz w:val="28"/>
              </w:rPr>
            </w:pPr>
            <w:r>
              <w:rPr>
                <w:spacing w:val="-2"/>
                <w:sz w:val="28"/>
              </w:rPr>
              <w:t>Строить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речевое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высказывание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соответствии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z w:val="28"/>
              </w:rPr>
              <w:t>поставленной задачей;</w:t>
            </w:r>
          </w:p>
          <w:p w:rsidR="00A435DF" w:rsidRDefault="00D74E73">
            <w:pPr>
              <w:pStyle w:val="TableParagraph"/>
              <w:ind w:left="76" w:firstLine="696"/>
              <w:rPr>
                <w:sz w:val="28"/>
              </w:rPr>
            </w:pPr>
            <w:r>
              <w:rPr>
                <w:sz w:val="28"/>
              </w:rPr>
              <w:t>создавать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устные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письменные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тексты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(описание, рассуждение, повествование);</w:t>
            </w:r>
          </w:p>
          <w:p w:rsidR="00A435DF" w:rsidRDefault="00D74E73">
            <w:pPr>
              <w:pStyle w:val="TableParagraph"/>
              <w:spacing w:line="316" w:lineRule="exact"/>
              <w:ind w:left="772"/>
              <w:rPr>
                <w:sz w:val="28"/>
              </w:rPr>
            </w:pPr>
            <w:r>
              <w:rPr>
                <w:spacing w:val="-2"/>
                <w:sz w:val="28"/>
              </w:rPr>
              <w:t>подготавливать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небольшие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публичные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выступления</w:t>
            </w:r>
          </w:p>
        </w:tc>
      </w:tr>
      <w:tr w:rsidR="00A435DF">
        <w:trPr>
          <w:trHeight w:val="846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3"/>
              <w:ind w:left="76" w:firstLine="696"/>
              <w:rPr>
                <w:sz w:val="28"/>
              </w:rPr>
            </w:pPr>
            <w:r>
              <w:rPr>
                <w:sz w:val="28"/>
              </w:rPr>
              <w:t>Подбирать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иллюстративный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материал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(рисунки,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фото, плакаты) к тексту выступления</w:t>
            </w:r>
          </w:p>
        </w:tc>
      </w:tr>
      <w:tr w:rsidR="00A435DF">
        <w:trPr>
          <w:trHeight w:val="525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6"/>
              <w:ind w:left="772"/>
              <w:rPr>
                <w:sz w:val="28"/>
              </w:rPr>
            </w:pPr>
            <w:r>
              <w:rPr>
                <w:sz w:val="28"/>
              </w:rPr>
              <w:t>Совместная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</w:t>
            </w:r>
          </w:p>
        </w:tc>
      </w:tr>
      <w:tr w:rsidR="00A435DF">
        <w:trPr>
          <w:trHeight w:val="5035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6"/>
              <w:ind w:left="76" w:right="52" w:firstLine="696"/>
              <w:jc w:val="both"/>
              <w:rPr>
                <w:sz w:val="28"/>
              </w:rPr>
            </w:pPr>
            <w:r>
              <w:rPr>
                <w:sz w:val="28"/>
              </w:rPr>
              <w:t>Формулировать краткосрочные и долгосрочные цели (индивидуальные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учетом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участия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коллективных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задачах) 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стандартной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(типовой)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предложенного формата планирования, распределения промежуточных шагов и сроков;</w:t>
            </w:r>
          </w:p>
          <w:p w:rsidR="00A435DF" w:rsidRDefault="00D74E73">
            <w:pPr>
              <w:pStyle w:val="TableParagraph"/>
              <w:ind w:left="76" w:right="48" w:firstLine="696"/>
              <w:jc w:val="both"/>
              <w:rPr>
                <w:sz w:val="28"/>
              </w:rPr>
            </w:pPr>
            <w:r>
              <w:rPr>
                <w:sz w:val="28"/>
              </w:rPr>
      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      </w:r>
          </w:p>
          <w:p w:rsidR="00A435DF" w:rsidRDefault="00D74E73">
            <w:pPr>
              <w:pStyle w:val="TableParagraph"/>
              <w:spacing w:before="4"/>
              <w:ind w:left="76" w:right="51" w:firstLine="696"/>
              <w:jc w:val="both"/>
              <w:rPr>
                <w:sz w:val="28"/>
              </w:rPr>
            </w:pPr>
            <w:r>
              <w:rPr>
                <w:sz w:val="28"/>
              </w:rPr>
              <w:t>проявлять готовность руководить, выполнять поручения, подчиняться;</w:t>
            </w:r>
          </w:p>
          <w:p w:rsidR="00A435DF" w:rsidRDefault="00D74E73">
            <w:pPr>
              <w:pStyle w:val="TableParagraph"/>
              <w:ind w:left="772" w:right="1276"/>
              <w:jc w:val="both"/>
              <w:rPr>
                <w:sz w:val="28"/>
              </w:rPr>
            </w:pPr>
            <w:r>
              <w:rPr>
                <w:sz w:val="28"/>
              </w:rPr>
              <w:t>ответственно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свою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работы; оценивать свой вклад в общий результат;</w:t>
            </w:r>
          </w:p>
          <w:p w:rsidR="00A435DF" w:rsidRDefault="00D74E73">
            <w:pPr>
              <w:pStyle w:val="TableParagraph"/>
              <w:ind w:left="76" w:right="50" w:firstLine="696"/>
              <w:jc w:val="both"/>
              <w:rPr>
                <w:sz w:val="28"/>
              </w:rPr>
            </w:pPr>
            <w:r>
              <w:rPr>
                <w:sz w:val="28"/>
              </w:rPr>
              <w:t>выполнять совместные проектные задания с использованием предложенных образцов</w:t>
            </w:r>
          </w:p>
        </w:tc>
      </w:tr>
      <w:tr w:rsidR="00A435DF">
        <w:trPr>
          <w:trHeight w:val="525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6"/>
              <w:ind w:left="772"/>
              <w:rPr>
                <w:sz w:val="28"/>
              </w:rPr>
            </w:pPr>
            <w:r>
              <w:rPr>
                <w:spacing w:val="-2"/>
                <w:sz w:val="28"/>
              </w:rPr>
              <w:t>Регулятивные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УУД</w:t>
            </w:r>
          </w:p>
        </w:tc>
      </w:tr>
      <w:tr w:rsidR="00A435DF">
        <w:trPr>
          <w:trHeight w:val="527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6"/>
              <w:ind w:left="772"/>
              <w:rPr>
                <w:sz w:val="28"/>
              </w:rPr>
            </w:pPr>
            <w:r>
              <w:rPr>
                <w:spacing w:val="-2"/>
                <w:sz w:val="28"/>
              </w:rPr>
              <w:t>Самоорганизация</w:t>
            </w:r>
          </w:p>
        </w:tc>
      </w:tr>
      <w:tr w:rsidR="00A435DF">
        <w:trPr>
          <w:trHeight w:val="847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tabs>
                <w:tab w:val="left" w:pos="1593"/>
                <w:tab w:val="left" w:pos="3175"/>
                <w:tab w:val="left" w:pos="4911"/>
              </w:tabs>
              <w:spacing w:before="93"/>
              <w:ind w:left="76" w:right="88" w:firstLine="696"/>
              <w:rPr>
                <w:sz w:val="28"/>
              </w:rPr>
            </w:pPr>
            <w:r>
              <w:rPr>
                <w:spacing w:val="-2"/>
                <w:sz w:val="28"/>
              </w:rPr>
              <w:t>Планировать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решению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учебной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для получения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результата;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выстраивать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последовательность</w:t>
            </w:r>
          </w:p>
        </w:tc>
      </w:tr>
    </w:tbl>
    <w:p w:rsidR="00A435DF" w:rsidRDefault="00A435DF">
      <w:pPr>
        <w:pStyle w:val="TableParagraph"/>
        <w:rPr>
          <w:sz w:val="28"/>
        </w:rPr>
        <w:sectPr w:rsidR="00A435DF">
          <w:type w:val="continuous"/>
          <w:pgSz w:w="11920" w:h="16850"/>
          <w:pgMar w:top="1080" w:right="141" w:bottom="1123" w:left="992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7374"/>
      </w:tblGrid>
      <w:tr w:rsidR="00A435DF">
        <w:trPr>
          <w:trHeight w:val="527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8"/>
              <w:ind w:left="76"/>
              <w:rPr>
                <w:sz w:val="28"/>
              </w:rPr>
            </w:pPr>
            <w:r>
              <w:rPr>
                <w:sz w:val="28"/>
              </w:rPr>
              <w:t>выбранных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действий</w:t>
            </w:r>
          </w:p>
        </w:tc>
      </w:tr>
      <w:tr w:rsidR="00A435DF">
        <w:trPr>
          <w:trHeight w:val="525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spacing w:before="93"/>
              <w:ind w:left="772"/>
              <w:rPr>
                <w:sz w:val="28"/>
              </w:rPr>
            </w:pPr>
            <w:r>
              <w:rPr>
                <w:spacing w:val="-2"/>
                <w:sz w:val="28"/>
              </w:rPr>
              <w:t>Самоконтроль</w:t>
            </w:r>
          </w:p>
        </w:tc>
      </w:tr>
      <w:tr w:rsidR="00A435DF">
        <w:trPr>
          <w:trHeight w:val="1492"/>
        </w:trPr>
        <w:tc>
          <w:tcPr>
            <w:tcW w:w="1702" w:type="dxa"/>
          </w:tcPr>
          <w:p w:rsidR="00A435DF" w:rsidRDefault="00A435DF">
            <w:pPr>
              <w:pStyle w:val="TableParagraph"/>
              <w:rPr>
                <w:sz w:val="28"/>
              </w:rPr>
            </w:pPr>
          </w:p>
        </w:tc>
        <w:tc>
          <w:tcPr>
            <w:tcW w:w="7374" w:type="dxa"/>
          </w:tcPr>
          <w:p w:rsidR="00A435DF" w:rsidRDefault="00D74E73">
            <w:pPr>
              <w:pStyle w:val="TableParagraph"/>
              <w:tabs>
                <w:tab w:val="left" w:pos="2745"/>
                <w:tab w:val="left" w:pos="4061"/>
                <w:tab w:val="left" w:pos="5103"/>
                <w:tab w:val="left" w:pos="6322"/>
              </w:tabs>
              <w:spacing w:before="96"/>
              <w:ind w:left="76" w:right="60" w:firstLine="696"/>
              <w:rPr>
                <w:sz w:val="28"/>
              </w:rPr>
            </w:pPr>
            <w:r>
              <w:rPr>
                <w:spacing w:val="-2"/>
                <w:sz w:val="28"/>
              </w:rPr>
              <w:t>Устанавливать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причины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успеха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(неудач)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деятельности;</w:t>
            </w:r>
          </w:p>
          <w:p w:rsidR="00A435DF" w:rsidRDefault="00D74E73">
            <w:pPr>
              <w:pStyle w:val="TableParagraph"/>
              <w:tabs>
                <w:tab w:val="left" w:pos="3031"/>
                <w:tab w:val="left" w:pos="3989"/>
                <w:tab w:val="left" w:pos="5412"/>
                <w:tab w:val="left" w:pos="6898"/>
              </w:tabs>
              <w:spacing w:line="242" w:lineRule="auto"/>
              <w:ind w:left="76" w:right="60" w:firstLine="696"/>
              <w:rPr>
                <w:sz w:val="28"/>
              </w:rPr>
            </w:pPr>
            <w:r>
              <w:rPr>
                <w:spacing w:val="-2"/>
                <w:sz w:val="28"/>
              </w:rPr>
              <w:t>корректировать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свои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действия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для </w:t>
            </w:r>
            <w:r>
              <w:rPr>
                <w:sz w:val="28"/>
              </w:rPr>
              <w:t>преодоления ошибок</w:t>
            </w:r>
          </w:p>
        </w:tc>
      </w:tr>
    </w:tbl>
    <w:p w:rsidR="00A435DF" w:rsidRDefault="00A435DF">
      <w:pPr>
        <w:pStyle w:val="a3"/>
        <w:ind w:left="0"/>
        <w:jc w:val="left"/>
        <w:rPr>
          <w:b/>
        </w:rPr>
      </w:pPr>
    </w:p>
    <w:p w:rsidR="00A435DF" w:rsidRDefault="00A435DF">
      <w:pPr>
        <w:pStyle w:val="a3"/>
        <w:spacing w:before="28"/>
        <w:ind w:left="0"/>
        <w:jc w:val="left"/>
        <w:rPr>
          <w:b/>
        </w:rPr>
      </w:pPr>
    </w:p>
    <w:p w:rsidR="00A435DF" w:rsidRDefault="00D74E73">
      <w:pPr>
        <w:pStyle w:val="a3"/>
        <w:ind w:left="724" w:right="695" w:firstLine="693"/>
      </w:pPr>
      <w:r>
        <w:rPr>
          <w:b/>
        </w:rPr>
        <w:t xml:space="preserve">Оценка предметных результатов </w:t>
      </w:r>
      <w:r>
        <w:t>представляет собой оценку достижения</w:t>
      </w:r>
      <w:r>
        <w:rPr>
          <w:spacing w:val="-11"/>
        </w:rPr>
        <w:t xml:space="preserve"> </w:t>
      </w:r>
      <w:r>
        <w:t>обучающимися</w:t>
      </w:r>
      <w:r>
        <w:rPr>
          <w:spacing w:val="-16"/>
        </w:rPr>
        <w:t xml:space="preserve"> </w:t>
      </w:r>
      <w:r>
        <w:t>планируемых</w:t>
      </w:r>
      <w:r>
        <w:rPr>
          <w:spacing w:val="-14"/>
        </w:rPr>
        <w:t xml:space="preserve"> </w:t>
      </w:r>
      <w:r>
        <w:t>результатов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отдельным</w:t>
      </w:r>
      <w:r>
        <w:rPr>
          <w:spacing w:val="-12"/>
        </w:rPr>
        <w:t xml:space="preserve"> </w:t>
      </w:r>
      <w:r>
        <w:t xml:space="preserve">учебным предметам. Основным предметом оценки в соответствии с требованиями ФГОС НОО является способность к решению учебно-познавательных и учебно-практических задач, основанных на изучаемом учебном материале и способах действий, в том числе </w:t>
      </w:r>
      <w:proofErr w:type="spellStart"/>
      <w:r>
        <w:t>метапредметных</w:t>
      </w:r>
      <w:proofErr w:type="spellEnd"/>
      <w:r>
        <w:t xml:space="preserve"> (познавательных, регулятивных, коммуникативных) действий. В учебном процессе оценка предметных результатов проводится с помощью диагностических работ (входных,</w:t>
      </w:r>
      <w:r>
        <w:rPr>
          <w:spacing w:val="-12"/>
        </w:rPr>
        <w:t xml:space="preserve"> </w:t>
      </w:r>
      <w:r>
        <w:t>промежуточных</w:t>
      </w:r>
      <w:r>
        <w:rPr>
          <w:spacing w:val="-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итоговых),</w:t>
      </w:r>
      <w:r>
        <w:rPr>
          <w:spacing w:val="-12"/>
        </w:rPr>
        <w:t xml:space="preserve"> </w:t>
      </w:r>
      <w:r>
        <w:t>направленных</w:t>
      </w:r>
      <w:r>
        <w:rPr>
          <w:spacing w:val="-7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определение</w:t>
      </w:r>
      <w:r>
        <w:rPr>
          <w:spacing w:val="-11"/>
        </w:rPr>
        <w:t xml:space="preserve"> </w:t>
      </w:r>
      <w:r>
        <w:t xml:space="preserve">уровня достижения планируемых результатов учащимися. Проводится мониторинг результатов выполнения итоговых работ – по русскому языку, математике, </w:t>
      </w:r>
      <w:r>
        <w:rPr>
          <w:spacing w:val="-2"/>
        </w:rPr>
        <w:t>литературному</w:t>
      </w:r>
      <w:r>
        <w:rPr>
          <w:spacing w:val="-14"/>
        </w:rPr>
        <w:t xml:space="preserve"> </w:t>
      </w:r>
      <w:r>
        <w:rPr>
          <w:spacing w:val="-2"/>
        </w:rPr>
        <w:t>чтению,</w:t>
      </w:r>
      <w:r>
        <w:rPr>
          <w:spacing w:val="-14"/>
        </w:rPr>
        <w:t xml:space="preserve"> </w:t>
      </w:r>
      <w:r>
        <w:rPr>
          <w:spacing w:val="-2"/>
        </w:rPr>
        <w:t>окружающему</w:t>
      </w:r>
      <w:r>
        <w:rPr>
          <w:spacing w:val="-14"/>
        </w:rPr>
        <w:t xml:space="preserve"> </w:t>
      </w:r>
      <w:r>
        <w:rPr>
          <w:spacing w:val="-2"/>
        </w:rPr>
        <w:t>миру,</w:t>
      </w:r>
      <w:r>
        <w:rPr>
          <w:spacing w:val="-11"/>
        </w:rPr>
        <w:t xml:space="preserve"> </w:t>
      </w:r>
      <w:r>
        <w:rPr>
          <w:spacing w:val="-2"/>
        </w:rPr>
        <w:t>иностранному</w:t>
      </w:r>
      <w:r>
        <w:rPr>
          <w:spacing w:val="-14"/>
        </w:rPr>
        <w:t xml:space="preserve"> </w:t>
      </w:r>
      <w:r>
        <w:rPr>
          <w:spacing w:val="-2"/>
        </w:rPr>
        <w:t>языку</w:t>
      </w:r>
      <w:r>
        <w:rPr>
          <w:spacing w:val="-10"/>
        </w:rPr>
        <w:t xml:space="preserve"> </w:t>
      </w:r>
      <w:r>
        <w:rPr>
          <w:spacing w:val="-2"/>
        </w:rPr>
        <w:t>–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 xml:space="preserve">итоговой </w:t>
      </w:r>
      <w:r>
        <w:t xml:space="preserve">комплексной работы на </w:t>
      </w:r>
      <w:proofErr w:type="spellStart"/>
      <w:r>
        <w:t>межпредметной</w:t>
      </w:r>
      <w:proofErr w:type="spellEnd"/>
      <w:r>
        <w:t xml:space="preserve"> основе.</w:t>
      </w:r>
    </w:p>
    <w:p w:rsidR="00A435DF" w:rsidRDefault="00D74E73">
      <w:pPr>
        <w:pStyle w:val="a3"/>
        <w:spacing w:before="4"/>
        <w:ind w:right="1120" w:firstLine="707"/>
      </w:pPr>
      <w:r>
        <w:t>Для</w:t>
      </w:r>
      <w:r>
        <w:rPr>
          <w:spacing w:val="-13"/>
        </w:rPr>
        <w:t xml:space="preserve"> </w:t>
      </w:r>
      <w:r>
        <w:t>оценки</w:t>
      </w:r>
      <w:r>
        <w:rPr>
          <w:spacing w:val="-13"/>
        </w:rPr>
        <w:t xml:space="preserve"> </w:t>
      </w:r>
      <w:r>
        <w:t>предметных</w:t>
      </w:r>
      <w:r>
        <w:rPr>
          <w:spacing w:val="-11"/>
        </w:rPr>
        <w:t xml:space="preserve"> </w:t>
      </w:r>
      <w:r>
        <w:t>результатов</w:t>
      </w:r>
      <w:r>
        <w:rPr>
          <w:spacing w:val="-14"/>
        </w:rPr>
        <w:t xml:space="preserve"> </w:t>
      </w:r>
      <w:r>
        <w:t>используются</w:t>
      </w:r>
      <w:r>
        <w:rPr>
          <w:spacing w:val="-12"/>
        </w:rPr>
        <w:t xml:space="preserve"> </w:t>
      </w:r>
      <w:r>
        <w:t>критерии:</w:t>
      </w:r>
      <w:r>
        <w:rPr>
          <w:spacing w:val="-8"/>
        </w:rPr>
        <w:t xml:space="preserve"> </w:t>
      </w:r>
      <w:r>
        <w:t>знание и понимание, применение, функциональность.</w:t>
      </w:r>
    </w:p>
    <w:p w:rsidR="00A435DF" w:rsidRDefault="00D74E73">
      <w:pPr>
        <w:pStyle w:val="a3"/>
        <w:spacing w:before="4"/>
        <w:ind w:left="724" w:right="699" w:firstLine="693"/>
      </w:pPr>
      <w:r>
        <w:t xml:space="preserve">Обобщённый </w:t>
      </w:r>
      <w:r>
        <w:rPr>
          <w:b/>
        </w:rPr>
        <w:t xml:space="preserve">критерий «знание и понимание» </w:t>
      </w:r>
      <w:r>
        <w:t xml:space="preserve">включает знание и понимание </w:t>
      </w:r>
      <w:proofErr w:type="gramStart"/>
      <w:r>
        <w:t>роли изучаемой области знания/вида деятельности</w:t>
      </w:r>
      <w:proofErr w:type="gramEnd"/>
      <w:r>
        <w:t xml:space="preserve"> в различных контекстах, знание и понимание терминологии, понятий и идей, а также процедурных знаний или алгоритмов.</w:t>
      </w:r>
    </w:p>
    <w:p w:rsidR="00A435DF" w:rsidRDefault="00D74E73">
      <w:pPr>
        <w:spacing w:line="316" w:lineRule="exact"/>
        <w:ind w:left="1418"/>
        <w:jc w:val="both"/>
        <w:rPr>
          <w:sz w:val="28"/>
        </w:rPr>
      </w:pPr>
      <w:r>
        <w:rPr>
          <w:spacing w:val="-2"/>
          <w:sz w:val="28"/>
        </w:rPr>
        <w:t>Обобщённый</w:t>
      </w:r>
      <w:r>
        <w:rPr>
          <w:spacing w:val="-1"/>
          <w:sz w:val="28"/>
        </w:rPr>
        <w:t xml:space="preserve"> </w:t>
      </w:r>
      <w:r>
        <w:rPr>
          <w:b/>
          <w:spacing w:val="-2"/>
          <w:sz w:val="28"/>
        </w:rPr>
        <w:t>критерий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«применение»</w:t>
      </w:r>
      <w:r>
        <w:rPr>
          <w:b/>
          <w:spacing w:val="1"/>
          <w:sz w:val="28"/>
        </w:rPr>
        <w:t xml:space="preserve"> </w:t>
      </w:r>
      <w:r>
        <w:rPr>
          <w:spacing w:val="-2"/>
          <w:sz w:val="28"/>
        </w:rPr>
        <w:t>включает:</w:t>
      </w:r>
    </w:p>
    <w:p w:rsidR="00A435DF" w:rsidRDefault="00D74E73">
      <w:pPr>
        <w:pStyle w:val="a3"/>
        <w:spacing w:before="4"/>
        <w:ind w:left="724" w:right="710" w:hanging="15"/>
      </w:pPr>
      <w:r>
        <w:t>использование изучаемого материала при решении учебных задач, различающихся сложностью предметного содержания, сочетанием универсальных познавательных действий и операций, степенью проработанности в учебном процессе;</w:t>
      </w:r>
    </w:p>
    <w:p w:rsidR="00A435DF" w:rsidRDefault="00D74E73">
      <w:pPr>
        <w:pStyle w:val="a3"/>
        <w:tabs>
          <w:tab w:val="left" w:pos="2188"/>
          <w:tab w:val="left" w:pos="4089"/>
          <w:tab w:val="left" w:pos="7489"/>
          <w:tab w:val="left" w:pos="7868"/>
        </w:tabs>
        <w:ind w:right="753"/>
        <w:jc w:val="left"/>
      </w:pPr>
      <w:r>
        <w:t>использование</w:t>
      </w:r>
      <w:r>
        <w:rPr>
          <w:spacing w:val="40"/>
        </w:rPr>
        <w:t xml:space="preserve"> </w:t>
      </w:r>
      <w:r>
        <w:t>специфических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>способов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видов</w:t>
      </w:r>
      <w:r>
        <w:rPr>
          <w:spacing w:val="40"/>
        </w:rPr>
        <w:t xml:space="preserve"> </w:t>
      </w:r>
      <w:r>
        <w:t xml:space="preserve">деятельности по получению нового знания, его интерпретации, применению и преобразованию при решении учебных задач/проблем, в том числе в ходе </w:t>
      </w:r>
      <w:r>
        <w:rPr>
          <w:spacing w:val="-2"/>
        </w:rPr>
        <w:t>поисковой</w:t>
      </w:r>
      <w:r>
        <w:tab/>
      </w:r>
      <w:r>
        <w:rPr>
          <w:spacing w:val="-2"/>
        </w:rPr>
        <w:t>деятельности,</w:t>
      </w:r>
      <w:r>
        <w:tab/>
      </w:r>
      <w:r>
        <w:rPr>
          <w:spacing w:val="-2"/>
        </w:rPr>
        <w:t>учебно-исследовательской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учебно-проектной деятельности.</w:t>
      </w:r>
    </w:p>
    <w:p w:rsidR="00A435DF" w:rsidRDefault="00D74E73">
      <w:pPr>
        <w:pStyle w:val="a3"/>
        <w:ind w:firstLine="707"/>
        <w:jc w:val="left"/>
      </w:pPr>
      <w:r>
        <w:t>Обобщённый</w:t>
      </w:r>
      <w:r>
        <w:rPr>
          <w:spacing w:val="40"/>
        </w:rPr>
        <w:t xml:space="preserve"> </w:t>
      </w:r>
      <w:r>
        <w:rPr>
          <w:b/>
        </w:rPr>
        <w:t>критерий</w:t>
      </w:r>
      <w:r>
        <w:rPr>
          <w:b/>
          <w:spacing w:val="40"/>
        </w:rPr>
        <w:t xml:space="preserve"> </w:t>
      </w:r>
      <w:r>
        <w:rPr>
          <w:b/>
        </w:rPr>
        <w:t>«функциональность»</w:t>
      </w:r>
      <w:r>
        <w:rPr>
          <w:b/>
          <w:spacing w:val="40"/>
        </w:rPr>
        <w:t xml:space="preserve"> </w:t>
      </w:r>
      <w:r>
        <w:t>включает</w:t>
      </w:r>
      <w:r>
        <w:rPr>
          <w:spacing w:val="40"/>
        </w:rPr>
        <w:t xml:space="preserve"> </w:t>
      </w:r>
      <w:r>
        <w:t>осознанное использование</w:t>
      </w:r>
      <w:r>
        <w:rPr>
          <w:spacing w:val="40"/>
        </w:rPr>
        <w:t xml:space="preserve"> </w:t>
      </w:r>
      <w:r>
        <w:t>приобретённых</w:t>
      </w:r>
      <w:r>
        <w:rPr>
          <w:spacing w:val="40"/>
        </w:rPr>
        <w:t xml:space="preserve"> </w:t>
      </w:r>
      <w:r>
        <w:t>знаний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способов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 xml:space="preserve">решении </w:t>
      </w:r>
      <w:proofErr w:type="spellStart"/>
      <w:r>
        <w:t>внеучебных</w:t>
      </w:r>
      <w:proofErr w:type="spellEnd"/>
      <w:r>
        <w:rPr>
          <w:spacing w:val="-14"/>
        </w:rPr>
        <w:t xml:space="preserve"> </w:t>
      </w:r>
      <w:r>
        <w:t>проблем,</w:t>
      </w:r>
      <w:r>
        <w:rPr>
          <w:spacing w:val="-10"/>
        </w:rPr>
        <w:t xml:space="preserve"> </w:t>
      </w:r>
      <w:r>
        <w:t>различающихся</w:t>
      </w:r>
      <w:r>
        <w:rPr>
          <w:spacing w:val="-9"/>
        </w:rPr>
        <w:t xml:space="preserve"> </w:t>
      </w:r>
      <w:r>
        <w:t>сложностью</w:t>
      </w:r>
      <w:r>
        <w:rPr>
          <w:spacing w:val="-10"/>
        </w:rPr>
        <w:t xml:space="preserve"> </w:t>
      </w:r>
      <w:r>
        <w:t>предметного</w:t>
      </w:r>
      <w:r>
        <w:rPr>
          <w:spacing w:val="-7"/>
        </w:rPr>
        <w:t xml:space="preserve"> </w:t>
      </w:r>
      <w:r>
        <w:rPr>
          <w:spacing w:val="-2"/>
        </w:rPr>
        <w:t>содержания,</w:t>
      </w:r>
    </w:p>
    <w:p w:rsidR="00A435DF" w:rsidRDefault="00D74E73">
      <w:pPr>
        <w:pStyle w:val="a3"/>
        <w:spacing w:line="242" w:lineRule="auto"/>
        <w:jc w:val="left"/>
      </w:pPr>
      <w:r>
        <w:t>читательских умений, контекста, а также сочетанием когнитивных операций. Оценка</w:t>
      </w:r>
      <w:r>
        <w:rPr>
          <w:spacing w:val="-12"/>
        </w:rPr>
        <w:t xml:space="preserve"> </w:t>
      </w:r>
      <w:r>
        <w:t>предметных</w:t>
      </w:r>
      <w:r>
        <w:rPr>
          <w:spacing w:val="-10"/>
        </w:rPr>
        <w:t xml:space="preserve"> </w:t>
      </w:r>
      <w:r>
        <w:t>результатов</w:t>
      </w:r>
      <w:r>
        <w:rPr>
          <w:spacing w:val="-10"/>
        </w:rPr>
        <w:t xml:space="preserve"> </w:t>
      </w:r>
      <w:r>
        <w:t>осуществляется</w:t>
      </w:r>
      <w:r>
        <w:rPr>
          <w:spacing w:val="-7"/>
        </w:rPr>
        <w:t xml:space="preserve"> </w:t>
      </w:r>
      <w:r>
        <w:t>педагогическим</w:t>
      </w:r>
      <w:r>
        <w:rPr>
          <w:spacing w:val="-12"/>
        </w:rPr>
        <w:t xml:space="preserve"> </w:t>
      </w:r>
      <w:r>
        <w:t>работником</w:t>
      </w:r>
    </w:p>
    <w:p w:rsidR="00A435DF" w:rsidRDefault="00A435DF">
      <w:pPr>
        <w:pStyle w:val="a3"/>
        <w:spacing w:line="242" w:lineRule="auto"/>
        <w:jc w:val="left"/>
        <w:sectPr w:rsidR="00A435DF">
          <w:type w:val="continuous"/>
          <w:pgSz w:w="11920" w:h="16850"/>
          <w:pgMar w:top="108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 w:line="242" w:lineRule="auto"/>
        <w:ind w:left="724" w:right="717"/>
      </w:pPr>
      <w:r>
        <w:lastRenderedPageBreak/>
        <w:t xml:space="preserve">в ходе процедур текущего, тематического, промежуточного и итогового </w:t>
      </w:r>
      <w:r>
        <w:rPr>
          <w:spacing w:val="-2"/>
        </w:rPr>
        <w:t>контроля.</w:t>
      </w:r>
    </w:p>
    <w:p w:rsidR="00A435DF" w:rsidRDefault="00D74E73">
      <w:pPr>
        <w:pStyle w:val="a3"/>
        <w:spacing w:before="1"/>
        <w:ind w:left="724" w:right="698" w:firstLine="693"/>
      </w:pPr>
      <w:r>
        <w:t>Особенности оценки по отдельному учебному предмету</w:t>
      </w:r>
      <w:r>
        <w:rPr>
          <w:spacing w:val="-1"/>
        </w:rPr>
        <w:t xml:space="preserve"> </w:t>
      </w:r>
      <w:r>
        <w:t>фиксируются в приложении к образовательной программе, которая утверждается педагогическим советом образовательной организации и доводится до сведения обучающихся и их родителей (законных представителей).</w:t>
      </w:r>
    </w:p>
    <w:p w:rsidR="00A435DF" w:rsidRDefault="00D74E73">
      <w:pPr>
        <w:pStyle w:val="a3"/>
        <w:ind w:right="722" w:firstLine="707"/>
      </w:pPr>
      <w:r>
        <w:t>Описание оценки</w:t>
      </w:r>
      <w:r>
        <w:rPr>
          <w:spacing w:val="-1"/>
        </w:rPr>
        <w:t xml:space="preserve"> </w:t>
      </w:r>
      <w:r>
        <w:t xml:space="preserve">по отдельному учебному предмету должно включать: список итоговых планируемых результатов с указанием этапов их формирования и способов оценки (например, текущая/тематическая; </w:t>
      </w:r>
      <w:r>
        <w:rPr>
          <w:spacing w:val="-2"/>
        </w:rPr>
        <w:t>устно/письменно/практика);</w:t>
      </w:r>
    </w:p>
    <w:p w:rsidR="00A435DF" w:rsidRDefault="00D74E73">
      <w:pPr>
        <w:pStyle w:val="a3"/>
        <w:spacing w:line="322" w:lineRule="exact"/>
        <w:jc w:val="left"/>
      </w:pPr>
      <w:r>
        <w:t>требования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выставлению</w:t>
      </w:r>
      <w:r>
        <w:rPr>
          <w:spacing w:val="-18"/>
        </w:rPr>
        <w:t xml:space="preserve"> </w:t>
      </w:r>
      <w:r>
        <w:t>отметок</w:t>
      </w:r>
      <w:r>
        <w:rPr>
          <w:spacing w:val="-17"/>
        </w:rPr>
        <w:t xml:space="preserve"> </w:t>
      </w:r>
      <w:r>
        <w:t>за</w:t>
      </w:r>
      <w:r>
        <w:rPr>
          <w:spacing w:val="-18"/>
        </w:rPr>
        <w:t xml:space="preserve"> </w:t>
      </w:r>
      <w:r>
        <w:t>промежуточную</w:t>
      </w:r>
      <w:r>
        <w:rPr>
          <w:spacing w:val="-17"/>
        </w:rPr>
        <w:t xml:space="preserve"> </w:t>
      </w:r>
      <w:r>
        <w:rPr>
          <w:spacing w:val="-2"/>
        </w:rPr>
        <w:t>аттестацию</w:t>
      </w:r>
    </w:p>
    <w:p w:rsidR="00A435DF" w:rsidRDefault="00D74E73">
      <w:pPr>
        <w:pStyle w:val="a3"/>
        <w:ind w:left="724" w:hanging="15"/>
        <w:jc w:val="left"/>
      </w:pPr>
      <w:r>
        <w:t>(при</w:t>
      </w:r>
      <w:r>
        <w:rPr>
          <w:spacing w:val="36"/>
        </w:rPr>
        <w:t xml:space="preserve"> </w:t>
      </w:r>
      <w:r>
        <w:t>необходимости</w:t>
      </w:r>
      <w:r>
        <w:rPr>
          <w:spacing w:val="40"/>
        </w:rPr>
        <w:t xml:space="preserve"> </w:t>
      </w:r>
      <w:r>
        <w:t>–</w:t>
      </w:r>
      <w:r>
        <w:rPr>
          <w:spacing w:val="36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учётом</w:t>
      </w:r>
      <w:r>
        <w:rPr>
          <w:spacing w:val="38"/>
        </w:rPr>
        <w:t xml:space="preserve"> </w:t>
      </w:r>
      <w:r>
        <w:t>степени</w:t>
      </w:r>
      <w:r>
        <w:rPr>
          <w:spacing w:val="39"/>
        </w:rPr>
        <w:t xml:space="preserve"> </w:t>
      </w:r>
      <w:r>
        <w:t>значимости</w:t>
      </w:r>
      <w:r>
        <w:rPr>
          <w:spacing w:val="37"/>
        </w:rPr>
        <w:t xml:space="preserve"> </w:t>
      </w:r>
      <w:r>
        <w:t>отметок</w:t>
      </w:r>
      <w:r>
        <w:rPr>
          <w:spacing w:val="38"/>
        </w:rPr>
        <w:t xml:space="preserve"> </w:t>
      </w:r>
      <w:r>
        <w:t>за</w:t>
      </w:r>
      <w:r>
        <w:rPr>
          <w:spacing w:val="35"/>
        </w:rPr>
        <w:t xml:space="preserve"> </w:t>
      </w:r>
      <w:r>
        <w:t>отдельные оценочные процедуры);</w:t>
      </w:r>
    </w:p>
    <w:p w:rsidR="00A435DF" w:rsidRDefault="00D74E73">
      <w:pPr>
        <w:pStyle w:val="a3"/>
        <w:spacing w:line="319" w:lineRule="exact"/>
        <w:jc w:val="left"/>
      </w:pPr>
      <w:r>
        <w:rPr>
          <w:spacing w:val="-2"/>
        </w:rPr>
        <w:t>график</w:t>
      </w:r>
      <w:r>
        <w:rPr>
          <w:spacing w:val="-7"/>
        </w:rPr>
        <w:t xml:space="preserve"> </w:t>
      </w:r>
      <w:r>
        <w:rPr>
          <w:spacing w:val="-2"/>
        </w:rPr>
        <w:t>контрольных</w:t>
      </w:r>
      <w:r>
        <w:rPr>
          <w:spacing w:val="3"/>
        </w:rPr>
        <w:t xml:space="preserve"> </w:t>
      </w:r>
      <w:r>
        <w:rPr>
          <w:spacing w:val="-2"/>
        </w:rPr>
        <w:t>мероприятий.</w:t>
      </w:r>
    </w:p>
    <w:p w:rsidR="00A435DF" w:rsidRDefault="00D74E73">
      <w:pPr>
        <w:pStyle w:val="a3"/>
        <w:tabs>
          <w:tab w:val="left" w:pos="3028"/>
          <w:tab w:val="left" w:pos="4886"/>
          <w:tab w:val="left" w:pos="6725"/>
          <w:tab w:val="left" w:pos="7688"/>
          <w:tab w:val="left" w:pos="9212"/>
        </w:tabs>
        <w:spacing w:before="4"/>
        <w:ind w:right="721" w:firstLine="707"/>
        <w:jc w:val="left"/>
      </w:pPr>
      <w:r>
        <w:rPr>
          <w:b/>
          <w:spacing w:val="-2"/>
        </w:rPr>
        <w:t>Стартовая</w:t>
      </w:r>
      <w:r>
        <w:rPr>
          <w:b/>
        </w:rPr>
        <w:tab/>
      </w:r>
      <w:r>
        <w:rPr>
          <w:b/>
          <w:spacing w:val="-2"/>
        </w:rPr>
        <w:t>диагностика</w:t>
      </w:r>
      <w:r>
        <w:rPr>
          <w:b/>
        </w:rPr>
        <w:tab/>
      </w:r>
      <w:r>
        <w:rPr>
          <w:spacing w:val="-2"/>
        </w:rPr>
        <w:t>представляет</w:t>
      </w:r>
      <w:r>
        <w:tab/>
      </w:r>
      <w:r>
        <w:rPr>
          <w:spacing w:val="-2"/>
        </w:rPr>
        <w:t>собой</w:t>
      </w:r>
      <w:r>
        <w:tab/>
      </w:r>
      <w:r>
        <w:rPr>
          <w:spacing w:val="-2"/>
        </w:rPr>
        <w:t>процедуру</w:t>
      </w:r>
      <w:r>
        <w:tab/>
      </w:r>
      <w:r>
        <w:rPr>
          <w:spacing w:val="-2"/>
        </w:rPr>
        <w:t xml:space="preserve">оценки </w:t>
      </w:r>
      <w:r>
        <w:t>готовности</w:t>
      </w:r>
      <w:r>
        <w:rPr>
          <w:spacing w:val="-19"/>
        </w:rPr>
        <w:t xml:space="preserve"> </w:t>
      </w:r>
      <w:r>
        <w:t>к</w:t>
      </w:r>
      <w:r>
        <w:rPr>
          <w:spacing w:val="-20"/>
        </w:rPr>
        <w:t xml:space="preserve"> </w:t>
      </w:r>
      <w:r>
        <w:t>обучению</w:t>
      </w:r>
      <w:r>
        <w:rPr>
          <w:spacing w:val="-19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уровне</w:t>
      </w:r>
      <w:r>
        <w:rPr>
          <w:spacing w:val="-19"/>
        </w:rPr>
        <w:t xml:space="preserve"> </w:t>
      </w:r>
      <w:r>
        <w:t>начального</w:t>
      </w:r>
      <w:r>
        <w:rPr>
          <w:spacing w:val="-18"/>
        </w:rPr>
        <w:t xml:space="preserve"> </w:t>
      </w:r>
      <w:r>
        <w:t>общего</w:t>
      </w:r>
      <w:r>
        <w:rPr>
          <w:spacing w:val="-18"/>
        </w:rPr>
        <w:t xml:space="preserve"> </w:t>
      </w:r>
      <w:r>
        <w:t>образования,</w:t>
      </w:r>
      <w:r>
        <w:rPr>
          <w:spacing w:val="-18"/>
        </w:rPr>
        <w:t xml:space="preserve"> </w:t>
      </w:r>
      <w:r>
        <w:t>проводится администрацией образовательной организации в начале 1 класса и выступает как</w:t>
      </w:r>
      <w:r>
        <w:rPr>
          <w:spacing w:val="-17"/>
        </w:rPr>
        <w:t xml:space="preserve"> </w:t>
      </w:r>
      <w:r>
        <w:t>основа</w:t>
      </w:r>
      <w:r>
        <w:rPr>
          <w:spacing w:val="-17"/>
        </w:rPr>
        <w:t xml:space="preserve"> </w:t>
      </w:r>
      <w:r>
        <w:t>(точка</w:t>
      </w:r>
      <w:r>
        <w:rPr>
          <w:spacing w:val="-19"/>
        </w:rPr>
        <w:t xml:space="preserve"> </w:t>
      </w:r>
      <w:r>
        <w:t>отсчёта)</w:t>
      </w:r>
      <w:r>
        <w:rPr>
          <w:spacing w:val="-19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оценки</w:t>
      </w:r>
      <w:r>
        <w:rPr>
          <w:spacing w:val="-15"/>
        </w:rPr>
        <w:t xml:space="preserve"> </w:t>
      </w:r>
      <w:r>
        <w:t>динамики</w:t>
      </w:r>
      <w:r>
        <w:rPr>
          <w:spacing w:val="-18"/>
        </w:rPr>
        <w:t xml:space="preserve"> </w:t>
      </w:r>
      <w:r>
        <w:t>образовательных</w:t>
      </w:r>
      <w:r>
        <w:rPr>
          <w:spacing w:val="-15"/>
        </w:rPr>
        <w:t xml:space="preserve"> </w:t>
      </w:r>
      <w:r>
        <w:t>достижений обучающихся.</w:t>
      </w:r>
      <w:r>
        <w:rPr>
          <w:spacing w:val="40"/>
        </w:rPr>
        <w:t xml:space="preserve"> </w:t>
      </w:r>
      <w:r>
        <w:t>Объектом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40"/>
        </w:rPr>
        <w:t xml:space="preserve"> </w:t>
      </w:r>
      <w:r>
        <w:t>предпосылок учебной деятельности, готовность к овладению чтением, грамотой и счётом. Стартовая диагностика может проводиться педагогическими работниками с целью</w:t>
      </w:r>
      <w:r>
        <w:rPr>
          <w:spacing w:val="80"/>
        </w:rPr>
        <w:t xml:space="preserve"> </w:t>
      </w:r>
      <w:r>
        <w:t>оценки</w:t>
      </w:r>
      <w:r>
        <w:rPr>
          <w:spacing w:val="80"/>
        </w:rPr>
        <w:t xml:space="preserve"> </w:t>
      </w:r>
      <w:r>
        <w:t>готовности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изучению</w:t>
      </w:r>
      <w:r>
        <w:rPr>
          <w:spacing w:val="80"/>
        </w:rPr>
        <w:t xml:space="preserve"> </w:t>
      </w:r>
      <w:r>
        <w:t>отдельных</w:t>
      </w:r>
      <w:r>
        <w:rPr>
          <w:spacing w:val="80"/>
        </w:rPr>
        <w:t xml:space="preserve"> </w:t>
      </w:r>
      <w:r>
        <w:t>предметов</w:t>
      </w:r>
      <w:r>
        <w:rPr>
          <w:spacing w:val="80"/>
        </w:rPr>
        <w:t xml:space="preserve"> </w:t>
      </w:r>
      <w:r>
        <w:t>(разделов).</w:t>
      </w:r>
    </w:p>
    <w:p w:rsidR="00A435DF" w:rsidRDefault="00D74E73">
      <w:pPr>
        <w:pStyle w:val="a3"/>
        <w:jc w:val="left"/>
      </w:pPr>
      <w:r>
        <w:t>Результаты</w:t>
      </w:r>
      <w:r>
        <w:rPr>
          <w:spacing w:val="-4"/>
        </w:rPr>
        <w:t xml:space="preserve"> </w:t>
      </w:r>
      <w:r>
        <w:t>стартовой</w:t>
      </w:r>
      <w:r>
        <w:rPr>
          <w:spacing w:val="-7"/>
        </w:rPr>
        <w:t xml:space="preserve"> </w:t>
      </w:r>
      <w:r>
        <w:t>диагностики</w:t>
      </w:r>
      <w:r>
        <w:rPr>
          <w:spacing w:val="-6"/>
        </w:rPr>
        <w:t xml:space="preserve"> </w:t>
      </w:r>
      <w:r>
        <w:t>являются</w:t>
      </w:r>
      <w:r>
        <w:rPr>
          <w:spacing w:val="-5"/>
        </w:rPr>
        <w:t xml:space="preserve"> </w:t>
      </w:r>
      <w:r>
        <w:t>основанием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корректировки учебных программ и индивидуализации учебного процесса.</w:t>
      </w:r>
    </w:p>
    <w:p w:rsidR="00A435DF" w:rsidRDefault="00D74E73">
      <w:pPr>
        <w:pStyle w:val="a3"/>
        <w:ind w:left="724" w:right="700" w:firstLine="693"/>
      </w:pPr>
      <w:r>
        <w:rPr>
          <w:b/>
        </w:rPr>
        <w:t xml:space="preserve">Текущая оценка </w:t>
      </w:r>
      <w:r>
        <w:t xml:space="preserve">представляет собой процедуру оценки индивидуального продвижения в освоении программы учебного предмета. Текущая оценка может быть формирующей (поддерживающей и направляющей усилия обучающегося, включающей его в самостоятельную оценочную деятельность), и диагностической, способствующей выявлению и осознанию педагогическим работником и обучающимся существующих проблем в обучении. Объектом текущей оценки являются тематические планируемые результаты, </w:t>
      </w:r>
      <w:proofErr w:type="gramStart"/>
      <w:r>
        <w:t>этапы</w:t>
      </w:r>
      <w:proofErr w:type="gramEnd"/>
      <w:r>
        <w:t xml:space="preserve"> освоения которых зафиксированы в тематическом планировании по учебному предмету. В текущей оценке используется различные формы и методы проверки (устные и письменные опросы, практические работы, творческие работы, индивидуальные и групповые формы, сам</w:t>
      </w:r>
      <w:proofErr w:type="gramStart"/>
      <w:r>
        <w:t>о-</w:t>
      </w:r>
      <w:proofErr w:type="gramEnd"/>
      <w:r>
        <w:t xml:space="preserve"> и </w:t>
      </w:r>
      <w:proofErr w:type="spellStart"/>
      <w:r>
        <w:t>взаимооценка</w:t>
      </w:r>
      <w:proofErr w:type="spellEnd"/>
      <w:r>
        <w:t>, рефлексия, листы продвижения и другие) с учётом особенностей учебного предмета. Результаты текущей оценки являются основой для индивидуализации учебного процесса.</w:t>
      </w:r>
    </w:p>
    <w:p w:rsidR="00A435DF" w:rsidRDefault="00D74E73">
      <w:pPr>
        <w:pStyle w:val="a3"/>
        <w:spacing w:line="242" w:lineRule="auto"/>
        <w:ind w:left="724" w:right="711" w:firstLine="693"/>
      </w:pPr>
      <w:r>
        <w:rPr>
          <w:b/>
        </w:rPr>
        <w:t xml:space="preserve">Тематическая оценка </w:t>
      </w:r>
      <w:r>
        <w:t>представляет собой процедуру оценки уровня достижения тематических планируемых результатов по учебному предмету.</w:t>
      </w:r>
    </w:p>
    <w:p w:rsidR="00A435DF" w:rsidRDefault="00D74E73">
      <w:pPr>
        <w:pStyle w:val="a3"/>
        <w:ind w:left="724" w:right="700" w:firstLine="693"/>
      </w:pPr>
      <w:r>
        <w:rPr>
          <w:b/>
        </w:rPr>
        <w:t xml:space="preserve">Портфолио </w:t>
      </w:r>
      <w:r>
        <w:t>представляет собой</w:t>
      </w:r>
      <w:r>
        <w:rPr>
          <w:spacing w:val="-3"/>
        </w:rPr>
        <w:t xml:space="preserve"> </w:t>
      </w:r>
      <w:r>
        <w:t>процедуру</w:t>
      </w:r>
      <w:r>
        <w:rPr>
          <w:spacing w:val="-5"/>
        </w:rPr>
        <w:t xml:space="preserve"> </w:t>
      </w:r>
      <w:r>
        <w:t>оценки динамики</w:t>
      </w:r>
      <w:r>
        <w:rPr>
          <w:spacing w:val="-1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 xml:space="preserve">и творческой активности </w:t>
      </w:r>
      <w:proofErr w:type="gramStart"/>
      <w:r>
        <w:t>обучающегося</w:t>
      </w:r>
      <w:proofErr w:type="gramEnd"/>
      <w:r>
        <w:t xml:space="preserve">, направленности, широты или избирательности интересов, выраженности проявлений творческой инициативы. </w:t>
      </w:r>
      <w:proofErr w:type="gramStart"/>
      <w:r>
        <w:t>В портфолио включаются: работы обучающегося (фотографии,</w:t>
      </w:r>
      <w:proofErr w:type="gramEnd"/>
    </w:p>
    <w:p w:rsidR="00A435DF" w:rsidRDefault="00A435DF">
      <w:pPr>
        <w:pStyle w:val="a3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/>
        <w:ind w:left="724" w:right="701"/>
      </w:pPr>
      <w:r>
        <w:lastRenderedPageBreak/>
        <w:t xml:space="preserve">видеоматериалы и </w:t>
      </w:r>
      <w:proofErr w:type="gramStart"/>
      <w:r>
        <w:t>другое</w:t>
      </w:r>
      <w:proofErr w:type="gramEnd"/>
      <w:r>
        <w:t xml:space="preserve">), отзывы на работы обучающегося (наградные листы, дипломы, сертификаты участия, рецензии и другие). </w:t>
      </w:r>
      <w:proofErr w:type="gramStart"/>
      <w:r>
        <w:t>Отбор работ для портфолио и отзывов на них ведётся обучающимся совместно с классным руководителем с участием родителей (законных представителей) обучающихся.</w:t>
      </w:r>
      <w:proofErr w:type="gramEnd"/>
      <w:r>
        <w:rPr>
          <w:spacing w:val="-17"/>
        </w:rPr>
        <w:t xml:space="preserve"> </w:t>
      </w:r>
      <w:r>
        <w:t>Портфолио</w:t>
      </w:r>
      <w:r>
        <w:rPr>
          <w:spacing w:val="-15"/>
        </w:rPr>
        <w:t xml:space="preserve"> </w:t>
      </w:r>
      <w:r>
        <w:t>формируется</w:t>
      </w:r>
      <w:r>
        <w:rPr>
          <w:spacing w:val="-1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электронном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(или)</w:t>
      </w:r>
      <w:r>
        <w:rPr>
          <w:spacing w:val="-17"/>
        </w:rPr>
        <w:t xml:space="preserve"> </w:t>
      </w:r>
      <w:r>
        <w:t>бумажном</w:t>
      </w:r>
      <w:r>
        <w:rPr>
          <w:spacing w:val="-16"/>
        </w:rPr>
        <w:t xml:space="preserve"> </w:t>
      </w:r>
      <w:r>
        <w:t xml:space="preserve">виде в течение всех лет обучения на уровне начального общего образования. </w:t>
      </w:r>
      <w:proofErr w:type="gramStart"/>
      <w:r>
        <w:t>Результаты обучающегося, представленные в портфолио, используются при выработке рекомендаций по обучению на уровне основного общего образования, подготовке характеристики обучающегося.</w:t>
      </w:r>
      <w:proofErr w:type="gramEnd"/>
    </w:p>
    <w:p w:rsidR="00A435DF" w:rsidRDefault="00D74E73">
      <w:pPr>
        <w:pStyle w:val="a3"/>
        <w:spacing w:before="5"/>
        <w:ind w:left="724" w:right="702" w:firstLine="693"/>
      </w:pPr>
      <w:r>
        <w:rPr>
          <w:b/>
        </w:rPr>
        <w:t>Промежуточная</w:t>
      </w:r>
      <w:r>
        <w:rPr>
          <w:b/>
          <w:spacing w:val="-12"/>
        </w:rPr>
        <w:t xml:space="preserve"> </w:t>
      </w:r>
      <w:r>
        <w:rPr>
          <w:b/>
        </w:rPr>
        <w:t>аттестация</w:t>
      </w:r>
      <w:r>
        <w:rPr>
          <w:b/>
          <w:spacing w:val="-11"/>
        </w:rPr>
        <w:t xml:space="preserve"> </w:t>
      </w:r>
      <w:r>
        <w:t>представляет</w:t>
      </w:r>
      <w:r>
        <w:rPr>
          <w:spacing w:val="-8"/>
        </w:rPr>
        <w:t xml:space="preserve"> </w:t>
      </w:r>
      <w:r>
        <w:t>собой</w:t>
      </w:r>
      <w:r>
        <w:rPr>
          <w:spacing w:val="-7"/>
        </w:rPr>
        <w:t xml:space="preserve"> </w:t>
      </w:r>
      <w:r>
        <w:t>процедуру</w:t>
      </w:r>
      <w:r>
        <w:rPr>
          <w:spacing w:val="-13"/>
        </w:rPr>
        <w:t xml:space="preserve"> </w:t>
      </w:r>
      <w:r>
        <w:t>аттестации обучающихся,</w:t>
      </w:r>
      <w:r>
        <w:rPr>
          <w:spacing w:val="-12"/>
        </w:rPr>
        <w:t xml:space="preserve"> </w:t>
      </w:r>
      <w:r>
        <w:t>которая</w:t>
      </w:r>
      <w:r>
        <w:rPr>
          <w:spacing w:val="-12"/>
        </w:rPr>
        <w:t xml:space="preserve"> </w:t>
      </w:r>
      <w:r>
        <w:t>начиная</w:t>
      </w:r>
      <w:r>
        <w:rPr>
          <w:spacing w:val="-9"/>
        </w:rPr>
        <w:t xml:space="preserve"> </w:t>
      </w:r>
      <w:r>
        <w:t>со</w:t>
      </w:r>
      <w:r>
        <w:rPr>
          <w:spacing w:val="-9"/>
        </w:rPr>
        <w:t xml:space="preserve"> </w:t>
      </w:r>
      <w:r>
        <w:t>второго</w:t>
      </w:r>
      <w:r>
        <w:rPr>
          <w:spacing w:val="-12"/>
        </w:rPr>
        <w:t xml:space="preserve"> </w:t>
      </w:r>
      <w:proofErr w:type="gramStart"/>
      <w:r>
        <w:t>класса</w:t>
      </w:r>
      <w:proofErr w:type="gramEnd"/>
      <w:r>
        <w:rPr>
          <w:spacing w:val="-14"/>
        </w:rPr>
        <w:t xml:space="preserve"> </w:t>
      </w:r>
      <w:r>
        <w:t>проводится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конце</w:t>
      </w:r>
      <w:r>
        <w:rPr>
          <w:spacing w:val="-11"/>
        </w:rPr>
        <w:t xml:space="preserve"> </w:t>
      </w:r>
      <w:r>
        <w:t>каждого учебного периода по каждому изучаемому учебному предмету. Промежуточная аттестация проводится на основе результатов накопленной оценки и результатов выполнения тематических проверочных работ и фиксируется классном журнале обучающегося. Промежуточная оценка, фиксирующая достижение предметных планируемых результатов и универсальных учебных действий, является основанием для перевода в следующий класс.</w:t>
      </w:r>
    </w:p>
    <w:p w:rsidR="00A435DF" w:rsidRDefault="00D74E73">
      <w:pPr>
        <w:pStyle w:val="a3"/>
        <w:ind w:left="724" w:right="710" w:firstLine="693"/>
      </w:pPr>
      <w:proofErr w:type="gramStart"/>
      <w:r>
        <w:t>Промежуточный контроль успеваемости обучающихся в рамках внеурочной деятельности не предусмотрен.</w:t>
      </w:r>
      <w:proofErr w:type="gramEnd"/>
    </w:p>
    <w:p w:rsidR="00A435DF" w:rsidRDefault="00D74E73">
      <w:pPr>
        <w:pStyle w:val="a3"/>
        <w:spacing w:before="1" w:line="319" w:lineRule="exact"/>
        <w:ind w:left="1418"/>
      </w:pPr>
      <w:r>
        <w:t>Знания,</w:t>
      </w:r>
      <w:r>
        <w:rPr>
          <w:spacing w:val="-13"/>
        </w:rPr>
        <w:t xml:space="preserve"> </w:t>
      </w:r>
      <w:r>
        <w:t>умения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навыки</w:t>
      </w:r>
      <w:r>
        <w:rPr>
          <w:spacing w:val="-10"/>
        </w:rPr>
        <w:t xml:space="preserve"> </w:t>
      </w:r>
      <w:r>
        <w:t>учащихся</w:t>
      </w:r>
      <w:r>
        <w:rPr>
          <w:spacing w:val="-10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класса</w:t>
      </w:r>
      <w:r>
        <w:rPr>
          <w:spacing w:val="-9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rPr>
          <w:spacing w:val="-2"/>
        </w:rPr>
        <w:t>оцениваются.</w:t>
      </w:r>
    </w:p>
    <w:p w:rsidR="00A435DF" w:rsidRDefault="00D74E73">
      <w:pPr>
        <w:pStyle w:val="a3"/>
        <w:spacing w:line="319" w:lineRule="exact"/>
        <w:ind w:left="1418"/>
      </w:pPr>
      <w:r>
        <w:t>Для</w:t>
      </w:r>
      <w:r>
        <w:rPr>
          <w:spacing w:val="-13"/>
        </w:rPr>
        <w:t xml:space="preserve"> </w:t>
      </w:r>
      <w:r>
        <w:t>учащихся</w:t>
      </w:r>
      <w:r>
        <w:rPr>
          <w:spacing w:val="-11"/>
        </w:rPr>
        <w:t xml:space="preserve"> </w:t>
      </w:r>
      <w:r>
        <w:t>2-4</w:t>
      </w:r>
      <w:r>
        <w:rPr>
          <w:spacing w:val="-9"/>
        </w:rPr>
        <w:t xml:space="preserve"> </w:t>
      </w:r>
      <w:r>
        <w:t>классов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школе</w:t>
      </w:r>
      <w:r>
        <w:rPr>
          <w:spacing w:val="-13"/>
        </w:rPr>
        <w:t xml:space="preserve"> </w:t>
      </w:r>
      <w:r>
        <w:t>используется</w:t>
      </w:r>
      <w:r>
        <w:rPr>
          <w:spacing w:val="-9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балльная</w:t>
      </w:r>
      <w:r>
        <w:rPr>
          <w:spacing w:val="-9"/>
        </w:rPr>
        <w:t xml:space="preserve"> </w:t>
      </w:r>
      <w:r>
        <w:rPr>
          <w:spacing w:val="-2"/>
        </w:rPr>
        <w:t>система.</w:t>
      </w:r>
    </w:p>
    <w:p w:rsidR="00A435DF" w:rsidRDefault="00D74E73">
      <w:pPr>
        <w:pStyle w:val="a3"/>
        <w:tabs>
          <w:tab w:val="left" w:pos="2798"/>
          <w:tab w:val="left" w:pos="4519"/>
          <w:tab w:val="left" w:pos="6758"/>
          <w:tab w:val="left" w:pos="8422"/>
        </w:tabs>
        <w:spacing w:before="5"/>
        <w:ind w:right="714" w:firstLine="707"/>
        <w:jc w:val="left"/>
      </w:pPr>
      <w:r>
        <w:rPr>
          <w:spacing w:val="-2"/>
        </w:rPr>
        <w:t>Порядок</w:t>
      </w:r>
      <w:r>
        <w:tab/>
      </w:r>
      <w:r>
        <w:rPr>
          <w:spacing w:val="-2"/>
        </w:rPr>
        <w:t>проведения</w:t>
      </w:r>
      <w:r>
        <w:tab/>
      </w:r>
      <w:r>
        <w:rPr>
          <w:spacing w:val="-2"/>
        </w:rPr>
        <w:t>промежуточной</w:t>
      </w:r>
      <w:r>
        <w:tab/>
      </w:r>
      <w:r>
        <w:rPr>
          <w:spacing w:val="-2"/>
        </w:rPr>
        <w:t>аттестации</w:t>
      </w:r>
      <w:r>
        <w:tab/>
      </w:r>
      <w:r>
        <w:rPr>
          <w:spacing w:val="-2"/>
        </w:rPr>
        <w:t>обучающихся регламентируется</w:t>
      </w:r>
      <w:r>
        <w:rPr>
          <w:spacing w:val="-11"/>
        </w:rPr>
        <w:t xml:space="preserve"> </w:t>
      </w:r>
      <w:r>
        <w:rPr>
          <w:spacing w:val="-2"/>
        </w:rPr>
        <w:t>статьей</w:t>
      </w:r>
      <w:r>
        <w:rPr>
          <w:spacing w:val="-11"/>
        </w:rPr>
        <w:t xml:space="preserve"> </w:t>
      </w:r>
      <w:r>
        <w:rPr>
          <w:spacing w:val="-2"/>
        </w:rPr>
        <w:t>58</w:t>
      </w:r>
      <w:r>
        <w:rPr>
          <w:spacing w:val="-11"/>
        </w:rPr>
        <w:t xml:space="preserve"> </w:t>
      </w:r>
      <w:r>
        <w:rPr>
          <w:spacing w:val="-2"/>
        </w:rPr>
        <w:t>Федерального</w:t>
      </w:r>
      <w:r>
        <w:rPr>
          <w:spacing w:val="-11"/>
        </w:rPr>
        <w:t xml:space="preserve"> </w:t>
      </w:r>
      <w:r>
        <w:rPr>
          <w:spacing w:val="-2"/>
        </w:rPr>
        <w:t>закона</w:t>
      </w:r>
      <w:r>
        <w:rPr>
          <w:spacing w:val="-12"/>
        </w:rPr>
        <w:t xml:space="preserve"> </w:t>
      </w:r>
      <w:r>
        <w:rPr>
          <w:spacing w:val="-2"/>
        </w:rPr>
        <w:t>от</w:t>
      </w:r>
      <w:r>
        <w:rPr>
          <w:spacing w:val="-15"/>
        </w:rPr>
        <w:t xml:space="preserve"> </w:t>
      </w:r>
      <w:r>
        <w:rPr>
          <w:spacing w:val="-2"/>
        </w:rPr>
        <w:t>29</w:t>
      </w:r>
      <w:r>
        <w:rPr>
          <w:spacing w:val="-11"/>
        </w:rPr>
        <w:t xml:space="preserve"> </w:t>
      </w:r>
      <w:r>
        <w:rPr>
          <w:spacing w:val="-2"/>
        </w:rPr>
        <w:t>декабря</w:t>
      </w:r>
      <w:r>
        <w:rPr>
          <w:spacing w:val="-12"/>
        </w:rPr>
        <w:t xml:space="preserve"> </w:t>
      </w:r>
      <w:r>
        <w:rPr>
          <w:spacing w:val="-2"/>
        </w:rPr>
        <w:t>2012</w:t>
      </w:r>
      <w:r>
        <w:rPr>
          <w:spacing w:val="-11"/>
        </w:rPr>
        <w:t xml:space="preserve"> </w:t>
      </w:r>
      <w:r>
        <w:rPr>
          <w:spacing w:val="-2"/>
        </w:rPr>
        <w:t>г.</w:t>
      </w:r>
      <w:r>
        <w:rPr>
          <w:spacing w:val="-5"/>
        </w:rPr>
        <w:t xml:space="preserve"> </w:t>
      </w:r>
      <w:r>
        <w:rPr>
          <w:spacing w:val="-2"/>
        </w:rPr>
        <w:t>№</w:t>
      </w:r>
      <w:r>
        <w:rPr>
          <w:spacing w:val="-11"/>
        </w:rPr>
        <w:t xml:space="preserve"> </w:t>
      </w:r>
      <w:r>
        <w:rPr>
          <w:spacing w:val="-2"/>
        </w:rPr>
        <w:t>273-</w:t>
      </w:r>
      <w:r>
        <w:t>ФЗ «Об образовании в Российской Федерации» (далее – Федеральный закон) и локальными нормативными актами образовательной организации.</w:t>
      </w:r>
    </w:p>
    <w:p w:rsidR="00A435DF" w:rsidRDefault="00D74E73">
      <w:pPr>
        <w:pStyle w:val="a3"/>
        <w:spacing w:before="1"/>
        <w:ind w:left="724" w:right="695" w:firstLine="693"/>
      </w:pPr>
      <w:r>
        <w:rPr>
          <w:b/>
        </w:rPr>
        <w:t xml:space="preserve">Итоговая оценка </w:t>
      </w:r>
      <w:r>
        <w:t>является процедурой внутренней оценки образовательной организации и складывается из результатов накопленной оценки</w:t>
      </w:r>
      <w:r>
        <w:rPr>
          <w:spacing w:val="-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итоговой</w:t>
      </w:r>
      <w:r>
        <w:rPr>
          <w:spacing w:val="-5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предмету.</w:t>
      </w:r>
      <w:r>
        <w:rPr>
          <w:spacing w:val="-4"/>
        </w:rPr>
        <w:t xml:space="preserve"> </w:t>
      </w:r>
      <w:r>
        <w:t>Предметом</w:t>
      </w:r>
      <w:r>
        <w:rPr>
          <w:spacing w:val="-6"/>
        </w:rPr>
        <w:t xml:space="preserve"> </w:t>
      </w:r>
      <w:r>
        <w:t>итоговой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 xml:space="preserve">является способность обучающихся решать учебно-познавательные и учебно-практические задачи, построенные на основном содержании предмета с учётом формируемых </w:t>
      </w:r>
      <w:proofErr w:type="spellStart"/>
      <w:r>
        <w:t>метапредметных</w:t>
      </w:r>
      <w:proofErr w:type="spellEnd"/>
      <w:r>
        <w:t xml:space="preserve"> действий. Основным инструментом итоговой оценки являются итоговые контрольные/проверочные работы – система знаний различного уровня сложности по литературному чтению, русскому языку, математике, окружающему миру, иностранному языку.</w:t>
      </w:r>
    </w:p>
    <w:p w:rsidR="00A435DF" w:rsidRDefault="00D74E73">
      <w:pPr>
        <w:pStyle w:val="a3"/>
        <w:ind w:left="801" w:right="697" w:firstLine="832"/>
      </w:pPr>
      <w:r>
        <w:t>Решение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успешном</w:t>
      </w:r>
      <w:r>
        <w:rPr>
          <w:spacing w:val="-10"/>
        </w:rPr>
        <w:t xml:space="preserve"> </w:t>
      </w:r>
      <w:r>
        <w:t>освоении</w:t>
      </w:r>
      <w:r>
        <w:rPr>
          <w:spacing w:val="-7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начального</w:t>
      </w:r>
      <w:r>
        <w:rPr>
          <w:spacing w:val="-12"/>
        </w:rPr>
        <w:t xml:space="preserve"> </w:t>
      </w:r>
      <w:r>
        <w:t>образования</w:t>
      </w:r>
      <w:r>
        <w:rPr>
          <w:spacing w:val="-9"/>
        </w:rPr>
        <w:t xml:space="preserve"> </w:t>
      </w:r>
      <w:r>
        <w:t xml:space="preserve">и </w:t>
      </w:r>
      <w:r>
        <w:rPr>
          <w:b/>
        </w:rPr>
        <w:t xml:space="preserve">допуске выпускника к обучению на уровень основного общего образования </w:t>
      </w:r>
      <w:r>
        <w:t>принимается педагогическим советом организации, осуществляющей образовательную деятельность на основе сделанных выводов о достижении планируемых результатов освоения основной образовательной программы начального общего образования.</w:t>
      </w:r>
    </w:p>
    <w:p w:rsidR="00A435DF" w:rsidRDefault="00D74E73">
      <w:pPr>
        <w:pStyle w:val="a3"/>
        <w:ind w:left="801" w:right="709" w:firstLine="554"/>
      </w:pPr>
      <w:r>
        <w:t xml:space="preserve">К обучению на уровень основного общего образования допускаются </w:t>
      </w:r>
      <w:proofErr w:type="gramStart"/>
      <w:r>
        <w:t>учащиеся, не имеющие академической задолженности и в полном объеме выполнившие</w:t>
      </w:r>
      <w:r>
        <w:rPr>
          <w:spacing w:val="80"/>
        </w:rPr>
        <w:t xml:space="preserve"> </w:t>
      </w:r>
      <w:r>
        <w:t>учебный</w:t>
      </w:r>
      <w:r>
        <w:rPr>
          <w:spacing w:val="80"/>
        </w:rPr>
        <w:t xml:space="preserve"> </w:t>
      </w:r>
      <w:r>
        <w:t>план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план</w:t>
      </w:r>
      <w:r>
        <w:rPr>
          <w:spacing w:val="80"/>
        </w:rPr>
        <w:t xml:space="preserve"> </w:t>
      </w:r>
      <w:r>
        <w:t>внеурочной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имеют</w:t>
      </w:r>
      <w:proofErr w:type="gramEnd"/>
    </w:p>
    <w:p w:rsidR="00A435DF" w:rsidRDefault="00A435DF">
      <w:pPr>
        <w:pStyle w:val="a3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 w:line="242" w:lineRule="auto"/>
        <w:ind w:left="801" w:right="717"/>
      </w:pPr>
      <w:r>
        <w:lastRenderedPageBreak/>
        <w:t xml:space="preserve">отметки не ниже </w:t>
      </w:r>
      <w:proofErr w:type="gramStart"/>
      <w:r>
        <w:t>удовлетворительных</w:t>
      </w:r>
      <w:proofErr w:type="gramEnd"/>
      <w:r>
        <w:t xml:space="preserve"> по всем учебным предметам учебного </w:t>
      </w:r>
      <w:r>
        <w:rPr>
          <w:spacing w:val="-2"/>
        </w:rPr>
        <w:t>плана.</w:t>
      </w:r>
    </w:p>
    <w:p w:rsidR="00A435DF" w:rsidRDefault="00D74E73">
      <w:pPr>
        <w:pStyle w:val="a3"/>
        <w:spacing w:before="1"/>
        <w:ind w:left="801" w:right="700" w:firstLine="554"/>
      </w:pPr>
      <w:proofErr w:type="gramStart"/>
      <w:r>
        <w:t>В случае если полученные ребенком итоговые оценки не позволяют сделать однозначного вывода о достижении планируемых результатов, решение о допуске выпускника к обучению на уровень основного общего образования принимается педагогическим советом с учетом динамики образовательных достижений выпускника и контекстной информации об условиях и особенностях его обучения в рамках регламентированных процедур, устанавливаемых на федеральном уровне.</w:t>
      </w:r>
      <w:proofErr w:type="gramEnd"/>
    </w:p>
    <w:p w:rsidR="00A435DF" w:rsidRDefault="00D74E73">
      <w:pPr>
        <w:pStyle w:val="a3"/>
        <w:ind w:left="801" w:right="703" w:firstLine="554"/>
      </w:pPr>
      <w:r>
        <w:t>Неудовлетворительные результаты промежуточной аттестации по одному</w:t>
      </w:r>
      <w:r>
        <w:rPr>
          <w:spacing w:val="-18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нескольким</w:t>
      </w:r>
      <w:r>
        <w:rPr>
          <w:spacing w:val="-18"/>
        </w:rPr>
        <w:t xml:space="preserve"> </w:t>
      </w:r>
      <w:r>
        <w:t>учебным</w:t>
      </w:r>
      <w:r>
        <w:rPr>
          <w:spacing w:val="-17"/>
        </w:rPr>
        <w:t xml:space="preserve"> </w:t>
      </w:r>
      <w:r>
        <w:t>предметам</w:t>
      </w:r>
      <w:r>
        <w:rPr>
          <w:spacing w:val="-18"/>
        </w:rPr>
        <w:t xml:space="preserve"> </w:t>
      </w:r>
      <w:r>
        <w:t>образовательной</w:t>
      </w:r>
      <w:r>
        <w:rPr>
          <w:spacing w:val="-17"/>
        </w:rPr>
        <w:t xml:space="preserve"> </w:t>
      </w:r>
      <w:r>
        <w:t>программы</w:t>
      </w:r>
      <w:r>
        <w:rPr>
          <w:spacing w:val="-18"/>
        </w:rPr>
        <w:t xml:space="preserve"> </w:t>
      </w:r>
      <w:r>
        <w:t xml:space="preserve">или </w:t>
      </w:r>
      <w:proofErr w:type="spellStart"/>
      <w:r>
        <w:t>непрохождение</w:t>
      </w:r>
      <w:proofErr w:type="spellEnd"/>
      <w:r>
        <w:t xml:space="preserve"> промежуточной аттестации при отсутствии уважительных причин признаются академической задолженностью.</w:t>
      </w:r>
    </w:p>
    <w:p w:rsidR="00A435DF" w:rsidRDefault="00D74E73">
      <w:pPr>
        <w:pStyle w:val="a3"/>
        <w:spacing w:before="1"/>
        <w:ind w:left="801" w:right="697" w:firstLine="554"/>
        <w:jc w:val="right"/>
        <w:rPr>
          <w:b/>
        </w:rPr>
      </w:pPr>
      <w:r>
        <w:t>Учащиеся,</w:t>
      </w:r>
      <w:r>
        <w:rPr>
          <w:spacing w:val="80"/>
        </w:rPr>
        <w:t xml:space="preserve"> </w:t>
      </w:r>
      <w:r>
        <w:t>имеющие</w:t>
      </w:r>
      <w:r>
        <w:rPr>
          <w:spacing w:val="80"/>
        </w:rPr>
        <w:t xml:space="preserve"> </w:t>
      </w:r>
      <w:r>
        <w:t>академическую</w:t>
      </w:r>
      <w:r>
        <w:rPr>
          <w:spacing w:val="80"/>
        </w:rPr>
        <w:t xml:space="preserve"> </w:t>
      </w:r>
      <w:r>
        <w:t>задолженность,</w:t>
      </w:r>
      <w:r>
        <w:rPr>
          <w:spacing w:val="80"/>
        </w:rPr>
        <w:t xml:space="preserve"> </w:t>
      </w:r>
      <w:r>
        <w:t>вправе</w:t>
      </w:r>
      <w:r>
        <w:rPr>
          <w:spacing w:val="80"/>
        </w:rPr>
        <w:t xml:space="preserve"> </w:t>
      </w:r>
      <w:r>
        <w:t>пройти промежуточную</w:t>
      </w:r>
      <w:r>
        <w:rPr>
          <w:spacing w:val="40"/>
        </w:rPr>
        <w:t xml:space="preserve"> </w:t>
      </w:r>
      <w:r>
        <w:t>аттестацию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соответствующему</w:t>
      </w:r>
      <w:r>
        <w:rPr>
          <w:spacing w:val="40"/>
        </w:rPr>
        <w:t xml:space="preserve"> </w:t>
      </w:r>
      <w:r>
        <w:t>учебному</w:t>
      </w:r>
      <w:r>
        <w:rPr>
          <w:spacing w:val="40"/>
        </w:rPr>
        <w:t xml:space="preserve"> </w:t>
      </w:r>
      <w:r>
        <w:t>предмету</w:t>
      </w:r>
      <w:r>
        <w:rPr>
          <w:spacing w:val="40"/>
        </w:rPr>
        <w:t xml:space="preserve"> </w:t>
      </w:r>
      <w:r>
        <w:t>не более</w:t>
      </w:r>
      <w:r>
        <w:rPr>
          <w:spacing w:val="40"/>
        </w:rPr>
        <w:t xml:space="preserve"> </w:t>
      </w:r>
      <w:r>
        <w:t>двух</w:t>
      </w:r>
      <w:r>
        <w:rPr>
          <w:spacing w:val="40"/>
        </w:rPr>
        <w:t xml:space="preserve"> </w:t>
      </w:r>
      <w:r>
        <w:t>раз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сроки,</w:t>
      </w:r>
      <w:r>
        <w:rPr>
          <w:spacing w:val="40"/>
        </w:rPr>
        <w:t xml:space="preserve"> </w:t>
      </w:r>
      <w:r>
        <w:t>определяемые</w:t>
      </w:r>
      <w:r>
        <w:rPr>
          <w:spacing w:val="40"/>
        </w:rPr>
        <w:t xml:space="preserve"> </w:t>
      </w:r>
      <w:r>
        <w:t>образовательным</w:t>
      </w:r>
      <w:r>
        <w:rPr>
          <w:spacing w:val="40"/>
        </w:rPr>
        <w:t xml:space="preserve"> </w:t>
      </w:r>
      <w:r>
        <w:t>учреждением,</w:t>
      </w:r>
      <w:r>
        <w:rPr>
          <w:spacing w:val="4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пределах одного года с момента образования академической задолженности. Учащиеся, не прошедшие промежуточной аттестации по уважительным причинам</w:t>
      </w:r>
      <w:r>
        <w:rPr>
          <w:spacing w:val="64"/>
          <w:w w:val="150"/>
        </w:rPr>
        <w:t xml:space="preserve"> </w:t>
      </w:r>
      <w:r>
        <w:t>или</w:t>
      </w:r>
      <w:r>
        <w:rPr>
          <w:spacing w:val="65"/>
          <w:w w:val="150"/>
        </w:rPr>
        <w:t xml:space="preserve"> </w:t>
      </w:r>
      <w:r>
        <w:t>имеющие</w:t>
      </w:r>
      <w:r>
        <w:rPr>
          <w:spacing w:val="68"/>
          <w:w w:val="150"/>
        </w:rPr>
        <w:t xml:space="preserve"> </w:t>
      </w:r>
      <w:r>
        <w:t>академическую</w:t>
      </w:r>
      <w:r>
        <w:rPr>
          <w:spacing w:val="66"/>
          <w:w w:val="150"/>
        </w:rPr>
        <w:t xml:space="preserve"> </w:t>
      </w:r>
      <w:r>
        <w:t>задолженность,</w:t>
      </w:r>
      <w:r>
        <w:rPr>
          <w:spacing w:val="73"/>
          <w:w w:val="150"/>
        </w:rPr>
        <w:t xml:space="preserve"> </w:t>
      </w:r>
      <w:r>
        <w:rPr>
          <w:b/>
        </w:rPr>
        <w:t>переводятся</w:t>
      </w:r>
      <w:r>
        <w:rPr>
          <w:b/>
          <w:spacing w:val="64"/>
          <w:w w:val="150"/>
        </w:rPr>
        <w:t xml:space="preserve"> </w:t>
      </w:r>
      <w:proofErr w:type="gramStart"/>
      <w:r>
        <w:rPr>
          <w:b/>
          <w:spacing w:val="-12"/>
        </w:rPr>
        <w:t>в</w:t>
      </w:r>
      <w:proofErr w:type="gramEnd"/>
    </w:p>
    <w:p w:rsidR="00A435DF" w:rsidRDefault="00D74E73">
      <w:pPr>
        <w:pStyle w:val="1"/>
        <w:spacing w:line="320" w:lineRule="exact"/>
        <w:ind w:left="801"/>
        <w:rPr>
          <w:b w:val="0"/>
        </w:rPr>
      </w:pPr>
      <w:r>
        <w:t>следующий</w:t>
      </w:r>
      <w:r>
        <w:rPr>
          <w:spacing w:val="-7"/>
        </w:rPr>
        <w:t xml:space="preserve"> </w:t>
      </w:r>
      <w:r>
        <w:t>класс</w:t>
      </w:r>
      <w:r>
        <w:rPr>
          <w:spacing w:val="-4"/>
        </w:rPr>
        <w:t xml:space="preserve"> </w:t>
      </w:r>
      <w:r>
        <w:rPr>
          <w:spacing w:val="-2"/>
        </w:rPr>
        <w:t>условно</w:t>
      </w:r>
      <w:r>
        <w:rPr>
          <w:b w:val="0"/>
          <w:spacing w:val="-2"/>
        </w:rPr>
        <w:t>.</w:t>
      </w:r>
    </w:p>
    <w:p w:rsidR="00A435DF" w:rsidRDefault="00D74E73">
      <w:pPr>
        <w:pStyle w:val="a3"/>
        <w:spacing w:before="2"/>
        <w:ind w:left="801" w:right="706" w:firstLine="554"/>
      </w:pPr>
      <w:r>
        <w:t xml:space="preserve">Учащиеся ОО по образовательной программе начального общего образования, не ликвидировавшие в установленные сроки академической задолженности с момента её образования, по усмотрению их родителей </w:t>
      </w:r>
      <w:r>
        <w:rPr>
          <w:b/>
        </w:rPr>
        <w:t>оставляются на повторное обучение</w:t>
      </w:r>
      <w:r>
        <w:t xml:space="preserve">, переводятся на </w:t>
      </w:r>
      <w:proofErr w:type="gramStart"/>
      <w:r>
        <w:t>обучение</w:t>
      </w:r>
      <w:proofErr w:type="gramEnd"/>
      <w:r>
        <w:t xml:space="preserve"> по адаптированным образовательным программам в соответствии с рекомендациями ПМПК либо на обучение по индивидуальному учебному </w:t>
      </w:r>
      <w:r>
        <w:rPr>
          <w:spacing w:val="-2"/>
        </w:rPr>
        <w:t>плану.</w:t>
      </w:r>
    </w:p>
    <w:p w:rsidR="00A435DF" w:rsidRDefault="00D74E73">
      <w:pPr>
        <w:pStyle w:val="a3"/>
        <w:tabs>
          <w:tab w:val="left" w:pos="1341"/>
          <w:tab w:val="left" w:pos="2584"/>
          <w:tab w:val="left" w:pos="3084"/>
          <w:tab w:val="left" w:pos="4303"/>
          <w:tab w:val="left" w:pos="5460"/>
          <w:tab w:val="left" w:pos="6233"/>
          <w:tab w:val="left" w:pos="7455"/>
          <w:tab w:val="left" w:pos="8653"/>
          <w:tab w:val="left" w:pos="8720"/>
        </w:tabs>
        <w:ind w:left="846" w:right="701" w:firstLine="530"/>
        <w:jc w:val="right"/>
      </w:pPr>
      <w:r>
        <w:rPr>
          <w:spacing w:val="-2"/>
        </w:rPr>
        <w:t>Оценка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2"/>
        </w:rPr>
        <w:t>образовательного</w:t>
      </w:r>
      <w:r>
        <w:tab/>
      </w:r>
      <w:r>
        <w:rPr>
          <w:spacing w:val="-2"/>
        </w:rPr>
        <w:t xml:space="preserve">учреждения </w:t>
      </w:r>
      <w:r>
        <w:t xml:space="preserve">начального общего образования проводится на основе </w:t>
      </w:r>
      <w:proofErr w:type="gramStart"/>
      <w:r>
        <w:t>результатов итоговой оценки</w:t>
      </w:r>
      <w:r>
        <w:rPr>
          <w:spacing w:val="-4"/>
        </w:rPr>
        <w:t xml:space="preserve"> </w:t>
      </w:r>
      <w:r>
        <w:t>достижения</w:t>
      </w:r>
      <w:r>
        <w:rPr>
          <w:spacing w:val="-9"/>
        </w:rPr>
        <w:t xml:space="preserve"> </w:t>
      </w:r>
      <w:r>
        <w:t>планируемых</w:t>
      </w:r>
      <w:r>
        <w:rPr>
          <w:spacing w:val="-2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освоения</w:t>
      </w:r>
      <w:proofErr w:type="gramEnd"/>
      <w:r>
        <w:rPr>
          <w:spacing w:val="-4"/>
        </w:rPr>
        <w:t xml:space="preserve"> </w:t>
      </w:r>
      <w:r>
        <w:t>ООП</w:t>
      </w:r>
      <w:r>
        <w:rPr>
          <w:spacing w:val="-5"/>
        </w:rPr>
        <w:t xml:space="preserve"> </w:t>
      </w:r>
      <w:r>
        <w:t>НОО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учетом: –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2"/>
        </w:rPr>
        <w:t>мониторинговых</w:t>
      </w:r>
      <w:r>
        <w:tab/>
      </w:r>
      <w:r>
        <w:rPr>
          <w:spacing w:val="-2"/>
        </w:rPr>
        <w:t>исследований</w:t>
      </w:r>
      <w:r>
        <w:tab/>
      </w:r>
      <w:r>
        <w:rPr>
          <w:spacing w:val="-2"/>
        </w:rPr>
        <w:t>разного</w:t>
      </w:r>
      <w:r>
        <w:tab/>
      </w:r>
      <w:r>
        <w:tab/>
      </w:r>
      <w:r>
        <w:rPr>
          <w:spacing w:val="-2"/>
        </w:rPr>
        <w:t>уровня</w:t>
      </w:r>
    </w:p>
    <w:p w:rsidR="00A435DF" w:rsidRDefault="00D74E73">
      <w:pPr>
        <w:pStyle w:val="a3"/>
        <w:spacing w:line="316" w:lineRule="exact"/>
        <w:ind w:left="801"/>
      </w:pPr>
      <w:r>
        <w:rPr>
          <w:spacing w:val="-2"/>
        </w:rPr>
        <w:t>(федерального,</w:t>
      </w:r>
      <w:r>
        <w:rPr>
          <w:spacing w:val="-13"/>
        </w:rPr>
        <w:t xml:space="preserve"> </w:t>
      </w:r>
      <w:r>
        <w:rPr>
          <w:spacing w:val="-2"/>
        </w:rPr>
        <w:t>регионального,</w:t>
      </w:r>
      <w:r>
        <w:rPr>
          <w:spacing w:val="-3"/>
        </w:rPr>
        <w:t xml:space="preserve"> </w:t>
      </w:r>
      <w:r>
        <w:rPr>
          <w:spacing w:val="-2"/>
        </w:rPr>
        <w:t>муниципального);</w:t>
      </w:r>
    </w:p>
    <w:p w:rsidR="00A435DF" w:rsidRDefault="00D74E73">
      <w:pPr>
        <w:pStyle w:val="a5"/>
        <w:numPr>
          <w:ilvl w:val="0"/>
          <w:numId w:val="42"/>
        </w:numPr>
        <w:tabs>
          <w:tab w:val="left" w:pos="1563"/>
        </w:tabs>
        <w:spacing w:before="5" w:line="242" w:lineRule="auto"/>
        <w:ind w:right="706" w:firstLine="554"/>
        <w:rPr>
          <w:sz w:val="28"/>
        </w:rPr>
      </w:pPr>
      <w:r>
        <w:rPr>
          <w:sz w:val="28"/>
        </w:rPr>
        <w:t>условий</w:t>
      </w:r>
      <w:r>
        <w:rPr>
          <w:spacing w:val="-9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1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2"/>
          <w:sz w:val="28"/>
        </w:rPr>
        <w:t xml:space="preserve"> </w:t>
      </w:r>
      <w:r>
        <w:rPr>
          <w:sz w:val="28"/>
        </w:rPr>
        <w:t>начального общего образования;</w:t>
      </w:r>
    </w:p>
    <w:p w:rsidR="00A435DF" w:rsidRDefault="00D74E73">
      <w:pPr>
        <w:pStyle w:val="a5"/>
        <w:numPr>
          <w:ilvl w:val="0"/>
          <w:numId w:val="42"/>
        </w:numPr>
        <w:tabs>
          <w:tab w:val="left" w:pos="1565"/>
        </w:tabs>
        <w:spacing w:line="315" w:lineRule="exact"/>
        <w:ind w:left="1565" w:hanging="210"/>
        <w:rPr>
          <w:sz w:val="28"/>
        </w:rPr>
      </w:pPr>
      <w:r>
        <w:rPr>
          <w:spacing w:val="-2"/>
          <w:sz w:val="28"/>
        </w:rPr>
        <w:t>особенностей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контингента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учащихся.</w:t>
      </w:r>
    </w:p>
    <w:p w:rsidR="00A435DF" w:rsidRDefault="00D74E73">
      <w:pPr>
        <w:pStyle w:val="a3"/>
        <w:ind w:left="724" w:right="713" w:firstLine="693"/>
      </w:pPr>
      <w:r>
        <w:t>Решение о допуске выпускника к обучению на уровень основного общего образования принимается одновременно с рассмотрением и утверждением характеристики учащегося.</w:t>
      </w:r>
    </w:p>
    <w:p w:rsidR="00A435DF" w:rsidRDefault="00D74E73">
      <w:pPr>
        <w:spacing w:line="321" w:lineRule="exact"/>
        <w:ind w:left="1487"/>
        <w:jc w:val="both"/>
        <w:rPr>
          <w:sz w:val="28"/>
        </w:rPr>
      </w:pPr>
      <w:r>
        <w:rPr>
          <w:b/>
          <w:spacing w:val="-2"/>
          <w:sz w:val="28"/>
        </w:rPr>
        <w:t>Характеристика</w:t>
      </w:r>
      <w:r>
        <w:rPr>
          <w:b/>
          <w:spacing w:val="-9"/>
          <w:sz w:val="28"/>
        </w:rPr>
        <w:t xml:space="preserve"> </w:t>
      </w:r>
      <w:proofErr w:type="gramStart"/>
      <w:r>
        <w:rPr>
          <w:spacing w:val="-2"/>
          <w:sz w:val="28"/>
        </w:rPr>
        <w:t>обучающегося</w:t>
      </w:r>
      <w:proofErr w:type="gramEnd"/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готовится на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основании:</w:t>
      </w:r>
    </w:p>
    <w:p w:rsidR="00A435DF" w:rsidRDefault="00D74E73">
      <w:pPr>
        <w:pStyle w:val="a3"/>
        <w:spacing w:before="2"/>
        <w:ind w:right="1496"/>
      </w:pPr>
      <w:r>
        <w:t>объективных</w:t>
      </w:r>
      <w:r>
        <w:rPr>
          <w:spacing w:val="-18"/>
        </w:rPr>
        <w:t xml:space="preserve"> </w:t>
      </w:r>
      <w:r>
        <w:t>показателей</w:t>
      </w:r>
      <w:r>
        <w:rPr>
          <w:spacing w:val="-17"/>
        </w:rPr>
        <w:t xml:space="preserve"> </w:t>
      </w:r>
      <w:r>
        <w:t>образовательных</w:t>
      </w:r>
      <w:r>
        <w:rPr>
          <w:spacing w:val="-18"/>
        </w:rPr>
        <w:t xml:space="preserve"> </w:t>
      </w:r>
      <w:r>
        <w:t>достижений</w:t>
      </w:r>
      <w:r>
        <w:rPr>
          <w:spacing w:val="-17"/>
        </w:rPr>
        <w:t xml:space="preserve"> </w:t>
      </w:r>
      <w:r>
        <w:t>обучающегося; портфолио обучающегося, освоившего ФООП НОО;</w:t>
      </w:r>
    </w:p>
    <w:p w:rsidR="00A435DF" w:rsidRDefault="00D74E73">
      <w:pPr>
        <w:pStyle w:val="a3"/>
        <w:spacing w:line="317" w:lineRule="exact"/>
      </w:pPr>
      <w:r>
        <w:rPr>
          <w:spacing w:val="-2"/>
        </w:rPr>
        <w:t>оценок</w:t>
      </w:r>
      <w:r>
        <w:rPr>
          <w:spacing w:val="-9"/>
        </w:rPr>
        <w:t xml:space="preserve"> </w:t>
      </w:r>
      <w:r>
        <w:rPr>
          <w:spacing w:val="-2"/>
        </w:rPr>
        <w:t>классного</w:t>
      </w:r>
      <w:r>
        <w:rPr>
          <w:spacing w:val="-9"/>
        </w:rPr>
        <w:t xml:space="preserve"> </w:t>
      </w:r>
      <w:r>
        <w:rPr>
          <w:spacing w:val="-2"/>
        </w:rPr>
        <w:t>руководителя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педагогических</w:t>
      </w:r>
      <w:r>
        <w:rPr>
          <w:spacing w:val="-6"/>
        </w:rPr>
        <w:t xml:space="preserve"> </w:t>
      </w:r>
      <w:r>
        <w:rPr>
          <w:spacing w:val="-2"/>
        </w:rPr>
        <w:t>работников.</w:t>
      </w:r>
    </w:p>
    <w:p w:rsidR="00A435DF" w:rsidRDefault="00A435DF">
      <w:pPr>
        <w:pStyle w:val="a3"/>
        <w:spacing w:line="317" w:lineRule="exact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/>
        <w:ind w:left="1418"/>
      </w:pPr>
      <w:r>
        <w:rPr>
          <w:spacing w:val="-2"/>
        </w:rPr>
        <w:lastRenderedPageBreak/>
        <w:t>В</w:t>
      </w:r>
      <w:r>
        <w:rPr>
          <w:spacing w:val="-3"/>
        </w:rPr>
        <w:t xml:space="preserve"> </w:t>
      </w:r>
      <w:r>
        <w:rPr>
          <w:spacing w:val="-2"/>
        </w:rPr>
        <w:t>характеристике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обучающегося</w:t>
      </w:r>
      <w:proofErr w:type="gramEnd"/>
      <w:r>
        <w:rPr>
          <w:spacing w:val="-2"/>
        </w:rPr>
        <w:t>:</w:t>
      </w:r>
    </w:p>
    <w:p w:rsidR="00A435DF" w:rsidRDefault="00D74E73">
      <w:pPr>
        <w:pStyle w:val="a3"/>
        <w:spacing w:before="3" w:line="242" w:lineRule="auto"/>
        <w:ind w:left="724" w:right="712" w:hanging="15"/>
      </w:pPr>
      <w:proofErr w:type="gramStart"/>
      <w:r>
        <w:t xml:space="preserve">отмечаются образовательные достижения обучающегося по достижению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результатов;</w:t>
      </w:r>
      <w:proofErr w:type="gramEnd"/>
    </w:p>
    <w:p w:rsidR="00A435DF" w:rsidRDefault="00D74E73">
      <w:pPr>
        <w:pStyle w:val="a3"/>
        <w:ind w:left="724" w:right="712" w:hanging="15"/>
      </w:pPr>
      <w:r>
        <w:t xml:space="preserve">даются педагогические рекомендации по организации </w:t>
      </w:r>
      <w:proofErr w:type="gramStart"/>
      <w:r>
        <w:t>обучения по</w:t>
      </w:r>
      <w:proofErr w:type="gramEnd"/>
      <w:r>
        <w:t xml:space="preserve"> образовательным программам основного общего образования с учётом интересов обучающегося, выявленных проблем и отмеченных образовательных достижений.</w:t>
      </w:r>
    </w:p>
    <w:p w:rsidR="00A435DF" w:rsidRDefault="00D74E73">
      <w:pPr>
        <w:pStyle w:val="a3"/>
        <w:ind w:left="724" w:right="700" w:firstLine="693"/>
      </w:pPr>
      <w:r>
        <w:t>Рекомендации</w:t>
      </w:r>
      <w:r>
        <w:rPr>
          <w:spacing w:val="-6"/>
        </w:rPr>
        <w:t xml:space="preserve"> </w:t>
      </w:r>
      <w:r>
        <w:t>педагогического</w:t>
      </w:r>
      <w:r>
        <w:rPr>
          <w:spacing w:val="-5"/>
        </w:rPr>
        <w:t xml:space="preserve"> </w:t>
      </w:r>
      <w:r>
        <w:t>коллектива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proofErr w:type="gramStart"/>
      <w:r>
        <w:t>обучения</w:t>
      </w:r>
      <w:r>
        <w:rPr>
          <w:spacing w:val="-6"/>
        </w:rPr>
        <w:t xml:space="preserve"> </w:t>
      </w:r>
      <w:r>
        <w:t>по</w:t>
      </w:r>
      <w:proofErr w:type="gramEnd"/>
      <w:r>
        <w:t xml:space="preserve"> образовательным программам основного общего образования доводятся до сведения обучающегося и его родителей (законных представителей).</w:t>
      </w:r>
    </w:p>
    <w:p w:rsidR="00A435DF" w:rsidRDefault="00D74E73">
      <w:pPr>
        <w:pStyle w:val="1"/>
        <w:ind w:left="4291"/>
      </w:pPr>
      <w:r>
        <w:rPr>
          <w:spacing w:val="-2"/>
        </w:rPr>
        <w:t>Критерии оценивания</w:t>
      </w:r>
    </w:p>
    <w:p w:rsidR="00A435DF" w:rsidRDefault="00D74E73">
      <w:pPr>
        <w:pStyle w:val="a3"/>
        <w:spacing w:before="233"/>
        <w:ind w:left="801" w:right="697" w:firstLine="1113"/>
      </w:pPr>
      <w:r>
        <w:t>Отметки «5» («отлично») удостаивается учащийся, устный ответ (изложение) которого, его письменная работа, выполненный тест, практическая деятельность или её результат в полной мере (на 95 – 100%) соответствуют требованиям учебной программы.</w:t>
      </w:r>
    </w:p>
    <w:p w:rsidR="00A435DF" w:rsidRDefault="00D74E73">
      <w:pPr>
        <w:pStyle w:val="a3"/>
        <w:spacing w:before="3"/>
        <w:ind w:left="801" w:right="703" w:firstLine="554"/>
      </w:pPr>
      <w:r>
        <w:t>Отметки «4» («хорошо») удостаивается учащийся, устный ответ (изложение)</w:t>
      </w:r>
      <w:r>
        <w:rPr>
          <w:spacing w:val="-18"/>
        </w:rPr>
        <w:t xml:space="preserve"> </w:t>
      </w:r>
      <w:r>
        <w:t>которого,</w:t>
      </w:r>
      <w:r>
        <w:rPr>
          <w:spacing w:val="-17"/>
        </w:rPr>
        <w:t xml:space="preserve"> </w:t>
      </w:r>
      <w:r>
        <w:t>его</w:t>
      </w:r>
      <w:r>
        <w:rPr>
          <w:spacing w:val="-18"/>
        </w:rPr>
        <w:t xml:space="preserve"> </w:t>
      </w:r>
      <w:r>
        <w:t>письменная</w:t>
      </w:r>
      <w:r>
        <w:rPr>
          <w:spacing w:val="-17"/>
        </w:rPr>
        <w:t xml:space="preserve"> </w:t>
      </w:r>
      <w:r>
        <w:t>работа,</w:t>
      </w:r>
      <w:r>
        <w:rPr>
          <w:spacing w:val="-18"/>
        </w:rPr>
        <w:t xml:space="preserve"> </w:t>
      </w:r>
      <w:r>
        <w:t>практическая</w:t>
      </w:r>
      <w:r>
        <w:rPr>
          <w:spacing w:val="-16"/>
        </w:rPr>
        <w:t xml:space="preserve"> </w:t>
      </w:r>
      <w:r>
        <w:t>деятельность</w:t>
      </w:r>
      <w:r>
        <w:rPr>
          <w:spacing w:val="-18"/>
        </w:rPr>
        <w:t xml:space="preserve"> </w:t>
      </w:r>
      <w:r>
        <w:t>или её результат в целом (на 80 – 94%), соответствуют требованиям учебной программы, но содержат незначительные упущения или ошибки.</w:t>
      </w:r>
    </w:p>
    <w:p w:rsidR="00A435DF" w:rsidRDefault="00D74E73">
      <w:pPr>
        <w:pStyle w:val="a3"/>
        <w:ind w:left="801" w:right="698" w:firstLine="554"/>
      </w:pPr>
      <w:r>
        <w:t>Отметки «3» («удовлетворительно») удостаивается учащийся, устный ответ (изложение) которого, его письменная работа, практическая деятельность или её результат в целом (на 60 – 79%) соответствуют требованиям учебной программы, но содержат упущения и ошибки.</w:t>
      </w:r>
    </w:p>
    <w:p w:rsidR="00A435DF" w:rsidRDefault="00D74E73">
      <w:pPr>
        <w:pStyle w:val="a3"/>
        <w:ind w:left="801" w:right="707" w:firstLine="554"/>
      </w:pPr>
      <w:r>
        <w:t xml:space="preserve">Отметки «2» («неудовлетворительно») удостаивается учащийся, устный ответ (изложение) которого, его письменная работа, практическая деятельность или её результат лишь частично (ниже 59%) соответствуют требованиям учебной программы и содержат значительные упущения и </w:t>
      </w:r>
      <w:r>
        <w:rPr>
          <w:spacing w:val="-2"/>
        </w:rPr>
        <w:t>ошибки.</w:t>
      </w:r>
    </w:p>
    <w:p w:rsidR="00A435DF" w:rsidRDefault="00D74E73">
      <w:pPr>
        <w:pStyle w:val="a3"/>
        <w:ind w:left="801" w:right="699" w:firstLine="554"/>
      </w:pPr>
      <w:r>
        <w:t xml:space="preserve">При использовании 100-балльной шкалы (по результатам </w:t>
      </w:r>
      <w:r>
        <w:rPr>
          <w:spacing w:val="-2"/>
        </w:rPr>
        <w:t>административных</w:t>
      </w:r>
      <w:r>
        <w:rPr>
          <w:spacing w:val="-4"/>
        </w:rPr>
        <w:t xml:space="preserve"> </w:t>
      </w:r>
      <w:r>
        <w:rPr>
          <w:spacing w:val="-2"/>
        </w:rPr>
        <w:t>проверочных работ)</w:t>
      </w:r>
      <w:r>
        <w:rPr>
          <w:spacing w:val="-6"/>
        </w:rPr>
        <w:t xml:space="preserve"> </w:t>
      </w:r>
      <w:r>
        <w:rPr>
          <w:spacing w:val="-2"/>
        </w:rPr>
        <w:t>принята</w:t>
      </w:r>
      <w:r>
        <w:rPr>
          <w:spacing w:val="-3"/>
        </w:rPr>
        <w:t xml:space="preserve"> </w:t>
      </w:r>
      <w:r>
        <w:rPr>
          <w:spacing w:val="-2"/>
        </w:rPr>
        <w:t>следующая система</w:t>
      </w:r>
      <w:r>
        <w:rPr>
          <w:spacing w:val="-6"/>
        </w:rPr>
        <w:t xml:space="preserve"> </w:t>
      </w:r>
      <w:r>
        <w:rPr>
          <w:spacing w:val="-2"/>
        </w:rPr>
        <w:t xml:space="preserve">перевода </w:t>
      </w:r>
      <w:r>
        <w:t>ее в 5-балльную:</w:t>
      </w:r>
    </w:p>
    <w:p w:rsidR="00A435DF" w:rsidRDefault="00D74E73">
      <w:pPr>
        <w:pStyle w:val="a3"/>
        <w:spacing w:line="318" w:lineRule="exact"/>
        <w:ind w:left="1355"/>
        <w:jc w:val="left"/>
      </w:pPr>
      <w:r>
        <w:t>-</w:t>
      </w:r>
      <w:r>
        <w:rPr>
          <w:spacing w:val="-4"/>
        </w:rPr>
        <w:t xml:space="preserve"> </w:t>
      </w:r>
      <w:r>
        <w:t>100 -</w:t>
      </w:r>
      <w:r>
        <w:rPr>
          <w:spacing w:val="-4"/>
        </w:rPr>
        <w:t xml:space="preserve"> </w:t>
      </w:r>
      <w:r>
        <w:t>95 %</w:t>
      </w:r>
      <w:r>
        <w:rPr>
          <w:spacing w:val="-2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«5»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отлично;</w:t>
      </w:r>
    </w:p>
    <w:p w:rsidR="00A435DF" w:rsidRDefault="00D74E73">
      <w:pPr>
        <w:pStyle w:val="a3"/>
        <w:spacing w:before="1" w:line="322" w:lineRule="exact"/>
        <w:ind w:left="1355"/>
        <w:jc w:val="left"/>
      </w:pPr>
      <w:r>
        <w:t>-</w:t>
      </w:r>
      <w:r>
        <w:rPr>
          <w:spacing w:val="-4"/>
        </w:rPr>
        <w:t xml:space="preserve"> </w:t>
      </w:r>
      <w:r>
        <w:t>94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80 %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«4»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2"/>
        </w:rPr>
        <w:t>хорошо;</w:t>
      </w:r>
    </w:p>
    <w:p w:rsidR="00A435DF" w:rsidRDefault="00D74E73">
      <w:pPr>
        <w:pStyle w:val="a5"/>
        <w:numPr>
          <w:ilvl w:val="0"/>
          <w:numId w:val="41"/>
        </w:numPr>
        <w:tabs>
          <w:tab w:val="left" w:pos="1517"/>
        </w:tabs>
        <w:spacing w:line="322" w:lineRule="exact"/>
        <w:ind w:left="1517" w:hanging="162"/>
        <w:jc w:val="left"/>
        <w:rPr>
          <w:sz w:val="28"/>
        </w:rPr>
      </w:pPr>
      <w:r>
        <w:rPr>
          <w:sz w:val="28"/>
        </w:rPr>
        <w:t>60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79</w:t>
      </w:r>
      <w:r>
        <w:rPr>
          <w:spacing w:val="-3"/>
          <w:sz w:val="28"/>
        </w:rPr>
        <w:t xml:space="preserve"> </w:t>
      </w:r>
      <w:r>
        <w:rPr>
          <w:sz w:val="28"/>
        </w:rPr>
        <w:t>%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«3»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удовлетворительно;</w:t>
      </w:r>
    </w:p>
    <w:p w:rsidR="00A435DF" w:rsidRDefault="00D74E73">
      <w:pPr>
        <w:pStyle w:val="a5"/>
        <w:numPr>
          <w:ilvl w:val="0"/>
          <w:numId w:val="41"/>
        </w:numPr>
        <w:tabs>
          <w:tab w:val="left" w:pos="1517"/>
        </w:tabs>
        <w:ind w:left="1517" w:hanging="162"/>
        <w:jc w:val="left"/>
        <w:rPr>
          <w:sz w:val="28"/>
        </w:rPr>
      </w:pPr>
      <w:r>
        <w:rPr>
          <w:sz w:val="28"/>
        </w:rPr>
        <w:t>ниже</w:t>
      </w:r>
      <w:r>
        <w:rPr>
          <w:spacing w:val="-7"/>
          <w:sz w:val="28"/>
        </w:rPr>
        <w:t xml:space="preserve"> </w:t>
      </w:r>
      <w:r>
        <w:rPr>
          <w:sz w:val="28"/>
        </w:rPr>
        <w:t>59</w:t>
      </w:r>
      <w:r>
        <w:rPr>
          <w:spacing w:val="-4"/>
          <w:sz w:val="28"/>
        </w:rPr>
        <w:t xml:space="preserve"> </w:t>
      </w:r>
      <w:r>
        <w:rPr>
          <w:sz w:val="28"/>
        </w:rPr>
        <w:t>%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«2»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неудовлетворительно.</w:t>
      </w:r>
    </w:p>
    <w:p w:rsidR="00A435DF" w:rsidRDefault="00D74E73">
      <w:pPr>
        <w:pStyle w:val="a3"/>
        <w:spacing w:before="4"/>
        <w:ind w:left="801" w:right="700" w:firstLine="902"/>
      </w:pPr>
      <w:proofErr w:type="gramStart"/>
      <w:r>
        <w:t>В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проведении</w:t>
      </w:r>
      <w:r>
        <w:rPr>
          <w:spacing w:val="-1"/>
        </w:rPr>
        <w:t xml:space="preserve"> </w:t>
      </w:r>
      <w:r>
        <w:t>промежуточного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итогового</w:t>
      </w:r>
      <w:r>
        <w:rPr>
          <w:spacing w:val="-4"/>
        </w:rPr>
        <w:t xml:space="preserve"> </w:t>
      </w:r>
      <w:r>
        <w:t>контроля,</w:t>
      </w:r>
      <w:r>
        <w:rPr>
          <w:spacing w:val="-6"/>
        </w:rPr>
        <w:t xml:space="preserve"> </w:t>
      </w:r>
      <w:r>
        <w:t xml:space="preserve">во 2-4 классах при проведении комплексных проверочных работ на </w:t>
      </w:r>
      <w:proofErr w:type="spellStart"/>
      <w:r>
        <w:t>межпредметной</w:t>
      </w:r>
      <w:proofErr w:type="spellEnd"/>
      <w:r>
        <w:t xml:space="preserve"> основе, в 3 классе при проведении комплексной диагностической работы «</w:t>
      </w:r>
      <w:proofErr w:type="spellStart"/>
      <w:r>
        <w:t>Метапредметные</w:t>
      </w:r>
      <w:proofErr w:type="spellEnd"/>
      <w:r>
        <w:t xml:space="preserve"> результаты (работа с текстом, работа с информацией)», в 4 классе при проведении диагностических работ (административные проверочные работы) используются следующие критерии оценивания выполненной работы:</w:t>
      </w:r>
      <w:proofErr w:type="gramEnd"/>
    </w:p>
    <w:p w:rsidR="00A435DF" w:rsidRDefault="00A435DF">
      <w:pPr>
        <w:pStyle w:val="a3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 w:line="321" w:lineRule="exact"/>
        <w:ind w:left="1355"/>
        <w:jc w:val="left"/>
      </w:pPr>
      <w:r>
        <w:lastRenderedPageBreak/>
        <w:t>«Повышенный»</w:t>
      </w:r>
      <w:r>
        <w:rPr>
          <w:spacing w:val="-6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80</w:t>
      </w:r>
      <w:r>
        <w:rPr>
          <w:spacing w:val="-5"/>
        </w:rPr>
        <w:t xml:space="preserve"> %;</w:t>
      </w:r>
    </w:p>
    <w:p w:rsidR="00A435DF" w:rsidRDefault="00D74E73">
      <w:pPr>
        <w:pStyle w:val="a3"/>
        <w:spacing w:line="321" w:lineRule="exact"/>
        <w:ind w:left="1355"/>
        <w:jc w:val="left"/>
      </w:pPr>
      <w:r>
        <w:t>«Базовый»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60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79</w:t>
      </w:r>
      <w:r>
        <w:rPr>
          <w:spacing w:val="-5"/>
        </w:rPr>
        <w:t xml:space="preserve"> %;</w:t>
      </w:r>
    </w:p>
    <w:p w:rsidR="00A435DF" w:rsidRDefault="00D74E73">
      <w:pPr>
        <w:pStyle w:val="a3"/>
        <w:spacing w:before="7"/>
        <w:ind w:left="1355"/>
        <w:jc w:val="left"/>
      </w:pPr>
      <w:r>
        <w:t>«Критический»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ниже</w:t>
      </w:r>
      <w:r>
        <w:rPr>
          <w:spacing w:val="-8"/>
        </w:rPr>
        <w:t xml:space="preserve"> </w:t>
      </w:r>
      <w:r>
        <w:rPr>
          <w:spacing w:val="-4"/>
        </w:rPr>
        <w:t>59%.</w:t>
      </w:r>
    </w:p>
    <w:p w:rsidR="00A435DF" w:rsidRDefault="00A435DF">
      <w:pPr>
        <w:pStyle w:val="a3"/>
        <w:ind w:left="0"/>
        <w:jc w:val="left"/>
      </w:pPr>
    </w:p>
    <w:p w:rsidR="00A435DF" w:rsidRDefault="00A435DF">
      <w:pPr>
        <w:pStyle w:val="a3"/>
        <w:ind w:left="0"/>
        <w:jc w:val="left"/>
      </w:pPr>
    </w:p>
    <w:p w:rsidR="00A435DF" w:rsidRDefault="00A435DF">
      <w:pPr>
        <w:pStyle w:val="a3"/>
        <w:spacing w:before="3"/>
        <w:ind w:left="0"/>
        <w:jc w:val="left"/>
      </w:pPr>
    </w:p>
    <w:p w:rsidR="00A435DF" w:rsidRDefault="00D74E73">
      <w:pPr>
        <w:pStyle w:val="1"/>
        <w:numPr>
          <w:ilvl w:val="0"/>
          <w:numId w:val="64"/>
        </w:numPr>
        <w:tabs>
          <w:tab w:val="left" w:pos="990"/>
        </w:tabs>
        <w:spacing w:before="1"/>
        <w:ind w:left="990" w:hanging="280"/>
        <w:jc w:val="left"/>
      </w:pPr>
      <w:r>
        <w:rPr>
          <w:spacing w:val="-4"/>
        </w:rPr>
        <w:t>Содержательный</w:t>
      </w:r>
      <w:r>
        <w:rPr>
          <w:spacing w:val="9"/>
        </w:rPr>
        <w:t xml:space="preserve"> </w:t>
      </w:r>
      <w:r>
        <w:rPr>
          <w:spacing w:val="-2"/>
        </w:rPr>
        <w:t>раздел</w:t>
      </w:r>
    </w:p>
    <w:p w:rsidR="00A435DF" w:rsidRDefault="00D74E73">
      <w:pPr>
        <w:spacing w:before="2"/>
        <w:ind w:left="710" w:right="719"/>
        <w:rPr>
          <w:b/>
          <w:sz w:val="28"/>
        </w:rPr>
      </w:pPr>
      <w:r>
        <w:rPr>
          <w:b/>
          <w:sz w:val="28"/>
        </w:rPr>
        <w:t>Рабочие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учебных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предметов,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учебных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курсов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курсов внеурочной деятельности</w:t>
      </w:r>
    </w:p>
    <w:p w:rsidR="00A435DF" w:rsidRDefault="00D74E73">
      <w:pPr>
        <w:pStyle w:val="a3"/>
        <w:spacing w:before="316"/>
        <w:ind w:right="707" w:firstLine="830"/>
      </w:pPr>
      <w:r>
        <w:t>Рабочие программы учебных предметов, учебных курсов (в том числе внеурочной деятельности), учебных модулей должны обеспечивать достижение планируемых результатов освоения программы начального общего образования и разрабатываться на основе требований ФГОС к результатам освоения программы начального общего образования.</w:t>
      </w:r>
    </w:p>
    <w:p w:rsidR="00A435DF" w:rsidRDefault="00D74E73">
      <w:pPr>
        <w:pStyle w:val="a3"/>
        <w:spacing w:before="1"/>
        <w:ind w:right="713" w:firstLine="830"/>
      </w:pPr>
      <w:r>
        <w:t>Рабочие программы учебных предметов, учебных курсов (в том числе внеурочной деятельности), учебных модулей должны включать:</w:t>
      </w:r>
    </w:p>
    <w:p w:rsidR="00A435DF" w:rsidRDefault="00D74E73">
      <w:pPr>
        <w:pStyle w:val="a3"/>
        <w:ind w:right="712"/>
      </w:pPr>
      <w:r>
        <w:rPr>
          <w:b/>
        </w:rPr>
        <w:t xml:space="preserve">содержание </w:t>
      </w:r>
      <w:r>
        <w:t>учебного предмета, учебного курса (в том числе внеурочной деятельности), учебного модуля;</w:t>
      </w:r>
    </w:p>
    <w:p w:rsidR="00A435DF" w:rsidRDefault="00D74E73">
      <w:pPr>
        <w:pStyle w:val="a3"/>
        <w:spacing w:line="242" w:lineRule="auto"/>
        <w:ind w:right="701"/>
      </w:pPr>
      <w:r>
        <w:rPr>
          <w:b/>
          <w:spacing w:val="-2"/>
        </w:rPr>
        <w:t>планируемые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результаты</w:t>
      </w:r>
      <w:r>
        <w:rPr>
          <w:b/>
          <w:spacing w:val="-14"/>
        </w:rPr>
        <w:t xml:space="preserve"> </w:t>
      </w:r>
      <w:r>
        <w:rPr>
          <w:spacing w:val="-2"/>
        </w:rPr>
        <w:t>освоения</w:t>
      </w:r>
      <w:r>
        <w:rPr>
          <w:spacing w:val="-10"/>
        </w:rPr>
        <w:t xml:space="preserve"> </w:t>
      </w:r>
      <w:r>
        <w:rPr>
          <w:spacing w:val="-2"/>
        </w:rPr>
        <w:t>учебного</w:t>
      </w:r>
      <w:r>
        <w:rPr>
          <w:spacing w:val="-9"/>
        </w:rPr>
        <w:t xml:space="preserve"> </w:t>
      </w:r>
      <w:r>
        <w:rPr>
          <w:spacing w:val="-2"/>
        </w:rPr>
        <w:t>предмета,</w:t>
      </w:r>
      <w:r>
        <w:rPr>
          <w:spacing w:val="-10"/>
        </w:rPr>
        <w:t xml:space="preserve"> </w:t>
      </w:r>
      <w:r>
        <w:rPr>
          <w:spacing w:val="-2"/>
        </w:rPr>
        <w:t>учебного</w:t>
      </w:r>
      <w:r>
        <w:rPr>
          <w:spacing w:val="-9"/>
        </w:rPr>
        <w:t xml:space="preserve"> </w:t>
      </w:r>
      <w:r>
        <w:rPr>
          <w:spacing w:val="-2"/>
        </w:rPr>
        <w:t>курса</w:t>
      </w:r>
      <w:r>
        <w:rPr>
          <w:spacing w:val="-10"/>
        </w:rPr>
        <w:t xml:space="preserve"> </w:t>
      </w:r>
      <w:r>
        <w:rPr>
          <w:spacing w:val="-2"/>
        </w:rPr>
        <w:t>(в</w:t>
      </w:r>
      <w:r>
        <w:rPr>
          <w:spacing w:val="-11"/>
        </w:rPr>
        <w:t xml:space="preserve"> </w:t>
      </w:r>
      <w:r>
        <w:rPr>
          <w:spacing w:val="-2"/>
        </w:rPr>
        <w:t xml:space="preserve">том </w:t>
      </w:r>
      <w:r>
        <w:t>числе внеурочной деятельности), учебного модуля;</w:t>
      </w:r>
    </w:p>
    <w:p w:rsidR="00A435DF" w:rsidRDefault="00D74E73">
      <w:pPr>
        <w:pStyle w:val="a3"/>
        <w:ind w:right="698"/>
      </w:pPr>
      <w:proofErr w:type="gramStart"/>
      <w:r>
        <w:rPr>
          <w:b/>
        </w:rPr>
        <w:t xml:space="preserve">тематическое планирование </w:t>
      </w:r>
      <w:r>
        <w:t>с указанием количества академических часов, отводимых на освоение каждой темы учебного предмета, учебного курса (в том числе внеурочной деятельности), учебного модуля и возможность использования по этой теме электронных (цифровых) образовательных ресурсов,</w:t>
      </w:r>
      <w:r>
        <w:rPr>
          <w:spacing w:val="-18"/>
        </w:rPr>
        <w:t xml:space="preserve"> </w:t>
      </w:r>
      <w:r>
        <w:t>являющихся</w:t>
      </w:r>
      <w:r>
        <w:rPr>
          <w:spacing w:val="-17"/>
        </w:rPr>
        <w:t xml:space="preserve"> </w:t>
      </w:r>
      <w:r>
        <w:t>учебно-методическими</w:t>
      </w:r>
      <w:r>
        <w:rPr>
          <w:spacing w:val="-18"/>
        </w:rPr>
        <w:t xml:space="preserve"> </w:t>
      </w:r>
      <w:r>
        <w:t>материалами</w:t>
      </w:r>
      <w:r>
        <w:rPr>
          <w:spacing w:val="-17"/>
        </w:rPr>
        <w:t xml:space="preserve"> </w:t>
      </w:r>
      <w:r>
        <w:t>(мультимедийные программы, электронные учебники и задачники, электронные библиотеки, виртуальные лаборатории, игровые программы, коллекции цифровых образовательных ресурсов), используемыми для обучения и воспитания различных</w:t>
      </w:r>
      <w:r>
        <w:rPr>
          <w:spacing w:val="-9"/>
        </w:rPr>
        <w:t xml:space="preserve"> </w:t>
      </w:r>
      <w:r>
        <w:t>групп</w:t>
      </w:r>
      <w:r>
        <w:rPr>
          <w:spacing w:val="-9"/>
        </w:rPr>
        <w:t xml:space="preserve"> </w:t>
      </w:r>
      <w:r>
        <w:t>пользователей</w:t>
      </w:r>
      <w:proofErr w:type="gramEnd"/>
      <w:r>
        <w:t>,</w:t>
      </w:r>
      <w:r>
        <w:rPr>
          <w:spacing w:val="-13"/>
        </w:rPr>
        <w:t xml:space="preserve"> </w:t>
      </w:r>
      <w:proofErr w:type="gramStart"/>
      <w:r>
        <w:t>представленными</w:t>
      </w:r>
      <w:r>
        <w:rPr>
          <w:spacing w:val="-9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электронном</w:t>
      </w:r>
      <w:r>
        <w:rPr>
          <w:spacing w:val="-10"/>
        </w:rPr>
        <w:t xml:space="preserve"> </w:t>
      </w:r>
      <w:r>
        <w:t>(цифровом) виде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реализующими</w:t>
      </w:r>
      <w:r>
        <w:rPr>
          <w:spacing w:val="-10"/>
        </w:rPr>
        <w:t xml:space="preserve"> </w:t>
      </w:r>
      <w:r>
        <w:t>дидактические</w:t>
      </w:r>
      <w:r>
        <w:rPr>
          <w:spacing w:val="-8"/>
        </w:rPr>
        <w:t xml:space="preserve"> </w:t>
      </w:r>
      <w:r>
        <w:t>возможности</w:t>
      </w:r>
      <w:r>
        <w:rPr>
          <w:spacing w:val="-10"/>
        </w:rPr>
        <w:t xml:space="preserve"> </w:t>
      </w:r>
      <w:r>
        <w:t>ИКТ,</w:t>
      </w:r>
      <w:r>
        <w:rPr>
          <w:spacing w:val="-12"/>
        </w:rPr>
        <w:t xml:space="preserve"> </w:t>
      </w:r>
      <w:r>
        <w:t>содержание</w:t>
      </w:r>
      <w:r>
        <w:rPr>
          <w:spacing w:val="-11"/>
        </w:rPr>
        <w:t xml:space="preserve"> </w:t>
      </w:r>
      <w:r>
        <w:t>которых соответствует законодательству об образовании.</w:t>
      </w:r>
      <w:proofErr w:type="gramEnd"/>
    </w:p>
    <w:p w:rsidR="00A435DF" w:rsidRDefault="00D74E73">
      <w:pPr>
        <w:spacing w:line="242" w:lineRule="auto"/>
        <w:ind w:left="710" w:right="710" w:firstLine="830"/>
        <w:jc w:val="both"/>
        <w:rPr>
          <w:b/>
          <w:sz w:val="28"/>
        </w:rPr>
      </w:pPr>
      <w:r>
        <w:rPr>
          <w:sz w:val="28"/>
        </w:rPr>
        <w:t xml:space="preserve">Рабочие программы учебных курсов внеурочной деятельности также должны содержать указание на </w:t>
      </w:r>
      <w:r>
        <w:rPr>
          <w:b/>
          <w:sz w:val="28"/>
        </w:rPr>
        <w:t>форму проведения занятий.</w:t>
      </w:r>
    </w:p>
    <w:p w:rsidR="00A435DF" w:rsidRDefault="00D74E73">
      <w:pPr>
        <w:spacing w:line="242" w:lineRule="auto"/>
        <w:ind w:left="710" w:right="697" w:firstLine="830"/>
        <w:jc w:val="both"/>
        <w:rPr>
          <w:b/>
          <w:sz w:val="28"/>
        </w:rPr>
      </w:pPr>
      <w:r>
        <w:rPr>
          <w:sz w:val="28"/>
        </w:rPr>
        <w:t>Рабочие программы учебных предметов, учебных курсов (в том числе внеурочной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деятельности),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z w:val="28"/>
        </w:rPr>
        <w:t>модулей</w:t>
      </w:r>
      <w:r>
        <w:rPr>
          <w:spacing w:val="-7"/>
          <w:sz w:val="28"/>
        </w:rPr>
        <w:t xml:space="preserve"> </w:t>
      </w:r>
      <w:r>
        <w:rPr>
          <w:sz w:val="28"/>
        </w:rPr>
        <w:t>формируются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учетом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рабочей программы воспитания.</w:t>
      </w:r>
    </w:p>
    <w:p w:rsidR="00A435DF" w:rsidRDefault="00A435DF">
      <w:pPr>
        <w:pStyle w:val="a3"/>
        <w:rPr>
          <w:b/>
        </w:rPr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1"/>
        <w:numPr>
          <w:ilvl w:val="1"/>
          <w:numId w:val="40"/>
        </w:numPr>
        <w:tabs>
          <w:tab w:val="left" w:pos="1199"/>
          <w:tab w:val="left" w:pos="1266"/>
        </w:tabs>
        <w:spacing w:before="70" w:line="242" w:lineRule="auto"/>
        <w:ind w:right="1748" w:hanging="557"/>
      </w:pPr>
      <w:bookmarkStart w:id="2" w:name="_bookmark2"/>
      <w:bookmarkEnd w:id="2"/>
      <w:r>
        <w:lastRenderedPageBreak/>
        <w:t>Программа</w:t>
      </w:r>
      <w:r>
        <w:rPr>
          <w:spacing w:val="-18"/>
        </w:rPr>
        <w:t xml:space="preserve"> </w:t>
      </w:r>
      <w:r>
        <w:t>формирования</w:t>
      </w:r>
      <w:r>
        <w:rPr>
          <w:spacing w:val="-17"/>
        </w:rPr>
        <w:t xml:space="preserve"> </w:t>
      </w:r>
      <w:r>
        <w:t>универсальных</w:t>
      </w:r>
      <w:r>
        <w:rPr>
          <w:spacing w:val="-17"/>
        </w:rPr>
        <w:t xml:space="preserve"> </w:t>
      </w:r>
      <w:r>
        <w:t>учебных</w:t>
      </w:r>
      <w:r>
        <w:rPr>
          <w:spacing w:val="-18"/>
        </w:rPr>
        <w:t xml:space="preserve"> </w:t>
      </w:r>
      <w:r>
        <w:t xml:space="preserve">действий </w:t>
      </w:r>
      <w:proofErr w:type="gramStart"/>
      <w:r>
        <w:t>у</w:t>
      </w:r>
      <w:proofErr w:type="gramEnd"/>
      <w:r>
        <w:t xml:space="preserve"> обучающихся</w:t>
      </w:r>
    </w:p>
    <w:p w:rsidR="00A435DF" w:rsidRDefault="00D74E73">
      <w:pPr>
        <w:pStyle w:val="a3"/>
        <w:spacing w:before="1"/>
        <w:ind w:left="753" w:right="708" w:firstLine="676"/>
        <w:jc w:val="right"/>
      </w:pP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ФГОС</w:t>
      </w:r>
      <w:r>
        <w:rPr>
          <w:spacing w:val="-7"/>
        </w:rPr>
        <w:t xml:space="preserve"> </w:t>
      </w:r>
      <w:r>
        <w:t>НОО</w:t>
      </w:r>
      <w:r>
        <w:rPr>
          <w:spacing w:val="-3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универсальных (обобщённых)</w:t>
      </w:r>
      <w:r>
        <w:rPr>
          <w:spacing w:val="-13"/>
        </w:rPr>
        <w:t xml:space="preserve"> </w:t>
      </w:r>
      <w:r>
        <w:t>учебных</w:t>
      </w:r>
      <w:r>
        <w:rPr>
          <w:spacing w:val="-12"/>
        </w:rPr>
        <w:t xml:space="preserve"> </w:t>
      </w:r>
      <w:r>
        <w:t>действий</w:t>
      </w:r>
      <w:r>
        <w:rPr>
          <w:spacing w:val="-13"/>
        </w:rPr>
        <w:t xml:space="preserve"> </w:t>
      </w:r>
      <w:r>
        <w:t>(далее</w:t>
      </w:r>
      <w:r>
        <w:rPr>
          <w:spacing w:val="-13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УУД)</w:t>
      </w:r>
      <w:r>
        <w:rPr>
          <w:spacing w:val="-15"/>
        </w:rPr>
        <w:t xml:space="preserve"> </w:t>
      </w:r>
      <w:r>
        <w:t>имеет</w:t>
      </w:r>
      <w:r>
        <w:rPr>
          <w:spacing w:val="-14"/>
        </w:rPr>
        <w:t xml:space="preserve"> </w:t>
      </w:r>
      <w:r>
        <w:t>следующую</w:t>
      </w:r>
      <w:r>
        <w:rPr>
          <w:spacing w:val="-16"/>
        </w:rPr>
        <w:t xml:space="preserve"> </w:t>
      </w:r>
      <w:r>
        <w:t>структуру: описание взаимосвязи универсальных учебных действий с содержанием</w:t>
      </w:r>
    </w:p>
    <w:p w:rsidR="00A435DF" w:rsidRDefault="00D74E73">
      <w:pPr>
        <w:pStyle w:val="a3"/>
        <w:spacing w:line="316" w:lineRule="exact"/>
      </w:pPr>
      <w:r>
        <w:t>учебных</w:t>
      </w:r>
      <w:r>
        <w:rPr>
          <w:spacing w:val="-10"/>
        </w:rPr>
        <w:t xml:space="preserve"> </w:t>
      </w:r>
      <w:r>
        <w:rPr>
          <w:spacing w:val="-2"/>
        </w:rPr>
        <w:t>предметов;</w:t>
      </w:r>
    </w:p>
    <w:p w:rsidR="00A435DF" w:rsidRDefault="00D74E73">
      <w:pPr>
        <w:pStyle w:val="a3"/>
        <w:spacing w:before="4" w:line="242" w:lineRule="auto"/>
        <w:ind w:right="712" w:firstLine="566"/>
      </w:pPr>
      <w:r>
        <w:t>характеристика познавательных, коммуникативных и регулятивных универсальных учебных действий.</w:t>
      </w:r>
    </w:p>
    <w:p w:rsidR="00A435DF" w:rsidRDefault="00D74E73">
      <w:pPr>
        <w:pStyle w:val="a3"/>
        <w:ind w:right="708" w:firstLine="566"/>
      </w:pPr>
      <w:r>
        <w:t xml:space="preserve">Цель развития обучающихся как приоритетной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</w:t>
      </w:r>
      <w:proofErr w:type="spellStart"/>
      <w:r>
        <w:t>метапредметных</w:t>
      </w:r>
      <w:proofErr w:type="spellEnd"/>
      <w:r>
        <w:t xml:space="preserve"> результатов. Это взаимодействие проявляется в следующем:</w:t>
      </w:r>
    </w:p>
    <w:p w:rsidR="00A435DF" w:rsidRDefault="00D74E73">
      <w:pPr>
        <w:pStyle w:val="a3"/>
        <w:spacing w:line="242" w:lineRule="auto"/>
        <w:ind w:right="709" w:firstLine="566"/>
      </w:pPr>
      <w:r>
        <w:t>предметные знания, умения и способы деятельности являются содержательной основой становления УУД;</w:t>
      </w:r>
    </w:p>
    <w:p w:rsidR="00A435DF" w:rsidRDefault="00D74E73">
      <w:pPr>
        <w:pStyle w:val="a3"/>
        <w:tabs>
          <w:tab w:val="left" w:pos="1439"/>
          <w:tab w:val="left" w:pos="2113"/>
          <w:tab w:val="left" w:pos="2250"/>
          <w:tab w:val="left" w:pos="2486"/>
          <w:tab w:val="left" w:pos="2688"/>
          <w:tab w:val="left" w:pos="2769"/>
          <w:tab w:val="left" w:pos="2877"/>
          <w:tab w:val="left" w:pos="3489"/>
          <w:tab w:val="left" w:pos="3729"/>
          <w:tab w:val="left" w:pos="3909"/>
          <w:tab w:val="left" w:pos="3945"/>
          <w:tab w:val="left" w:pos="4094"/>
          <w:tab w:val="left" w:pos="4594"/>
          <w:tab w:val="left" w:pos="4625"/>
          <w:tab w:val="left" w:pos="5434"/>
          <w:tab w:val="left" w:pos="5628"/>
          <w:tab w:val="left" w:pos="6007"/>
          <w:tab w:val="left" w:pos="6132"/>
          <w:tab w:val="left" w:pos="6163"/>
          <w:tab w:val="left" w:pos="6622"/>
          <w:tab w:val="left" w:pos="6680"/>
          <w:tab w:val="left" w:pos="6818"/>
          <w:tab w:val="left" w:pos="7397"/>
          <w:tab w:val="left" w:pos="7635"/>
          <w:tab w:val="left" w:pos="8182"/>
          <w:tab w:val="left" w:pos="8242"/>
          <w:tab w:val="left" w:pos="8345"/>
          <w:tab w:val="left" w:pos="8746"/>
          <w:tab w:val="left" w:pos="8888"/>
          <w:tab w:val="left" w:pos="9272"/>
          <w:tab w:val="left" w:pos="9443"/>
        </w:tabs>
        <w:ind w:left="722" w:right="698" w:firstLine="621"/>
        <w:jc w:val="right"/>
      </w:pPr>
      <w:proofErr w:type="gramStart"/>
      <w:r>
        <w:t>развивающиеся</w:t>
      </w:r>
      <w:r>
        <w:rPr>
          <w:spacing w:val="39"/>
        </w:rPr>
        <w:t xml:space="preserve"> </w:t>
      </w:r>
      <w:r>
        <w:t>УУД</w:t>
      </w:r>
      <w:r>
        <w:rPr>
          <w:spacing w:val="37"/>
        </w:rPr>
        <w:t xml:space="preserve"> </w:t>
      </w:r>
      <w:r>
        <w:t>обеспечивают</w:t>
      </w:r>
      <w:r>
        <w:rPr>
          <w:spacing w:val="36"/>
        </w:rPr>
        <w:t xml:space="preserve"> </w:t>
      </w:r>
      <w:r>
        <w:t>протекание</w:t>
      </w:r>
      <w:r>
        <w:rPr>
          <w:spacing w:val="36"/>
        </w:rPr>
        <w:t xml:space="preserve"> </w:t>
      </w:r>
      <w:r>
        <w:t>учебного</w:t>
      </w:r>
      <w:r>
        <w:rPr>
          <w:spacing w:val="37"/>
        </w:rPr>
        <w:t xml:space="preserve"> </w:t>
      </w:r>
      <w:r>
        <w:t>процесса</w:t>
      </w:r>
      <w:r>
        <w:rPr>
          <w:spacing w:val="36"/>
        </w:rPr>
        <w:t xml:space="preserve"> </w:t>
      </w:r>
      <w:r>
        <w:t>как активной инициативной поисково-исследовательской деятельности на</w:t>
      </w:r>
      <w:r>
        <w:rPr>
          <w:spacing w:val="-2"/>
        </w:rPr>
        <w:t xml:space="preserve"> </w:t>
      </w:r>
      <w:r>
        <w:t xml:space="preserve">основе </w:t>
      </w:r>
      <w:r>
        <w:rPr>
          <w:spacing w:val="-2"/>
        </w:rPr>
        <w:t>применения</w:t>
      </w:r>
      <w:r>
        <w:tab/>
      </w:r>
      <w:r>
        <w:tab/>
      </w:r>
      <w:r>
        <w:rPr>
          <w:spacing w:val="-2"/>
        </w:rPr>
        <w:t>различных</w:t>
      </w:r>
      <w:r>
        <w:tab/>
      </w:r>
      <w:r>
        <w:tab/>
      </w:r>
      <w:r>
        <w:tab/>
      </w:r>
      <w:r>
        <w:rPr>
          <w:spacing w:val="-2"/>
        </w:rPr>
        <w:t>интеллектуальных</w:t>
      </w:r>
      <w:r>
        <w:tab/>
      </w:r>
      <w:r>
        <w:rPr>
          <w:spacing w:val="-2"/>
        </w:rPr>
        <w:t>процессов,</w:t>
      </w:r>
      <w:r>
        <w:tab/>
      </w:r>
      <w:r>
        <w:tab/>
      </w:r>
      <w:r>
        <w:rPr>
          <w:spacing w:val="-2"/>
        </w:rPr>
        <w:t>прежде</w:t>
      </w:r>
      <w:r>
        <w:tab/>
      </w:r>
      <w:r>
        <w:tab/>
      </w:r>
      <w:r>
        <w:rPr>
          <w:spacing w:val="-2"/>
        </w:rPr>
        <w:t xml:space="preserve">всего </w:t>
      </w:r>
      <w:r>
        <w:t>теоретического</w:t>
      </w:r>
      <w:r>
        <w:rPr>
          <w:spacing w:val="80"/>
        </w:rPr>
        <w:t xml:space="preserve"> </w:t>
      </w:r>
      <w:r>
        <w:t>мышления,</w:t>
      </w:r>
      <w:r>
        <w:rPr>
          <w:spacing w:val="40"/>
        </w:rPr>
        <w:t xml:space="preserve"> </w:t>
      </w:r>
      <w:r>
        <w:t>связной</w:t>
      </w:r>
      <w:r>
        <w:rPr>
          <w:spacing w:val="80"/>
        </w:rPr>
        <w:t xml:space="preserve"> </w:t>
      </w:r>
      <w:r>
        <w:t>речи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воображения,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 xml:space="preserve">в </w:t>
      </w:r>
      <w:r>
        <w:rPr>
          <w:spacing w:val="-2"/>
        </w:rPr>
        <w:t>условиях</w:t>
      </w:r>
      <w:r>
        <w:tab/>
      </w:r>
      <w:r>
        <w:tab/>
      </w:r>
      <w:r>
        <w:rPr>
          <w:spacing w:val="-2"/>
        </w:rPr>
        <w:t>дистанционного</w:t>
      </w:r>
      <w:r>
        <w:tab/>
      </w:r>
      <w:r>
        <w:tab/>
      </w:r>
      <w:r>
        <w:rPr>
          <w:spacing w:val="-2"/>
        </w:rPr>
        <w:t>обучения</w:t>
      </w:r>
      <w:r>
        <w:tab/>
      </w:r>
      <w:r>
        <w:tab/>
      </w:r>
      <w:r>
        <w:tab/>
      </w:r>
      <w:r>
        <w:rPr>
          <w:spacing w:val="-6"/>
        </w:rPr>
        <w:t>(в</w:t>
      </w:r>
      <w:r>
        <w:tab/>
      </w:r>
      <w:r>
        <w:tab/>
      </w:r>
      <w:r>
        <w:tab/>
      </w:r>
      <w:r>
        <w:rPr>
          <w:spacing w:val="-2"/>
        </w:rPr>
        <w:t>условиях</w:t>
      </w:r>
      <w:r>
        <w:tab/>
      </w:r>
      <w:r>
        <w:tab/>
      </w:r>
      <w:r>
        <w:tab/>
      </w:r>
      <w:r>
        <w:rPr>
          <w:spacing w:val="-2"/>
        </w:rPr>
        <w:t xml:space="preserve">неконтактного </w:t>
      </w:r>
      <w:r>
        <w:t>информационного взаимодействия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субъектами</w:t>
      </w:r>
      <w:r>
        <w:rPr>
          <w:spacing w:val="-2"/>
        </w:rPr>
        <w:t xml:space="preserve"> </w:t>
      </w:r>
      <w:r>
        <w:t>образовательного процесса);</w:t>
      </w:r>
      <w:proofErr w:type="gramEnd"/>
      <w:r>
        <w:t xml:space="preserve"> </w:t>
      </w:r>
      <w:r>
        <w:rPr>
          <w:spacing w:val="-4"/>
        </w:rPr>
        <w:t>под</w:t>
      </w:r>
      <w:r>
        <w:tab/>
      </w:r>
      <w:r>
        <w:rPr>
          <w:spacing w:val="-2"/>
        </w:rPr>
        <w:t>влиянием</w:t>
      </w:r>
      <w:r>
        <w:tab/>
      </w:r>
      <w:r>
        <w:tab/>
      </w:r>
      <w:r>
        <w:tab/>
      </w:r>
      <w:r>
        <w:rPr>
          <w:spacing w:val="-4"/>
        </w:rPr>
        <w:t>УУД</w:t>
      </w:r>
      <w:r>
        <w:tab/>
      </w:r>
      <w:r>
        <w:tab/>
      </w:r>
      <w:r>
        <w:rPr>
          <w:spacing w:val="-2"/>
        </w:rPr>
        <w:t>складывается</w:t>
      </w:r>
      <w:r>
        <w:tab/>
      </w:r>
      <w:r>
        <w:tab/>
      </w:r>
      <w:r>
        <w:rPr>
          <w:spacing w:val="-2"/>
        </w:rPr>
        <w:t>новый</w:t>
      </w:r>
      <w:r>
        <w:tab/>
      </w:r>
      <w:r>
        <w:tab/>
      </w:r>
      <w:r>
        <w:rPr>
          <w:spacing w:val="-2"/>
        </w:rPr>
        <w:t>стиль</w:t>
      </w:r>
      <w:r>
        <w:tab/>
      </w:r>
      <w:r>
        <w:tab/>
      </w:r>
      <w:r>
        <w:rPr>
          <w:spacing w:val="-2"/>
        </w:rPr>
        <w:t xml:space="preserve">познавательной </w:t>
      </w:r>
      <w:r>
        <w:t>деятельности:</w:t>
      </w:r>
      <w:r>
        <w:rPr>
          <w:spacing w:val="40"/>
        </w:rPr>
        <w:t xml:space="preserve"> </w:t>
      </w:r>
      <w:r>
        <w:t>универсальность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качественная</w:t>
      </w:r>
      <w:r>
        <w:rPr>
          <w:spacing w:val="40"/>
        </w:rPr>
        <w:t xml:space="preserve"> </w:t>
      </w:r>
      <w:r>
        <w:t>характеристика</w:t>
      </w:r>
      <w:r>
        <w:rPr>
          <w:spacing w:val="40"/>
        </w:rPr>
        <w:t xml:space="preserve"> </w:t>
      </w:r>
      <w:r>
        <w:t xml:space="preserve">любого </w:t>
      </w:r>
      <w:r>
        <w:rPr>
          <w:spacing w:val="-2"/>
        </w:rPr>
        <w:t>учебного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tab/>
      </w:r>
      <w:r>
        <w:rPr>
          <w:spacing w:val="-2"/>
        </w:rPr>
        <w:t>составляющих</w:t>
      </w:r>
      <w:r>
        <w:tab/>
      </w:r>
      <w:r>
        <w:rPr>
          <w:spacing w:val="-4"/>
        </w:rPr>
        <w:t>его</w:t>
      </w:r>
      <w:r>
        <w:tab/>
      </w:r>
      <w:r>
        <w:tab/>
      </w:r>
      <w:r>
        <w:rPr>
          <w:spacing w:val="-69"/>
        </w:rPr>
        <w:t xml:space="preserve"> </w:t>
      </w:r>
      <w:r>
        <w:rPr>
          <w:spacing w:val="-2"/>
        </w:rPr>
        <w:t>операций,</w:t>
      </w:r>
      <w:r>
        <w:tab/>
      </w:r>
      <w:r>
        <w:rPr>
          <w:spacing w:val="-4"/>
        </w:rPr>
        <w:t>что</w:t>
      </w:r>
      <w:r>
        <w:tab/>
      </w:r>
      <w:r>
        <w:tab/>
      </w:r>
      <w:r>
        <w:rPr>
          <w:spacing w:val="-2"/>
        </w:rPr>
        <w:t xml:space="preserve">позволяет </w:t>
      </w:r>
      <w:proofErr w:type="gramStart"/>
      <w:r>
        <w:rPr>
          <w:spacing w:val="-2"/>
        </w:rPr>
        <w:t>обучающемуся</w:t>
      </w:r>
      <w:proofErr w:type="gramEnd"/>
      <w:r>
        <w:tab/>
      </w:r>
      <w:r>
        <w:tab/>
      </w:r>
      <w:r>
        <w:rPr>
          <w:spacing w:val="-2"/>
        </w:rPr>
        <w:t>использовать</w:t>
      </w:r>
      <w:r>
        <w:tab/>
      </w:r>
      <w:r>
        <w:rPr>
          <w:spacing w:val="-2"/>
        </w:rPr>
        <w:t>освоенные</w:t>
      </w:r>
      <w:r>
        <w:tab/>
      </w:r>
      <w:r>
        <w:tab/>
      </w:r>
      <w:r>
        <w:rPr>
          <w:spacing w:val="-2"/>
        </w:rPr>
        <w:t>способы</w:t>
      </w:r>
      <w:r>
        <w:tab/>
      </w:r>
      <w:r>
        <w:rPr>
          <w:spacing w:val="-2"/>
        </w:rPr>
        <w:t>действий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любом </w:t>
      </w:r>
      <w:r>
        <w:t>предметном</w:t>
      </w:r>
      <w:r>
        <w:rPr>
          <w:spacing w:val="40"/>
        </w:rPr>
        <w:t xml:space="preserve"> </w:t>
      </w:r>
      <w:r>
        <w:t>содержании,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представленного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виде</w:t>
      </w:r>
      <w:r>
        <w:rPr>
          <w:spacing w:val="40"/>
        </w:rPr>
        <w:t xml:space="preserve"> </w:t>
      </w:r>
      <w:r>
        <w:t>экранных</w:t>
      </w:r>
      <w:r>
        <w:rPr>
          <w:spacing w:val="80"/>
        </w:rPr>
        <w:t xml:space="preserve"> </w:t>
      </w:r>
      <w:r>
        <w:rPr>
          <w:spacing w:val="-2"/>
        </w:rPr>
        <w:t>(виртуальных)</w:t>
      </w:r>
      <w:r>
        <w:tab/>
      </w:r>
      <w:r>
        <w:tab/>
      </w:r>
      <w:r>
        <w:rPr>
          <w:spacing w:val="-2"/>
        </w:rPr>
        <w:t>моделей</w:t>
      </w:r>
      <w:r>
        <w:tab/>
      </w:r>
      <w:r>
        <w:tab/>
      </w:r>
      <w:r>
        <w:rPr>
          <w:spacing w:val="-2"/>
        </w:rPr>
        <w:t>изучаемых</w:t>
      </w:r>
      <w:r>
        <w:tab/>
        <w:t>объектов,</w:t>
      </w:r>
      <w:r>
        <w:rPr>
          <w:spacing w:val="35"/>
        </w:rPr>
        <w:t xml:space="preserve">  </w:t>
      </w:r>
      <w:r>
        <w:t>сюжетов,</w:t>
      </w:r>
      <w:r>
        <w:rPr>
          <w:spacing w:val="35"/>
        </w:rPr>
        <w:t xml:space="preserve">  </w:t>
      </w:r>
      <w:r>
        <w:t>процессов,</w:t>
      </w:r>
      <w:r>
        <w:rPr>
          <w:spacing w:val="36"/>
        </w:rPr>
        <w:t xml:space="preserve">  </w:t>
      </w:r>
      <w:r>
        <w:rPr>
          <w:spacing w:val="-5"/>
        </w:rPr>
        <w:t>что</w:t>
      </w:r>
    </w:p>
    <w:p w:rsidR="00A435DF" w:rsidRDefault="00D74E73">
      <w:pPr>
        <w:pStyle w:val="a3"/>
        <w:ind w:left="1276" w:right="719" w:hanging="567"/>
        <w:jc w:val="left"/>
      </w:pPr>
      <w:r>
        <w:t>положительно отражается на качестве изучения учебных предметов; построение</w:t>
      </w:r>
      <w:r>
        <w:rPr>
          <w:spacing w:val="-7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процесса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учётом</w:t>
      </w:r>
      <w:r>
        <w:rPr>
          <w:spacing w:val="-7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формирования</w:t>
      </w:r>
    </w:p>
    <w:p w:rsidR="00A435DF" w:rsidRDefault="00D74E73">
      <w:pPr>
        <w:pStyle w:val="a3"/>
        <w:ind w:right="699"/>
      </w:pPr>
      <w:r>
        <w:t xml:space="preserve">УУД способствует снижению доли репродуктивного обучения, создающего риски, которые нарушают успешность развития </w:t>
      </w:r>
      <w:proofErr w:type="gramStart"/>
      <w:r>
        <w:t>обучающегося</w:t>
      </w:r>
      <w:proofErr w:type="gramEnd"/>
      <w:r>
        <w:t xml:space="preserve"> и формирует способности</w:t>
      </w:r>
      <w:r>
        <w:rPr>
          <w:spacing w:val="-15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вариативному</w:t>
      </w:r>
      <w:r>
        <w:rPr>
          <w:spacing w:val="-17"/>
        </w:rPr>
        <w:t xml:space="preserve"> </w:t>
      </w:r>
      <w:r>
        <w:t>восприятию</w:t>
      </w:r>
      <w:r>
        <w:rPr>
          <w:spacing w:val="-17"/>
        </w:rPr>
        <w:t xml:space="preserve"> </w:t>
      </w:r>
      <w:r>
        <w:t>предметного</w:t>
      </w:r>
      <w:r>
        <w:rPr>
          <w:spacing w:val="-11"/>
        </w:rPr>
        <w:t xml:space="preserve"> </w:t>
      </w:r>
      <w:r>
        <w:t>содержания</w:t>
      </w:r>
      <w:r>
        <w:rPr>
          <w:spacing w:val="-10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условиях реального и виртуального представления экранных (виртуальных) моделей изучаемых объектов, сюжетов, процессов.</w:t>
      </w:r>
    </w:p>
    <w:p w:rsidR="00A435DF" w:rsidRDefault="00D74E73">
      <w:pPr>
        <w:ind w:left="710" w:right="700" w:firstLine="566"/>
        <w:jc w:val="both"/>
        <w:rPr>
          <w:sz w:val="28"/>
        </w:rPr>
      </w:pPr>
      <w:r>
        <w:rPr>
          <w:b/>
          <w:sz w:val="28"/>
        </w:rPr>
        <w:t xml:space="preserve">Познавательные универсальные учебные действия </w:t>
      </w:r>
      <w:r>
        <w:rPr>
          <w:sz w:val="28"/>
        </w:rPr>
        <w:t>представляют совокупность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операций,</w:t>
      </w:r>
      <w:r>
        <w:rPr>
          <w:spacing w:val="-17"/>
          <w:sz w:val="28"/>
        </w:rPr>
        <w:t xml:space="preserve"> </w:t>
      </w:r>
      <w:r>
        <w:rPr>
          <w:sz w:val="28"/>
        </w:rPr>
        <w:t>участвующих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учебно-познавательной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деятельности. К ним относятся:</w:t>
      </w:r>
    </w:p>
    <w:p w:rsidR="00A435DF" w:rsidRDefault="00D74E73">
      <w:pPr>
        <w:pStyle w:val="a3"/>
        <w:ind w:right="708" w:firstLine="566"/>
      </w:pPr>
      <w:r>
        <w:t>методы познания окружающего мира, в том числе представленного (на экране) в виде виртуального отображения реальной действительности (наблюдение, элементарные опыты и эксперименты; измерения и другое);</w:t>
      </w:r>
    </w:p>
    <w:p w:rsidR="00A435DF" w:rsidRDefault="00D74E73">
      <w:pPr>
        <w:pStyle w:val="a3"/>
        <w:ind w:right="712" w:firstLine="566"/>
      </w:pPr>
      <w:r>
        <w:t>базовые логические и базовые исследовательские операции (сравнение, анализ,</w:t>
      </w:r>
      <w:r>
        <w:rPr>
          <w:spacing w:val="-4"/>
        </w:rPr>
        <w:t xml:space="preserve"> </w:t>
      </w:r>
      <w:r>
        <w:t>обобщение,</w:t>
      </w:r>
      <w:r>
        <w:rPr>
          <w:spacing w:val="-3"/>
        </w:rPr>
        <w:t xml:space="preserve"> </w:t>
      </w:r>
      <w:r>
        <w:t>классификация,</w:t>
      </w:r>
      <w:r>
        <w:rPr>
          <w:spacing w:val="-1"/>
        </w:rPr>
        <w:t xml:space="preserve"> </w:t>
      </w:r>
      <w:r>
        <w:t>выдвижение</w:t>
      </w:r>
      <w:r>
        <w:rPr>
          <w:spacing w:val="-3"/>
        </w:rPr>
        <w:t xml:space="preserve"> </w:t>
      </w:r>
      <w:r>
        <w:t>предположений,</w:t>
      </w:r>
      <w:r>
        <w:rPr>
          <w:spacing w:val="-1"/>
        </w:rPr>
        <w:t xml:space="preserve"> </w:t>
      </w:r>
      <w:r>
        <w:t>проведение опыта, мини-исследования и другое);</w:t>
      </w:r>
    </w:p>
    <w:p w:rsidR="00A435DF" w:rsidRDefault="00D74E73">
      <w:pPr>
        <w:pStyle w:val="a3"/>
        <w:spacing w:line="316" w:lineRule="exact"/>
        <w:ind w:left="1276"/>
      </w:pPr>
      <w:r>
        <w:t>работа</w:t>
      </w:r>
      <w:r>
        <w:rPr>
          <w:spacing w:val="23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информацией,</w:t>
      </w:r>
      <w:r>
        <w:rPr>
          <w:spacing w:val="23"/>
        </w:rPr>
        <w:t xml:space="preserve"> </w:t>
      </w:r>
      <w:r>
        <w:t>представленной</w:t>
      </w:r>
      <w:r>
        <w:rPr>
          <w:spacing w:val="27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разном</w:t>
      </w:r>
      <w:r>
        <w:rPr>
          <w:spacing w:val="26"/>
        </w:rPr>
        <w:t xml:space="preserve"> </w:t>
      </w:r>
      <w:r>
        <w:t>виде</w:t>
      </w:r>
      <w:r>
        <w:rPr>
          <w:spacing w:val="25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формах,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rPr>
          <w:spacing w:val="-5"/>
        </w:rPr>
        <w:t>том</w:t>
      </w:r>
    </w:p>
    <w:p w:rsidR="00A435DF" w:rsidRDefault="00A435DF">
      <w:pPr>
        <w:pStyle w:val="a3"/>
        <w:spacing w:line="316" w:lineRule="exact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 w:line="242" w:lineRule="auto"/>
        <w:ind w:right="697"/>
      </w:pPr>
      <w:r>
        <w:lastRenderedPageBreak/>
        <w:t xml:space="preserve">числе графических (таблицы, диаграммы, </w:t>
      </w:r>
      <w:proofErr w:type="spellStart"/>
      <w:r>
        <w:t>инфограммы</w:t>
      </w:r>
      <w:proofErr w:type="spellEnd"/>
      <w:r>
        <w:t>, схемы), ауди</w:t>
      </w:r>
      <w:proofErr w:type="gramStart"/>
      <w:r>
        <w:t>о-</w:t>
      </w:r>
      <w:proofErr w:type="gramEnd"/>
      <w:r>
        <w:t xml:space="preserve"> и </w:t>
      </w:r>
      <w:proofErr w:type="spellStart"/>
      <w:r>
        <w:t>видеоформатах</w:t>
      </w:r>
      <w:proofErr w:type="spellEnd"/>
      <w:r>
        <w:t xml:space="preserve"> (возможно на экране).</w:t>
      </w:r>
    </w:p>
    <w:p w:rsidR="00A435DF" w:rsidRDefault="00D74E73">
      <w:pPr>
        <w:pStyle w:val="a3"/>
        <w:spacing w:before="1"/>
        <w:ind w:right="705" w:firstLine="566"/>
      </w:pPr>
      <w:r>
        <w:t>Познавательные универсальные учебные действия становятся предпосылкой</w:t>
      </w:r>
      <w:r>
        <w:rPr>
          <w:spacing w:val="-3"/>
        </w:rPr>
        <w:t xml:space="preserve"> </w:t>
      </w:r>
      <w:r>
        <w:t>формирования</w:t>
      </w:r>
      <w:r>
        <w:rPr>
          <w:spacing w:val="-2"/>
        </w:rPr>
        <w:t xml:space="preserve"> </w:t>
      </w:r>
      <w:r>
        <w:t>способности</w:t>
      </w:r>
      <w:r>
        <w:rPr>
          <w:spacing w:val="-1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самообразованию и саморазвитию.</w:t>
      </w:r>
    </w:p>
    <w:p w:rsidR="00A435DF" w:rsidRDefault="00D74E73">
      <w:pPr>
        <w:pStyle w:val="a3"/>
        <w:ind w:right="697" w:firstLine="566"/>
      </w:pPr>
      <w:r>
        <w:rPr>
          <w:b/>
        </w:rPr>
        <w:t xml:space="preserve">Коммуникативные универсальные учебные действия </w:t>
      </w:r>
      <w:r>
        <w:t>являются основанием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формирования</w:t>
      </w:r>
      <w:r>
        <w:rPr>
          <w:spacing w:val="-18"/>
        </w:rPr>
        <w:t xml:space="preserve"> </w:t>
      </w:r>
      <w:proofErr w:type="gramStart"/>
      <w:r>
        <w:t>готовности</w:t>
      </w:r>
      <w:proofErr w:type="gramEnd"/>
      <w:r>
        <w:rPr>
          <w:spacing w:val="-17"/>
        </w:rPr>
        <w:t xml:space="preserve"> </w:t>
      </w:r>
      <w:r>
        <w:t>обучающегося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информационному взаимодействию с окружающим миром: средой обитания, членами многонационального поликультурного общества разного возраста, представителями разных социальных групп, в том числе представленного (на экране)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виртуального</w:t>
      </w:r>
      <w:r>
        <w:rPr>
          <w:spacing w:val="-2"/>
        </w:rPr>
        <w:t xml:space="preserve"> </w:t>
      </w:r>
      <w:r>
        <w:t>отображения реальной</w:t>
      </w:r>
      <w:r>
        <w:rPr>
          <w:spacing w:val="-2"/>
        </w:rPr>
        <w:t xml:space="preserve"> </w:t>
      </w:r>
      <w:r>
        <w:t>действительности,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даже с самим собой. Коммуникативные универсальные учебные действия целесообразно формировать, используя цифровую образовательную среду класса, образовательной организации.</w:t>
      </w:r>
    </w:p>
    <w:p w:rsidR="00A435DF" w:rsidRDefault="00D74E73">
      <w:pPr>
        <w:pStyle w:val="a3"/>
        <w:spacing w:before="1"/>
        <w:ind w:right="714" w:firstLine="566"/>
      </w:pPr>
      <w:proofErr w:type="gramStart"/>
      <w:r>
        <w:t>Коммуникативные</w:t>
      </w:r>
      <w:proofErr w:type="gramEnd"/>
      <w:r>
        <w:t xml:space="preserve"> УУД характеризуются четырьмя группами учебных операций, обеспечивающих:</w:t>
      </w:r>
    </w:p>
    <w:p w:rsidR="00A435DF" w:rsidRDefault="00D74E73">
      <w:pPr>
        <w:pStyle w:val="a3"/>
        <w:ind w:right="717" w:firstLine="566"/>
      </w:pPr>
      <w:r>
        <w:t>смысловое чтение текстов разных жанров, типов, назначений; аналитическую текстовую деятельность с ними;</w:t>
      </w:r>
    </w:p>
    <w:p w:rsidR="00A435DF" w:rsidRDefault="00D74E73">
      <w:pPr>
        <w:pStyle w:val="a3"/>
        <w:ind w:right="705" w:firstLine="566"/>
      </w:pPr>
      <w:r>
        <w:t>успешное участие обучающегося в диалогическом взаимодействии с субъектами образовательных отношений (знание и соблюдение правил учебного диалога), в том числе в условиях использования технологий неконтактного информационного взаимодействия;</w:t>
      </w:r>
    </w:p>
    <w:p w:rsidR="00A435DF" w:rsidRDefault="00D74E73">
      <w:pPr>
        <w:pStyle w:val="a3"/>
        <w:ind w:right="701" w:firstLine="566"/>
      </w:pPr>
      <w:proofErr w:type="gramStart"/>
      <w:r>
        <w:t>успешную продуктивно-творческую деятельность (самостоятельное создание текстов разного типа — описания, рассуждения, повествования), создание и видоизменение экранных (виртуальных) объектов учебного, художественного, бытового назначения (самостоятельный поиск, реконструкция, динамическое представление);</w:t>
      </w:r>
      <w:proofErr w:type="gramEnd"/>
    </w:p>
    <w:p w:rsidR="00A435DF" w:rsidRDefault="00D74E73">
      <w:pPr>
        <w:pStyle w:val="a3"/>
        <w:ind w:right="702" w:firstLine="566"/>
      </w:pPr>
      <w:r>
        <w:t>результативное взаимодействие с участниками совместной деятельности (высказывание собственного мнения, учёт суждений других собеседников, умение договариваться, уступать, вырабатывать общую точку зрения), в том числе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условиях</w:t>
      </w:r>
      <w:r>
        <w:rPr>
          <w:spacing w:val="-13"/>
        </w:rPr>
        <w:t xml:space="preserve"> </w:t>
      </w:r>
      <w:r>
        <w:t>использования</w:t>
      </w:r>
      <w:r>
        <w:rPr>
          <w:spacing w:val="-8"/>
        </w:rPr>
        <w:t xml:space="preserve"> </w:t>
      </w:r>
      <w:r>
        <w:t>технологий</w:t>
      </w:r>
      <w:r>
        <w:rPr>
          <w:spacing w:val="-14"/>
        </w:rPr>
        <w:t xml:space="preserve"> </w:t>
      </w:r>
      <w:r>
        <w:t>неконтактного</w:t>
      </w:r>
      <w:r>
        <w:rPr>
          <w:spacing w:val="-15"/>
        </w:rPr>
        <w:t xml:space="preserve"> </w:t>
      </w:r>
      <w:r>
        <w:t xml:space="preserve">информационного </w:t>
      </w:r>
      <w:r>
        <w:rPr>
          <w:spacing w:val="-2"/>
        </w:rPr>
        <w:t>взаимодействия.</w:t>
      </w:r>
    </w:p>
    <w:p w:rsidR="00A435DF" w:rsidRDefault="00D74E73">
      <w:pPr>
        <w:pStyle w:val="a3"/>
        <w:ind w:right="697" w:firstLine="566"/>
      </w:pPr>
      <w:r>
        <w:rPr>
          <w:b/>
        </w:rPr>
        <w:t xml:space="preserve">Регулятивные универсальные учебные действия </w:t>
      </w:r>
      <w:r>
        <w:t>– это совокупность учебных операций, обеспечивающих становление рефлексивных качеств субъекта учебной деятельности (на уровне начального общего образования и формирование осуществляется на пропедевтическом уровне).</w:t>
      </w:r>
    </w:p>
    <w:p w:rsidR="00A435DF" w:rsidRDefault="00D74E73">
      <w:pPr>
        <w:pStyle w:val="a3"/>
        <w:spacing w:line="318" w:lineRule="exact"/>
        <w:ind w:left="1276"/>
      </w:pPr>
      <w:r>
        <w:t>Выделяются</w:t>
      </w:r>
      <w:r>
        <w:rPr>
          <w:spacing w:val="-8"/>
        </w:rPr>
        <w:t xml:space="preserve"> </w:t>
      </w:r>
      <w:r>
        <w:t>шесть</w:t>
      </w:r>
      <w:r>
        <w:rPr>
          <w:spacing w:val="-10"/>
        </w:rPr>
        <w:t xml:space="preserve"> </w:t>
      </w:r>
      <w:r>
        <w:t>групп</w:t>
      </w:r>
      <w:r>
        <w:rPr>
          <w:spacing w:val="-6"/>
        </w:rPr>
        <w:t xml:space="preserve"> </w:t>
      </w:r>
      <w:r>
        <w:rPr>
          <w:spacing w:val="-2"/>
        </w:rPr>
        <w:t>операций:</w:t>
      </w:r>
    </w:p>
    <w:p w:rsidR="00A435DF" w:rsidRDefault="00D74E73">
      <w:pPr>
        <w:pStyle w:val="a5"/>
        <w:numPr>
          <w:ilvl w:val="2"/>
          <w:numId w:val="40"/>
        </w:numPr>
        <w:tabs>
          <w:tab w:val="left" w:pos="1579"/>
        </w:tabs>
        <w:ind w:left="1579" w:hanging="303"/>
        <w:rPr>
          <w:sz w:val="28"/>
        </w:rPr>
      </w:pPr>
      <w:r>
        <w:rPr>
          <w:spacing w:val="-2"/>
          <w:sz w:val="28"/>
        </w:rPr>
        <w:t>принимать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удерживать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учебную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задачу;</w:t>
      </w:r>
    </w:p>
    <w:p w:rsidR="00A435DF" w:rsidRDefault="00D74E73">
      <w:pPr>
        <w:pStyle w:val="a5"/>
        <w:numPr>
          <w:ilvl w:val="2"/>
          <w:numId w:val="40"/>
        </w:numPr>
        <w:tabs>
          <w:tab w:val="left" w:pos="1579"/>
        </w:tabs>
        <w:spacing w:before="3" w:line="321" w:lineRule="exact"/>
        <w:ind w:left="1579" w:hanging="303"/>
        <w:rPr>
          <w:sz w:val="28"/>
        </w:rPr>
      </w:pPr>
      <w:r>
        <w:rPr>
          <w:sz w:val="28"/>
        </w:rPr>
        <w:t>планировать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её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:rsidR="00A435DF" w:rsidRDefault="00D74E73">
      <w:pPr>
        <w:pStyle w:val="a5"/>
        <w:numPr>
          <w:ilvl w:val="2"/>
          <w:numId w:val="40"/>
        </w:numPr>
        <w:tabs>
          <w:tab w:val="left" w:pos="1579"/>
        </w:tabs>
        <w:spacing w:line="321" w:lineRule="exact"/>
        <w:ind w:left="1579" w:hanging="303"/>
        <w:rPr>
          <w:sz w:val="28"/>
        </w:rPr>
      </w:pPr>
      <w:r>
        <w:rPr>
          <w:spacing w:val="-4"/>
          <w:sz w:val="28"/>
        </w:rPr>
        <w:t>контролировать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полученный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результат</w:t>
      </w:r>
      <w:r>
        <w:rPr>
          <w:spacing w:val="6"/>
          <w:sz w:val="28"/>
        </w:rPr>
        <w:t xml:space="preserve"> </w:t>
      </w:r>
      <w:r>
        <w:rPr>
          <w:spacing w:val="-4"/>
          <w:sz w:val="28"/>
        </w:rPr>
        <w:t>деятельности;</w:t>
      </w:r>
    </w:p>
    <w:p w:rsidR="00A435DF" w:rsidRDefault="00D74E73">
      <w:pPr>
        <w:pStyle w:val="a5"/>
        <w:numPr>
          <w:ilvl w:val="2"/>
          <w:numId w:val="40"/>
        </w:numPr>
        <w:tabs>
          <w:tab w:val="left" w:pos="1613"/>
        </w:tabs>
        <w:spacing w:before="5"/>
        <w:ind w:left="710" w:right="868" w:firstLine="566"/>
        <w:rPr>
          <w:sz w:val="28"/>
        </w:rPr>
      </w:pPr>
      <w:r>
        <w:rPr>
          <w:sz w:val="28"/>
        </w:rPr>
        <w:t>контролировать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4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выбранному </w:t>
      </w:r>
      <w:r>
        <w:rPr>
          <w:spacing w:val="-2"/>
          <w:sz w:val="28"/>
        </w:rPr>
        <w:t>способу;</w:t>
      </w:r>
    </w:p>
    <w:p w:rsidR="00A435DF" w:rsidRDefault="00D74E73">
      <w:pPr>
        <w:pStyle w:val="a5"/>
        <w:numPr>
          <w:ilvl w:val="2"/>
          <w:numId w:val="40"/>
        </w:numPr>
        <w:tabs>
          <w:tab w:val="left" w:pos="1567"/>
        </w:tabs>
        <w:ind w:left="710" w:right="748" w:firstLine="566"/>
        <w:rPr>
          <w:sz w:val="28"/>
        </w:rPr>
      </w:pPr>
      <w:r>
        <w:rPr>
          <w:sz w:val="28"/>
        </w:rPr>
        <w:t>предвидеть</w:t>
      </w:r>
      <w:r>
        <w:rPr>
          <w:spacing w:val="-19"/>
          <w:sz w:val="28"/>
        </w:rPr>
        <w:t xml:space="preserve"> </w:t>
      </w:r>
      <w:r>
        <w:rPr>
          <w:sz w:val="28"/>
        </w:rPr>
        <w:t>(прогнозировать)</w:t>
      </w:r>
      <w:r>
        <w:rPr>
          <w:spacing w:val="-18"/>
          <w:sz w:val="28"/>
        </w:rPr>
        <w:t xml:space="preserve"> </w:t>
      </w:r>
      <w:r>
        <w:rPr>
          <w:sz w:val="28"/>
        </w:rPr>
        <w:t>трудности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-18"/>
          <w:sz w:val="28"/>
        </w:rPr>
        <w:t xml:space="preserve"> </w:t>
      </w:r>
      <w:r>
        <w:rPr>
          <w:sz w:val="28"/>
        </w:rPr>
        <w:t>при</w:t>
      </w:r>
      <w:r>
        <w:rPr>
          <w:spacing w:val="-19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8"/>
          <w:sz w:val="28"/>
        </w:rPr>
        <w:t xml:space="preserve"> </w:t>
      </w:r>
      <w:r>
        <w:rPr>
          <w:sz w:val="28"/>
        </w:rPr>
        <w:t>данной учебной задачи;</w:t>
      </w:r>
    </w:p>
    <w:p w:rsidR="00A435DF" w:rsidRDefault="00A435DF">
      <w:pPr>
        <w:pStyle w:val="a5"/>
        <w:jc w:val="left"/>
        <w:rPr>
          <w:sz w:val="28"/>
        </w:rPr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5"/>
        <w:numPr>
          <w:ilvl w:val="2"/>
          <w:numId w:val="40"/>
        </w:numPr>
        <w:tabs>
          <w:tab w:val="left" w:pos="1579"/>
        </w:tabs>
        <w:spacing w:before="65"/>
        <w:ind w:left="1579" w:hanging="303"/>
        <w:jc w:val="both"/>
        <w:rPr>
          <w:sz w:val="28"/>
        </w:rPr>
      </w:pPr>
      <w:r>
        <w:rPr>
          <w:spacing w:val="-2"/>
          <w:sz w:val="28"/>
        </w:rPr>
        <w:lastRenderedPageBreak/>
        <w:t>корректировать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необходимости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процесс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деятельности.</w:t>
      </w:r>
    </w:p>
    <w:p w:rsidR="00A435DF" w:rsidRDefault="00D74E73">
      <w:pPr>
        <w:pStyle w:val="a3"/>
        <w:spacing w:before="3"/>
        <w:ind w:right="698" w:firstLine="566"/>
      </w:pPr>
      <w:r>
        <w:t>Важной составляющей регулятивных универсальных действий являются операции, определяющие способность обучающегося к волевым усилиям в процессе коллективной/совместной деятельности, к мирному самостоятельному</w:t>
      </w:r>
      <w:r>
        <w:rPr>
          <w:spacing w:val="-18"/>
        </w:rPr>
        <w:t xml:space="preserve"> </w:t>
      </w:r>
      <w:r>
        <w:t>предупреждению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преодолению</w:t>
      </w:r>
      <w:r>
        <w:rPr>
          <w:spacing w:val="-17"/>
        </w:rPr>
        <w:t xml:space="preserve"> </w:t>
      </w:r>
      <w:r>
        <w:t>конфликтов,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том</w:t>
      </w:r>
      <w:r>
        <w:rPr>
          <w:spacing w:val="-18"/>
        </w:rPr>
        <w:t xml:space="preserve"> </w:t>
      </w:r>
      <w:r>
        <w:t>числе</w:t>
      </w:r>
      <w:r>
        <w:rPr>
          <w:spacing w:val="-17"/>
        </w:rPr>
        <w:t xml:space="preserve"> </w:t>
      </w:r>
      <w:r>
        <w:t xml:space="preserve">в условиях использования технологий неконтактного информационного </w:t>
      </w:r>
      <w:r>
        <w:rPr>
          <w:spacing w:val="-2"/>
        </w:rPr>
        <w:t>взаимодействия.</w:t>
      </w:r>
    </w:p>
    <w:p w:rsidR="00A435DF" w:rsidRDefault="00D74E73">
      <w:pPr>
        <w:pStyle w:val="a3"/>
        <w:spacing w:before="2"/>
        <w:ind w:right="700" w:firstLine="566"/>
      </w:pPr>
      <w:r>
        <w:t xml:space="preserve">В рабочих программах учебных предметов требования и планируемые результаты совместной деятельности выделены в специальный раздел, что позволяет учителю осознать, что способность к результативной совместной деятельности строится на двух феноменах, участие которых обеспечивает её </w:t>
      </w:r>
      <w:r>
        <w:rPr>
          <w:spacing w:val="-2"/>
        </w:rPr>
        <w:t>успешность:</w:t>
      </w:r>
    </w:p>
    <w:p w:rsidR="00A435DF" w:rsidRDefault="00D74E73">
      <w:pPr>
        <w:pStyle w:val="a3"/>
        <w:tabs>
          <w:tab w:val="left" w:pos="2443"/>
          <w:tab w:val="left" w:pos="2928"/>
          <w:tab w:val="left" w:pos="4699"/>
          <w:tab w:val="left" w:pos="7215"/>
          <w:tab w:val="left" w:pos="8185"/>
        </w:tabs>
        <w:ind w:left="748" w:right="707" w:firstLine="549"/>
        <w:jc w:val="right"/>
      </w:pPr>
      <w:r>
        <w:rPr>
          <w:spacing w:val="-2"/>
        </w:rPr>
        <w:t>знание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применение</w:t>
      </w:r>
      <w:r>
        <w:tab/>
      </w:r>
      <w:r>
        <w:rPr>
          <w:spacing w:val="-2"/>
        </w:rPr>
        <w:t>коммуникативных</w:t>
      </w:r>
      <w:r>
        <w:tab/>
      </w:r>
      <w:r>
        <w:rPr>
          <w:spacing w:val="-4"/>
        </w:rPr>
        <w:t>форм</w:t>
      </w:r>
      <w:r>
        <w:tab/>
      </w:r>
      <w:r>
        <w:rPr>
          <w:spacing w:val="-2"/>
        </w:rPr>
        <w:t xml:space="preserve">взаимодействия </w:t>
      </w:r>
      <w:r>
        <w:t>(договариваться,</w:t>
      </w:r>
      <w:r>
        <w:rPr>
          <w:spacing w:val="-15"/>
        </w:rPr>
        <w:t xml:space="preserve"> </w:t>
      </w:r>
      <w:r>
        <w:t>рассуждать,</w:t>
      </w:r>
      <w:r>
        <w:rPr>
          <w:spacing w:val="-15"/>
        </w:rPr>
        <w:t xml:space="preserve"> </w:t>
      </w:r>
      <w:r>
        <w:t>находить</w:t>
      </w:r>
      <w:r>
        <w:rPr>
          <w:spacing w:val="-15"/>
        </w:rPr>
        <w:t xml:space="preserve"> </w:t>
      </w:r>
      <w:r>
        <w:t>компромиссные</w:t>
      </w:r>
      <w:r>
        <w:rPr>
          <w:spacing w:val="-14"/>
        </w:rPr>
        <w:t xml:space="preserve"> </w:t>
      </w:r>
      <w:r>
        <w:t>решения),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</w:t>
      </w:r>
      <w:r>
        <w:rPr>
          <w:spacing w:val="-15"/>
        </w:rPr>
        <w:t xml:space="preserve"> </w:t>
      </w:r>
      <w:r>
        <w:t>числе в условиях использования технологий неконтактного информационного</w:t>
      </w:r>
    </w:p>
    <w:p w:rsidR="00A435DF" w:rsidRDefault="00D74E73">
      <w:pPr>
        <w:pStyle w:val="a3"/>
        <w:spacing w:line="318" w:lineRule="exact"/>
        <w:jc w:val="left"/>
      </w:pPr>
      <w:r>
        <w:rPr>
          <w:spacing w:val="-2"/>
        </w:rPr>
        <w:t>взаимодействия;</w:t>
      </w:r>
    </w:p>
    <w:p w:rsidR="00A435DF" w:rsidRDefault="00D74E73">
      <w:pPr>
        <w:pStyle w:val="a3"/>
        <w:spacing w:before="4"/>
        <w:ind w:right="712" w:firstLine="566"/>
      </w:pPr>
      <w:r>
        <w:t xml:space="preserve">волевые регулятивные умения (подчиняться, уступать, объективно оценивать вклад свой и других в результат общего труда и </w:t>
      </w:r>
      <w:proofErr w:type="gramStart"/>
      <w:r>
        <w:t>другое</w:t>
      </w:r>
      <w:proofErr w:type="gramEnd"/>
      <w:r>
        <w:t>).</w:t>
      </w:r>
    </w:p>
    <w:p w:rsidR="00A435DF" w:rsidRDefault="00D74E73">
      <w:pPr>
        <w:pStyle w:val="a3"/>
        <w:ind w:right="717" w:firstLine="566"/>
      </w:pPr>
      <w:r>
        <w:t>Механизмом конструирования образовательного процесса являются следующие методические позиции:</w:t>
      </w:r>
    </w:p>
    <w:p w:rsidR="00A435DF" w:rsidRDefault="00D74E73">
      <w:pPr>
        <w:pStyle w:val="a5"/>
        <w:numPr>
          <w:ilvl w:val="0"/>
          <w:numId w:val="39"/>
        </w:numPr>
        <w:tabs>
          <w:tab w:val="left" w:pos="1702"/>
        </w:tabs>
        <w:spacing w:before="1"/>
        <w:ind w:right="698" w:firstLine="566"/>
        <w:jc w:val="both"/>
        <w:rPr>
          <w:sz w:val="28"/>
        </w:rPr>
      </w:pPr>
      <w:r>
        <w:rPr>
          <w:sz w:val="28"/>
        </w:rPr>
        <w:t xml:space="preserve">педагогический работник проводит анализ содержания учебного предмета с точки зрения универсальных действий и устанавливает те содержательные линии, которые в особой мере способствуют формированию </w:t>
      </w:r>
      <w:r>
        <w:rPr>
          <w:spacing w:val="-2"/>
          <w:sz w:val="28"/>
        </w:rPr>
        <w:t>разных</w:t>
      </w:r>
      <w:r>
        <w:rPr>
          <w:spacing w:val="-7"/>
          <w:sz w:val="28"/>
        </w:rPr>
        <w:t xml:space="preserve"> </w:t>
      </w:r>
      <w:proofErr w:type="spellStart"/>
      <w:r>
        <w:rPr>
          <w:spacing w:val="-2"/>
          <w:sz w:val="28"/>
        </w:rPr>
        <w:t>метапредметных</w:t>
      </w:r>
      <w:proofErr w:type="spellEnd"/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результатов.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уроке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каждому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учебному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 xml:space="preserve">предмету </w:t>
      </w:r>
      <w:r>
        <w:rPr>
          <w:sz w:val="28"/>
        </w:rPr>
        <w:t>предусматривается включение заданий, выполнение которых требует применения определённого познавательного, коммуникативного или регулятивного универсального действия. Соответствующий вклад в формирование универсальных действий можно выделить в содержании каждого учебного предмета. Таким образом,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содержании.</w:t>
      </w:r>
    </w:p>
    <w:p w:rsidR="00A435DF" w:rsidRDefault="00D74E73">
      <w:pPr>
        <w:pStyle w:val="a3"/>
        <w:ind w:right="705" w:firstLine="566"/>
      </w:pPr>
      <w:r>
        <w:t>На втором этапе подключаются другие учебные предметы, педагогический работник предлагает задания, требующие применения учебного действия или операций на разном предметном содержании.</w:t>
      </w:r>
    </w:p>
    <w:p w:rsidR="00A435DF" w:rsidRDefault="00D74E73">
      <w:pPr>
        <w:pStyle w:val="a3"/>
        <w:ind w:right="697" w:firstLine="566"/>
      </w:pPr>
      <w:r>
        <w:t>Третий</w:t>
      </w:r>
      <w:r>
        <w:rPr>
          <w:spacing w:val="-6"/>
        </w:rPr>
        <w:t xml:space="preserve"> </w:t>
      </w:r>
      <w:r>
        <w:t>этап</w:t>
      </w:r>
      <w:r>
        <w:rPr>
          <w:spacing w:val="-6"/>
        </w:rPr>
        <w:t xml:space="preserve"> </w:t>
      </w:r>
      <w:r>
        <w:t>характеризуется</w:t>
      </w:r>
      <w:r>
        <w:rPr>
          <w:spacing w:val="-2"/>
        </w:rPr>
        <w:t xml:space="preserve"> </w:t>
      </w:r>
      <w:r>
        <w:t>устойчивостью</w:t>
      </w:r>
      <w:r>
        <w:rPr>
          <w:spacing w:val="-5"/>
        </w:rPr>
        <w:t xml:space="preserve"> </w:t>
      </w:r>
      <w:r>
        <w:t>универсального</w:t>
      </w:r>
      <w:r>
        <w:rPr>
          <w:spacing w:val="-4"/>
        </w:rPr>
        <w:t xml:space="preserve"> </w:t>
      </w:r>
      <w:r>
        <w:t>действия,</w:t>
      </w:r>
      <w:r>
        <w:rPr>
          <w:spacing w:val="-6"/>
        </w:rPr>
        <w:t xml:space="preserve"> </w:t>
      </w:r>
      <w:r>
        <w:t>т. е.</w:t>
      </w:r>
      <w:r>
        <w:rPr>
          <w:spacing w:val="-18"/>
        </w:rPr>
        <w:t xml:space="preserve"> </w:t>
      </w:r>
      <w:r>
        <w:t>использования</w:t>
      </w:r>
      <w:r>
        <w:rPr>
          <w:spacing w:val="-17"/>
        </w:rPr>
        <w:t xml:space="preserve"> </w:t>
      </w:r>
      <w:r>
        <w:t>его</w:t>
      </w:r>
      <w:r>
        <w:rPr>
          <w:spacing w:val="-18"/>
        </w:rPr>
        <w:t xml:space="preserve"> </w:t>
      </w:r>
      <w:r>
        <w:t>независимо</w:t>
      </w:r>
      <w:r>
        <w:rPr>
          <w:spacing w:val="-17"/>
        </w:rPr>
        <w:t xml:space="preserve"> </w:t>
      </w:r>
      <w:r>
        <w:t>от</w:t>
      </w:r>
      <w:r>
        <w:rPr>
          <w:spacing w:val="-18"/>
        </w:rPr>
        <w:t xml:space="preserve"> </w:t>
      </w:r>
      <w:r>
        <w:t>предметного</w:t>
      </w:r>
      <w:r>
        <w:rPr>
          <w:spacing w:val="-17"/>
        </w:rPr>
        <w:t xml:space="preserve"> </w:t>
      </w:r>
      <w:r>
        <w:t>содержания.</w:t>
      </w:r>
      <w:r>
        <w:rPr>
          <w:spacing w:val="-18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обучающегося начинает формироваться обобщённое видение учебного действия, он может охарактеризовать</w:t>
      </w:r>
      <w:r>
        <w:rPr>
          <w:spacing w:val="78"/>
        </w:rPr>
        <w:t xml:space="preserve"> </w:t>
      </w:r>
      <w:r>
        <w:t>его,</w:t>
      </w:r>
      <w:r>
        <w:rPr>
          <w:spacing w:val="77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ссылаясь</w:t>
      </w:r>
      <w:r>
        <w:rPr>
          <w:spacing w:val="78"/>
        </w:rPr>
        <w:t xml:space="preserve"> </w:t>
      </w:r>
      <w:r>
        <w:t>на</w:t>
      </w:r>
      <w:r>
        <w:rPr>
          <w:spacing w:val="75"/>
        </w:rPr>
        <w:t xml:space="preserve"> </w:t>
      </w:r>
      <w:r>
        <w:t>конкретное</w:t>
      </w:r>
      <w:r>
        <w:rPr>
          <w:spacing w:val="80"/>
        </w:rPr>
        <w:t xml:space="preserve"> </w:t>
      </w:r>
      <w:r>
        <w:t>содержание.</w:t>
      </w:r>
      <w:r>
        <w:rPr>
          <w:spacing w:val="78"/>
        </w:rPr>
        <w:t xml:space="preserve"> </w:t>
      </w:r>
      <w:r>
        <w:t>Например,</w:t>
      </w:r>
    </w:p>
    <w:p w:rsidR="00A435DF" w:rsidRDefault="00D74E73">
      <w:pPr>
        <w:pStyle w:val="a3"/>
        <w:spacing w:before="1"/>
        <w:ind w:right="698"/>
      </w:pPr>
      <w:r>
        <w:t>«наблюдать — значит…», «сравнение — это…», «контролировать — значит…» и другое. Педагогический работник делает вывод о том, что универсальность (независимость от конкретного содержания) как свойство учебного действия сформировалась;</w:t>
      </w:r>
    </w:p>
    <w:p w:rsidR="00A435DF" w:rsidRDefault="00D74E73">
      <w:pPr>
        <w:pStyle w:val="a3"/>
        <w:spacing w:line="242" w:lineRule="auto"/>
        <w:ind w:right="703" w:firstLine="566"/>
      </w:pPr>
      <w:r>
        <w:rPr>
          <w:spacing w:val="-2"/>
        </w:rPr>
        <w:t>2.)</w:t>
      </w:r>
      <w:r>
        <w:rPr>
          <w:spacing w:val="-7"/>
        </w:rPr>
        <w:t xml:space="preserve"> </w:t>
      </w:r>
      <w:r>
        <w:rPr>
          <w:spacing w:val="-2"/>
        </w:rPr>
        <w:t>используются</w:t>
      </w:r>
      <w:r>
        <w:rPr>
          <w:spacing w:val="-6"/>
        </w:rPr>
        <w:t xml:space="preserve"> </w:t>
      </w:r>
      <w:r>
        <w:rPr>
          <w:spacing w:val="-2"/>
        </w:rPr>
        <w:t>виды</w:t>
      </w:r>
      <w:r>
        <w:rPr>
          <w:spacing w:val="-9"/>
        </w:rPr>
        <w:t xml:space="preserve"> </w:t>
      </w:r>
      <w:r>
        <w:rPr>
          <w:spacing w:val="-2"/>
        </w:rPr>
        <w:t>деятельности,</w:t>
      </w:r>
      <w:r>
        <w:rPr>
          <w:spacing w:val="-7"/>
        </w:rPr>
        <w:t xml:space="preserve"> </w:t>
      </w:r>
      <w:r>
        <w:rPr>
          <w:spacing w:val="-2"/>
        </w:rPr>
        <w:t>которые</w:t>
      </w:r>
      <w:r>
        <w:rPr>
          <w:spacing w:val="-7"/>
        </w:rPr>
        <w:t xml:space="preserve"> </w:t>
      </w:r>
      <w:r>
        <w:rPr>
          <w:spacing w:val="-2"/>
        </w:rPr>
        <w:t>в</w:t>
      </w:r>
      <w:r>
        <w:rPr>
          <w:spacing w:val="-7"/>
        </w:rPr>
        <w:t xml:space="preserve"> </w:t>
      </w:r>
      <w:r>
        <w:rPr>
          <w:spacing w:val="-2"/>
        </w:rPr>
        <w:t>особой</w:t>
      </w:r>
      <w:r>
        <w:rPr>
          <w:spacing w:val="-6"/>
        </w:rPr>
        <w:t xml:space="preserve"> </w:t>
      </w:r>
      <w:r>
        <w:rPr>
          <w:spacing w:val="-2"/>
        </w:rPr>
        <w:t>мере</w:t>
      </w:r>
      <w:r>
        <w:rPr>
          <w:spacing w:val="-9"/>
        </w:rPr>
        <w:t xml:space="preserve"> </w:t>
      </w:r>
      <w:r>
        <w:rPr>
          <w:spacing w:val="-2"/>
        </w:rPr>
        <w:t xml:space="preserve">провоцируют </w:t>
      </w:r>
      <w:r>
        <w:t>применение</w:t>
      </w:r>
      <w:r>
        <w:rPr>
          <w:spacing w:val="80"/>
        </w:rPr>
        <w:t xml:space="preserve">  </w:t>
      </w:r>
      <w:r>
        <w:t>универсальных</w:t>
      </w:r>
      <w:r>
        <w:rPr>
          <w:spacing w:val="80"/>
        </w:rPr>
        <w:t xml:space="preserve">  </w:t>
      </w:r>
      <w:r>
        <w:t>действий:</w:t>
      </w:r>
      <w:r>
        <w:rPr>
          <w:spacing w:val="80"/>
        </w:rPr>
        <w:t xml:space="preserve">  </w:t>
      </w:r>
      <w:proofErr w:type="gramStart"/>
      <w:r>
        <w:t>поисковая</w:t>
      </w:r>
      <w:proofErr w:type="gramEnd"/>
      <w:r>
        <w:t>,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том</w:t>
      </w:r>
      <w:r>
        <w:rPr>
          <w:spacing w:val="80"/>
        </w:rPr>
        <w:t xml:space="preserve">  </w:t>
      </w:r>
      <w:r>
        <w:t>числе</w:t>
      </w:r>
      <w:r>
        <w:rPr>
          <w:spacing w:val="80"/>
        </w:rPr>
        <w:t xml:space="preserve">  </w:t>
      </w:r>
      <w:r>
        <w:t>с</w:t>
      </w:r>
    </w:p>
    <w:p w:rsidR="00A435DF" w:rsidRDefault="00A435DF">
      <w:pPr>
        <w:pStyle w:val="a3"/>
        <w:spacing w:line="242" w:lineRule="auto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/>
        <w:ind w:right="697"/>
      </w:pPr>
      <w:r>
        <w:lastRenderedPageBreak/>
        <w:t>использованием электронных образовательных и информационных ресурсов информационно-</w:t>
      </w:r>
      <w:proofErr w:type="spellStart"/>
      <w:r>
        <w:t>телекомуникационной</w:t>
      </w:r>
      <w:proofErr w:type="spellEnd"/>
      <w:r>
        <w:t xml:space="preserve"> сети «Интернет», исследовательская, творческая деятельность, в том числе с использованием экранных моделей изучаемых объектов или процессов, что позволяет учителю отказаться от репродуктивного типа организации обучения, при котором главным методом обучения является образец, предъявляемый обучающимся в готовом виде. В этом случае задача обучающегося — запомнить образец и каждый раз вспоминать его при решении учебной задачи. В таких условиях изучения учебных предметов универсальные действия, требующие мыслительных операций, актуальных коммуникативных умений, планирования и контроля своей деятельности, не являются востребованными, так как использование готового образца опирается только на восприятие и память. Поисковая и исследовательская деятельность развивают способность обучающегося к </w:t>
      </w:r>
      <w:r>
        <w:rPr>
          <w:spacing w:val="-2"/>
        </w:rPr>
        <w:t>диалогу,</w:t>
      </w:r>
      <w:r>
        <w:rPr>
          <w:spacing w:val="-12"/>
        </w:rPr>
        <w:t xml:space="preserve"> </w:t>
      </w:r>
      <w:r>
        <w:rPr>
          <w:spacing w:val="-2"/>
        </w:rPr>
        <w:t>обсуждению</w:t>
      </w:r>
      <w:r>
        <w:rPr>
          <w:spacing w:val="-12"/>
        </w:rPr>
        <w:t xml:space="preserve"> </w:t>
      </w:r>
      <w:r>
        <w:rPr>
          <w:spacing w:val="-2"/>
        </w:rPr>
        <w:t>проблем,</w:t>
      </w:r>
      <w:r>
        <w:rPr>
          <w:spacing w:val="-10"/>
        </w:rPr>
        <w:t xml:space="preserve"> </w:t>
      </w:r>
      <w:r>
        <w:rPr>
          <w:spacing w:val="-2"/>
        </w:rPr>
        <w:t>разрешению</w:t>
      </w:r>
      <w:r>
        <w:rPr>
          <w:spacing w:val="-12"/>
        </w:rPr>
        <w:t xml:space="preserve"> </w:t>
      </w:r>
      <w:r>
        <w:rPr>
          <w:spacing w:val="-2"/>
        </w:rPr>
        <w:t>возникших</w:t>
      </w:r>
      <w:r>
        <w:rPr>
          <w:spacing w:val="-10"/>
        </w:rPr>
        <w:t xml:space="preserve"> </w:t>
      </w:r>
      <w:r>
        <w:rPr>
          <w:spacing w:val="-2"/>
        </w:rPr>
        <w:t>противоречий</w:t>
      </w:r>
      <w:r>
        <w:rPr>
          <w:spacing w:val="-8"/>
        </w:rPr>
        <w:t xml:space="preserve"> </w:t>
      </w:r>
      <w:r>
        <w:rPr>
          <w:spacing w:val="-2"/>
        </w:rPr>
        <w:t>в</w:t>
      </w:r>
      <w:r>
        <w:rPr>
          <w:spacing w:val="-9"/>
        </w:rPr>
        <w:t xml:space="preserve"> </w:t>
      </w:r>
      <w:r>
        <w:rPr>
          <w:spacing w:val="-2"/>
        </w:rPr>
        <w:t xml:space="preserve">точках </w:t>
      </w:r>
      <w:r>
        <w:t>зрения.</w:t>
      </w:r>
      <w:r>
        <w:rPr>
          <w:spacing w:val="-6"/>
        </w:rPr>
        <w:t xml:space="preserve"> </w:t>
      </w:r>
      <w:r>
        <w:t>Поисковая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исследовательская</w:t>
      </w:r>
      <w:r>
        <w:rPr>
          <w:spacing w:val="-3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может</w:t>
      </w:r>
      <w:r>
        <w:rPr>
          <w:spacing w:val="-8"/>
        </w:rPr>
        <w:t xml:space="preserve"> </w:t>
      </w:r>
      <w:r>
        <w:t>осуществляться</w:t>
      </w:r>
      <w:r>
        <w:rPr>
          <w:spacing w:val="-2"/>
        </w:rPr>
        <w:t xml:space="preserve"> </w:t>
      </w:r>
      <w:r>
        <w:t>с использованием информационных банков, содержащих различные экранные (виртуальные) объекты (учебного или игрового, бытового назначения), в том числе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условиях</w:t>
      </w:r>
      <w:r>
        <w:rPr>
          <w:spacing w:val="-12"/>
        </w:rPr>
        <w:t xml:space="preserve"> </w:t>
      </w:r>
      <w:r>
        <w:t>использования</w:t>
      </w:r>
      <w:r>
        <w:rPr>
          <w:spacing w:val="-8"/>
        </w:rPr>
        <w:t xml:space="preserve"> </w:t>
      </w:r>
      <w:r>
        <w:t>технологий</w:t>
      </w:r>
      <w:r>
        <w:rPr>
          <w:spacing w:val="-13"/>
        </w:rPr>
        <w:t xml:space="preserve"> </w:t>
      </w:r>
      <w:r>
        <w:t>неконтактного</w:t>
      </w:r>
      <w:r>
        <w:rPr>
          <w:spacing w:val="-14"/>
        </w:rPr>
        <w:t xml:space="preserve"> </w:t>
      </w:r>
      <w:r>
        <w:t xml:space="preserve">информационного </w:t>
      </w:r>
      <w:r>
        <w:rPr>
          <w:spacing w:val="-2"/>
        </w:rPr>
        <w:t>взаимодействия.</w:t>
      </w:r>
    </w:p>
    <w:p w:rsidR="00A435DF" w:rsidRDefault="00D74E73">
      <w:pPr>
        <w:pStyle w:val="a3"/>
        <w:spacing w:before="4"/>
        <w:ind w:right="697" w:firstLine="566"/>
      </w:pPr>
      <w:r>
        <w:t>Например, 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условиях. Наблюдения можно организовать в условиях экранного (виртуального) представления разных объектов, сюжетов, процессов, отображающих реальную действительность, которую невозможно предоставить ученику в условиях образовательной организации (объекты природы, художественные визуализации, технологические процессы и пр.). Уроки литературного чтения позволяют проводить наблюдения текста, на которых строится аналитическая текстовая деятельность. Учебные диалоги, в том числе с представленным на экране виртуальным собеседником, дают возможность высказывать гипотезы, строить рассуждения, сравнивать доказательства, формулировать обобщения практически на любом предметном содержании. Если эта работа проводится учителем систематически и на уроках по всем учебным предметам, то универсальность учебного действия формируется успешно и быстро.</w:t>
      </w:r>
    </w:p>
    <w:p w:rsidR="00A435DF" w:rsidRDefault="00D74E73">
      <w:pPr>
        <w:pStyle w:val="a3"/>
        <w:spacing w:before="3"/>
        <w:ind w:right="701" w:firstLine="566"/>
      </w:pPr>
      <w:r>
        <w:t xml:space="preserve">3) Педагогический работник применяет систему заданий, формирующих </w:t>
      </w:r>
      <w:proofErr w:type="spellStart"/>
      <w:r>
        <w:t>операциональный</w:t>
      </w:r>
      <w:proofErr w:type="spellEnd"/>
      <w:r>
        <w:t xml:space="preserve"> состав учебного действия. Цель таких заданий — создание алгоритма решения учебной задачи, выбор соответствующего способа </w:t>
      </w:r>
      <w:r>
        <w:rPr>
          <w:spacing w:val="-2"/>
        </w:rPr>
        <w:t>действия.</w:t>
      </w:r>
    </w:p>
    <w:p w:rsidR="00A435DF" w:rsidRDefault="00D74E73">
      <w:pPr>
        <w:pStyle w:val="a3"/>
        <w:spacing w:before="1"/>
        <w:ind w:right="700" w:firstLine="566"/>
      </w:pPr>
      <w:r>
        <w:t>На первых этапах указанная работа организуется коллективно, вместе с учителем, выстраиваются пошаговые операции, постепенно обучающиеся учатся выполнять их самостоятельно. При этом очень важно соблюдать последовательность этапов формирования алгоритма: построение последовательности шагов на конкретном предметном содержании; проговаривание их во внешней речи; постепенный переход на новый уровень</w:t>
      </w:r>
    </w:p>
    <w:p w:rsidR="00A435DF" w:rsidRDefault="00A435DF">
      <w:pPr>
        <w:pStyle w:val="a3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 w:line="242" w:lineRule="auto"/>
        <w:ind w:right="717"/>
      </w:pPr>
      <w:r>
        <w:lastRenderedPageBreak/>
        <w:t>— построение способа действий на любом предметном содержании и с подключением внутренней речи. При этом изменяется и процесс контроля:</w:t>
      </w:r>
    </w:p>
    <w:p w:rsidR="00A435DF" w:rsidRDefault="00D74E73">
      <w:pPr>
        <w:pStyle w:val="a3"/>
        <w:spacing w:before="1"/>
        <w:ind w:right="710" w:firstLine="566"/>
      </w:pPr>
      <w:r>
        <w:t xml:space="preserve">от совместных действий с учителем </w:t>
      </w:r>
      <w:proofErr w:type="gramStart"/>
      <w:r>
        <w:t>обучающиеся</w:t>
      </w:r>
      <w:proofErr w:type="gramEnd"/>
      <w:r>
        <w:t xml:space="preserve"> переходят к самостоятельным аналитическим оценкам;</w:t>
      </w:r>
    </w:p>
    <w:p w:rsidR="00A435DF" w:rsidRDefault="00D74E73">
      <w:pPr>
        <w:pStyle w:val="a3"/>
        <w:ind w:right="706" w:firstLine="566"/>
      </w:pPr>
      <w:proofErr w:type="gramStart"/>
      <w:r>
        <w:t>выполняющий</w:t>
      </w:r>
      <w:proofErr w:type="gramEnd"/>
      <w:r>
        <w:t xml:space="preserve"> задание осваивает два вида контроля — результата и процесса деятельности;</w:t>
      </w:r>
    </w:p>
    <w:p w:rsidR="00A435DF" w:rsidRDefault="00D74E73">
      <w:pPr>
        <w:pStyle w:val="a3"/>
        <w:spacing w:line="242" w:lineRule="auto"/>
        <w:ind w:right="722" w:firstLine="566"/>
      </w:pPr>
      <w:r>
        <w:t>развивается способность корректировать процесс выполнения задания, а также предвидеть возможные трудности и ошибки.</w:t>
      </w:r>
    </w:p>
    <w:p w:rsidR="00A435DF" w:rsidRDefault="00D74E73">
      <w:pPr>
        <w:pStyle w:val="a3"/>
        <w:ind w:right="702" w:firstLine="566"/>
      </w:pPr>
      <w:r>
        <w:t>При</w:t>
      </w:r>
      <w:r>
        <w:rPr>
          <w:spacing w:val="-11"/>
        </w:rPr>
        <w:t xml:space="preserve"> </w:t>
      </w:r>
      <w:r>
        <w:t>этом</w:t>
      </w:r>
      <w:r>
        <w:rPr>
          <w:spacing w:val="-11"/>
        </w:rPr>
        <w:t xml:space="preserve"> </w:t>
      </w:r>
      <w:r>
        <w:t>возможно</w:t>
      </w:r>
      <w:r>
        <w:rPr>
          <w:spacing w:val="-17"/>
        </w:rPr>
        <w:t xml:space="preserve"> </w:t>
      </w:r>
      <w:r>
        <w:t>реализовать</w:t>
      </w:r>
      <w:r>
        <w:rPr>
          <w:spacing w:val="-15"/>
        </w:rPr>
        <w:t xml:space="preserve"> </w:t>
      </w:r>
      <w:r>
        <w:t>автоматизацию</w:t>
      </w:r>
      <w:r>
        <w:rPr>
          <w:spacing w:val="-14"/>
        </w:rPr>
        <w:t xml:space="preserve"> </w:t>
      </w:r>
      <w:r>
        <w:t>контроля</w:t>
      </w:r>
      <w:r>
        <w:rPr>
          <w:spacing w:val="-13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диагностикой ошибок обучающегося и с соответствующей методической поддержкой исправления самим обучающимся своих ошибок.</w:t>
      </w:r>
    </w:p>
    <w:p w:rsidR="00A435DF" w:rsidRDefault="00D74E73">
      <w:pPr>
        <w:pStyle w:val="a3"/>
        <w:ind w:right="701" w:firstLine="566"/>
      </w:pPr>
      <w:r>
        <w:t>Описанная технология обучения в рамках совместно-распределительной деятельности развивает способность обучающихся работать не только в типовых учебных ситуациях, но и в новых нестандартных ситуациях.</w:t>
      </w:r>
    </w:p>
    <w:p w:rsidR="00A435DF" w:rsidRDefault="00D74E73">
      <w:pPr>
        <w:pStyle w:val="a3"/>
        <w:ind w:right="694" w:firstLine="566"/>
      </w:pPr>
      <w:r>
        <w:rPr>
          <w:b/>
        </w:rPr>
        <w:t xml:space="preserve">Сравнение </w:t>
      </w:r>
      <w:r>
        <w:t xml:space="preserve">как универсальное учебное действие состоит из следующих операций: нахождение различий сравниваемых предметов (объектов, явлений); определение их сходства, тождества, похожести; определение индивидуальности, специфических черт объекта. </w:t>
      </w:r>
      <w:proofErr w:type="gramStart"/>
      <w:r>
        <w:t>Для повышения мотивации обучения обучающемуся предлагается новый вид деятельности (возможный только в условиях экранного представления объектов, явлений) — выбирать (из информационного банка) экранные (виртуальные) модели изучаемых предметов (объектов, явлений) и видоизменять их таким образом, чтобы привести их к сходству или похожести с другими.</w:t>
      </w:r>
      <w:proofErr w:type="gramEnd"/>
    </w:p>
    <w:p w:rsidR="00A435DF" w:rsidRDefault="00D74E73">
      <w:pPr>
        <w:pStyle w:val="a3"/>
        <w:ind w:right="699" w:firstLine="566"/>
      </w:pPr>
      <w:proofErr w:type="gramStart"/>
      <w:r>
        <w:rPr>
          <w:b/>
        </w:rPr>
        <w:t xml:space="preserve">Классификация </w:t>
      </w:r>
      <w:r>
        <w:t>как универсальное учебное действие включает: анализ свойств объектов, которые подлежат классификации; сравнение выделенных свойств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целью</w:t>
      </w:r>
      <w:r>
        <w:rPr>
          <w:spacing w:val="-8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дифференциации</w:t>
      </w:r>
      <w:r>
        <w:rPr>
          <w:spacing w:val="-7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внешние</w:t>
      </w:r>
      <w:r>
        <w:rPr>
          <w:spacing w:val="-9"/>
        </w:rPr>
        <w:t xml:space="preserve"> </w:t>
      </w:r>
      <w:r>
        <w:t>(несущественные)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главные (существенные) свойства; выделение общих главных (существенных) признаков</w:t>
      </w:r>
      <w:r>
        <w:rPr>
          <w:spacing w:val="-18"/>
        </w:rPr>
        <w:t xml:space="preserve"> </w:t>
      </w:r>
      <w:r>
        <w:t>всех</w:t>
      </w:r>
      <w:r>
        <w:rPr>
          <w:spacing w:val="-17"/>
        </w:rPr>
        <w:t xml:space="preserve"> </w:t>
      </w:r>
      <w:r>
        <w:t>имеющихся</w:t>
      </w:r>
      <w:r>
        <w:rPr>
          <w:spacing w:val="-18"/>
        </w:rPr>
        <w:t xml:space="preserve"> </w:t>
      </w:r>
      <w:r>
        <w:t>объектов;</w:t>
      </w:r>
      <w:r>
        <w:rPr>
          <w:spacing w:val="-17"/>
        </w:rPr>
        <w:t xml:space="preserve"> </w:t>
      </w:r>
      <w:r>
        <w:t>разбиение</w:t>
      </w:r>
      <w:r>
        <w:rPr>
          <w:spacing w:val="-18"/>
        </w:rPr>
        <w:t xml:space="preserve"> </w:t>
      </w:r>
      <w:r>
        <w:t>объектов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группы</w:t>
      </w:r>
      <w:r>
        <w:rPr>
          <w:spacing w:val="-17"/>
        </w:rPr>
        <w:t xml:space="preserve"> </w:t>
      </w:r>
      <w:r>
        <w:t>(типы)</w:t>
      </w:r>
      <w:r>
        <w:rPr>
          <w:spacing w:val="-18"/>
        </w:rPr>
        <w:t xml:space="preserve"> </w:t>
      </w:r>
      <w:r>
        <w:t>по общему</w:t>
      </w:r>
      <w:r>
        <w:rPr>
          <w:spacing w:val="-6"/>
        </w:rPr>
        <w:t xml:space="preserve"> </w:t>
      </w:r>
      <w:r>
        <w:t>главному</w:t>
      </w:r>
      <w:r>
        <w:rPr>
          <w:spacing w:val="-3"/>
        </w:rPr>
        <w:t xml:space="preserve"> </w:t>
      </w:r>
      <w:r>
        <w:t>(существенному)</w:t>
      </w:r>
      <w:r>
        <w:rPr>
          <w:spacing w:val="-3"/>
        </w:rPr>
        <w:t xml:space="preserve"> </w:t>
      </w:r>
      <w:r>
        <w:t>признаку.</w:t>
      </w:r>
      <w:proofErr w:type="gramEnd"/>
      <w:r>
        <w:rPr>
          <w:spacing w:val="-2"/>
        </w:rPr>
        <w:t xml:space="preserve"> </w:t>
      </w:r>
      <w:proofErr w:type="gramStart"/>
      <w:r>
        <w:t>Обучающемуся</w:t>
      </w:r>
      <w:proofErr w:type="gramEnd"/>
      <w:r>
        <w:rPr>
          <w:spacing w:val="-1"/>
        </w:rPr>
        <w:t xml:space="preserve"> </w:t>
      </w:r>
      <w:r>
        <w:t>предлагается</w:t>
      </w:r>
      <w:r>
        <w:rPr>
          <w:spacing w:val="-1"/>
        </w:rPr>
        <w:t xml:space="preserve"> </w:t>
      </w:r>
      <w:r>
        <w:t>(в условиях</w:t>
      </w:r>
      <w:r>
        <w:rPr>
          <w:spacing w:val="-3"/>
        </w:rPr>
        <w:t xml:space="preserve"> </w:t>
      </w:r>
      <w:r>
        <w:t>экранного</w:t>
      </w:r>
      <w:r>
        <w:rPr>
          <w:spacing w:val="-7"/>
        </w:rPr>
        <w:t xml:space="preserve"> </w:t>
      </w:r>
      <w:r>
        <w:t>представления</w:t>
      </w:r>
      <w:r>
        <w:rPr>
          <w:spacing w:val="-5"/>
        </w:rPr>
        <w:t xml:space="preserve"> </w:t>
      </w:r>
      <w:r>
        <w:t>моделей</w:t>
      </w:r>
      <w:r>
        <w:rPr>
          <w:spacing w:val="-6"/>
        </w:rPr>
        <w:t xml:space="preserve"> </w:t>
      </w:r>
      <w:r>
        <w:t>объектов)</w:t>
      </w:r>
      <w:r>
        <w:rPr>
          <w:spacing w:val="-8"/>
        </w:rPr>
        <w:t xml:space="preserve"> </w:t>
      </w:r>
      <w:r>
        <w:t>большее</w:t>
      </w:r>
      <w:r>
        <w:rPr>
          <w:spacing w:val="-7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 xml:space="preserve">количество в отличие от реальных условий, для анализа свойств объектов, которые подлежат классификации (типизации), для сравнения выделенных свойств экранных (виртуальных) моделей изучаемых объектов с целью их дифференциации. </w:t>
      </w:r>
      <w:proofErr w:type="gramStart"/>
      <w:r>
        <w:t>При этом возможна фиксация деятельности обучающегося в электронном формате для рассмотрения учителем итогов работы.</w:t>
      </w:r>
      <w:proofErr w:type="gramEnd"/>
    </w:p>
    <w:p w:rsidR="00A435DF" w:rsidRDefault="00D74E73">
      <w:pPr>
        <w:pStyle w:val="a3"/>
        <w:ind w:right="697" w:firstLine="566"/>
      </w:pPr>
      <w:r>
        <w:rPr>
          <w:b/>
        </w:rPr>
        <w:t xml:space="preserve">Обобщение </w:t>
      </w:r>
      <w:r>
        <w:t>как универсальное учебное действие включает следующие операции: сравнение предметов (объектов,</w:t>
      </w:r>
      <w:r>
        <w:rPr>
          <w:spacing w:val="-2"/>
        </w:rPr>
        <w:t xml:space="preserve"> </w:t>
      </w:r>
      <w:r>
        <w:t>явлений,</w:t>
      </w:r>
      <w:r>
        <w:rPr>
          <w:spacing w:val="-2"/>
        </w:rPr>
        <w:t xml:space="preserve"> </w:t>
      </w:r>
      <w:r>
        <w:t>понятий) и выделение их общих признаков; анализ выделенных признаков и определение наиболее устойчивых (инвариантных) существенных признаков (свойств); игнорирование индивидуальных и/или особенных свойств каждого предмета; сокращённая</w:t>
      </w:r>
      <w:r>
        <w:rPr>
          <w:spacing w:val="-2"/>
        </w:rPr>
        <w:t xml:space="preserve"> </w:t>
      </w:r>
      <w:r>
        <w:t>сжатая</w:t>
      </w:r>
      <w:r>
        <w:rPr>
          <w:spacing w:val="-8"/>
        </w:rPr>
        <w:t xml:space="preserve"> </w:t>
      </w:r>
      <w:r>
        <w:t>формулировка</w:t>
      </w:r>
      <w:r>
        <w:rPr>
          <w:spacing w:val="-4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главного</w:t>
      </w:r>
      <w:r>
        <w:rPr>
          <w:spacing w:val="-1"/>
        </w:rPr>
        <w:t xml:space="preserve"> </w:t>
      </w:r>
      <w:r>
        <w:t>существенного</w:t>
      </w:r>
      <w:r>
        <w:rPr>
          <w:spacing w:val="-1"/>
        </w:rPr>
        <w:t xml:space="preserve"> </w:t>
      </w:r>
      <w:r>
        <w:t xml:space="preserve">признака всех анализируемых предметов. </w:t>
      </w:r>
      <w:proofErr w:type="gramStart"/>
      <w:r>
        <w:t>Обучающемуся</w:t>
      </w:r>
      <w:proofErr w:type="gramEnd"/>
      <w:r>
        <w:t xml:space="preserve"> предлагается (в условиях экранного</w:t>
      </w:r>
      <w:r>
        <w:rPr>
          <w:spacing w:val="-14"/>
        </w:rPr>
        <w:t xml:space="preserve"> </w:t>
      </w:r>
      <w:r>
        <w:t>представления</w:t>
      </w:r>
      <w:r>
        <w:rPr>
          <w:spacing w:val="-14"/>
        </w:rPr>
        <w:t xml:space="preserve"> </w:t>
      </w:r>
      <w:r>
        <w:t>моделей</w:t>
      </w:r>
      <w:r>
        <w:rPr>
          <w:spacing w:val="-17"/>
        </w:rPr>
        <w:t xml:space="preserve"> </w:t>
      </w:r>
      <w:r>
        <w:t>объектов)</w:t>
      </w:r>
      <w:r>
        <w:rPr>
          <w:spacing w:val="-18"/>
        </w:rPr>
        <w:t xml:space="preserve"> </w:t>
      </w:r>
      <w:r>
        <w:t>большее</w:t>
      </w:r>
      <w:r>
        <w:rPr>
          <w:spacing w:val="-14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количество</w:t>
      </w:r>
      <w:r>
        <w:rPr>
          <w:spacing w:val="-1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отличие от</w:t>
      </w:r>
      <w:r>
        <w:rPr>
          <w:spacing w:val="80"/>
          <w:w w:val="150"/>
        </w:rPr>
        <w:t xml:space="preserve"> </w:t>
      </w:r>
      <w:r>
        <w:t>реальных</w:t>
      </w:r>
      <w:r>
        <w:rPr>
          <w:spacing w:val="80"/>
          <w:w w:val="150"/>
        </w:rPr>
        <w:t xml:space="preserve"> </w:t>
      </w:r>
      <w:r>
        <w:t>условий,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сравнения</w:t>
      </w:r>
      <w:r>
        <w:rPr>
          <w:spacing w:val="80"/>
          <w:w w:val="150"/>
        </w:rPr>
        <w:t xml:space="preserve"> </w:t>
      </w:r>
      <w:r>
        <w:t>предметов</w:t>
      </w:r>
      <w:r>
        <w:rPr>
          <w:spacing w:val="80"/>
          <w:w w:val="150"/>
        </w:rPr>
        <w:t xml:space="preserve"> </w:t>
      </w:r>
      <w:r>
        <w:t>(объектов,</w:t>
      </w:r>
      <w:r>
        <w:rPr>
          <w:spacing w:val="80"/>
          <w:w w:val="150"/>
        </w:rPr>
        <w:t xml:space="preserve"> </w:t>
      </w:r>
      <w:r>
        <w:t>явлений)</w:t>
      </w:r>
      <w:r>
        <w:rPr>
          <w:spacing w:val="80"/>
          <w:w w:val="150"/>
        </w:rPr>
        <w:t xml:space="preserve"> </w:t>
      </w:r>
      <w:r>
        <w:t>и</w:t>
      </w:r>
    </w:p>
    <w:p w:rsidR="00A435DF" w:rsidRDefault="00A435DF">
      <w:pPr>
        <w:pStyle w:val="a3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/>
      </w:pPr>
      <w:r>
        <w:lastRenderedPageBreak/>
        <w:t>выделения</w:t>
      </w:r>
      <w:r>
        <w:rPr>
          <w:spacing w:val="-9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общих</w:t>
      </w:r>
      <w:r>
        <w:rPr>
          <w:spacing w:val="-6"/>
        </w:rPr>
        <w:t xml:space="preserve"> </w:t>
      </w:r>
      <w:r>
        <w:rPr>
          <w:spacing w:val="-2"/>
        </w:rPr>
        <w:t>признаков.</w:t>
      </w:r>
    </w:p>
    <w:p w:rsidR="00A435DF" w:rsidRDefault="00D74E73">
      <w:pPr>
        <w:pStyle w:val="a3"/>
        <w:spacing w:before="3" w:line="242" w:lineRule="auto"/>
        <w:ind w:right="702" w:firstLine="566"/>
      </w:pPr>
      <w:proofErr w:type="gramStart"/>
      <w:r>
        <w:t>При</w:t>
      </w:r>
      <w:r>
        <w:rPr>
          <w:spacing w:val="-13"/>
        </w:rPr>
        <w:t xml:space="preserve"> </w:t>
      </w:r>
      <w:r>
        <w:t>этом</w:t>
      </w:r>
      <w:r>
        <w:rPr>
          <w:spacing w:val="-14"/>
        </w:rPr>
        <w:t xml:space="preserve"> </w:t>
      </w:r>
      <w:r>
        <w:t>возможна</w:t>
      </w:r>
      <w:r>
        <w:rPr>
          <w:spacing w:val="-18"/>
        </w:rPr>
        <w:t xml:space="preserve"> </w:t>
      </w:r>
      <w:r>
        <w:t>фиксация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обучающегося</w:t>
      </w:r>
      <w:r>
        <w:rPr>
          <w:spacing w:val="-12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электронном формате для рассмотрения учителем итогов работы.</w:t>
      </w:r>
      <w:proofErr w:type="gramEnd"/>
    </w:p>
    <w:p w:rsidR="00A435DF" w:rsidRDefault="00D74E73">
      <w:pPr>
        <w:pStyle w:val="a3"/>
        <w:ind w:right="700" w:firstLine="566"/>
      </w:pPr>
      <w:proofErr w:type="gramStart"/>
      <w:r>
        <w:t>Систематическая работа обучающегося с заданиями, требующими применения одинаковых способов действий на различном предметном содержании, формирует у обучающихся чёткое представление об их универсальных свойствах, то есть возможность обобщённой характеристики сущности универсального действия.</w:t>
      </w:r>
      <w:proofErr w:type="gramEnd"/>
    </w:p>
    <w:p w:rsidR="00A435DF" w:rsidRDefault="00D74E73">
      <w:pPr>
        <w:pStyle w:val="a3"/>
        <w:ind w:right="699" w:firstLine="566"/>
      </w:pPr>
      <w:proofErr w:type="spellStart"/>
      <w:proofErr w:type="gramStart"/>
      <w:r>
        <w:rPr>
          <w:b/>
        </w:rPr>
        <w:t>Сформированность</w:t>
      </w:r>
      <w:proofErr w:type="spellEnd"/>
      <w:r>
        <w:rPr>
          <w:b/>
        </w:rPr>
        <w:t xml:space="preserve"> </w:t>
      </w:r>
      <w:r>
        <w:t>универсальных учебных действий у обучающихся определяется на этапе завершения ими освоения программы начального общего образования.</w:t>
      </w:r>
      <w:proofErr w:type="gramEnd"/>
      <w:r>
        <w:t xml:space="preserve"> Полученные результаты не подлежат балльной оценке, так как в соответствии с закономерностями контрольно-оценочной деятельности балльной оценкой (отметкой) оценивается результат, а не процесс деятельности. В задачу педагогического работника входит проанализировать вместе с </w:t>
      </w:r>
      <w:proofErr w:type="gramStart"/>
      <w:r>
        <w:t>обучающимся</w:t>
      </w:r>
      <w:proofErr w:type="gramEnd"/>
      <w:r>
        <w:t xml:space="preserve"> его достижения, ошибки и встретившиеся трудности. При этом результаты контрольно-оценочной деятельности, зафиксированные в электронном формате, позволят интенсифицировать работу учителя.</w:t>
      </w:r>
    </w:p>
    <w:p w:rsidR="00A435DF" w:rsidRDefault="00D74E73">
      <w:pPr>
        <w:pStyle w:val="a3"/>
        <w:ind w:right="696" w:firstLine="566"/>
      </w:pPr>
      <w:r>
        <w:t xml:space="preserve">В рабочих программах учебных предметов содержание </w:t>
      </w:r>
      <w:proofErr w:type="spellStart"/>
      <w:r>
        <w:t>метапредметных</w:t>
      </w:r>
      <w:proofErr w:type="spellEnd"/>
      <w:r>
        <w:t xml:space="preserve"> достижений обучения представлено в разделе «Содержание обучения», которое строится по классам. В каждом классе каждого учебного предмета выделен</w:t>
      </w:r>
      <w:r>
        <w:rPr>
          <w:spacing w:val="-4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«Универсальные</w:t>
      </w:r>
      <w:r>
        <w:rPr>
          <w:spacing w:val="-4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t>умения»,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котором</w:t>
      </w:r>
      <w:r>
        <w:rPr>
          <w:spacing w:val="-4"/>
        </w:rPr>
        <w:t xml:space="preserve"> </w:t>
      </w:r>
      <w:r>
        <w:t>дан</w:t>
      </w:r>
      <w:r>
        <w:rPr>
          <w:spacing w:val="-2"/>
        </w:rPr>
        <w:t xml:space="preserve"> </w:t>
      </w:r>
      <w:r>
        <w:t>возможный вариант содержания всех групп УУД по каждому году обучения на уровне начального общего образования. В первом и втором классах определён пропедевтический уровень овладения УУД, и только к концу второго года обучения появляются признаки универсальности.</w:t>
      </w:r>
    </w:p>
    <w:p w:rsidR="00A435DF" w:rsidRDefault="00D74E73">
      <w:pPr>
        <w:pStyle w:val="a3"/>
        <w:ind w:right="697" w:firstLine="566"/>
      </w:pPr>
      <w:r>
        <w:t xml:space="preserve">Содержание УУД представлено также в разделе «Планируемые результаты обучения». </w:t>
      </w:r>
      <w:proofErr w:type="gramStart"/>
      <w:r>
        <w:t>Познавательные</w:t>
      </w:r>
      <w:proofErr w:type="gramEnd"/>
      <w:r>
        <w:t xml:space="preserve"> УУД включают перечень базовых логических действий; базовых исследовательских действий; работу с информацией. Коммуникативные УУД включают перечень действий участника учебного диалога, действия, связанные со смысловым чтением и текстовой деятельностью, а также УУД, обеспечивающие монологические формы речи (описание, рассуждение, повествование). Регулятивные УУД включают перечень действий </w:t>
      </w:r>
      <w:proofErr w:type="spellStart"/>
      <w:r>
        <w:t>саморегуляции</w:t>
      </w:r>
      <w:proofErr w:type="spellEnd"/>
      <w:r>
        <w:t>, самоконтроля и самооценки. Отдельный</w:t>
      </w:r>
      <w:r>
        <w:rPr>
          <w:spacing w:val="-16"/>
        </w:rPr>
        <w:t xml:space="preserve"> </w:t>
      </w:r>
      <w:r>
        <w:t>раздел</w:t>
      </w:r>
      <w:r>
        <w:rPr>
          <w:spacing w:val="-15"/>
        </w:rPr>
        <w:t xml:space="preserve"> </w:t>
      </w:r>
      <w:r>
        <w:t>«Совместная</w:t>
      </w:r>
      <w:r>
        <w:rPr>
          <w:spacing w:val="-17"/>
        </w:rPr>
        <w:t xml:space="preserve"> </w:t>
      </w:r>
      <w:r>
        <w:t>деятельность»</w:t>
      </w:r>
      <w:r>
        <w:rPr>
          <w:spacing w:val="-14"/>
        </w:rPr>
        <w:t xml:space="preserve"> </w:t>
      </w:r>
      <w:r>
        <w:t>интегрирует</w:t>
      </w:r>
      <w:r>
        <w:rPr>
          <w:spacing w:val="-16"/>
        </w:rPr>
        <w:t xml:space="preserve"> </w:t>
      </w:r>
      <w:r>
        <w:t xml:space="preserve">коммуникативные и регулятивные действия, необходимые для успешной совместной </w:t>
      </w:r>
      <w:r>
        <w:rPr>
          <w:spacing w:val="-2"/>
        </w:rPr>
        <w:t>деятельности.</w:t>
      </w:r>
    </w:p>
    <w:p w:rsidR="00A435DF" w:rsidRDefault="00D74E73">
      <w:pPr>
        <w:pStyle w:val="1"/>
        <w:spacing w:before="1"/>
        <w:ind w:left="3345" w:right="1248" w:hanging="2089"/>
      </w:pPr>
      <w:r>
        <w:t>Характеристика</w:t>
      </w:r>
      <w:r>
        <w:rPr>
          <w:spacing w:val="-18"/>
        </w:rPr>
        <w:t xml:space="preserve"> </w:t>
      </w:r>
      <w:r>
        <w:t>результатов</w:t>
      </w:r>
      <w:r>
        <w:rPr>
          <w:spacing w:val="-17"/>
        </w:rPr>
        <w:t xml:space="preserve"> </w:t>
      </w:r>
      <w:r>
        <w:t>формирования</w:t>
      </w:r>
      <w:r>
        <w:rPr>
          <w:spacing w:val="-18"/>
        </w:rPr>
        <w:t xml:space="preserve"> </w:t>
      </w:r>
      <w:r>
        <w:t>УУД</w:t>
      </w:r>
      <w:r>
        <w:rPr>
          <w:spacing w:val="-17"/>
        </w:rPr>
        <w:t xml:space="preserve"> </w:t>
      </w:r>
      <w:r>
        <w:t>при</w:t>
      </w:r>
      <w:r>
        <w:rPr>
          <w:spacing w:val="-18"/>
        </w:rPr>
        <w:t xml:space="preserve"> </w:t>
      </w:r>
      <w:r>
        <w:t>получении начального общего образования</w:t>
      </w:r>
    </w:p>
    <w:p w:rsidR="00A435DF" w:rsidRDefault="00A435DF">
      <w:pPr>
        <w:pStyle w:val="a3"/>
        <w:spacing w:before="95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7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2588"/>
        <w:gridCol w:w="2519"/>
        <w:gridCol w:w="2449"/>
      </w:tblGrid>
      <w:tr w:rsidR="00A435DF">
        <w:trPr>
          <w:trHeight w:val="275"/>
        </w:trPr>
        <w:tc>
          <w:tcPr>
            <w:tcW w:w="9933" w:type="dxa"/>
            <w:gridSpan w:val="4"/>
          </w:tcPr>
          <w:p w:rsidR="00A435DF" w:rsidRDefault="00D74E73">
            <w:pPr>
              <w:pStyle w:val="TableParagraph"/>
              <w:spacing w:line="256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Универсальные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действия</w:t>
            </w:r>
          </w:p>
        </w:tc>
      </w:tr>
      <w:tr w:rsidR="00A435DF">
        <w:trPr>
          <w:trHeight w:val="275"/>
        </w:trPr>
        <w:tc>
          <w:tcPr>
            <w:tcW w:w="2377" w:type="dxa"/>
          </w:tcPr>
          <w:p w:rsidR="00A435DF" w:rsidRDefault="00D74E73">
            <w:pPr>
              <w:pStyle w:val="TableParagraph"/>
              <w:spacing w:line="256" w:lineRule="exact"/>
              <w:ind w:left="5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Личностные</w:t>
            </w:r>
          </w:p>
        </w:tc>
        <w:tc>
          <w:tcPr>
            <w:tcW w:w="2588" w:type="dxa"/>
          </w:tcPr>
          <w:p w:rsidR="00A435DF" w:rsidRDefault="00D74E73">
            <w:pPr>
              <w:pStyle w:val="TableParagraph"/>
              <w:spacing w:line="256" w:lineRule="exact"/>
              <w:ind w:left="5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Регулятивные</w:t>
            </w:r>
          </w:p>
        </w:tc>
        <w:tc>
          <w:tcPr>
            <w:tcW w:w="2519" w:type="dxa"/>
          </w:tcPr>
          <w:p w:rsidR="00A435DF" w:rsidRDefault="00D74E73">
            <w:pPr>
              <w:pStyle w:val="TableParagraph"/>
              <w:spacing w:line="256" w:lineRule="exact"/>
              <w:ind w:left="3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Познавательные</w:t>
            </w:r>
          </w:p>
        </w:tc>
        <w:tc>
          <w:tcPr>
            <w:tcW w:w="2449" w:type="dxa"/>
          </w:tcPr>
          <w:p w:rsidR="00A435DF" w:rsidRDefault="00D74E73">
            <w:pPr>
              <w:pStyle w:val="TableParagraph"/>
              <w:spacing w:line="256" w:lineRule="exact"/>
              <w:ind w:left="1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Коммуникативные</w:t>
            </w:r>
          </w:p>
        </w:tc>
      </w:tr>
      <w:tr w:rsidR="00A435DF">
        <w:trPr>
          <w:trHeight w:val="275"/>
        </w:trPr>
        <w:tc>
          <w:tcPr>
            <w:tcW w:w="9933" w:type="dxa"/>
            <w:gridSpan w:val="4"/>
          </w:tcPr>
          <w:p w:rsidR="00A435DF" w:rsidRDefault="00D74E73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A435DF">
        <w:trPr>
          <w:trHeight w:val="552"/>
        </w:trPr>
        <w:tc>
          <w:tcPr>
            <w:tcW w:w="2377" w:type="dxa"/>
          </w:tcPr>
          <w:p w:rsidR="00A435DF" w:rsidRDefault="00D74E73">
            <w:pPr>
              <w:pStyle w:val="TableParagraph"/>
              <w:tabs>
                <w:tab w:val="left" w:pos="842"/>
                <w:tab w:val="left" w:pos="2143"/>
              </w:tabs>
              <w:spacing w:before="1" w:line="230" w:lineRule="auto"/>
              <w:ind w:left="112" w:right="93"/>
              <w:rPr>
                <w:sz w:val="24"/>
              </w:rPr>
            </w:pPr>
            <w:r>
              <w:rPr>
                <w:spacing w:val="-6"/>
                <w:sz w:val="24"/>
              </w:rPr>
              <w:t>1.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принимать</w:t>
            </w:r>
          </w:p>
        </w:tc>
        <w:tc>
          <w:tcPr>
            <w:tcW w:w="2588" w:type="dxa"/>
          </w:tcPr>
          <w:p w:rsidR="00A435DF" w:rsidRDefault="00D74E73">
            <w:pPr>
              <w:pStyle w:val="TableParagraph"/>
              <w:spacing w:before="1" w:line="230" w:lineRule="auto"/>
              <w:ind w:left="112" w:right="529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Организовывать свое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место</w:t>
            </w:r>
          </w:p>
        </w:tc>
        <w:tc>
          <w:tcPr>
            <w:tcW w:w="2519" w:type="dxa"/>
          </w:tcPr>
          <w:p w:rsidR="00A435DF" w:rsidRDefault="00D74E73">
            <w:pPr>
              <w:pStyle w:val="TableParagraph"/>
              <w:spacing w:line="262" w:lineRule="exact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A435DF" w:rsidRDefault="00D74E7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proofErr w:type="gramStart"/>
            <w:r>
              <w:rPr>
                <w:sz w:val="24"/>
              </w:rPr>
              <w:t>учебнике</w:t>
            </w:r>
            <w:proofErr w:type="gramEnd"/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определять</w:t>
            </w:r>
          </w:p>
        </w:tc>
        <w:tc>
          <w:tcPr>
            <w:tcW w:w="2449" w:type="dxa"/>
          </w:tcPr>
          <w:p w:rsidR="00A435DF" w:rsidRDefault="00D74E73">
            <w:pPr>
              <w:pStyle w:val="TableParagraph"/>
              <w:spacing w:before="1" w:line="230" w:lineRule="auto"/>
              <w:ind w:left="108"/>
              <w:rPr>
                <w:sz w:val="24"/>
              </w:rPr>
            </w:pPr>
            <w:r>
              <w:rPr>
                <w:sz w:val="24"/>
              </w:rPr>
              <w:t>1. Участвовать в диалоге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</w:tr>
    </w:tbl>
    <w:p w:rsidR="00A435DF" w:rsidRDefault="00A435DF">
      <w:pPr>
        <w:pStyle w:val="TableParagraph"/>
        <w:spacing w:line="230" w:lineRule="auto"/>
        <w:rPr>
          <w:sz w:val="24"/>
        </w:rPr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2588"/>
        <w:gridCol w:w="2519"/>
        <w:gridCol w:w="2449"/>
      </w:tblGrid>
      <w:tr w:rsidR="00A435DF">
        <w:trPr>
          <w:trHeight w:val="4695"/>
        </w:trPr>
        <w:tc>
          <w:tcPr>
            <w:tcW w:w="2377" w:type="dxa"/>
          </w:tcPr>
          <w:p w:rsidR="00A435DF" w:rsidRDefault="00D74E73">
            <w:pPr>
              <w:pStyle w:val="TableParagraph"/>
              <w:tabs>
                <w:tab w:val="left" w:pos="1372"/>
              </w:tabs>
              <w:ind w:left="112" w:right="104"/>
              <w:rPr>
                <w:sz w:val="24"/>
              </w:rPr>
            </w:pPr>
            <w:r>
              <w:rPr>
                <w:sz w:val="24"/>
              </w:rPr>
              <w:lastRenderedPageBreak/>
              <w:t>следующие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базовые </w:t>
            </w:r>
            <w:r>
              <w:rPr>
                <w:spacing w:val="-2"/>
                <w:sz w:val="24"/>
              </w:rPr>
              <w:t>ценности: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«добро»,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«терпение»,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«родина»,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«природа»,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«семья».</w:t>
            </w:r>
          </w:p>
          <w:p w:rsidR="00A435DF" w:rsidRDefault="00D74E73">
            <w:pPr>
              <w:pStyle w:val="TableParagraph"/>
              <w:numPr>
                <w:ilvl w:val="0"/>
                <w:numId w:val="38"/>
              </w:numPr>
              <w:tabs>
                <w:tab w:val="left" w:pos="387"/>
                <w:tab w:val="left" w:pos="1142"/>
                <w:tab w:val="left" w:pos="1651"/>
              </w:tabs>
              <w:ind w:right="110" w:firstLine="0"/>
              <w:rPr>
                <w:sz w:val="24"/>
              </w:rPr>
            </w:pPr>
            <w:r>
              <w:rPr>
                <w:sz w:val="24"/>
              </w:rPr>
              <w:t>Уважение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своей </w:t>
            </w:r>
            <w:r>
              <w:rPr>
                <w:spacing w:val="-2"/>
                <w:sz w:val="24"/>
              </w:rPr>
              <w:t>семье,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своим </w:t>
            </w:r>
            <w:r>
              <w:rPr>
                <w:spacing w:val="-2"/>
                <w:sz w:val="24"/>
              </w:rPr>
              <w:t xml:space="preserve">родственникам, </w:t>
            </w:r>
            <w:r>
              <w:rPr>
                <w:sz w:val="24"/>
              </w:rPr>
              <w:t>любовь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родителям.</w:t>
            </w:r>
          </w:p>
          <w:p w:rsidR="00A435DF" w:rsidRDefault="00D74E73">
            <w:pPr>
              <w:pStyle w:val="TableParagraph"/>
              <w:numPr>
                <w:ilvl w:val="0"/>
                <w:numId w:val="38"/>
              </w:numPr>
              <w:tabs>
                <w:tab w:val="left" w:pos="611"/>
                <w:tab w:val="left" w:pos="1785"/>
              </w:tabs>
              <w:ind w:right="10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Освоить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роли </w:t>
            </w:r>
            <w:r>
              <w:rPr>
                <w:spacing w:val="-2"/>
                <w:sz w:val="24"/>
              </w:rPr>
              <w:t>ученика;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формирование </w:t>
            </w:r>
            <w:r>
              <w:rPr>
                <w:spacing w:val="-2"/>
                <w:sz w:val="24"/>
              </w:rPr>
              <w:t>интереса</w:t>
            </w:r>
          </w:p>
          <w:p w:rsidR="00A435DF" w:rsidRDefault="00D74E73">
            <w:pPr>
              <w:pStyle w:val="TableParagraph"/>
              <w:tabs>
                <w:tab w:val="left" w:pos="2155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(мотивации)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учению.</w:t>
            </w:r>
          </w:p>
        </w:tc>
        <w:tc>
          <w:tcPr>
            <w:tcW w:w="2588" w:type="dxa"/>
          </w:tcPr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6"/>
                <w:sz w:val="24"/>
              </w:rPr>
              <w:t>под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руководством </w:t>
            </w:r>
            <w:r>
              <w:rPr>
                <w:spacing w:val="-2"/>
                <w:sz w:val="24"/>
              </w:rPr>
              <w:t>учителя.</w:t>
            </w:r>
          </w:p>
          <w:p w:rsidR="00A435DF" w:rsidRDefault="00D74E73">
            <w:pPr>
              <w:pStyle w:val="TableParagraph"/>
              <w:numPr>
                <w:ilvl w:val="0"/>
                <w:numId w:val="37"/>
              </w:numPr>
              <w:tabs>
                <w:tab w:val="left" w:pos="352"/>
              </w:tabs>
              <w:ind w:right="358" w:firstLine="0"/>
              <w:rPr>
                <w:sz w:val="24"/>
              </w:rPr>
            </w:pPr>
            <w:r>
              <w:rPr>
                <w:sz w:val="24"/>
              </w:rPr>
              <w:t xml:space="preserve">Определять цель </w:t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заданий </w:t>
            </w:r>
            <w:r>
              <w:rPr>
                <w:sz w:val="24"/>
              </w:rPr>
              <w:t xml:space="preserve">на уроке, </w:t>
            </w:r>
            <w:proofErr w:type="gramStart"/>
            <w:r>
              <w:rPr>
                <w:sz w:val="24"/>
              </w:rPr>
              <w:t>во</w:t>
            </w:r>
            <w:proofErr w:type="gramEnd"/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внеурочной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деятельности, в </w:t>
            </w:r>
            <w:r>
              <w:rPr>
                <w:spacing w:val="-2"/>
                <w:sz w:val="24"/>
              </w:rPr>
              <w:t>жизненных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ситуациях </w:t>
            </w:r>
            <w:r>
              <w:rPr>
                <w:sz w:val="24"/>
              </w:rPr>
              <w:t xml:space="preserve">под руководством </w:t>
            </w:r>
            <w:r>
              <w:rPr>
                <w:spacing w:val="-2"/>
                <w:sz w:val="24"/>
              </w:rPr>
              <w:t>учителя.</w:t>
            </w:r>
          </w:p>
          <w:p w:rsidR="00A435DF" w:rsidRDefault="00D74E73">
            <w:pPr>
              <w:pStyle w:val="TableParagraph"/>
              <w:numPr>
                <w:ilvl w:val="0"/>
                <w:numId w:val="37"/>
              </w:numPr>
              <w:tabs>
                <w:tab w:val="left" w:pos="352"/>
              </w:tabs>
              <w:ind w:right="358" w:firstLine="0"/>
              <w:rPr>
                <w:sz w:val="24"/>
              </w:rPr>
            </w:pPr>
            <w:r>
              <w:rPr>
                <w:sz w:val="24"/>
              </w:rPr>
              <w:t xml:space="preserve">Определять план </w:t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уроках,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внеурочной деятельности, </w:t>
            </w:r>
            <w:r>
              <w:rPr>
                <w:sz w:val="24"/>
              </w:rPr>
              <w:t>жизненных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ситуациях под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</w:p>
          <w:p w:rsidR="00A435DF" w:rsidRDefault="00D74E73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2519" w:type="dxa"/>
          </w:tcPr>
          <w:p w:rsidR="00A435DF" w:rsidRDefault="00D74E73">
            <w:pPr>
              <w:pStyle w:val="TableParagraph"/>
              <w:ind w:left="106" w:right="140"/>
              <w:rPr>
                <w:sz w:val="24"/>
              </w:rPr>
            </w:pPr>
            <w:r>
              <w:rPr>
                <w:sz w:val="24"/>
              </w:rPr>
              <w:t xml:space="preserve">умения, которые </w:t>
            </w:r>
            <w:r>
              <w:rPr>
                <w:spacing w:val="-4"/>
                <w:sz w:val="24"/>
              </w:rPr>
              <w:t>будут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сформированы </w:t>
            </w:r>
            <w:r>
              <w:rPr>
                <w:sz w:val="24"/>
              </w:rPr>
              <w:t>на основе изучения данного раздела.</w:t>
            </w:r>
          </w:p>
          <w:p w:rsidR="00A435DF" w:rsidRDefault="00D74E73">
            <w:pPr>
              <w:pStyle w:val="TableParagraph"/>
              <w:numPr>
                <w:ilvl w:val="0"/>
                <w:numId w:val="36"/>
              </w:numPr>
              <w:tabs>
                <w:tab w:val="left" w:pos="346"/>
              </w:tabs>
              <w:ind w:right="623" w:firstLine="0"/>
              <w:rPr>
                <w:sz w:val="24"/>
              </w:rPr>
            </w:pPr>
            <w:r>
              <w:rPr>
                <w:sz w:val="24"/>
              </w:rPr>
              <w:t>Отвечать на простые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A435DF" w:rsidRDefault="00D74E73">
            <w:pPr>
              <w:pStyle w:val="TableParagraph"/>
              <w:ind w:left="106" w:right="140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находить </w:t>
            </w:r>
            <w:r>
              <w:rPr>
                <w:spacing w:val="-4"/>
                <w:sz w:val="24"/>
              </w:rPr>
              <w:t>нужную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информацию </w:t>
            </w:r>
            <w:r>
              <w:rPr>
                <w:sz w:val="24"/>
              </w:rPr>
              <w:t>в учебнике.</w:t>
            </w:r>
          </w:p>
          <w:p w:rsidR="00A435DF" w:rsidRDefault="00D74E73">
            <w:pPr>
              <w:pStyle w:val="TableParagraph"/>
              <w:numPr>
                <w:ilvl w:val="0"/>
                <w:numId w:val="36"/>
              </w:numPr>
              <w:tabs>
                <w:tab w:val="left" w:pos="346"/>
              </w:tabs>
              <w:ind w:right="403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Сравнивать </w:t>
            </w:r>
            <w:r>
              <w:rPr>
                <w:spacing w:val="-4"/>
                <w:sz w:val="24"/>
              </w:rPr>
              <w:t>предметы,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объекты: </w:t>
            </w:r>
            <w:r>
              <w:rPr>
                <w:sz w:val="24"/>
              </w:rPr>
              <w:t xml:space="preserve">находить общее и </w:t>
            </w:r>
            <w:r>
              <w:rPr>
                <w:spacing w:val="-2"/>
                <w:sz w:val="24"/>
              </w:rPr>
              <w:t>различие.</w:t>
            </w:r>
          </w:p>
          <w:p w:rsidR="00A435DF" w:rsidRDefault="00D74E73">
            <w:pPr>
              <w:pStyle w:val="TableParagraph"/>
              <w:numPr>
                <w:ilvl w:val="0"/>
                <w:numId w:val="36"/>
              </w:numPr>
              <w:tabs>
                <w:tab w:val="left" w:pos="346"/>
              </w:tabs>
              <w:ind w:left="346"/>
              <w:rPr>
                <w:sz w:val="24"/>
              </w:rPr>
            </w:pPr>
            <w:r>
              <w:rPr>
                <w:spacing w:val="-2"/>
                <w:sz w:val="24"/>
              </w:rPr>
              <w:t>Группировать</w:t>
            </w:r>
          </w:p>
          <w:p w:rsidR="00A435DF" w:rsidRDefault="00D74E73">
            <w:pPr>
              <w:pStyle w:val="TableParagraph"/>
              <w:spacing w:line="270" w:lineRule="atLeast"/>
              <w:ind w:left="106" w:right="133"/>
              <w:jc w:val="both"/>
              <w:rPr>
                <w:sz w:val="24"/>
              </w:rPr>
            </w:pPr>
            <w:r>
              <w:rPr>
                <w:sz w:val="24"/>
              </w:rPr>
              <w:t>предметы,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основе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существенных </w:t>
            </w:r>
            <w:r>
              <w:rPr>
                <w:spacing w:val="-2"/>
                <w:sz w:val="24"/>
              </w:rPr>
              <w:t>признаков.</w:t>
            </w:r>
          </w:p>
        </w:tc>
        <w:tc>
          <w:tcPr>
            <w:tcW w:w="2449" w:type="dxa"/>
          </w:tcPr>
          <w:p w:rsidR="00A435DF" w:rsidRDefault="00D74E73">
            <w:pPr>
              <w:pStyle w:val="TableParagraph"/>
              <w:ind w:left="108" w:right="52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жизненных </w:t>
            </w:r>
            <w:proofErr w:type="gramStart"/>
            <w:r>
              <w:rPr>
                <w:spacing w:val="-2"/>
                <w:sz w:val="24"/>
              </w:rPr>
              <w:t>ситуациях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  <w:p w:rsidR="00A435DF" w:rsidRDefault="00D74E73">
            <w:pPr>
              <w:pStyle w:val="TableParagraph"/>
              <w:ind w:left="108" w:right="525"/>
              <w:rPr>
                <w:sz w:val="24"/>
              </w:rPr>
            </w:pPr>
            <w:r>
              <w:rPr>
                <w:sz w:val="24"/>
              </w:rPr>
              <w:t>2. Отвечать на вопросы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учителя,</w:t>
            </w:r>
          </w:p>
          <w:p w:rsidR="00A435DF" w:rsidRDefault="00D74E7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товарищей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 классу.</w:t>
            </w:r>
          </w:p>
          <w:p w:rsidR="00A435DF" w:rsidRDefault="00D74E73">
            <w:pPr>
              <w:pStyle w:val="TableParagraph"/>
              <w:numPr>
                <w:ilvl w:val="0"/>
                <w:numId w:val="35"/>
              </w:numPr>
              <w:tabs>
                <w:tab w:val="left" w:pos="348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Соблюдать</w:t>
            </w:r>
          </w:p>
          <w:p w:rsidR="00A435DF" w:rsidRDefault="00D74E7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простейшие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нормы </w:t>
            </w:r>
            <w:r>
              <w:rPr>
                <w:sz w:val="24"/>
              </w:rPr>
              <w:t xml:space="preserve">речевого этикета: </w:t>
            </w:r>
            <w:r>
              <w:rPr>
                <w:spacing w:val="-2"/>
                <w:sz w:val="24"/>
              </w:rPr>
              <w:t>здороваться, прощаться, благодарить.</w:t>
            </w:r>
          </w:p>
          <w:p w:rsidR="00A435DF" w:rsidRDefault="00D74E73">
            <w:pPr>
              <w:pStyle w:val="TableParagraph"/>
              <w:numPr>
                <w:ilvl w:val="0"/>
                <w:numId w:val="35"/>
              </w:numPr>
              <w:tabs>
                <w:tab w:val="left" w:pos="348"/>
              </w:tabs>
              <w:ind w:left="108" w:right="869" w:firstLine="0"/>
              <w:rPr>
                <w:sz w:val="24"/>
              </w:rPr>
            </w:pPr>
            <w:r>
              <w:rPr>
                <w:sz w:val="24"/>
              </w:rPr>
              <w:t xml:space="preserve">Слушать и </w:t>
            </w:r>
            <w:r>
              <w:rPr>
                <w:spacing w:val="-4"/>
                <w:sz w:val="24"/>
              </w:rPr>
              <w:t>понимать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речь </w:t>
            </w:r>
            <w:r>
              <w:rPr>
                <w:spacing w:val="-2"/>
                <w:sz w:val="24"/>
              </w:rPr>
              <w:t>других.</w:t>
            </w:r>
          </w:p>
          <w:p w:rsidR="00A435DF" w:rsidRDefault="00D74E73">
            <w:pPr>
              <w:pStyle w:val="TableParagraph"/>
              <w:numPr>
                <w:ilvl w:val="0"/>
                <w:numId w:val="35"/>
              </w:numPr>
              <w:tabs>
                <w:tab w:val="left" w:pos="348"/>
              </w:tabs>
              <w:ind w:left="108" w:right="673" w:firstLine="0"/>
              <w:rPr>
                <w:sz w:val="24"/>
              </w:rPr>
            </w:pPr>
            <w:r>
              <w:rPr>
                <w:spacing w:val="-4"/>
                <w:sz w:val="24"/>
              </w:rPr>
              <w:t>Участвовать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паре.</w:t>
            </w:r>
          </w:p>
        </w:tc>
      </w:tr>
      <w:tr w:rsidR="00A435DF">
        <w:trPr>
          <w:trHeight w:val="2257"/>
        </w:trPr>
        <w:tc>
          <w:tcPr>
            <w:tcW w:w="2377" w:type="dxa"/>
          </w:tcPr>
          <w:p w:rsidR="00A435DF" w:rsidRDefault="00D74E73">
            <w:pPr>
              <w:pStyle w:val="TableParagraph"/>
              <w:tabs>
                <w:tab w:val="left" w:pos="450"/>
                <w:tab w:val="left" w:pos="1180"/>
                <w:tab w:val="left" w:pos="1233"/>
                <w:tab w:val="left" w:pos="1611"/>
                <w:tab w:val="left" w:pos="1692"/>
              </w:tabs>
              <w:ind w:left="112" w:right="89"/>
              <w:rPr>
                <w:sz w:val="24"/>
              </w:rPr>
            </w:pPr>
            <w:r>
              <w:rPr>
                <w:spacing w:val="-6"/>
                <w:sz w:val="24"/>
              </w:rPr>
              <w:t>4.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Оценивать </w:t>
            </w:r>
            <w:r>
              <w:rPr>
                <w:sz w:val="24"/>
              </w:rPr>
              <w:t>жизненные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поступки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героев художественных текстов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точки </w:t>
            </w:r>
            <w:r>
              <w:rPr>
                <w:spacing w:val="-2"/>
                <w:sz w:val="24"/>
              </w:rPr>
              <w:t>зрения общечеловеческих норм.</w:t>
            </w:r>
          </w:p>
        </w:tc>
        <w:tc>
          <w:tcPr>
            <w:tcW w:w="2588" w:type="dxa"/>
          </w:tcPr>
          <w:p w:rsidR="00A435DF" w:rsidRDefault="00D74E73">
            <w:pPr>
              <w:pStyle w:val="TableParagraph"/>
              <w:ind w:left="112" w:right="462"/>
              <w:jc w:val="both"/>
              <w:rPr>
                <w:sz w:val="24"/>
              </w:rPr>
            </w:pPr>
            <w:r>
              <w:rPr>
                <w:sz w:val="24"/>
              </w:rPr>
              <w:t>4. Использовать в своей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  <w:p w:rsidR="00A435DF" w:rsidRDefault="00D74E73">
            <w:pPr>
              <w:pStyle w:val="TableParagraph"/>
              <w:ind w:left="112" w:right="21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простейшие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приборы: </w:t>
            </w:r>
            <w:r>
              <w:rPr>
                <w:sz w:val="24"/>
              </w:rPr>
              <w:t>линейку,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треугольник и т.д.</w:t>
            </w:r>
          </w:p>
        </w:tc>
        <w:tc>
          <w:tcPr>
            <w:tcW w:w="2519" w:type="dxa"/>
          </w:tcPr>
          <w:p w:rsidR="00A435DF" w:rsidRDefault="00D74E7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5. Подробно </w:t>
            </w:r>
            <w:r>
              <w:rPr>
                <w:spacing w:val="-2"/>
                <w:sz w:val="24"/>
              </w:rPr>
              <w:t xml:space="preserve">пересказывать </w:t>
            </w:r>
            <w:proofErr w:type="gramStart"/>
            <w:r>
              <w:rPr>
                <w:spacing w:val="-2"/>
                <w:sz w:val="24"/>
              </w:rPr>
              <w:t>прочитанное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или прослушанное; определять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тему.</w:t>
            </w:r>
          </w:p>
        </w:tc>
        <w:tc>
          <w:tcPr>
            <w:tcW w:w="2449" w:type="dxa"/>
          </w:tcPr>
          <w:p w:rsidR="00A435DF" w:rsidRDefault="00A435DF">
            <w:pPr>
              <w:pStyle w:val="TableParagraph"/>
            </w:pPr>
          </w:p>
        </w:tc>
      </w:tr>
      <w:tr w:rsidR="00A435DF">
        <w:trPr>
          <w:trHeight w:val="276"/>
        </w:trPr>
        <w:tc>
          <w:tcPr>
            <w:tcW w:w="9933" w:type="dxa"/>
            <w:gridSpan w:val="4"/>
          </w:tcPr>
          <w:p w:rsidR="00A435DF" w:rsidRDefault="00D74E73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A435DF">
        <w:trPr>
          <w:trHeight w:val="6900"/>
        </w:trPr>
        <w:tc>
          <w:tcPr>
            <w:tcW w:w="2377" w:type="dxa"/>
          </w:tcPr>
          <w:p w:rsidR="00A435DF" w:rsidRDefault="00D74E73">
            <w:pPr>
              <w:pStyle w:val="TableParagraph"/>
              <w:numPr>
                <w:ilvl w:val="0"/>
                <w:numId w:val="34"/>
              </w:numPr>
              <w:tabs>
                <w:tab w:val="left" w:pos="839"/>
              </w:tabs>
              <w:ind w:right="88" w:firstLine="0"/>
              <w:jc w:val="both"/>
              <w:rPr>
                <w:sz w:val="24"/>
              </w:rPr>
            </w:pPr>
            <w:r>
              <w:rPr>
                <w:sz w:val="24"/>
              </w:rPr>
              <w:t>Ценить и принимать базовые ценности: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«добро»,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«терпение»,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«родина»,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«природа»,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«семья»,</w:t>
            </w:r>
          </w:p>
          <w:p w:rsidR="00A435DF" w:rsidRDefault="00D74E73">
            <w:pPr>
              <w:pStyle w:val="TableParagraph"/>
              <w:tabs>
                <w:tab w:val="left" w:pos="1041"/>
              </w:tabs>
              <w:ind w:left="112" w:right="105"/>
              <w:rPr>
                <w:sz w:val="24"/>
              </w:rPr>
            </w:pPr>
            <w:r>
              <w:rPr>
                <w:spacing w:val="-2"/>
                <w:sz w:val="24"/>
              </w:rPr>
              <w:t>«мир»,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«настоящий </w:t>
            </w:r>
            <w:r>
              <w:rPr>
                <w:spacing w:val="-2"/>
                <w:sz w:val="24"/>
              </w:rPr>
              <w:t>друг».</w:t>
            </w:r>
          </w:p>
          <w:p w:rsidR="00A435DF" w:rsidRDefault="00D74E73">
            <w:pPr>
              <w:pStyle w:val="TableParagraph"/>
              <w:numPr>
                <w:ilvl w:val="0"/>
                <w:numId w:val="34"/>
              </w:numPr>
              <w:tabs>
                <w:tab w:val="left" w:pos="339"/>
              </w:tabs>
              <w:spacing w:before="268"/>
              <w:ind w:right="89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Уважение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своему </w:t>
            </w:r>
            <w:r>
              <w:rPr>
                <w:sz w:val="24"/>
              </w:rPr>
              <w:t xml:space="preserve">народу, к своей </w:t>
            </w:r>
            <w:r>
              <w:rPr>
                <w:spacing w:val="-2"/>
                <w:sz w:val="24"/>
              </w:rPr>
              <w:t>родине.</w:t>
            </w:r>
          </w:p>
          <w:p w:rsidR="00A435DF" w:rsidRDefault="00A435DF">
            <w:pPr>
              <w:pStyle w:val="TableParagraph"/>
              <w:rPr>
                <w:b/>
                <w:sz w:val="24"/>
              </w:rPr>
            </w:pPr>
          </w:p>
          <w:p w:rsidR="00A435DF" w:rsidRDefault="00D74E73">
            <w:pPr>
              <w:pStyle w:val="TableParagraph"/>
              <w:numPr>
                <w:ilvl w:val="0"/>
                <w:numId w:val="34"/>
              </w:numPr>
              <w:tabs>
                <w:tab w:val="left" w:pos="1288"/>
              </w:tabs>
              <w:ind w:right="88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личностного смысла учения, желания </w:t>
            </w:r>
            <w:r>
              <w:rPr>
                <w:spacing w:val="-2"/>
                <w:sz w:val="24"/>
              </w:rPr>
              <w:t>учиться.</w:t>
            </w:r>
          </w:p>
          <w:p w:rsidR="00A435DF" w:rsidRDefault="00A435DF">
            <w:pPr>
              <w:pStyle w:val="TableParagraph"/>
              <w:rPr>
                <w:b/>
                <w:sz w:val="24"/>
              </w:rPr>
            </w:pPr>
          </w:p>
          <w:p w:rsidR="00A435DF" w:rsidRDefault="00D74E73">
            <w:pPr>
              <w:pStyle w:val="TableParagraph"/>
              <w:numPr>
                <w:ilvl w:val="0"/>
                <w:numId w:val="34"/>
              </w:numPr>
              <w:tabs>
                <w:tab w:val="left" w:pos="1516"/>
              </w:tabs>
              <w:ind w:left="1516" w:hanging="1404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:rsidR="00A435DF" w:rsidRDefault="00D74E73">
            <w:pPr>
              <w:pStyle w:val="TableParagraph"/>
              <w:tabs>
                <w:tab w:val="left" w:pos="1232"/>
                <w:tab w:val="left" w:pos="1686"/>
              </w:tabs>
              <w:spacing w:before="3" w:line="237" w:lineRule="auto"/>
              <w:ind w:left="112" w:right="86"/>
              <w:rPr>
                <w:sz w:val="24"/>
              </w:rPr>
            </w:pPr>
            <w:r>
              <w:rPr>
                <w:spacing w:val="-2"/>
                <w:sz w:val="24"/>
              </w:rPr>
              <w:t>жизненных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ситуаций </w:t>
            </w:r>
            <w:r>
              <w:rPr>
                <w:sz w:val="24"/>
              </w:rPr>
              <w:t>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поступков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 xml:space="preserve">героев </w:t>
            </w:r>
            <w:r>
              <w:rPr>
                <w:spacing w:val="-2"/>
                <w:sz w:val="24"/>
              </w:rPr>
              <w:t>художественных текстов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точки </w:t>
            </w:r>
            <w:r>
              <w:rPr>
                <w:spacing w:val="-2"/>
                <w:sz w:val="24"/>
              </w:rPr>
              <w:t>зрения общечеловеческих</w:t>
            </w:r>
          </w:p>
        </w:tc>
        <w:tc>
          <w:tcPr>
            <w:tcW w:w="2588" w:type="dxa"/>
          </w:tcPr>
          <w:p w:rsidR="00A435DF" w:rsidRDefault="00D74E73">
            <w:pPr>
              <w:pStyle w:val="TableParagraph"/>
              <w:numPr>
                <w:ilvl w:val="0"/>
                <w:numId w:val="33"/>
              </w:numPr>
              <w:tabs>
                <w:tab w:val="left" w:pos="352"/>
              </w:tabs>
              <w:ind w:right="47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Организовывать свое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рабочее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место.</w:t>
            </w:r>
          </w:p>
          <w:p w:rsidR="00A435DF" w:rsidRDefault="00D74E73">
            <w:pPr>
              <w:pStyle w:val="TableParagraph"/>
              <w:numPr>
                <w:ilvl w:val="0"/>
                <w:numId w:val="33"/>
              </w:numPr>
              <w:tabs>
                <w:tab w:val="left" w:pos="352"/>
              </w:tabs>
              <w:ind w:right="267" w:firstLine="0"/>
              <w:rPr>
                <w:sz w:val="24"/>
              </w:rPr>
            </w:pPr>
            <w:r>
              <w:rPr>
                <w:sz w:val="24"/>
              </w:rPr>
              <w:t>Следовать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режиму 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учебной и </w:t>
            </w:r>
            <w:proofErr w:type="spellStart"/>
            <w:r>
              <w:rPr>
                <w:sz w:val="24"/>
              </w:rPr>
              <w:t>внеучебной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деятельности.</w:t>
            </w:r>
          </w:p>
          <w:p w:rsidR="00A435DF" w:rsidRDefault="00D74E73">
            <w:pPr>
              <w:pStyle w:val="TableParagraph"/>
              <w:numPr>
                <w:ilvl w:val="0"/>
                <w:numId w:val="33"/>
              </w:numPr>
              <w:tabs>
                <w:tab w:val="left" w:pos="352"/>
              </w:tabs>
              <w:ind w:left="352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учебной деятельности.</w:t>
            </w:r>
          </w:p>
          <w:p w:rsidR="00A435DF" w:rsidRDefault="00D74E73">
            <w:pPr>
              <w:pStyle w:val="TableParagraph"/>
              <w:numPr>
                <w:ilvl w:val="0"/>
                <w:numId w:val="33"/>
              </w:numPr>
              <w:tabs>
                <w:tab w:val="left" w:pos="352"/>
              </w:tabs>
              <w:ind w:right="358" w:firstLine="0"/>
              <w:rPr>
                <w:sz w:val="24"/>
              </w:rPr>
            </w:pPr>
            <w:r>
              <w:rPr>
                <w:sz w:val="24"/>
              </w:rPr>
              <w:t xml:space="preserve">Определять план </w:t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уроках,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внеурочной </w:t>
            </w:r>
            <w:r>
              <w:rPr>
                <w:spacing w:val="-2"/>
                <w:sz w:val="24"/>
              </w:rPr>
              <w:t>деятельности, жизненных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ситуациях.</w:t>
            </w:r>
          </w:p>
          <w:p w:rsidR="00A435DF" w:rsidRDefault="00D74E73">
            <w:pPr>
              <w:pStyle w:val="TableParagraph"/>
              <w:numPr>
                <w:ilvl w:val="0"/>
                <w:numId w:val="33"/>
              </w:numPr>
              <w:tabs>
                <w:tab w:val="left" w:pos="412"/>
              </w:tabs>
              <w:ind w:left="412" w:hanging="300"/>
              <w:rPr>
                <w:sz w:val="24"/>
              </w:rPr>
            </w:pPr>
            <w:r>
              <w:rPr>
                <w:spacing w:val="-2"/>
                <w:sz w:val="24"/>
              </w:rPr>
              <w:t>Соотносить</w:t>
            </w:r>
          </w:p>
          <w:p w:rsidR="00A435DF" w:rsidRDefault="00D74E73">
            <w:pPr>
              <w:pStyle w:val="TableParagraph"/>
              <w:ind w:left="112" w:right="215"/>
              <w:rPr>
                <w:sz w:val="24"/>
              </w:rPr>
            </w:pPr>
            <w:r>
              <w:rPr>
                <w:spacing w:val="-2"/>
                <w:sz w:val="24"/>
              </w:rPr>
              <w:t>выполненное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задание </w:t>
            </w:r>
            <w:r>
              <w:rPr>
                <w:sz w:val="24"/>
              </w:rPr>
              <w:t>с образцом.</w:t>
            </w:r>
          </w:p>
          <w:p w:rsidR="00A435DF" w:rsidRDefault="00D74E73">
            <w:pPr>
              <w:pStyle w:val="TableParagraph"/>
              <w:ind w:left="112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 простейшие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инструменты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более сложные приборы.</w:t>
            </w:r>
          </w:p>
          <w:p w:rsidR="00A435DF" w:rsidRDefault="00D74E73">
            <w:pPr>
              <w:pStyle w:val="TableParagraph"/>
              <w:numPr>
                <w:ilvl w:val="0"/>
                <w:numId w:val="33"/>
              </w:numPr>
              <w:tabs>
                <w:tab w:val="left" w:pos="412"/>
              </w:tabs>
              <w:ind w:right="364" w:firstLine="0"/>
              <w:rPr>
                <w:sz w:val="24"/>
              </w:rPr>
            </w:pPr>
            <w:r>
              <w:rPr>
                <w:spacing w:val="-4"/>
                <w:sz w:val="24"/>
              </w:rPr>
              <w:t>Корректировать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и </w:t>
            </w:r>
            <w:r>
              <w:rPr>
                <w:sz w:val="24"/>
              </w:rPr>
              <w:t xml:space="preserve">оценка выполнение </w:t>
            </w:r>
            <w:r>
              <w:rPr>
                <w:spacing w:val="-2"/>
                <w:sz w:val="24"/>
              </w:rPr>
              <w:t>задания.</w:t>
            </w:r>
          </w:p>
        </w:tc>
        <w:tc>
          <w:tcPr>
            <w:tcW w:w="2519" w:type="dxa"/>
          </w:tcPr>
          <w:p w:rsidR="00A435DF" w:rsidRDefault="00D74E73">
            <w:pPr>
              <w:pStyle w:val="TableParagraph"/>
              <w:numPr>
                <w:ilvl w:val="0"/>
                <w:numId w:val="32"/>
              </w:numPr>
              <w:tabs>
                <w:tab w:val="left" w:pos="346"/>
              </w:tabs>
              <w:ind w:right="21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Ориентироваться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 учебнике: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определять </w:t>
            </w:r>
            <w:r>
              <w:rPr>
                <w:sz w:val="24"/>
              </w:rPr>
              <w:t>умения, которые будут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сформированы на основе изучения данного раздела;</w:t>
            </w:r>
          </w:p>
          <w:p w:rsidR="00A435DF" w:rsidRDefault="00D74E73">
            <w:pPr>
              <w:pStyle w:val="TableParagraph"/>
              <w:ind w:left="106" w:right="140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круг своего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незнания.</w:t>
            </w:r>
          </w:p>
          <w:p w:rsidR="00A435DF" w:rsidRDefault="00D74E73">
            <w:pPr>
              <w:pStyle w:val="TableParagraph"/>
              <w:numPr>
                <w:ilvl w:val="0"/>
                <w:numId w:val="32"/>
              </w:numPr>
              <w:tabs>
                <w:tab w:val="left" w:pos="346"/>
              </w:tabs>
              <w:ind w:right="114" w:firstLine="0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опросы учителя, самим</w:t>
            </w:r>
          </w:p>
          <w:p w:rsidR="00A435DF" w:rsidRDefault="00D74E73">
            <w:pPr>
              <w:pStyle w:val="TableParagraph"/>
              <w:ind w:left="106" w:right="550"/>
              <w:jc w:val="both"/>
              <w:rPr>
                <w:sz w:val="24"/>
              </w:rPr>
            </w:pPr>
            <w:r>
              <w:rPr>
                <w:sz w:val="24"/>
              </w:rPr>
              <w:t>задавать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вопросы, находить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нужную </w:t>
            </w:r>
            <w:r>
              <w:rPr>
                <w:spacing w:val="-2"/>
                <w:sz w:val="24"/>
              </w:rPr>
              <w:t>информацию.</w:t>
            </w:r>
          </w:p>
          <w:p w:rsidR="00A435DF" w:rsidRDefault="00D74E73">
            <w:pPr>
              <w:pStyle w:val="TableParagraph"/>
              <w:numPr>
                <w:ilvl w:val="0"/>
                <w:numId w:val="32"/>
              </w:numPr>
              <w:tabs>
                <w:tab w:val="left" w:pos="346"/>
              </w:tabs>
              <w:ind w:right="135" w:firstLine="0"/>
              <w:rPr>
                <w:sz w:val="24"/>
              </w:rPr>
            </w:pPr>
            <w:r>
              <w:rPr>
                <w:sz w:val="24"/>
              </w:rPr>
              <w:t xml:space="preserve">Сравнивать и </w:t>
            </w:r>
            <w:r>
              <w:rPr>
                <w:spacing w:val="-4"/>
                <w:sz w:val="24"/>
              </w:rPr>
              <w:t>группировать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объекты </w:t>
            </w:r>
            <w:r>
              <w:rPr>
                <w:sz w:val="24"/>
              </w:rPr>
              <w:t>по нескольким</w:t>
            </w:r>
          </w:p>
          <w:p w:rsidR="00A435DF" w:rsidRDefault="00D74E73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основаниям;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находить закономерности;</w:t>
            </w:r>
          </w:p>
          <w:p w:rsidR="00A435DF" w:rsidRDefault="00D74E7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правилу.</w:t>
            </w:r>
          </w:p>
          <w:p w:rsidR="00A435DF" w:rsidRDefault="00D74E73">
            <w:pPr>
              <w:pStyle w:val="TableParagraph"/>
              <w:numPr>
                <w:ilvl w:val="0"/>
                <w:numId w:val="32"/>
              </w:numPr>
              <w:tabs>
                <w:tab w:val="left" w:pos="406"/>
              </w:tabs>
              <w:ind w:right="601" w:firstLine="6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Пересказывать </w:t>
            </w:r>
            <w:r>
              <w:rPr>
                <w:sz w:val="24"/>
              </w:rPr>
              <w:t>текст составлять простой план.</w:t>
            </w:r>
          </w:p>
          <w:p w:rsidR="00A435DF" w:rsidRDefault="00D74E73">
            <w:pPr>
              <w:pStyle w:val="TableParagraph"/>
              <w:numPr>
                <w:ilvl w:val="0"/>
                <w:numId w:val="32"/>
              </w:numPr>
              <w:tabs>
                <w:tab w:val="left" w:pos="346"/>
              </w:tabs>
              <w:spacing w:line="276" w:lineRule="exact"/>
              <w:ind w:right="16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 источники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поиска</w:t>
            </w:r>
          </w:p>
        </w:tc>
        <w:tc>
          <w:tcPr>
            <w:tcW w:w="2449" w:type="dxa"/>
          </w:tcPr>
          <w:p w:rsidR="00A435DF" w:rsidRDefault="00D74E73">
            <w:pPr>
              <w:pStyle w:val="TableParagraph"/>
              <w:numPr>
                <w:ilvl w:val="0"/>
                <w:numId w:val="31"/>
              </w:numPr>
              <w:tabs>
                <w:tab w:val="left" w:pos="287"/>
              </w:tabs>
              <w:ind w:right="353" w:firstLine="0"/>
              <w:rPr>
                <w:sz w:val="24"/>
              </w:rPr>
            </w:pPr>
            <w:r>
              <w:rPr>
                <w:sz w:val="24"/>
              </w:rPr>
              <w:t>Участвовать в диалоге;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понимать других, высказывать свою точку зрения на </w:t>
            </w:r>
            <w:r>
              <w:rPr>
                <w:spacing w:val="-2"/>
                <w:sz w:val="24"/>
              </w:rPr>
              <w:t>события,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поступки.</w:t>
            </w:r>
          </w:p>
          <w:p w:rsidR="00A435DF" w:rsidRDefault="00D74E73">
            <w:pPr>
              <w:pStyle w:val="TableParagraph"/>
              <w:numPr>
                <w:ilvl w:val="0"/>
                <w:numId w:val="31"/>
              </w:numPr>
              <w:tabs>
                <w:tab w:val="left" w:pos="287"/>
                <w:tab w:val="left" w:pos="1748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Оформлять свои мысли в устной и письменной речи с </w:t>
            </w:r>
            <w:r>
              <w:rPr>
                <w:spacing w:val="-2"/>
                <w:sz w:val="24"/>
              </w:rPr>
              <w:t>учетом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4"/>
                <w:sz w:val="24"/>
              </w:rPr>
              <w:t>своих</w:t>
            </w:r>
            <w:proofErr w:type="gramEnd"/>
          </w:p>
          <w:p w:rsidR="00A435DF" w:rsidRDefault="00D74E73">
            <w:pPr>
              <w:pStyle w:val="TableParagraph"/>
              <w:tabs>
                <w:tab w:val="left" w:pos="2206"/>
              </w:tabs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A435DF" w:rsidRDefault="00D74E73">
            <w:pPr>
              <w:pStyle w:val="TableParagraph"/>
              <w:ind w:left="108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жизненных речевых </w:t>
            </w:r>
            <w:r>
              <w:rPr>
                <w:spacing w:val="-2"/>
                <w:sz w:val="24"/>
              </w:rPr>
              <w:t>ситуаций.</w:t>
            </w:r>
          </w:p>
          <w:p w:rsidR="00A435DF" w:rsidRDefault="00D74E73">
            <w:pPr>
              <w:pStyle w:val="TableParagraph"/>
              <w:numPr>
                <w:ilvl w:val="0"/>
                <w:numId w:val="31"/>
              </w:numPr>
              <w:tabs>
                <w:tab w:val="left" w:pos="284"/>
                <w:tab w:val="left" w:pos="1366"/>
                <w:tab w:val="left" w:pos="1630"/>
                <w:tab w:val="left" w:pos="2206"/>
              </w:tabs>
              <w:spacing w:before="268"/>
              <w:ind w:right="102" w:firstLine="0"/>
              <w:rPr>
                <w:sz w:val="24"/>
              </w:rPr>
            </w:pPr>
            <w:r>
              <w:rPr>
                <w:spacing w:val="-2"/>
                <w:sz w:val="24"/>
              </w:rPr>
              <w:t>Читать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тексты </w:t>
            </w:r>
            <w:r>
              <w:rPr>
                <w:spacing w:val="-2"/>
                <w:sz w:val="24"/>
              </w:rPr>
              <w:t>учебников,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других художественных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научно-популярных книг,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понимать </w:t>
            </w:r>
            <w:proofErr w:type="gramStart"/>
            <w:r>
              <w:rPr>
                <w:spacing w:val="-2"/>
                <w:sz w:val="24"/>
              </w:rPr>
              <w:t>прочитанное</w:t>
            </w:r>
            <w:proofErr w:type="gramEnd"/>
            <w:r>
              <w:rPr>
                <w:spacing w:val="-2"/>
                <w:sz w:val="24"/>
              </w:rPr>
              <w:t>.</w:t>
            </w:r>
          </w:p>
          <w:p w:rsidR="00A435DF" w:rsidRDefault="00D74E73">
            <w:pPr>
              <w:pStyle w:val="TableParagraph"/>
              <w:numPr>
                <w:ilvl w:val="0"/>
                <w:numId w:val="31"/>
              </w:numPr>
              <w:tabs>
                <w:tab w:val="left" w:pos="347"/>
              </w:tabs>
              <w:ind w:left="347" w:hanging="239"/>
              <w:rPr>
                <w:sz w:val="24"/>
              </w:rPr>
            </w:pPr>
            <w:r>
              <w:rPr>
                <w:spacing w:val="-2"/>
                <w:sz w:val="24"/>
              </w:rPr>
              <w:t>Выполняя</w:t>
            </w:r>
          </w:p>
          <w:p w:rsidR="00A435DF" w:rsidRDefault="00D74E73">
            <w:pPr>
              <w:pStyle w:val="TableParagraph"/>
              <w:spacing w:before="1"/>
              <w:ind w:left="108" w:right="110"/>
              <w:rPr>
                <w:sz w:val="24"/>
              </w:rPr>
            </w:pPr>
            <w:r>
              <w:rPr>
                <w:sz w:val="24"/>
              </w:rPr>
              <w:t xml:space="preserve">различные роли в </w:t>
            </w:r>
            <w:r>
              <w:rPr>
                <w:spacing w:val="-4"/>
                <w:sz w:val="24"/>
              </w:rPr>
              <w:t>группе,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сотрудничать </w:t>
            </w:r>
            <w:r>
              <w:rPr>
                <w:sz w:val="24"/>
              </w:rPr>
              <w:t xml:space="preserve">в </w:t>
            </w:r>
            <w:proofErr w:type="gramStart"/>
            <w:r>
              <w:rPr>
                <w:sz w:val="24"/>
              </w:rPr>
              <w:t>совместном</w:t>
            </w:r>
            <w:proofErr w:type="gramEnd"/>
          </w:p>
          <w:p w:rsidR="00A435DF" w:rsidRDefault="00D74E7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решении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проблемы.</w:t>
            </w:r>
          </w:p>
        </w:tc>
      </w:tr>
    </w:tbl>
    <w:p w:rsidR="00A435DF" w:rsidRDefault="00A435DF">
      <w:pPr>
        <w:pStyle w:val="TableParagraph"/>
        <w:spacing w:line="264" w:lineRule="exact"/>
        <w:rPr>
          <w:sz w:val="24"/>
        </w:rPr>
        <w:sectPr w:rsidR="00A435DF">
          <w:type w:val="continuous"/>
          <w:pgSz w:w="11920" w:h="16850"/>
          <w:pgMar w:top="108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2588"/>
        <w:gridCol w:w="2519"/>
        <w:gridCol w:w="2449"/>
      </w:tblGrid>
      <w:tr w:rsidR="00A435DF">
        <w:trPr>
          <w:trHeight w:val="2541"/>
        </w:trPr>
        <w:tc>
          <w:tcPr>
            <w:tcW w:w="2377" w:type="dxa"/>
          </w:tcPr>
          <w:p w:rsidR="00A435DF" w:rsidRDefault="00D74E73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норм.</w:t>
            </w:r>
          </w:p>
        </w:tc>
        <w:tc>
          <w:tcPr>
            <w:tcW w:w="2588" w:type="dxa"/>
          </w:tcPr>
          <w:p w:rsidR="00A435DF" w:rsidRDefault="00A435DF">
            <w:pPr>
              <w:pStyle w:val="TableParagraph"/>
            </w:pPr>
          </w:p>
        </w:tc>
        <w:tc>
          <w:tcPr>
            <w:tcW w:w="2519" w:type="dxa"/>
          </w:tcPr>
          <w:p w:rsidR="00A435DF" w:rsidRDefault="00D74E7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информации,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A435DF" w:rsidRDefault="00D74E7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задания.</w:t>
            </w:r>
          </w:p>
          <w:p w:rsidR="00A435DF" w:rsidRDefault="00D74E73">
            <w:pPr>
              <w:pStyle w:val="TableParagraph"/>
              <w:numPr>
                <w:ilvl w:val="0"/>
                <w:numId w:val="30"/>
              </w:numPr>
              <w:tabs>
                <w:tab w:val="left" w:pos="1441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</w:p>
          <w:p w:rsidR="00A435DF" w:rsidRDefault="00D74E73">
            <w:pPr>
              <w:pStyle w:val="TableParagraph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информацию, как в учебнике, так и в словарях в учебнике.</w:t>
            </w:r>
          </w:p>
          <w:p w:rsidR="00A435DF" w:rsidRDefault="00D74E73">
            <w:pPr>
              <w:pStyle w:val="TableParagraph"/>
              <w:numPr>
                <w:ilvl w:val="0"/>
                <w:numId w:val="30"/>
              </w:numPr>
              <w:tabs>
                <w:tab w:val="left" w:pos="355"/>
              </w:tabs>
              <w:ind w:left="106" w:right="116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Наблюдать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делать </w:t>
            </w:r>
            <w:proofErr w:type="gramStart"/>
            <w:r>
              <w:rPr>
                <w:spacing w:val="-2"/>
                <w:sz w:val="24"/>
              </w:rPr>
              <w:t>самостоятельные</w:t>
            </w:r>
            <w:proofErr w:type="gramEnd"/>
          </w:p>
          <w:p w:rsidR="00A435DF" w:rsidRDefault="00D74E73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2"/>
                <w:sz w:val="24"/>
              </w:rPr>
              <w:t xml:space="preserve"> выводы.</w:t>
            </w:r>
          </w:p>
        </w:tc>
        <w:tc>
          <w:tcPr>
            <w:tcW w:w="2449" w:type="dxa"/>
          </w:tcPr>
          <w:p w:rsidR="00A435DF" w:rsidRDefault="00A435DF">
            <w:pPr>
              <w:pStyle w:val="TableParagraph"/>
            </w:pPr>
          </w:p>
        </w:tc>
      </w:tr>
      <w:tr w:rsidR="00A435DF">
        <w:trPr>
          <w:trHeight w:val="277"/>
        </w:trPr>
        <w:tc>
          <w:tcPr>
            <w:tcW w:w="9933" w:type="dxa"/>
            <w:gridSpan w:val="4"/>
          </w:tcPr>
          <w:p w:rsidR="00A435DF" w:rsidRDefault="00D74E73">
            <w:pPr>
              <w:pStyle w:val="TableParagraph"/>
              <w:spacing w:line="258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A435DF">
        <w:trPr>
          <w:trHeight w:val="10210"/>
        </w:trPr>
        <w:tc>
          <w:tcPr>
            <w:tcW w:w="2377" w:type="dxa"/>
          </w:tcPr>
          <w:p w:rsidR="00A435DF" w:rsidRDefault="00D74E73">
            <w:pPr>
              <w:pStyle w:val="TableParagraph"/>
              <w:numPr>
                <w:ilvl w:val="0"/>
                <w:numId w:val="29"/>
              </w:numPr>
              <w:tabs>
                <w:tab w:val="left" w:pos="839"/>
              </w:tabs>
              <w:ind w:right="88" w:firstLine="0"/>
              <w:jc w:val="both"/>
              <w:rPr>
                <w:sz w:val="24"/>
              </w:rPr>
            </w:pPr>
            <w:r>
              <w:rPr>
                <w:sz w:val="24"/>
              </w:rPr>
              <w:t>Ценить и принимать базовые ценности: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«добро»,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«терпение»,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«родина»,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«природа»,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«семья»,</w:t>
            </w:r>
          </w:p>
          <w:p w:rsidR="00A435DF" w:rsidRDefault="00D74E73">
            <w:pPr>
              <w:pStyle w:val="TableParagraph"/>
              <w:tabs>
                <w:tab w:val="left" w:pos="1041"/>
              </w:tabs>
              <w:ind w:left="112" w:right="105"/>
              <w:rPr>
                <w:sz w:val="24"/>
              </w:rPr>
            </w:pPr>
            <w:r>
              <w:rPr>
                <w:spacing w:val="-2"/>
                <w:sz w:val="24"/>
              </w:rPr>
              <w:t>«мир»,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«настоящий </w:t>
            </w:r>
            <w:r>
              <w:rPr>
                <w:spacing w:val="-2"/>
                <w:sz w:val="24"/>
              </w:rPr>
              <w:t>друг»,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«справедливость»,</w:t>
            </w:r>
          </w:p>
          <w:p w:rsidR="00A435DF" w:rsidRDefault="00D74E73">
            <w:pPr>
              <w:pStyle w:val="TableParagraph"/>
              <w:tabs>
                <w:tab w:val="left" w:pos="1300"/>
                <w:tab w:val="left" w:pos="1526"/>
              </w:tabs>
              <w:ind w:left="112" w:right="106"/>
              <w:rPr>
                <w:sz w:val="24"/>
              </w:rPr>
            </w:pPr>
            <w:r>
              <w:rPr>
                <w:spacing w:val="-2"/>
                <w:sz w:val="24"/>
              </w:rPr>
              <w:t>«желание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понимать друг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друга»,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«понимать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 xml:space="preserve">позицию </w:t>
            </w:r>
            <w:proofErr w:type="gramStart"/>
            <w:r>
              <w:rPr>
                <w:spacing w:val="-2"/>
                <w:sz w:val="24"/>
              </w:rPr>
              <w:t>другого</w:t>
            </w:r>
            <w:proofErr w:type="gramEnd"/>
            <w:r>
              <w:rPr>
                <w:spacing w:val="-2"/>
                <w:sz w:val="24"/>
              </w:rPr>
              <w:t>».</w:t>
            </w:r>
          </w:p>
          <w:p w:rsidR="00A435DF" w:rsidRDefault="00D74E73">
            <w:pPr>
              <w:pStyle w:val="TableParagraph"/>
              <w:numPr>
                <w:ilvl w:val="0"/>
                <w:numId w:val="29"/>
              </w:numPr>
              <w:tabs>
                <w:tab w:val="left" w:pos="339"/>
              </w:tabs>
              <w:spacing w:before="268"/>
              <w:ind w:right="88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Уважение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своему </w:t>
            </w:r>
            <w:r>
              <w:rPr>
                <w:sz w:val="24"/>
              </w:rPr>
              <w:t>народу, к другим народам,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терпимость к обычаям и традициям других </w:t>
            </w:r>
            <w:r>
              <w:rPr>
                <w:spacing w:val="-2"/>
                <w:sz w:val="24"/>
              </w:rPr>
              <w:t>народов.</w:t>
            </w:r>
          </w:p>
          <w:p w:rsidR="00A435DF" w:rsidRDefault="00A435DF">
            <w:pPr>
              <w:pStyle w:val="TableParagraph"/>
              <w:spacing w:before="1"/>
              <w:rPr>
                <w:b/>
                <w:sz w:val="24"/>
              </w:rPr>
            </w:pPr>
          </w:p>
          <w:p w:rsidR="00A435DF" w:rsidRDefault="00D74E73">
            <w:pPr>
              <w:pStyle w:val="TableParagraph"/>
              <w:numPr>
                <w:ilvl w:val="0"/>
                <w:numId w:val="29"/>
              </w:numPr>
              <w:tabs>
                <w:tab w:val="left" w:pos="1288"/>
              </w:tabs>
              <w:ind w:right="88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личностного смысла учения; желания продолжать свою </w:t>
            </w:r>
            <w:r>
              <w:rPr>
                <w:spacing w:val="-2"/>
                <w:sz w:val="24"/>
              </w:rPr>
              <w:t>учебу.</w:t>
            </w:r>
          </w:p>
          <w:p w:rsidR="00A435DF" w:rsidRDefault="00D74E73">
            <w:pPr>
              <w:pStyle w:val="TableParagraph"/>
              <w:numPr>
                <w:ilvl w:val="0"/>
                <w:numId w:val="29"/>
              </w:numPr>
              <w:tabs>
                <w:tab w:val="left" w:pos="1516"/>
              </w:tabs>
              <w:spacing w:before="274"/>
              <w:ind w:left="1516" w:hanging="1404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:rsidR="00A435DF" w:rsidRDefault="00D74E73">
            <w:pPr>
              <w:pStyle w:val="TableParagraph"/>
              <w:tabs>
                <w:tab w:val="left" w:pos="1232"/>
                <w:tab w:val="left" w:pos="1686"/>
              </w:tabs>
              <w:spacing w:line="270" w:lineRule="atLeast"/>
              <w:ind w:left="112" w:right="86"/>
              <w:rPr>
                <w:sz w:val="24"/>
              </w:rPr>
            </w:pPr>
            <w:r>
              <w:rPr>
                <w:spacing w:val="-2"/>
                <w:sz w:val="24"/>
              </w:rPr>
              <w:t>жизненных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ситуаций </w:t>
            </w:r>
            <w:r>
              <w:rPr>
                <w:sz w:val="24"/>
              </w:rPr>
              <w:t>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поступков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 xml:space="preserve">героев </w:t>
            </w:r>
            <w:r>
              <w:rPr>
                <w:spacing w:val="-2"/>
                <w:sz w:val="24"/>
              </w:rPr>
              <w:t>художественных текстов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точки </w:t>
            </w:r>
            <w:r>
              <w:rPr>
                <w:spacing w:val="-2"/>
                <w:sz w:val="24"/>
              </w:rPr>
              <w:t xml:space="preserve">зрения общечеловеческих </w:t>
            </w:r>
            <w:r>
              <w:rPr>
                <w:sz w:val="24"/>
              </w:rPr>
              <w:t>норм,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нравственных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этических ценностей.</w:t>
            </w:r>
          </w:p>
        </w:tc>
        <w:tc>
          <w:tcPr>
            <w:tcW w:w="2588" w:type="dxa"/>
          </w:tcPr>
          <w:p w:rsidR="00A435DF" w:rsidRDefault="00D74E73">
            <w:pPr>
              <w:pStyle w:val="TableParagraph"/>
              <w:numPr>
                <w:ilvl w:val="0"/>
                <w:numId w:val="28"/>
              </w:numPr>
              <w:tabs>
                <w:tab w:val="left" w:pos="352"/>
              </w:tabs>
              <w:ind w:right="573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Организовывать </w:t>
            </w:r>
            <w:r>
              <w:rPr>
                <w:sz w:val="24"/>
              </w:rPr>
              <w:t xml:space="preserve">рабочее место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соответствии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целью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заданий.</w:t>
            </w:r>
          </w:p>
          <w:p w:rsidR="00A435DF" w:rsidRDefault="00D74E73">
            <w:pPr>
              <w:pStyle w:val="TableParagraph"/>
              <w:numPr>
                <w:ilvl w:val="0"/>
                <w:numId w:val="28"/>
              </w:numPr>
              <w:tabs>
                <w:tab w:val="left" w:pos="352"/>
              </w:tabs>
              <w:ind w:right="95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важность или </w:t>
            </w:r>
            <w:r>
              <w:rPr>
                <w:spacing w:val="-6"/>
                <w:sz w:val="24"/>
              </w:rPr>
              <w:t xml:space="preserve">необходимость </w:t>
            </w:r>
            <w:r>
              <w:rPr>
                <w:spacing w:val="-2"/>
                <w:sz w:val="24"/>
              </w:rPr>
              <w:t>выполнения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различных заданий в учебном процессе и </w:t>
            </w:r>
            <w:r>
              <w:rPr>
                <w:spacing w:val="-2"/>
                <w:sz w:val="24"/>
              </w:rPr>
              <w:t>жизненных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ситуациях.</w:t>
            </w:r>
          </w:p>
          <w:p w:rsidR="00A435DF" w:rsidRDefault="00D74E73">
            <w:pPr>
              <w:pStyle w:val="TableParagraph"/>
              <w:numPr>
                <w:ilvl w:val="0"/>
                <w:numId w:val="28"/>
              </w:numPr>
              <w:tabs>
                <w:tab w:val="left" w:pos="352"/>
              </w:tabs>
              <w:ind w:left="352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учебной деятельности.</w:t>
            </w:r>
          </w:p>
          <w:p w:rsidR="00A435DF" w:rsidRDefault="00D74E73">
            <w:pPr>
              <w:pStyle w:val="TableParagraph"/>
              <w:numPr>
                <w:ilvl w:val="0"/>
                <w:numId w:val="28"/>
              </w:numPr>
              <w:tabs>
                <w:tab w:val="left" w:pos="352"/>
              </w:tabs>
              <w:ind w:right="358" w:firstLine="0"/>
              <w:rPr>
                <w:sz w:val="24"/>
              </w:rPr>
            </w:pPr>
            <w:r>
              <w:rPr>
                <w:sz w:val="24"/>
              </w:rPr>
              <w:t xml:space="preserve">Определять план </w:t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уроках,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внеурочной </w:t>
            </w:r>
            <w:r>
              <w:rPr>
                <w:spacing w:val="-2"/>
                <w:sz w:val="24"/>
              </w:rPr>
              <w:t>деятельности, жизненных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ситуациях.</w:t>
            </w:r>
          </w:p>
          <w:p w:rsidR="00A435DF" w:rsidRDefault="00D74E73">
            <w:pPr>
              <w:pStyle w:val="TableParagraph"/>
              <w:numPr>
                <w:ilvl w:val="0"/>
                <w:numId w:val="28"/>
              </w:numPr>
              <w:tabs>
                <w:tab w:val="left" w:pos="352"/>
              </w:tabs>
              <w:ind w:right="1014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Определять правильность </w:t>
            </w:r>
            <w:r>
              <w:rPr>
                <w:spacing w:val="-4"/>
                <w:sz w:val="24"/>
              </w:rPr>
              <w:t xml:space="preserve">выполненного </w:t>
            </w:r>
            <w:r>
              <w:rPr>
                <w:spacing w:val="-2"/>
                <w:sz w:val="24"/>
              </w:rPr>
              <w:t>задания.</w:t>
            </w:r>
          </w:p>
          <w:p w:rsidR="00A435DF" w:rsidRDefault="00D74E73">
            <w:pPr>
              <w:pStyle w:val="TableParagraph"/>
              <w:numPr>
                <w:ilvl w:val="0"/>
                <w:numId w:val="28"/>
              </w:numPr>
              <w:tabs>
                <w:tab w:val="left" w:pos="352"/>
              </w:tabs>
              <w:ind w:right="166" w:firstLine="0"/>
              <w:rPr>
                <w:sz w:val="24"/>
              </w:rPr>
            </w:pPr>
            <w:r>
              <w:rPr>
                <w:sz w:val="24"/>
              </w:rPr>
              <w:t xml:space="preserve">Корректировать и </w:t>
            </w:r>
            <w:r>
              <w:rPr>
                <w:spacing w:val="-4"/>
                <w:sz w:val="24"/>
              </w:rPr>
              <w:t>оценивать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выполнение </w:t>
            </w:r>
            <w:r>
              <w:rPr>
                <w:sz w:val="24"/>
              </w:rPr>
              <w:t xml:space="preserve">задания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планом,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условиями </w:t>
            </w:r>
            <w:r>
              <w:rPr>
                <w:spacing w:val="-2"/>
                <w:sz w:val="24"/>
              </w:rPr>
              <w:t xml:space="preserve">выполнения, </w:t>
            </w:r>
            <w:r>
              <w:rPr>
                <w:spacing w:val="-4"/>
                <w:sz w:val="24"/>
              </w:rPr>
              <w:t>результатом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действий.</w:t>
            </w:r>
          </w:p>
          <w:p w:rsidR="00A435DF" w:rsidRDefault="00D74E73">
            <w:pPr>
              <w:pStyle w:val="TableParagraph"/>
              <w:numPr>
                <w:ilvl w:val="0"/>
                <w:numId w:val="28"/>
              </w:numPr>
              <w:tabs>
                <w:tab w:val="left" w:pos="352"/>
              </w:tabs>
              <w:spacing w:before="1"/>
              <w:ind w:right="589" w:firstLine="0"/>
              <w:rPr>
                <w:sz w:val="24"/>
              </w:rPr>
            </w:pPr>
            <w:r>
              <w:rPr>
                <w:sz w:val="24"/>
              </w:rPr>
              <w:t xml:space="preserve">Использовать в </w:t>
            </w:r>
            <w:r>
              <w:rPr>
                <w:spacing w:val="-6"/>
                <w:sz w:val="24"/>
              </w:rPr>
              <w:t>работе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литературу, </w:t>
            </w:r>
            <w:r>
              <w:rPr>
                <w:spacing w:val="-2"/>
                <w:sz w:val="24"/>
              </w:rPr>
              <w:t>инструменты, приборы.</w:t>
            </w:r>
          </w:p>
        </w:tc>
        <w:tc>
          <w:tcPr>
            <w:tcW w:w="2519" w:type="dxa"/>
          </w:tcPr>
          <w:p w:rsidR="00A435DF" w:rsidRDefault="00D74E73">
            <w:pPr>
              <w:pStyle w:val="TableParagraph"/>
              <w:numPr>
                <w:ilvl w:val="0"/>
                <w:numId w:val="27"/>
              </w:numPr>
              <w:tabs>
                <w:tab w:val="left" w:pos="346"/>
              </w:tabs>
              <w:ind w:right="10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умения, </w:t>
            </w:r>
            <w:r>
              <w:rPr>
                <w:sz w:val="24"/>
              </w:rPr>
              <w:t xml:space="preserve">сформированные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A435DF" w:rsidRDefault="00D74E73">
            <w:pPr>
              <w:pStyle w:val="TableParagraph"/>
              <w:ind w:left="106" w:right="218"/>
              <w:rPr>
                <w:sz w:val="24"/>
              </w:rPr>
            </w:pPr>
            <w:r>
              <w:rPr>
                <w:sz w:val="24"/>
              </w:rPr>
              <w:t>основе изучения данного раздела; определять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круг </w:t>
            </w:r>
            <w:r>
              <w:rPr>
                <w:spacing w:val="-2"/>
                <w:sz w:val="24"/>
              </w:rPr>
              <w:t xml:space="preserve">незнания; </w:t>
            </w:r>
            <w:r>
              <w:rPr>
                <w:spacing w:val="-4"/>
                <w:sz w:val="24"/>
              </w:rPr>
              <w:t>планировать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работу </w:t>
            </w:r>
            <w:r>
              <w:rPr>
                <w:sz w:val="24"/>
              </w:rPr>
              <w:t xml:space="preserve">по изучению </w:t>
            </w:r>
            <w:r>
              <w:rPr>
                <w:spacing w:val="-2"/>
                <w:sz w:val="24"/>
              </w:rPr>
              <w:t>материала.</w:t>
            </w:r>
          </w:p>
          <w:p w:rsidR="00A435DF" w:rsidRDefault="00D74E73">
            <w:pPr>
              <w:pStyle w:val="TableParagraph"/>
              <w:numPr>
                <w:ilvl w:val="0"/>
                <w:numId w:val="27"/>
              </w:numPr>
              <w:tabs>
                <w:tab w:val="left" w:pos="346"/>
              </w:tabs>
              <w:ind w:right="518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Самостоятельно </w:t>
            </w:r>
            <w:r>
              <w:rPr>
                <w:spacing w:val="-2"/>
                <w:sz w:val="24"/>
              </w:rPr>
              <w:t>определять необходимую</w:t>
            </w:r>
          </w:p>
          <w:p w:rsidR="00A435DF" w:rsidRDefault="00D74E73">
            <w:pPr>
              <w:pStyle w:val="TableParagraph"/>
              <w:ind w:left="106" w:right="140"/>
              <w:rPr>
                <w:sz w:val="24"/>
              </w:rPr>
            </w:pPr>
            <w:r>
              <w:rPr>
                <w:sz w:val="24"/>
              </w:rPr>
              <w:t xml:space="preserve">информацию для </w:t>
            </w:r>
            <w:r>
              <w:rPr>
                <w:spacing w:val="-2"/>
                <w:sz w:val="24"/>
              </w:rPr>
              <w:t>изучения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незнакомого материала;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отбирать источники информации.</w:t>
            </w:r>
          </w:p>
          <w:p w:rsidR="00A435DF" w:rsidRDefault="00D74E73">
            <w:pPr>
              <w:pStyle w:val="TableParagraph"/>
              <w:numPr>
                <w:ilvl w:val="0"/>
                <w:numId w:val="27"/>
              </w:numPr>
              <w:tabs>
                <w:tab w:val="left" w:pos="1377"/>
                <w:tab w:val="left" w:pos="2293"/>
              </w:tabs>
              <w:spacing w:before="269"/>
              <w:ind w:right="99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Извлекать </w:t>
            </w:r>
            <w:r>
              <w:rPr>
                <w:spacing w:val="-2"/>
                <w:sz w:val="24"/>
              </w:rPr>
              <w:t>информацию, представленную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разных формах.</w:t>
            </w:r>
          </w:p>
          <w:p w:rsidR="00A435DF" w:rsidRDefault="00A435DF">
            <w:pPr>
              <w:pStyle w:val="TableParagraph"/>
              <w:rPr>
                <w:b/>
                <w:sz w:val="24"/>
              </w:rPr>
            </w:pPr>
          </w:p>
          <w:p w:rsidR="00A435DF" w:rsidRDefault="00D74E73">
            <w:pPr>
              <w:pStyle w:val="TableParagraph"/>
              <w:numPr>
                <w:ilvl w:val="0"/>
                <w:numId w:val="27"/>
              </w:numPr>
              <w:tabs>
                <w:tab w:val="left" w:pos="1014"/>
                <w:tab w:val="left" w:pos="1480"/>
              </w:tabs>
              <w:ind w:right="94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Представлять </w:t>
            </w:r>
            <w:r>
              <w:rPr>
                <w:sz w:val="24"/>
              </w:rPr>
              <w:t xml:space="preserve">информацию в виде </w:t>
            </w:r>
            <w:r>
              <w:rPr>
                <w:spacing w:val="-2"/>
                <w:sz w:val="24"/>
              </w:rPr>
              <w:t>текста,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таблицы, </w:t>
            </w:r>
            <w:r>
              <w:rPr>
                <w:sz w:val="24"/>
              </w:rPr>
              <w:t>схемы, в том числе с помощью ИКТ.</w:t>
            </w:r>
          </w:p>
          <w:p w:rsidR="00A435DF" w:rsidRDefault="00D74E73">
            <w:pPr>
              <w:pStyle w:val="TableParagraph"/>
              <w:numPr>
                <w:ilvl w:val="0"/>
                <w:numId w:val="27"/>
              </w:numPr>
              <w:tabs>
                <w:tab w:val="left" w:pos="802"/>
                <w:tab w:val="left" w:pos="1708"/>
              </w:tabs>
              <w:spacing w:before="274"/>
              <w:ind w:right="10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Анализировать, сравнивать, группировать различные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факты, </w:t>
            </w:r>
            <w:r>
              <w:rPr>
                <w:sz w:val="24"/>
              </w:rPr>
              <w:t>объекты, явления.</w:t>
            </w:r>
          </w:p>
        </w:tc>
        <w:tc>
          <w:tcPr>
            <w:tcW w:w="2449" w:type="dxa"/>
          </w:tcPr>
          <w:p w:rsidR="00A435DF" w:rsidRDefault="00D74E73">
            <w:pPr>
              <w:pStyle w:val="TableParagraph"/>
              <w:numPr>
                <w:ilvl w:val="0"/>
                <w:numId w:val="26"/>
              </w:numPr>
              <w:tabs>
                <w:tab w:val="left" w:pos="347"/>
              </w:tabs>
              <w:ind w:right="387" w:firstLine="0"/>
              <w:rPr>
                <w:sz w:val="24"/>
              </w:rPr>
            </w:pPr>
            <w:r>
              <w:rPr>
                <w:sz w:val="24"/>
              </w:rPr>
              <w:t xml:space="preserve">Участвовать в </w:t>
            </w:r>
            <w:r>
              <w:rPr>
                <w:spacing w:val="-2"/>
                <w:sz w:val="24"/>
              </w:rPr>
              <w:t>диалоге;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слушать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 xml:space="preserve">понимать других, высказывать свою точку зрения на </w:t>
            </w:r>
            <w:r>
              <w:rPr>
                <w:spacing w:val="-2"/>
                <w:sz w:val="24"/>
              </w:rPr>
              <w:t>события.</w:t>
            </w:r>
          </w:p>
          <w:p w:rsidR="00A435DF" w:rsidRDefault="00D74E73">
            <w:pPr>
              <w:pStyle w:val="TableParagraph"/>
              <w:numPr>
                <w:ilvl w:val="0"/>
                <w:numId w:val="26"/>
              </w:numPr>
              <w:tabs>
                <w:tab w:val="left" w:pos="287"/>
                <w:tab w:val="left" w:pos="2206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Оформлять свои мысли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своих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A435DF" w:rsidRDefault="00D74E73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жизненных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ситуаций.</w:t>
            </w:r>
          </w:p>
          <w:p w:rsidR="00A435DF" w:rsidRDefault="00D74E73">
            <w:pPr>
              <w:pStyle w:val="TableParagraph"/>
              <w:numPr>
                <w:ilvl w:val="0"/>
                <w:numId w:val="26"/>
              </w:numPr>
              <w:tabs>
                <w:tab w:val="left" w:pos="285"/>
                <w:tab w:val="left" w:pos="1366"/>
                <w:tab w:val="left" w:pos="1630"/>
                <w:tab w:val="left" w:pos="2206"/>
              </w:tabs>
              <w:ind w:right="102" w:firstLine="0"/>
              <w:rPr>
                <w:sz w:val="24"/>
              </w:rPr>
            </w:pPr>
            <w:r>
              <w:rPr>
                <w:spacing w:val="-2"/>
                <w:sz w:val="24"/>
              </w:rPr>
              <w:t>Читать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тексты </w:t>
            </w:r>
            <w:r>
              <w:rPr>
                <w:spacing w:val="-2"/>
                <w:sz w:val="24"/>
              </w:rPr>
              <w:t>учебников,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других художественных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научно-популярных книг,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понимать </w:t>
            </w:r>
            <w:proofErr w:type="gramStart"/>
            <w:r>
              <w:rPr>
                <w:spacing w:val="-2"/>
                <w:sz w:val="24"/>
              </w:rPr>
              <w:t>прочитанное</w:t>
            </w:r>
            <w:proofErr w:type="gramEnd"/>
            <w:r>
              <w:rPr>
                <w:spacing w:val="-2"/>
                <w:sz w:val="24"/>
              </w:rPr>
              <w:t>.</w:t>
            </w:r>
          </w:p>
          <w:p w:rsidR="00A435DF" w:rsidRDefault="00D74E73">
            <w:pPr>
              <w:pStyle w:val="TableParagraph"/>
              <w:numPr>
                <w:ilvl w:val="0"/>
                <w:numId w:val="26"/>
              </w:numPr>
              <w:tabs>
                <w:tab w:val="left" w:pos="347"/>
              </w:tabs>
              <w:ind w:left="347" w:hanging="239"/>
              <w:rPr>
                <w:sz w:val="24"/>
              </w:rPr>
            </w:pPr>
            <w:r>
              <w:rPr>
                <w:spacing w:val="-2"/>
                <w:sz w:val="24"/>
              </w:rPr>
              <w:t>Выполняя</w:t>
            </w:r>
          </w:p>
          <w:p w:rsidR="00A435DF" w:rsidRDefault="00D74E73">
            <w:pPr>
              <w:pStyle w:val="TableParagraph"/>
              <w:ind w:left="108" w:right="110"/>
              <w:rPr>
                <w:sz w:val="24"/>
              </w:rPr>
            </w:pPr>
            <w:r>
              <w:rPr>
                <w:sz w:val="24"/>
              </w:rPr>
              <w:t xml:space="preserve">различные роли в </w:t>
            </w:r>
            <w:r>
              <w:rPr>
                <w:spacing w:val="-4"/>
                <w:sz w:val="24"/>
              </w:rPr>
              <w:t>группе,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сотрудничать </w:t>
            </w:r>
            <w:r>
              <w:rPr>
                <w:sz w:val="24"/>
              </w:rPr>
              <w:t xml:space="preserve">в </w:t>
            </w:r>
            <w:proofErr w:type="gramStart"/>
            <w:r>
              <w:rPr>
                <w:sz w:val="24"/>
              </w:rPr>
              <w:t>совместном</w:t>
            </w:r>
            <w:proofErr w:type="gramEnd"/>
          </w:p>
          <w:p w:rsidR="00A435DF" w:rsidRDefault="00D74E73">
            <w:pPr>
              <w:pStyle w:val="TableParagraph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решении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проблем.</w:t>
            </w:r>
          </w:p>
          <w:p w:rsidR="00A435DF" w:rsidRDefault="00D74E73">
            <w:pPr>
              <w:pStyle w:val="TableParagraph"/>
              <w:numPr>
                <w:ilvl w:val="0"/>
                <w:numId w:val="26"/>
              </w:numPr>
              <w:tabs>
                <w:tab w:val="left" w:pos="347"/>
              </w:tabs>
              <w:ind w:right="391" w:firstLine="0"/>
              <w:rPr>
                <w:sz w:val="24"/>
              </w:rPr>
            </w:pPr>
            <w:r>
              <w:rPr>
                <w:spacing w:val="-4"/>
                <w:sz w:val="24"/>
              </w:rPr>
              <w:t>Отстаивать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свою </w:t>
            </w:r>
            <w:r>
              <w:rPr>
                <w:sz w:val="24"/>
              </w:rPr>
              <w:t>точку зрения, соблюдая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правила речевого этикета.</w:t>
            </w:r>
          </w:p>
          <w:p w:rsidR="00A435DF" w:rsidRDefault="00D74E73">
            <w:pPr>
              <w:pStyle w:val="TableParagraph"/>
              <w:numPr>
                <w:ilvl w:val="0"/>
                <w:numId w:val="26"/>
              </w:numPr>
              <w:tabs>
                <w:tab w:val="left" w:pos="1325"/>
              </w:tabs>
              <w:ind w:right="97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Критично </w:t>
            </w:r>
            <w:r>
              <w:rPr>
                <w:sz w:val="24"/>
              </w:rPr>
              <w:t xml:space="preserve">относиться к своему </w:t>
            </w:r>
            <w:r>
              <w:rPr>
                <w:spacing w:val="-2"/>
                <w:sz w:val="24"/>
              </w:rPr>
              <w:t>мнению.</w:t>
            </w:r>
          </w:p>
          <w:p w:rsidR="00A435DF" w:rsidRDefault="00D74E73">
            <w:pPr>
              <w:pStyle w:val="TableParagraph"/>
              <w:numPr>
                <w:ilvl w:val="0"/>
                <w:numId w:val="26"/>
              </w:numPr>
              <w:tabs>
                <w:tab w:val="left" w:pos="347"/>
              </w:tabs>
              <w:spacing w:before="1"/>
              <w:ind w:right="460" w:firstLine="0"/>
              <w:rPr>
                <w:sz w:val="24"/>
              </w:rPr>
            </w:pPr>
            <w:r>
              <w:rPr>
                <w:spacing w:val="-4"/>
                <w:sz w:val="24"/>
              </w:rPr>
              <w:t>Понимать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точку </w:t>
            </w:r>
            <w:r>
              <w:rPr>
                <w:sz w:val="24"/>
              </w:rPr>
              <w:t>зрения другого.</w:t>
            </w:r>
          </w:p>
          <w:p w:rsidR="00A435DF" w:rsidRDefault="00D74E73">
            <w:pPr>
              <w:pStyle w:val="TableParagraph"/>
              <w:numPr>
                <w:ilvl w:val="0"/>
                <w:numId w:val="26"/>
              </w:numPr>
              <w:tabs>
                <w:tab w:val="left" w:pos="347"/>
              </w:tabs>
              <w:ind w:right="673" w:firstLine="0"/>
              <w:rPr>
                <w:sz w:val="24"/>
              </w:rPr>
            </w:pPr>
            <w:r>
              <w:rPr>
                <w:spacing w:val="-4"/>
                <w:sz w:val="24"/>
              </w:rPr>
              <w:t>Участвовать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 </w:t>
            </w:r>
            <w:r>
              <w:rPr>
                <w:sz w:val="24"/>
              </w:rPr>
              <w:t>работе группы,</w:t>
            </w:r>
          </w:p>
          <w:p w:rsidR="00A435DF" w:rsidRDefault="00D74E73">
            <w:pPr>
              <w:pStyle w:val="TableParagraph"/>
              <w:ind w:left="108" w:right="230"/>
              <w:rPr>
                <w:sz w:val="24"/>
              </w:rPr>
            </w:pPr>
            <w:r>
              <w:rPr>
                <w:sz w:val="24"/>
              </w:rPr>
              <w:t xml:space="preserve">распределять роли, </w:t>
            </w:r>
            <w:r>
              <w:rPr>
                <w:spacing w:val="-4"/>
                <w:sz w:val="24"/>
              </w:rPr>
              <w:t>договариваться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друг </w:t>
            </w:r>
            <w:r>
              <w:rPr>
                <w:sz w:val="24"/>
              </w:rPr>
              <w:t>с другом.</w:t>
            </w:r>
          </w:p>
        </w:tc>
      </w:tr>
      <w:tr w:rsidR="00A435DF">
        <w:trPr>
          <w:trHeight w:val="277"/>
        </w:trPr>
        <w:tc>
          <w:tcPr>
            <w:tcW w:w="9933" w:type="dxa"/>
            <w:gridSpan w:val="4"/>
          </w:tcPr>
          <w:p w:rsidR="00A435DF" w:rsidRDefault="00D74E73">
            <w:pPr>
              <w:pStyle w:val="TableParagraph"/>
              <w:spacing w:line="258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A435DF">
        <w:trPr>
          <w:trHeight w:val="828"/>
        </w:trPr>
        <w:tc>
          <w:tcPr>
            <w:tcW w:w="2377" w:type="dxa"/>
          </w:tcPr>
          <w:p w:rsidR="00A435DF" w:rsidRDefault="00D74E73">
            <w:pPr>
              <w:pStyle w:val="TableParagraph"/>
              <w:tabs>
                <w:tab w:val="left" w:pos="842"/>
                <w:tab w:val="left" w:pos="2143"/>
              </w:tabs>
              <w:spacing w:line="27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A435DF" w:rsidRDefault="00D74E73">
            <w:pPr>
              <w:pStyle w:val="TableParagraph"/>
              <w:tabs>
                <w:tab w:val="left" w:pos="1372"/>
                <w:tab w:val="left" w:pos="1446"/>
              </w:tabs>
              <w:spacing w:before="5" w:line="264" w:lineRule="exact"/>
              <w:ind w:left="112" w:right="104"/>
              <w:rPr>
                <w:sz w:val="24"/>
              </w:rPr>
            </w:pPr>
            <w:r>
              <w:rPr>
                <w:spacing w:val="-2"/>
                <w:sz w:val="24"/>
              </w:rPr>
              <w:t>принимать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базовые </w:t>
            </w:r>
            <w:r>
              <w:rPr>
                <w:spacing w:val="-2"/>
                <w:sz w:val="24"/>
              </w:rPr>
              <w:t>ценности: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«добро»,</w:t>
            </w:r>
          </w:p>
        </w:tc>
        <w:tc>
          <w:tcPr>
            <w:tcW w:w="2588" w:type="dxa"/>
          </w:tcPr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Самостоятельно формулировать</w:t>
            </w:r>
          </w:p>
          <w:p w:rsidR="00A435DF" w:rsidRDefault="00D74E73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задание: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определять</w:t>
            </w:r>
          </w:p>
        </w:tc>
        <w:tc>
          <w:tcPr>
            <w:tcW w:w="2519" w:type="dxa"/>
          </w:tcPr>
          <w:p w:rsidR="00A435DF" w:rsidRDefault="00D74E7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Определять умения,</w:t>
            </w:r>
          </w:p>
          <w:p w:rsidR="00A435DF" w:rsidRDefault="00D74E73">
            <w:pPr>
              <w:pStyle w:val="TableParagraph"/>
              <w:spacing w:before="5" w:line="264" w:lineRule="exact"/>
              <w:ind w:left="106" w:right="218"/>
              <w:rPr>
                <w:sz w:val="24"/>
              </w:rPr>
            </w:pPr>
            <w:r>
              <w:rPr>
                <w:sz w:val="24"/>
              </w:rPr>
              <w:t xml:space="preserve">которые будут </w:t>
            </w:r>
            <w:r>
              <w:rPr>
                <w:spacing w:val="-2"/>
                <w:sz w:val="24"/>
              </w:rPr>
              <w:t>сформированы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</w:t>
            </w:r>
            <w:proofErr w:type="gramEnd"/>
          </w:p>
        </w:tc>
        <w:tc>
          <w:tcPr>
            <w:tcW w:w="2449" w:type="dxa"/>
          </w:tcPr>
          <w:p w:rsidR="00A435DF" w:rsidRDefault="00D74E73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A435DF" w:rsidRDefault="00D74E73">
            <w:pPr>
              <w:pStyle w:val="TableParagraph"/>
              <w:spacing w:before="5" w:line="264" w:lineRule="exact"/>
              <w:ind w:left="10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диалоге</w:t>
            </w:r>
            <w:proofErr w:type="gramEnd"/>
            <w:r>
              <w:rPr>
                <w:spacing w:val="-2"/>
                <w:sz w:val="24"/>
              </w:rPr>
              <w:t>;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слушать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понимать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других,</w:t>
            </w:r>
          </w:p>
        </w:tc>
      </w:tr>
    </w:tbl>
    <w:p w:rsidR="00A435DF" w:rsidRDefault="00A435DF">
      <w:pPr>
        <w:pStyle w:val="TableParagraph"/>
        <w:spacing w:line="264" w:lineRule="exact"/>
        <w:rPr>
          <w:sz w:val="24"/>
        </w:rPr>
        <w:sectPr w:rsidR="00A435DF">
          <w:type w:val="continuous"/>
          <w:pgSz w:w="11920" w:h="16850"/>
          <w:pgMar w:top="108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2588"/>
        <w:gridCol w:w="2519"/>
        <w:gridCol w:w="2449"/>
      </w:tblGrid>
      <w:tr w:rsidR="00A435DF">
        <w:trPr>
          <w:trHeight w:val="10215"/>
        </w:trPr>
        <w:tc>
          <w:tcPr>
            <w:tcW w:w="2377" w:type="dxa"/>
          </w:tcPr>
          <w:p w:rsidR="00A435DF" w:rsidRDefault="00D74E73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«терпение»,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«родина»,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«природа»,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«семья»,</w:t>
            </w:r>
          </w:p>
          <w:p w:rsidR="00A435DF" w:rsidRDefault="00D74E73">
            <w:pPr>
              <w:pStyle w:val="TableParagraph"/>
              <w:tabs>
                <w:tab w:val="left" w:pos="1041"/>
              </w:tabs>
              <w:ind w:left="112" w:right="105"/>
              <w:rPr>
                <w:sz w:val="24"/>
              </w:rPr>
            </w:pPr>
            <w:r>
              <w:rPr>
                <w:spacing w:val="-2"/>
                <w:sz w:val="24"/>
              </w:rPr>
              <w:t>«мир»,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«настоящий </w:t>
            </w:r>
            <w:r>
              <w:rPr>
                <w:spacing w:val="-2"/>
                <w:sz w:val="24"/>
              </w:rPr>
              <w:t>друг»,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«справедливость»,</w:t>
            </w:r>
          </w:p>
          <w:p w:rsidR="00A435DF" w:rsidRDefault="00D74E73">
            <w:pPr>
              <w:pStyle w:val="TableParagraph"/>
              <w:tabs>
                <w:tab w:val="left" w:pos="1300"/>
                <w:tab w:val="left" w:pos="1526"/>
              </w:tabs>
              <w:ind w:left="112" w:right="106"/>
              <w:rPr>
                <w:sz w:val="24"/>
              </w:rPr>
            </w:pPr>
            <w:r>
              <w:rPr>
                <w:spacing w:val="-2"/>
                <w:sz w:val="24"/>
              </w:rPr>
              <w:t>«желание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понимать друг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друга»,</w:t>
            </w:r>
          </w:p>
          <w:p w:rsidR="00A435DF" w:rsidRDefault="00D74E73">
            <w:pPr>
              <w:pStyle w:val="TableParagraph"/>
              <w:tabs>
                <w:tab w:val="left" w:pos="1384"/>
              </w:tabs>
              <w:ind w:left="112" w:right="114"/>
              <w:rPr>
                <w:sz w:val="24"/>
              </w:rPr>
            </w:pPr>
            <w:r>
              <w:rPr>
                <w:sz w:val="24"/>
              </w:rPr>
              <w:t>«понимать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позицию </w:t>
            </w:r>
            <w:r>
              <w:rPr>
                <w:spacing w:val="-2"/>
                <w:sz w:val="24"/>
              </w:rPr>
              <w:t>другого»,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«народ»,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«национальность»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т.д.</w:t>
            </w:r>
          </w:p>
          <w:p w:rsidR="00A435DF" w:rsidRDefault="00D74E73">
            <w:pPr>
              <w:pStyle w:val="TableParagraph"/>
              <w:numPr>
                <w:ilvl w:val="0"/>
                <w:numId w:val="25"/>
              </w:numPr>
              <w:tabs>
                <w:tab w:val="left" w:pos="339"/>
              </w:tabs>
              <w:ind w:right="85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Уважение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своему </w:t>
            </w:r>
            <w:r>
              <w:rPr>
                <w:sz w:val="24"/>
              </w:rPr>
              <w:t xml:space="preserve">народу, к другим народам, принятие ценностей других </w:t>
            </w:r>
            <w:r>
              <w:rPr>
                <w:spacing w:val="-2"/>
                <w:sz w:val="24"/>
              </w:rPr>
              <w:t>народов.</w:t>
            </w:r>
          </w:p>
          <w:p w:rsidR="00A435DF" w:rsidRDefault="00D74E73">
            <w:pPr>
              <w:pStyle w:val="TableParagraph"/>
              <w:numPr>
                <w:ilvl w:val="0"/>
                <w:numId w:val="25"/>
              </w:numPr>
              <w:tabs>
                <w:tab w:val="left" w:pos="1288"/>
                <w:tab w:val="left" w:pos="1632"/>
              </w:tabs>
              <w:spacing w:before="275"/>
              <w:ind w:right="90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z w:val="24"/>
              </w:rPr>
              <w:t xml:space="preserve">личностного смысла </w:t>
            </w:r>
            <w:r>
              <w:rPr>
                <w:spacing w:val="-2"/>
                <w:sz w:val="24"/>
              </w:rPr>
              <w:t>учения;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выбор </w:t>
            </w:r>
            <w:r>
              <w:rPr>
                <w:spacing w:val="-2"/>
                <w:sz w:val="24"/>
              </w:rPr>
              <w:t>дальнейшего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образовательного </w:t>
            </w:r>
            <w:r>
              <w:rPr>
                <w:spacing w:val="-2"/>
                <w:sz w:val="24"/>
              </w:rPr>
              <w:t>маршрута.</w:t>
            </w:r>
          </w:p>
          <w:p w:rsidR="00A435DF" w:rsidRDefault="00D74E73">
            <w:pPr>
              <w:pStyle w:val="TableParagraph"/>
              <w:numPr>
                <w:ilvl w:val="0"/>
                <w:numId w:val="25"/>
              </w:numPr>
              <w:tabs>
                <w:tab w:val="left" w:pos="1516"/>
              </w:tabs>
              <w:ind w:left="1516" w:hanging="1404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:rsidR="00A435DF" w:rsidRDefault="00D74E73">
            <w:pPr>
              <w:pStyle w:val="TableParagraph"/>
              <w:tabs>
                <w:tab w:val="left" w:pos="1232"/>
                <w:tab w:val="left" w:pos="1686"/>
              </w:tabs>
              <w:ind w:left="112" w:right="86"/>
              <w:rPr>
                <w:sz w:val="24"/>
              </w:rPr>
            </w:pPr>
            <w:r>
              <w:rPr>
                <w:spacing w:val="-2"/>
                <w:sz w:val="24"/>
              </w:rPr>
              <w:t>жизненных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ситуаций </w:t>
            </w:r>
            <w:r>
              <w:rPr>
                <w:sz w:val="24"/>
              </w:rPr>
              <w:t>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поступков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 xml:space="preserve">героев </w:t>
            </w:r>
            <w:r>
              <w:rPr>
                <w:spacing w:val="-2"/>
                <w:sz w:val="24"/>
              </w:rPr>
              <w:t>художественных текстов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точки </w:t>
            </w:r>
            <w:r>
              <w:rPr>
                <w:spacing w:val="-2"/>
                <w:sz w:val="24"/>
              </w:rPr>
              <w:t xml:space="preserve">зрения общечеловеческих </w:t>
            </w:r>
            <w:r>
              <w:rPr>
                <w:sz w:val="24"/>
              </w:rPr>
              <w:t>норм,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нравственных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этических ценностей,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ценностей</w:t>
            </w: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гражданина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2588" w:type="dxa"/>
          </w:tcPr>
          <w:p w:rsidR="00A435DF" w:rsidRDefault="00D74E73">
            <w:pPr>
              <w:pStyle w:val="TableParagraph"/>
              <w:ind w:left="112" w:right="27"/>
              <w:rPr>
                <w:sz w:val="24"/>
              </w:rPr>
            </w:pPr>
            <w:r>
              <w:rPr>
                <w:sz w:val="24"/>
              </w:rPr>
              <w:t xml:space="preserve">его цель, планировать алгоритм его </w:t>
            </w:r>
            <w:r>
              <w:rPr>
                <w:spacing w:val="-2"/>
                <w:sz w:val="24"/>
              </w:rPr>
              <w:t xml:space="preserve">выполнения, </w:t>
            </w:r>
            <w:r>
              <w:rPr>
                <w:spacing w:val="-4"/>
                <w:sz w:val="24"/>
              </w:rPr>
              <w:t>корректировать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работу </w:t>
            </w:r>
            <w:r>
              <w:rPr>
                <w:sz w:val="24"/>
              </w:rPr>
              <w:t xml:space="preserve">по ходу его </w:t>
            </w:r>
            <w:r>
              <w:rPr>
                <w:spacing w:val="-2"/>
                <w:sz w:val="24"/>
              </w:rPr>
              <w:t>выполнения, самостоятельно оценивать.</w:t>
            </w:r>
          </w:p>
          <w:p w:rsidR="00A435DF" w:rsidRDefault="00D74E73">
            <w:pPr>
              <w:pStyle w:val="TableParagraph"/>
              <w:numPr>
                <w:ilvl w:val="0"/>
                <w:numId w:val="24"/>
              </w:numPr>
              <w:tabs>
                <w:tab w:val="left" w:pos="352"/>
              </w:tabs>
              <w:ind w:right="342" w:firstLine="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 выполнении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задания различные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средства: </w:t>
            </w:r>
            <w:r>
              <w:rPr>
                <w:spacing w:val="-2"/>
                <w:sz w:val="24"/>
              </w:rPr>
              <w:t xml:space="preserve">справочную </w:t>
            </w:r>
            <w:r>
              <w:rPr>
                <w:sz w:val="24"/>
              </w:rPr>
              <w:t>литературу,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ИКТ, инструменты и </w:t>
            </w:r>
            <w:r>
              <w:rPr>
                <w:spacing w:val="-2"/>
                <w:sz w:val="24"/>
              </w:rPr>
              <w:t>приборы.</w:t>
            </w:r>
          </w:p>
          <w:p w:rsidR="00A435DF" w:rsidRDefault="00D74E73">
            <w:pPr>
              <w:pStyle w:val="TableParagraph"/>
              <w:numPr>
                <w:ilvl w:val="0"/>
                <w:numId w:val="24"/>
              </w:numPr>
              <w:tabs>
                <w:tab w:val="left" w:pos="352"/>
              </w:tabs>
              <w:ind w:right="204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 самостоятельно критерии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оценивания, </w:t>
            </w:r>
            <w:r>
              <w:rPr>
                <w:sz w:val="24"/>
              </w:rPr>
              <w:t>давать самооценку.</w:t>
            </w:r>
          </w:p>
        </w:tc>
        <w:tc>
          <w:tcPr>
            <w:tcW w:w="2519" w:type="dxa"/>
          </w:tcPr>
          <w:p w:rsidR="00A435DF" w:rsidRDefault="00D74E73">
            <w:pPr>
              <w:pStyle w:val="TableParagraph"/>
              <w:ind w:left="106" w:right="54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основе изучения данного раздела; определять круг своего незнания; </w:t>
            </w:r>
            <w:r>
              <w:rPr>
                <w:spacing w:val="-2"/>
                <w:sz w:val="24"/>
              </w:rPr>
              <w:t>планировать</w:t>
            </w:r>
            <w:r>
              <w:rPr>
                <w:spacing w:val="6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свою</w:t>
            </w:r>
            <w:proofErr w:type="gramEnd"/>
          </w:p>
          <w:p w:rsidR="00A435DF" w:rsidRDefault="00D74E73">
            <w:pPr>
              <w:pStyle w:val="TableParagraph"/>
              <w:ind w:left="106" w:right="140"/>
              <w:rPr>
                <w:sz w:val="24"/>
              </w:rPr>
            </w:pPr>
            <w:r>
              <w:rPr>
                <w:spacing w:val="-2"/>
                <w:sz w:val="24"/>
              </w:rPr>
              <w:t>работу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изучению незнакомого материала.</w:t>
            </w:r>
          </w:p>
          <w:p w:rsidR="00A435DF" w:rsidRDefault="00D74E73">
            <w:pPr>
              <w:pStyle w:val="TableParagraph"/>
              <w:numPr>
                <w:ilvl w:val="0"/>
                <w:numId w:val="23"/>
              </w:numPr>
              <w:tabs>
                <w:tab w:val="left" w:pos="346"/>
              </w:tabs>
              <w:ind w:right="35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Предполагать, </w:t>
            </w:r>
            <w:r>
              <w:rPr>
                <w:sz w:val="24"/>
              </w:rPr>
              <w:t>какая информация нужна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изучения </w:t>
            </w:r>
            <w:r>
              <w:rPr>
                <w:spacing w:val="-2"/>
                <w:sz w:val="24"/>
              </w:rPr>
              <w:t xml:space="preserve">незнакомого </w:t>
            </w:r>
            <w:r>
              <w:rPr>
                <w:spacing w:val="-4"/>
                <w:sz w:val="24"/>
              </w:rPr>
              <w:t>материала;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отбирать </w:t>
            </w:r>
            <w:r>
              <w:rPr>
                <w:spacing w:val="-2"/>
                <w:sz w:val="24"/>
              </w:rPr>
              <w:t>источники информации.</w:t>
            </w:r>
          </w:p>
          <w:p w:rsidR="00A435DF" w:rsidRDefault="00D74E73">
            <w:pPr>
              <w:pStyle w:val="TableParagraph"/>
              <w:numPr>
                <w:ilvl w:val="0"/>
                <w:numId w:val="23"/>
              </w:numPr>
              <w:tabs>
                <w:tab w:val="left" w:pos="346"/>
              </w:tabs>
              <w:ind w:right="58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Сопоставлять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отбирать информацию,</w:t>
            </w:r>
          </w:p>
          <w:p w:rsidR="00A435DF" w:rsidRDefault="00D74E73">
            <w:pPr>
              <w:pStyle w:val="TableParagraph"/>
              <w:ind w:left="106" w:right="843"/>
              <w:rPr>
                <w:sz w:val="24"/>
              </w:rPr>
            </w:pPr>
            <w:proofErr w:type="gramStart"/>
            <w:r>
              <w:rPr>
                <w:sz w:val="24"/>
              </w:rPr>
              <w:t>полученную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различных источников.</w:t>
            </w:r>
          </w:p>
          <w:p w:rsidR="00A435DF" w:rsidRDefault="00D74E73">
            <w:pPr>
              <w:pStyle w:val="TableParagraph"/>
              <w:ind w:left="106" w:right="16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Анализировать, сравнивать, группировать </w:t>
            </w:r>
            <w:r>
              <w:rPr>
                <w:spacing w:val="-4"/>
                <w:sz w:val="24"/>
              </w:rPr>
              <w:t>объекты,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явления, </w:t>
            </w:r>
            <w:r>
              <w:rPr>
                <w:spacing w:val="-2"/>
                <w:sz w:val="24"/>
              </w:rPr>
              <w:t>факты.</w:t>
            </w:r>
          </w:p>
          <w:p w:rsidR="00A435DF" w:rsidRDefault="00D74E73">
            <w:pPr>
              <w:pStyle w:val="TableParagraph"/>
              <w:numPr>
                <w:ilvl w:val="0"/>
                <w:numId w:val="22"/>
              </w:numPr>
              <w:tabs>
                <w:tab w:val="left" w:pos="346"/>
              </w:tabs>
              <w:spacing w:before="1"/>
              <w:ind w:right="507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Самостоятельно </w:t>
            </w:r>
            <w:r>
              <w:rPr>
                <w:sz w:val="24"/>
              </w:rPr>
              <w:t xml:space="preserve">делать выводы, </w:t>
            </w:r>
            <w:r>
              <w:rPr>
                <w:spacing w:val="-2"/>
                <w:sz w:val="24"/>
              </w:rPr>
              <w:t xml:space="preserve">перерабатывать, </w:t>
            </w:r>
            <w:r>
              <w:rPr>
                <w:spacing w:val="-4"/>
                <w:sz w:val="24"/>
              </w:rPr>
              <w:t>преобразовывать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представлять информацию.</w:t>
            </w:r>
          </w:p>
          <w:p w:rsidR="00A435DF" w:rsidRDefault="00D74E73">
            <w:pPr>
              <w:pStyle w:val="TableParagraph"/>
              <w:numPr>
                <w:ilvl w:val="0"/>
                <w:numId w:val="22"/>
              </w:numPr>
              <w:tabs>
                <w:tab w:val="left" w:pos="346"/>
              </w:tabs>
              <w:ind w:right="188" w:firstLine="0"/>
              <w:rPr>
                <w:sz w:val="24"/>
              </w:rPr>
            </w:pPr>
            <w:r>
              <w:rPr>
                <w:spacing w:val="-2"/>
                <w:sz w:val="24"/>
              </w:rPr>
              <w:t>Составлять сложный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текста.</w:t>
            </w:r>
          </w:p>
          <w:p w:rsidR="00A435DF" w:rsidRDefault="00D74E73">
            <w:pPr>
              <w:pStyle w:val="TableParagraph"/>
              <w:numPr>
                <w:ilvl w:val="0"/>
                <w:numId w:val="22"/>
              </w:numPr>
              <w:tabs>
                <w:tab w:val="left" w:pos="346"/>
              </w:tabs>
              <w:ind w:left="346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передавать</w:t>
            </w:r>
          </w:p>
          <w:p w:rsidR="00A435DF" w:rsidRDefault="00D74E73">
            <w:pPr>
              <w:pStyle w:val="TableParagraph"/>
              <w:spacing w:before="7"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содержание </w:t>
            </w:r>
            <w:proofErr w:type="gramStart"/>
            <w:r>
              <w:rPr>
                <w:spacing w:val="-4"/>
                <w:sz w:val="24"/>
              </w:rPr>
              <w:t>прочитанного</w:t>
            </w:r>
            <w:proofErr w:type="gram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2449" w:type="dxa"/>
          </w:tcPr>
          <w:p w:rsidR="00A435DF" w:rsidRDefault="00D74E7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высказывать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свою </w:t>
            </w:r>
            <w:r>
              <w:rPr>
                <w:sz w:val="24"/>
              </w:rPr>
              <w:t xml:space="preserve">точку зрения на </w:t>
            </w:r>
            <w:r>
              <w:rPr>
                <w:spacing w:val="-2"/>
                <w:sz w:val="24"/>
              </w:rPr>
              <w:t>события.</w:t>
            </w:r>
          </w:p>
          <w:p w:rsidR="00A435DF" w:rsidRDefault="00D74E73">
            <w:pPr>
              <w:pStyle w:val="TableParagraph"/>
              <w:numPr>
                <w:ilvl w:val="0"/>
                <w:numId w:val="21"/>
              </w:numPr>
              <w:tabs>
                <w:tab w:val="left" w:pos="287"/>
                <w:tab w:val="left" w:pos="2206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Оформлять свои мысли с учетом </w:t>
            </w:r>
            <w:proofErr w:type="gramStart"/>
            <w:r>
              <w:rPr>
                <w:spacing w:val="-2"/>
                <w:sz w:val="24"/>
              </w:rPr>
              <w:t>учебных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A435DF" w:rsidRDefault="00D74E73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жизненных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ситуаций.</w:t>
            </w:r>
          </w:p>
          <w:p w:rsidR="00A435DF" w:rsidRDefault="00D74E73">
            <w:pPr>
              <w:pStyle w:val="TableParagraph"/>
              <w:numPr>
                <w:ilvl w:val="0"/>
                <w:numId w:val="21"/>
              </w:numPr>
              <w:tabs>
                <w:tab w:val="left" w:pos="284"/>
                <w:tab w:val="left" w:pos="1366"/>
                <w:tab w:val="left" w:pos="1630"/>
                <w:tab w:val="left" w:pos="2206"/>
              </w:tabs>
              <w:spacing w:before="268"/>
              <w:ind w:right="102" w:firstLine="0"/>
              <w:rPr>
                <w:sz w:val="24"/>
              </w:rPr>
            </w:pPr>
            <w:r>
              <w:rPr>
                <w:spacing w:val="-2"/>
                <w:sz w:val="24"/>
              </w:rPr>
              <w:t>Читать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тексты </w:t>
            </w:r>
            <w:r>
              <w:rPr>
                <w:spacing w:val="-2"/>
                <w:sz w:val="24"/>
              </w:rPr>
              <w:t>учебников,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других художественных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научно-популярных книг,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понимать </w:t>
            </w:r>
            <w:proofErr w:type="gramStart"/>
            <w:r>
              <w:rPr>
                <w:spacing w:val="-2"/>
                <w:sz w:val="24"/>
              </w:rPr>
              <w:t>прочитанное</w:t>
            </w:r>
            <w:proofErr w:type="gramEnd"/>
            <w:r>
              <w:rPr>
                <w:spacing w:val="-2"/>
                <w:sz w:val="24"/>
              </w:rPr>
              <w:t>.</w:t>
            </w:r>
          </w:p>
          <w:p w:rsidR="00A435DF" w:rsidRDefault="00D74E73">
            <w:pPr>
              <w:pStyle w:val="TableParagraph"/>
              <w:numPr>
                <w:ilvl w:val="0"/>
                <w:numId w:val="21"/>
              </w:numPr>
              <w:tabs>
                <w:tab w:val="left" w:pos="347"/>
              </w:tabs>
              <w:spacing w:before="3"/>
              <w:ind w:left="347" w:hanging="239"/>
              <w:rPr>
                <w:sz w:val="24"/>
              </w:rPr>
            </w:pPr>
            <w:r>
              <w:rPr>
                <w:spacing w:val="-2"/>
                <w:sz w:val="24"/>
              </w:rPr>
              <w:t>Выполняя</w:t>
            </w:r>
          </w:p>
          <w:p w:rsidR="00A435DF" w:rsidRDefault="00D74E73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различные роли в </w:t>
            </w:r>
            <w:r>
              <w:rPr>
                <w:spacing w:val="-4"/>
                <w:sz w:val="24"/>
              </w:rPr>
              <w:t>группе,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сотрудничать </w:t>
            </w:r>
            <w:r>
              <w:rPr>
                <w:sz w:val="24"/>
              </w:rPr>
              <w:t xml:space="preserve">при решении </w:t>
            </w:r>
            <w:r>
              <w:rPr>
                <w:spacing w:val="-2"/>
                <w:sz w:val="24"/>
              </w:rPr>
              <w:t>проблемы.</w:t>
            </w:r>
          </w:p>
          <w:p w:rsidR="00A435DF" w:rsidRDefault="00D74E73">
            <w:pPr>
              <w:pStyle w:val="TableParagraph"/>
              <w:numPr>
                <w:ilvl w:val="0"/>
                <w:numId w:val="21"/>
              </w:numPr>
              <w:tabs>
                <w:tab w:val="left" w:pos="347"/>
              </w:tabs>
              <w:spacing w:before="7"/>
              <w:ind w:right="386" w:firstLine="0"/>
              <w:rPr>
                <w:sz w:val="24"/>
              </w:rPr>
            </w:pPr>
            <w:r>
              <w:rPr>
                <w:sz w:val="24"/>
              </w:rPr>
              <w:t xml:space="preserve">Отстаивать и </w:t>
            </w:r>
            <w:r>
              <w:rPr>
                <w:spacing w:val="-2"/>
                <w:sz w:val="24"/>
              </w:rPr>
              <w:t>аргументировать свою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зрения.</w:t>
            </w:r>
          </w:p>
          <w:p w:rsidR="00A435DF" w:rsidRDefault="00D74E73">
            <w:pPr>
              <w:pStyle w:val="TableParagraph"/>
              <w:numPr>
                <w:ilvl w:val="0"/>
                <w:numId w:val="21"/>
              </w:numPr>
              <w:tabs>
                <w:tab w:val="left" w:pos="1325"/>
                <w:tab w:val="left" w:pos="1798"/>
              </w:tabs>
              <w:ind w:right="97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Критично </w:t>
            </w:r>
            <w:r>
              <w:rPr>
                <w:sz w:val="24"/>
              </w:rPr>
              <w:t xml:space="preserve">относиться к своему мнению и уметь договариваться с </w:t>
            </w:r>
            <w:r>
              <w:rPr>
                <w:spacing w:val="-2"/>
                <w:sz w:val="24"/>
              </w:rPr>
              <w:t>людьми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иных </w:t>
            </w:r>
            <w:r>
              <w:rPr>
                <w:spacing w:val="-2"/>
                <w:sz w:val="24"/>
              </w:rPr>
              <w:t>позиций.</w:t>
            </w:r>
          </w:p>
          <w:p w:rsidR="00A435DF" w:rsidRDefault="00D74E73">
            <w:pPr>
              <w:pStyle w:val="TableParagraph"/>
              <w:numPr>
                <w:ilvl w:val="0"/>
                <w:numId w:val="21"/>
              </w:numPr>
              <w:tabs>
                <w:tab w:val="left" w:pos="347"/>
              </w:tabs>
              <w:spacing w:before="1" w:line="242" w:lineRule="auto"/>
              <w:ind w:right="460" w:firstLine="0"/>
              <w:rPr>
                <w:sz w:val="24"/>
              </w:rPr>
            </w:pPr>
            <w:r>
              <w:rPr>
                <w:spacing w:val="-4"/>
                <w:sz w:val="24"/>
              </w:rPr>
              <w:t>Понимать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точку </w:t>
            </w:r>
            <w:r>
              <w:rPr>
                <w:sz w:val="24"/>
              </w:rPr>
              <w:t>зрения другого.</w:t>
            </w:r>
          </w:p>
          <w:p w:rsidR="00A435DF" w:rsidRDefault="00D74E73">
            <w:pPr>
              <w:pStyle w:val="TableParagraph"/>
              <w:numPr>
                <w:ilvl w:val="0"/>
                <w:numId w:val="21"/>
              </w:numPr>
              <w:tabs>
                <w:tab w:val="left" w:pos="347"/>
              </w:tabs>
              <w:ind w:right="673" w:firstLine="0"/>
              <w:rPr>
                <w:sz w:val="24"/>
              </w:rPr>
            </w:pPr>
            <w:r>
              <w:rPr>
                <w:spacing w:val="-4"/>
                <w:sz w:val="24"/>
              </w:rPr>
              <w:t>Участвовать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 </w:t>
            </w:r>
            <w:r>
              <w:rPr>
                <w:sz w:val="24"/>
              </w:rPr>
              <w:t>работе группы,</w:t>
            </w:r>
          </w:p>
          <w:p w:rsidR="00A435DF" w:rsidRDefault="00D74E7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распределять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роли, предвидеть</w:t>
            </w:r>
          </w:p>
          <w:p w:rsidR="00A435DF" w:rsidRDefault="00D74E7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последствия.</w:t>
            </w:r>
          </w:p>
        </w:tc>
      </w:tr>
    </w:tbl>
    <w:p w:rsidR="00A435DF" w:rsidRDefault="00A435DF">
      <w:pPr>
        <w:pStyle w:val="a3"/>
        <w:spacing w:before="33"/>
        <w:ind w:left="0"/>
        <w:jc w:val="left"/>
        <w:rPr>
          <w:b/>
        </w:rPr>
      </w:pPr>
    </w:p>
    <w:p w:rsidR="00A435DF" w:rsidRDefault="00D74E73">
      <w:pPr>
        <w:spacing w:line="237" w:lineRule="auto"/>
        <w:ind w:left="863" w:right="876" w:hanging="3"/>
        <w:jc w:val="center"/>
        <w:rPr>
          <w:sz w:val="28"/>
        </w:rPr>
      </w:pPr>
      <w:r>
        <w:rPr>
          <w:b/>
          <w:sz w:val="28"/>
        </w:rPr>
        <w:t>Типовые задачи формирования личностных, регулятивных, познавательных,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коммуникативных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универсальных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учебных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 xml:space="preserve">действий </w:t>
      </w:r>
      <w:r>
        <w:rPr>
          <w:sz w:val="28"/>
        </w:rPr>
        <w:t xml:space="preserve">(составлены на основе методических рекомендаций </w:t>
      </w:r>
      <w:proofErr w:type="spellStart"/>
      <w:r>
        <w:rPr>
          <w:sz w:val="28"/>
        </w:rPr>
        <w:t>Асмолова</w:t>
      </w:r>
      <w:proofErr w:type="spellEnd"/>
      <w:r>
        <w:rPr>
          <w:sz w:val="28"/>
        </w:rPr>
        <w:t xml:space="preserve"> А.Г.).</w:t>
      </w:r>
    </w:p>
    <w:p w:rsidR="00A435DF" w:rsidRDefault="00D74E73">
      <w:pPr>
        <w:pStyle w:val="a3"/>
        <w:spacing w:before="232"/>
        <w:ind w:right="708" w:firstLine="566"/>
      </w:pPr>
      <w:r>
        <w:t xml:space="preserve">Выбор универсальных учебных действий при разработке типовых задач для оценки </w:t>
      </w:r>
      <w:proofErr w:type="spellStart"/>
      <w:r>
        <w:t>сформированности</w:t>
      </w:r>
      <w:proofErr w:type="spellEnd"/>
      <w:r>
        <w:t xml:space="preserve"> универсальных учебных действий основывается на следующих критериях:</w:t>
      </w:r>
    </w:p>
    <w:p w:rsidR="00A435DF" w:rsidRDefault="00D74E73">
      <w:pPr>
        <w:pStyle w:val="a5"/>
        <w:numPr>
          <w:ilvl w:val="0"/>
          <w:numId w:val="20"/>
        </w:numPr>
        <w:tabs>
          <w:tab w:val="left" w:pos="1152"/>
        </w:tabs>
        <w:ind w:right="704" w:firstLine="316"/>
        <w:rPr>
          <w:sz w:val="28"/>
        </w:rPr>
      </w:pPr>
      <w:r>
        <w:rPr>
          <w:i/>
          <w:sz w:val="28"/>
        </w:rPr>
        <w:t>показательность</w:t>
      </w:r>
      <w:r>
        <w:rPr>
          <w:i/>
          <w:spacing w:val="-7"/>
          <w:sz w:val="28"/>
        </w:rPr>
        <w:t xml:space="preserve"> </w:t>
      </w:r>
      <w:r>
        <w:rPr>
          <w:sz w:val="28"/>
        </w:rPr>
        <w:t>конкретного</w:t>
      </w:r>
      <w:r>
        <w:rPr>
          <w:spacing w:val="-6"/>
          <w:sz w:val="28"/>
        </w:rPr>
        <w:t xml:space="preserve"> </w:t>
      </w:r>
      <w:r>
        <w:rPr>
          <w:sz w:val="28"/>
        </w:rPr>
        <w:t>вида</w:t>
      </w:r>
      <w:r>
        <w:rPr>
          <w:spacing w:val="-10"/>
          <w:sz w:val="28"/>
        </w:rPr>
        <w:t xml:space="preserve"> </w:t>
      </w:r>
      <w:r>
        <w:rPr>
          <w:sz w:val="28"/>
        </w:rPr>
        <w:t>универсальных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10"/>
          <w:sz w:val="28"/>
        </w:rPr>
        <w:t xml:space="preserve"> </w:t>
      </w:r>
      <w:r>
        <w:rPr>
          <w:sz w:val="28"/>
        </w:rPr>
        <w:t>для общей характеристики уровня развития класса личностных, регулятивных, познавательных, коммуникативных универсальных учебных действий;</w:t>
      </w:r>
    </w:p>
    <w:p w:rsidR="00A435DF" w:rsidRDefault="00D74E73">
      <w:pPr>
        <w:pStyle w:val="a5"/>
        <w:numPr>
          <w:ilvl w:val="0"/>
          <w:numId w:val="20"/>
        </w:numPr>
        <w:tabs>
          <w:tab w:val="left" w:pos="1236"/>
        </w:tabs>
        <w:spacing w:before="3"/>
        <w:ind w:right="708" w:firstLine="316"/>
        <w:rPr>
          <w:sz w:val="28"/>
        </w:rPr>
      </w:pPr>
      <w:proofErr w:type="gramStart"/>
      <w:r>
        <w:rPr>
          <w:i/>
          <w:sz w:val="28"/>
        </w:rPr>
        <w:t xml:space="preserve">учет системного характера </w:t>
      </w:r>
      <w:r>
        <w:rPr>
          <w:sz w:val="28"/>
        </w:rPr>
        <w:t>видов универсальных учебных действий (одно</w:t>
      </w:r>
      <w:r>
        <w:rPr>
          <w:spacing w:val="40"/>
          <w:sz w:val="28"/>
        </w:rPr>
        <w:t xml:space="preserve">  </w:t>
      </w:r>
      <w:r>
        <w:rPr>
          <w:sz w:val="28"/>
        </w:rPr>
        <w:t>универсальное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учебное</w:t>
      </w:r>
      <w:r>
        <w:rPr>
          <w:spacing w:val="40"/>
          <w:sz w:val="28"/>
        </w:rPr>
        <w:t xml:space="preserve">  </w:t>
      </w:r>
      <w:r>
        <w:rPr>
          <w:sz w:val="28"/>
        </w:rPr>
        <w:t>действие</w:t>
      </w:r>
      <w:r>
        <w:rPr>
          <w:spacing w:val="40"/>
          <w:sz w:val="28"/>
        </w:rPr>
        <w:t xml:space="preserve">  </w:t>
      </w:r>
      <w:r>
        <w:rPr>
          <w:sz w:val="28"/>
        </w:rPr>
        <w:t>может</w:t>
      </w:r>
      <w:r>
        <w:rPr>
          <w:spacing w:val="40"/>
          <w:sz w:val="28"/>
        </w:rPr>
        <w:t xml:space="preserve">  </w:t>
      </w:r>
      <w:r>
        <w:rPr>
          <w:sz w:val="28"/>
        </w:rPr>
        <w:t>быть</w:t>
      </w:r>
      <w:r>
        <w:rPr>
          <w:spacing w:val="40"/>
          <w:sz w:val="28"/>
        </w:rPr>
        <w:t xml:space="preserve">  </w:t>
      </w:r>
      <w:r>
        <w:rPr>
          <w:sz w:val="28"/>
        </w:rPr>
        <w:t>рассмотрено</w:t>
      </w:r>
      <w:r>
        <w:rPr>
          <w:spacing w:val="40"/>
          <w:sz w:val="28"/>
        </w:rPr>
        <w:t xml:space="preserve">  </w:t>
      </w:r>
      <w:r>
        <w:rPr>
          <w:sz w:val="28"/>
        </w:rPr>
        <w:t>как</w:t>
      </w:r>
      <w:proofErr w:type="gramEnd"/>
    </w:p>
    <w:p w:rsidR="00A435DF" w:rsidRDefault="00A435DF">
      <w:pPr>
        <w:pStyle w:val="a5"/>
        <w:rPr>
          <w:sz w:val="28"/>
        </w:rPr>
        <w:sectPr w:rsidR="00A435DF">
          <w:type w:val="continuous"/>
          <w:pgSz w:w="11920" w:h="16850"/>
          <w:pgMar w:top="108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/>
        <w:ind w:left="676" w:right="700"/>
      </w:pPr>
      <w:proofErr w:type="gramStart"/>
      <w:r>
        <w:lastRenderedPageBreak/>
        <w:t>принадлежащее</w:t>
      </w:r>
      <w:proofErr w:type="gramEnd"/>
      <w:r>
        <w:t xml:space="preserve"> к различным классам. Рефлексивная самооценка может рассматриваться и как личностное, и как регулятивное действие. </w:t>
      </w:r>
      <w:proofErr w:type="gramStart"/>
      <w:r>
        <w:t>Речевое отображение действия может быть проинтерпретировано и как коммуникативное, и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регулятивное, и</w:t>
      </w:r>
      <w:r>
        <w:rPr>
          <w:spacing w:val="-4"/>
        </w:rPr>
        <w:t xml:space="preserve"> </w:t>
      </w:r>
      <w:r>
        <w:t>как знаково-символическое</w:t>
      </w:r>
      <w:r>
        <w:rPr>
          <w:spacing w:val="-5"/>
        </w:rPr>
        <w:t xml:space="preserve"> </w:t>
      </w:r>
      <w:r>
        <w:t>действие и пр.).</w:t>
      </w:r>
      <w:proofErr w:type="gramEnd"/>
      <w:r>
        <w:t xml:space="preserve"> Системный характер универсальных учебных действий позволяет использовать одну задачу для оценки </w:t>
      </w:r>
      <w:proofErr w:type="spellStart"/>
      <w:r>
        <w:t>сформированности</w:t>
      </w:r>
      <w:proofErr w:type="spellEnd"/>
      <w:r>
        <w:t xml:space="preserve"> нескольких видов универсальных учебных действий;</w:t>
      </w:r>
    </w:p>
    <w:p w:rsidR="00A435DF" w:rsidRDefault="00D74E73">
      <w:pPr>
        <w:pStyle w:val="a5"/>
        <w:numPr>
          <w:ilvl w:val="0"/>
          <w:numId w:val="20"/>
        </w:numPr>
        <w:tabs>
          <w:tab w:val="left" w:pos="1236"/>
        </w:tabs>
        <w:spacing w:before="3"/>
        <w:ind w:right="707" w:firstLine="316"/>
        <w:rPr>
          <w:sz w:val="28"/>
        </w:rPr>
      </w:pPr>
      <w:r>
        <w:rPr>
          <w:sz w:val="28"/>
        </w:rPr>
        <w:t xml:space="preserve">учет </w:t>
      </w:r>
      <w:r>
        <w:rPr>
          <w:i/>
          <w:sz w:val="28"/>
        </w:rPr>
        <w:t xml:space="preserve">возрастной специфики </w:t>
      </w:r>
      <w:r>
        <w:rPr>
          <w:sz w:val="28"/>
        </w:rPr>
        <w:t xml:space="preserve">видов универсальных учебных действий. Показательность видов универсальных учебных действий и их значение для развития ребенка меняется при переходе от </w:t>
      </w:r>
      <w:proofErr w:type="spellStart"/>
      <w:r>
        <w:rPr>
          <w:sz w:val="28"/>
        </w:rPr>
        <w:t>предшкольного</w:t>
      </w:r>
      <w:proofErr w:type="spellEnd"/>
      <w:r>
        <w:rPr>
          <w:sz w:val="28"/>
        </w:rPr>
        <w:t xml:space="preserve"> к школьному образованию, поэтому выбор модельных видов универсальных учебных действий при получении </w:t>
      </w:r>
      <w:proofErr w:type="spellStart"/>
      <w:r>
        <w:rPr>
          <w:sz w:val="28"/>
        </w:rPr>
        <w:t>предшкольного</w:t>
      </w:r>
      <w:proofErr w:type="spellEnd"/>
      <w:r>
        <w:rPr>
          <w:sz w:val="28"/>
        </w:rPr>
        <w:t xml:space="preserve"> и школьного образования может </w:t>
      </w:r>
      <w:r>
        <w:rPr>
          <w:spacing w:val="-2"/>
          <w:sz w:val="28"/>
        </w:rPr>
        <w:t>меняться;</w:t>
      </w:r>
    </w:p>
    <w:p w:rsidR="00A435DF" w:rsidRDefault="00D74E73">
      <w:pPr>
        <w:pStyle w:val="a5"/>
        <w:numPr>
          <w:ilvl w:val="0"/>
          <w:numId w:val="20"/>
        </w:numPr>
        <w:tabs>
          <w:tab w:val="left" w:pos="1344"/>
        </w:tabs>
        <w:spacing w:before="3"/>
        <w:ind w:right="710" w:firstLine="316"/>
        <w:rPr>
          <w:sz w:val="28"/>
        </w:rPr>
      </w:pPr>
      <w:r>
        <w:rPr>
          <w:i/>
          <w:sz w:val="28"/>
        </w:rPr>
        <w:t xml:space="preserve">возможности </w:t>
      </w:r>
      <w:proofErr w:type="spellStart"/>
      <w:r>
        <w:rPr>
          <w:i/>
          <w:sz w:val="28"/>
        </w:rPr>
        <w:t>объективирования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 xml:space="preserve">свойств универсальных учебных действий при решении типовой задачи, их качественной и количественной </w:t>
      </w:r>
      <w:r>
        <w:rPr>
          <w:spacing w:val="-2"/>
          <w:sz w:val="28"/>
        </w:rPr>
        <w:t>оценки.</w:t>
      </w:r>
    </w:p>
    <w:p w:rsidR="00A435DF" w:rsidRDefault="00D74E73">
      <w:pPr>
        <w:pStyle w:val="a3"/>
        <w:ind w:right="710" w:firstLine="566"/>
      </w:pPr>
      <w:r>
        <w:t>Опираясь на перечисленные выше критерии, мы выделили следующие виды универсальных учебных действий:</w:t>
      </w:r>
    </w:p>
    <w:p w:rsidR="00A435DF" w:rsidRDefault="00D74E73">
      <w:pPr>
        <w:pStyle w:val="a5"/>
        <w:numPr>
          <w:ilvl w:val="1"/>
          <w:numId w:val="20"/>
        </w:numPr>
        <w:tabs>
          <w:tab w:val="left" w:pos="2124"/>
        </w:tabs>
        <w:ind w:left="1069" w:right="694" w:firstLine="360"/>
        <w:rPr>
          <w:sz w:val="28"/>
        </w:rPr>
      </w:pPr>
      <w:r>
        <w:rPr>
          <w:sz w:val="28"/>
        </w:rPr>
        <w:t xml:space="preserve">личностные действия самоопределения, имеющие в качестве продукта рефлексивную самооценку; действие </w:t>
      </w:r>
      <w:proofErr w:type="spellStart"/>
      <w:r>
        <w:rPr>
          <w:sz w:val="28"/>
        </w:rPr>
        <w:t>смыслообразования</w:t>
      </w:r>
      <w:proofErr w:type="spellEnd"/>
      <w:r>
        <w:rPr>
          <w:sz w:val="28"/>
        </w:rPr>
        <w:t>, определяющее мотивацию учебной деятельности, действие нравственно-этического оценивания;</w:t>
      </w:r>
    </w:p>
    <w:p w:rsidR="00A435DF" w:rsidRDefault="00D74E73">
      <w:pPr>
        <w:pStyle w:val="a5"/>
        <w:numPr>
          <w:ilvl w:val="1"/>
          <w:numId w:val="20"/>
        </w:numPr>
        <w:tabs>
          <w:tab w:val="left" w:pos="2124"/>
        </w:tabs>
        <w:ind w:left="1069" w:right="707" w:firstLine="360"/>
        <w:rPr>
          <w:sz w:val="28"/>
        </w:rPr>
      </w:pPr>
      <w:r>
        <w:rPr>
          <w:sz w:val="28"/>
        </w:rPr>
        <w:t>регулятивные действия – действие контроля и оценки во внутреннем плане;</w:t>
      </w:r>
    </w:p>
    <w:p w:rsidR="00A435DF" w:rsidRDefault="00D74E73">
      <w:pPr>
        <w:pStyle w:val="a5"/>
        <w:numPr>
          <w:ilvl w:val="1"/>
          <w:numId w:val="20"/>
        </w:numPr>
        <w:tabs>
          <w:tab w:val="left" w:pos="2124"/>
        </w:tabs>
        <w:ind w:left="1069" w:right="699" w:firstLine="360"/>
        <w:rPr>
          <w:sz w:val="28"/>
        </w:rPr>
      </w:pPr>
      <w:r>
        <w:rPr>
          <w:sz w:val="28"/>
        </w:rPr>
        <w:t>познавательные</w:t>
      </w:r>
      <w:r>
        <w:rPr>
          <w:spacing w:val="-18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17"/>
          <w:sz w:val="28"/>
        </w:rPr>
        <w:t xml:space="preserve"> </w:t>
      </w:r>
      <w:r>
        <w:rPr>
          <w:sz w:val="28"/>
        </w:rPr>
        <w:t>–</w:t>
      </w:r>
      <w:r>
        <w:rPr>
          <w:spacing w:val="-18"/>
          <w:sz w:val="28"/>
        </w:rPr>
        <w:t xml:space="preserve"> </w:t>
      </w:r>
      <w:r>
        <w:rPr>
          <w:sz w:val="28"/>
        </w:rPr>
        <w:t>действие</w:t>
      </w:r>
      <w:r>
        <w:rPr>
          <w:spacing w:val="-17"/>
          <w:sz w:val="28"/>
        </w:rPr>
        <w:t xml:space="preserve"> </w:t>
      </w:r>
      <w:r>
        <w:rPr>
          <w:sz w:val="28"/>
        </w:rPr>
        <w:t>моделирования,</w:t>
      </w:r>
      <w:r>
        <w:rPr>
          <w:spacing w:val="-18"/>
          <w:sz w:val="28"/>
        </w:rPr>
        <w:t xml:space="preserve"> </w:t>
      </w:r>
      <w:r>
        <w:rPr>
          <w:sz w:val="28"/>
        </w:rPr>
        <w:t>общий</w:t>
      </w:r>
      <w:r>
        <w:rPr>
          <w:spacing w:val="-17"/>
          <w:sz w:val="28"/>
        </w:rPr>
        <w:t xml:space="preserve"> </w:t>
      </w:r>
      <w:r>
        <w:rPr>
          <w:sz w:val="28"/>
        </w:rPr>
        <w:t>прием решения задач;</w:t>
      </w:r>
    </w:p>
    <w:p w:rsidR="00A435DF" w:rsidRDefault="00D74E73">
      <w:pPr>
        <w:pStyle w:val="a5"/>
        <w:numPr>
          <w:ilvl w:val="1"/>
          <w:numId w:val="20"/>
        </w:numPr>
        <w:tabs>
          <w:tab w:val="left" w:pos="2124"/>
        </w:tabs>
        <w:ind w:left="1069" w:right="703" w:firstLine="360"/>
        <w:rPr>
          <w:sz w:val="28"/>
        </w:rPr>
      </w:pPr>
      <w:r>
        <w:rPr>
          <w:sz w:val="28"/>
        </w:rPr>
        <w:t>коммуникативные действия – действия общения, кооперации, отображения в речи предметного содержания и условий деятельности.</w:t>
      </w:r>
    </w:p>
    <w:p w:rsidR="00A435DF" w:rsidRDefault="00D74E73">
      <w:pPr>
        <w:ind w:left="710" w:right="700" w:firstLine="359"/>
        <w:jc w:val="both"/>
        <w:rPr>
          <w:sz w:val="28"/>
        </w:rPr>
      </w:pPr>
      <w:r>
        <w:rPr>
          <w:sz w:val="28"/>
        </w:rPr>
        <w:t>Для</w:t>
      </w:r>
      <w:r>
        <w:rPr>
          <w:spacing w:val="-18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17"/>
          <w:sz w:val="28"/>
        </w:rPr>
        <w:t xml:space="preserve"> </w:t>
      </w:r>
      <w:r>
        <w:rPr>
          <w:b/>
          <w:i/>
          <w:sz w:val="28"/>
        </w:rPr>
        <w:t>личностных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z w:val="28"/>
        </w:rPr>
        <w:t>универсальных</w:t>
      </w:r>
      <w:r>
        <w:rPr>
          <w:b/>
          <w:i/>
          <w:spacing w:val="-16"/>
          <w:sz w:val="28"/>
        </w:rPr>
        <w:t xml:space="preserve"> </w:t>
      </w:r>
      <w:r>
        <w:rPr>
          <w:b/>
          <w:i/>
          <w:sz w:val="28"/>
        </w:rPr>
        <w:t>учебных</w:t>
      </w:r>
      <w:r>
        <w:rPr>
          <w:b/>
          <w:i/>
          <w:spacing w:val="-17"/>
          <w:sz w:val="28"/>
        </w:rPr>
        <w:t xml:space="preserve"> </w:t>
      </w:r>
      <w:r>
        <w:rPr>
          <w:b/>
          <w:i/>
          <w:sz w:val="28"/>
        </w:rPr>
        <w:t>действий</w:t>
      </w:r>
      <w:r>
        <w:rPr>
          <w:b/>
          <w:i/>
          <w:spacing w:val="-17"/>
          <w:sz w:val="28"/>
        </w:rPr>
        <w:t xml:space="preserve"> </w:t>
      </w:r>
      <w:r>
        <w:rPr>
          <w:sz w:val="28"/>
        </w:rPr>
        <w:t>можно предложить следующие виды заданий:</w:t>
      </w:r>
    </w:p>
    <w:p w:rsidR="00A435DF" w:rsidRDefault="00D74E73">
      <w:pPr>
        <w:pStyle w:val="a3"/>
        <w:spacing w:line="322" w:lineRule="exact"/>
        <w:jc w:val="left"/>
      </w:pP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проектах;</w:t>
      </w:r>
    </w:p>
    <w:p w:rsidR="00A435DF" w:rsidRDefault="00D74E73">
      <w:pPr>
        <w:pStyle w:val="a3"/>
        <w:ind w:right="7017"/>
        <w:jc w:val="left"/>
      </w:pPr>
      <w:r>
        <w:t>подведение</w:t>
      </w:r>
      <w:r>
        <w:rPr>
          <w:spacing w:val="-19"/>
        </w:rPr>
        <w:t xml:space="preserve"> </w:t>
      </w:r>
      <w:r>
        <w:t>итогов</w:t>
      </w:r>
      <w:r>
        <w:rPr>
          <w:spacing w:val="-18"/>
        </w:rPr>
        <w:t xml:space="preserve"> </w:t>
      </w:r>
      <w:r>
        <w:t>урока; творческие задания;</w:t>
      </w:r>
    </w:p>
    <w:p w:rsidR="00A435DF" w:rsidRDefault="00D74E73">
      <w:pPr>
        <w:pStyle w:val="a3"/>
        <w:spacing w:line="317" w:lineRule="exact"/>
        <w:jc w:val="left"/>
      </w:pPr>
      <w:r>
        <w:t>зрительное,</w:t>
      </w:r>
      <w:r>
        <w:rPr>
          <w:spacing w:val="-19"/>
        </w:rPr>
        <w:t xml:space="preserve"> </w:t>
      </w:r>
      <w:r>
        <w:t>моторное,</w:t>
      </w:r>
      <w:r>
        <w:rPr>
          <w:spacing w:val="-13"/>
        </w:rPr>
        <w:t xml:space="preserve"> </w:t>
      </w:r>
      <w:r>
        <w:t>вербальное</w:t>
      </w:r>
      <w:r>
        <w:rPr>
          <w:spacing w:val="-12"/>
        </w:rPr>
        <w:t xml:space="preserve"> </w:t>
      </w:r>
      <w:r>
        <w:t>восприятие</w:t>
      </w:r>
      <w:r>
        <w:rPr>
          <w:spacing w:val="-11"/>
        </w:rPr>
        <w:t xml:space="preserve"> </w:t>
      </w:r>
      <w:r>
        <w:rPr>
          <w:spacing w:val="-2"/>
        </w:rPr>
        <w:t>музыки;</w:t>
      </w:r>
    </w:p>
    <w:p w:rsidR="00A435DF" w:rsidRDefault="00D74E73">
      <w:pPr>
        <w:pStyle w:val="a3"/>
        <w:spacing w:before="1"/>
        <w:ind w:right="1217"/>
        <w:jc w:val="left"/>
      </w:pPr>
      <w:r>
        <w:t>мысленное</w:t>
      </w:r>
      <w:r>
        <w:rPr>
          <w:spacing w:val="-18"/>
        </w:rPr>
        <w:t xml:space="preserve"> </w:t>
      </w:r>
      <w:r>
        <w:t>воспроизведение</w:t>
      </w:r>
      <w:r>
        <w:rPr>
          <w:spacing w:val="-17"/>
        </w:rPr>
        <w:t xml:space="preserve"> </w:t>
      </w:r>
      <w:r>
        <w:t>картины,</w:t>
      </w:r>
      <w:r>
        <w:rPr>
          <w:spacing w:val="-18"/>
        </w:rPr>
        <w:t xml:space="preserve"> </w:t>
      </w:r>
      <w:r>
        <w:t>ситуации,</w:t>
      </w:r>
      <w:r>
        <w:rPr>
          <w:spacing w:val="-17"/>
        </w:rPr>
        <w:t xml:space="preserve"> </w:t>
      </w:r>
      <w:r>
        <w:t>видеофильма; самооценка события, происшествия;</w:t>
      </w:r>
    </w:p>
    <w:p w:rsidR="00A435DF" w:rsidRDefault="00D74E73">
      <w:pPr>
        <w:pStyle w:val="a3"/>
        <w:spacing w:line="316" w:lineRule="exact"/>
        <w:jc w:val="left"/>
      </w:pPr>
      <w:r>
        <w:t>дневники</w:t>
      </w:r>
      <w:r>
        <w:rPr>
          <w:spacing w:val="-15"/>
        </w:rPr>
        <w:t xml:space="preserve"> </w:t>
      </w:r>
      <w:r>
        <w:rPr>
          <w:spacing w:val="-2"/>
        </w:rPr>
        <w:t>достижений.</w:t>
      </w:r>
    </w:p>
    <w:p w:rsidR="00A435DF" w:rsidRDefault="00D74E73">
      <w:pPr>
        <w:tabs>
          <w:tab w:val="left" w:pos="1746"/>
          <w:tab w:val="left" w:pos="3472"/>
          <w:tab w:val="left" w:pos="3840"/>
          <w:tab w:val="left" w:pos="5808"/>
          <w:tab w:val="left" w:pos="8079"/>
        </w:tabs>
        <w:spacing w:before="4" w:line="242" w:lineRule="auto"/>
        <w:ind w:left="710" w:right="739" w:firstLine="359"/>
        <w:rPr>
          <w:sz w:val="28"/>
        </w:rPr>
      </w:pP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диагностики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формирования</w:t>
      </w:r>
      <w:r>
        <w:rPr>
          <w:sz w:val="28"/>
        </w:rPr>
        <w:tab/>
      </w:r>
      <w:r>
        <w:rPr>
          <w:b/>
          <w:i/>
          <w:spacing w:val="-2"/>
          <w:sz w:val="28"/>
        </w:rPr>
        <w:t>познавательных</w:t>
      </w:r>
      <w:r>
        <w:rPr>
          <w:b/>
          <w:i/>
          <w:sz w:val="28"/>
        </w:rPr>
        <w:tab/>
      </w:r>
      <w:r>
        <w:rPr>
          <w:b/>
          <w:spacing w:val="-2"/>
          <w:sz w:val="28"/>
        </w:rPr>
        <w:t xml:space="preserve">универсальных </w:t>
      </w:r>
      <w:r>
        <w:rPr>
          <w:b/>
          <w:sz w:val="28"/>
        </w:rPr>
        <w:t xml:space="preserve">учебных действий </w:t>
      </w:r>
      <w:r>
        <w:rPr>
          <w:sz w:val="28"/>
        </w:rPr>
        <w:t>целесообразны следующие виды заданий:</w:t>
      </w:r>
    </w:p>
    <w:p w:rsidR="00A435DF" w:rsidRDefault="00D74E73">
      <w:pPr>
        <w:pStyle w:val="a5"/>
        <w:numPr>
          <w:ilvl w:val="0"/>
          <w:numId w:val="19"/>
        </w:numPr>
        <w:tabs>
          <w:tab w:val="left" w:pos="993"/>
        </w:tabs>
        <w:spacing w:line="329" w:lineRule="exact"/>
        <w:ind w:hanging="283"/>
        <w:jc w:val="left"/>
        <w:rPr>
          <w:sz w:val="28"/>
        </w:rPr>
      </w:pPr>
      <w:r>
        <w:rPr>
          <w:sz w:val="28"/>
        </w:rPr>
        <w:t>«найди</w:t>
      </w:r>
      <w:r>
        <w:rPr>
          <w:spacing w:val="-18"/>
          <w:sz w:val="28"/>
        </w:rPr>
        <w:t xml:space="preserve"> </w:t>
      </w:r>
      <w:r>
        <w:rPr>
          <w:sz w:val="28"/>
        </w:rPr>
        <w:t>отличия»</w:t>
      </w:r>
      <w:r>
        <w:rPr>
          <w:spacing w:val="-15"/>
          <w:sz w:val="28"/>
        </w:rPr>
        <w:t xml:space="preserve"> </w:t>
      </w:r>
      <w:r>
        <w:rPr>
          <w:sz w:val="28"/>
        </w:rPr>
        <w:t>(можно</w:t>
      </w:r>
      <w:r>
        <w:rPr>
          <w:spacing w:val="-10"/>
          <w:sz w:val="28"/>
        </w:rPr>
        <w:t xml:space="preserve"> </w:t>
      </w:r>
      <w:r>
        <w:rPr>
          <w:sz w:val="28"/>
        </w:rPr>
        <w:t>задать</w:t>
      </w:r>
      <w:r>
        <w:rPr>
          <w:spacing w:val="-17"/>
          <w:sz w:val="28"/>
        </w:rPr>
        <w:t xml:space="preserve"> </w:t>
      </w:r>
      <w:r>
        <w:rPr>
          <w:sz w:val="28"/>
        </w:rPr>
        <w:t>их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количество);</w:t>
      </w:r>
    </w:p>
    <w:p w:rsidR="00A435DF" w:rsidRDefault="00D74E73">
      <w:pPr>
        <w:pStyle w:val="a5"/>
        <w:numPr>
          <w:ilvl w:val="0"/>
          <w:numId w:val="19"/>
        </w:numPr>
        <w:tabs>
          <w:tab w:val="left" w:pos="993"/>
        </w:tabs>
        <w:spacing w:line="342" w:lineRule="exact"/>
        <w:ind w:hanging="283"/>
        <w:jc w:val="left"/>
        <w:rPr>
          <w:sz w:val="28"/>
        </w:rPr>
      </w:pPr>
      <w:r>
        <w:rPr>
          <w:sz w:val="28"/>
        </w:rPr>
        <w:t>«на</w:t>
      </w:r>
      <w:r>
        <w:rPr>
          <w:spacing w:val="-7"/>
          <w:sz w:val="28"/>
        </w:rPr>
        <w:t xml:space="preserve"> </w:t>
      </w:r>
      <w:r>
        <w:rPr>
          <w:sz w:val="28"/>
        </w:rPr>
        <w:t>что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похоже?»;</w:t>
      </w:r>
    </w:p>
    <w:p w:rsidR="00A435DF" w:rsidRDefault="00D74E73">
      <w:pPr>
        <w:pStyle w:val="a5"/>
        <w:numPr>
          <w:ilvl w:val="0"/>
          <w:numId w:val="19"/>
        </w:numPr>
        <w:tabs>
          <w:tab w:val="left" w:pos="993"/>
        </w:tabs>
        <w:spacing w:line="342" w:lineRule="exact"/>
        <w:ind w:hanging="283"/>
        <w:jc w:val="left"/>
        <w:rPr>
          <w:sz w:val="28"/>
        </w:rPr>
      </w:pPr>
      <w:r>
        <w:rPr>
          <w:sz w:val="28"/>
        </w:rPr>
        <w:t>поиск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лишнего;</w:t>
      </w:r>
    </w:p>
    <w:p w:rsidR="00A435DF" w:rsidRDefault="00D74E73">
      <w:pPr>
        <w:pStyle w:val="a5"/>
        <w:numPr>
          <w:ilvl w:val="0"/>
          <w:numId w:val="19"/>
        </w:numPr>
        <w:tabs>
          <w:tab w:val="left" w:pos="993"/>
        </w:tabs>
        <w:spacing w:line="342" w:lineRule="exact"/>
        <w:ind w:hanging="283"/>
        <w:jc w:val="left"/>
        <w:rPr>
          <w:sz w:val="28"/>
        </w:rPr>
      </w:pPr>
      <w:r>
        <w:rPr>
          <w:spacing w:val="-2"/>
          <w:sz w:val="28"/>
        </w:rPr>
        <w:t>«лабиринты»;</w:t>
      </w:r>
    </w:p>
    <w:p w:rsidR="00A435DF" w:rsidRDefault="00D74E73">
      <w:pPr>
        <w:pStyle w:val="a5"/>
        <w:numPr>
          <w:ilvl w:val="0"/>
          <w:numId w:val="19"/>
        </w:numPr>
        <w:tabs>
          <w:tab w:val="left" w:pos="993"/>
        </w:tabs>
        <w:spacing w:before="1"/>
        <w:ind w:hanging="283"/>
        <w:jc w:val="left"/>
        <w:rPr>
          <w:sz w:val="28"/>
        </w:rPr>
      </w:pPr>
      <w:r>
        <w:rPr>
          <w:spacing w:val="-2"/>
          <w:sz w:val="28"/>
        </w:rPr>
        <w:t>упорядочивание;</w:t>
      </w:r>
    </w:p>
    <w:p w:rsidR="00A435DF" w:rsidRDefault="00A435DF">
      <w:pPr>
        <w:pStyle w:val="a5"/>
        <w:jc w:val="left"/>
        <w:rPr>
          <w:sz w:val="28"/>
        </w:rPr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5"/>
        <w:numPr>
          <w:ilvl w:val="0"/>
          <w:numId w:val="19"/>
        </w:numPr>
        <w:tabs>
          <w:tab w:val="left" w:pos="997"/>
        </w:tabs>
        <w:spacing w:before="81"/>
        <w:ind w:left="997" w:hanging="280"/>
        <w:jc w:val="left"/>
        <w:rPr>
          <w:sz w:val="28"/>
        </w:rPr>
      </w:pPr>
      <w:r>
        <w:rPr>
          <w:spacing w:val="-2"/>
          <w:sz w:val="28"/>
        </w:rPr>
        <w:lastRenderedPageBreak/>
        <w:t>«цепочки»;</w:t>
      </w:r>
    </w:p>
    <w:p w:rsidR="00A435DF" w:rsidRDefault="00D74E73">
      <w:pPr>
        <w:pStyle w:val="a5"/>
        <w:numPr>
          <w:ilvl w:val="0"/>
          <w:numId w:val="19"/>
        </w:numPr>
        <w:tabs>
          <w:tab w:val="left" w:pos="988"/>
        </w:tabs>
        <w:spacing w:line="342" w:lineRule="exact"/>
        <w:ind w:left="988" w:hanging="271"/>
        <w:jc w:val="left"/>
        <w:rPr>
          <w:sz w:val="28"/>
        </w:rPr>
      </w:pPr>
      <w:r>
        <w:rPr>
          <w:spacing w:val="-2"/>
          <w:sz w:val="28"/>
        </w:rPr>
        <w:t>хитроумные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решения;</w:t>
      </w:r>
    </w:p>
    <w:p w:rsidR="00A435DF" w:rsidRDefault="00D74E73">
      <w:pPr>
        <w:pStyle w:val="a5"/>
        <w:numPr>
          <w:ilvl w:val="0"/>
          <w:numId w:val="19"/>
        </w:numPr>
        <w:tabs>
          <w:tab w:val="left" w:pos="988"/>
        </w:tabs>
        <w:spacing w:line="341" w:lineRule="exact"/>
        <w:ind w:left="988" w:hanging="271"/>
        <w:jc w:val="left"/>
        <w:rPr>
          <w:sz w:val="28"/>
        </w:rPr>
      </w:pPr>
      <w:r>
        <w:rPr>
          <w:sz w:val="28"/>
        </w:rPr>
        <w:t>составление</w:t>
      </w:r>
      <w:r>
        <w:rPr>
          <w:spacing w:val="-19"/>
          <w:sz w:val="28"/>
        </w:rPr>
        <w:t xml:space="preserve"> </w:t>
      </w:r>
      <w:r>
        <w:rPr>
          <w:sz w:val="28"/>
        </w:rPr>
        <w:t>схем-</w:t>
      </w:r>
      <w:r>
        <w:rPr>
          <w:spacing w:val="-2"/>
          <w:sz w:val="28"/>
        </w:rPr>
        <w:t>опор;</w:t>
      </w:r>
    </w:p>
    <w:p w:rsidR="00A435DF" w:rsidRDefault="00D74E73">
      <w:pPr>
        <w:pStyle w:val="a5"/>
        <w:numPr>
          <w:ilvl w:val="0"/>
          <w:numId w:val="19"/>
        </w:numPr>
        <w:tabs>
          <w:tab w:val="left" w:pos="990"/>
        </w:tabs>
        <w:spacing w:line="342" w:lineRule="exact"/>
        <w:ind w:left="990" w:hanging="273"/>
        <w:jc w:val="left"/>
        <w:rPr>
          <w:sz w:val="28"/>
        </w:rPr>
      </w:pPr>
      <w:r>
        <w:rPr>
          <w:sz w:val="28"/>
        </w:rPr>
        <w:t>работа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разного</w:t>
      </w:r>
      <w:r>
        <w:rPr>
          <w:spacing w:val="-4"/>
          <w:sz w:val="28"/>
        </w:rPr>
        <w:t xml:space="preserve"> </w:t>
      </w:r>
      <w:r>
        <w:rPr>
          <w:sz w:val="28"/>
        </w:rPr>
        <w:t>вида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таблицами;</w:t>
      </w:r>
    </w:p>
    <w:p w:rsidR="00A435DF" w:rsidRDefault="00D74E73">
      <w:pPr>
        <w:pStyle w:val="a5"/>
        <w:numPr>
          <w:ilvl w:val="0"/>
          <w:numId w:val="19"/>
        </w:numPr>
        <w:tabs>
          <w:tab w:val="left" w:pos="992"/>
        </w:tabs>
        <w:ind w:left="992" w:hanging="275"/>
        <w:jc w:val="left"/>
        <w:rPr>
          <w:sz w:val="28"/>
        </w:rPr>
      </w:pPr>
      <w:r>
        <w:rPr>
          <w:sz w:val="28"/>
        </w:rPr>
        <w:t>составление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распознавание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диаграмм;</w:t>
      </w:r>
    </w:p>
    <w:p w:rsidR="00A435DF" w:rsidRDefault="00D74E73">
      <w:pPr>
        <w:pStyle w:val="a5"/>
        <w:numPr>
          <w:ilvl w:val="0"/>
          <w:numId w:val="19"/>
        </w:numPr>
        <w:tabs>
          <w:tab w:val="left" w:pos="995"/>
        </w:tabs>
        <w:spacing w:before="15" w:line="338" w:lineRule="exact"/>
        <w:ind w:left="995" w:hanging="278"/>
        <w:jc w:val="left"/>
        <w:rPr>
          <w:sz w:val="28"/>
        </w:rPr>
      </w:pPr>
      <w:r>
        <w:rPr>
          <w:sz w:val="28"/>
        </w:rPr>
        <w:t>работа</w:t>
      </w:r>
      <w:r>
        <w:rPr>
          <w:spacing w:val="-4"/>
          <w:sz w:val="28"/>
        </w:rPr>
        <w:t xml:space="preserve"> </w:t>
      </w:r>
      <w:r>
        <w:rPr>
          <w:sz w:val="28"/>
        </w:rPr>
        <w:t>со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словарями.</w:t>
      </w:r>
    </w:p>
    <w:p w:rsidR="00A435DF" w:rsidRDefault="00D74E73">
      <w:pPr>
        <w:tabs>
          <w:tab w:val="left" w:pos="1813"/>
          <w:tab w:val="left" w:pos="3597"/>
          <w:tab w:val="left" w:pos="4022"/>
          <w:tab w:val="left" w:pos="6048"/>
          <w:tab w:val="left" w:pos="8086"/>
        </w:tabs>
        <w:spacing w:line="252" w:lineRule="auto"/>
        <w:ind w:left="710" w:right="732" w:firstLine="364"/>
        <w:rPr>
          <w:sz w:val="28"/>
        </w:rPr>
      </w:pP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диагностики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формирования</w:t>
      </w:r>
      <w:r>
        <w:rPr>
          <w:sz w:val="28"/>
        </w:rPr>
        <w:tab/>
      </w:r>
      <w:r>
        <w:rPr>
          <w:b/>
          <w:i/>
          <w:spacing w:val="-2"/>
          <w:sz w:val="28"/>
        </w:rPr>
        <w:t>регулятивных</w:t>
      </w:r>
      <w:r>
        <w:rPr>
          <w:b/>
          <w:i/>
          <w:sz w:val="28"/>
        </w:rPr>
        <w:tab/>
      </w:r>
      <w:r>
        <w:rPr>
          <w:b/>
          <w:spacing w:val="-2"/>
          <w:sz w:val="28"/>
        </w:rPr>
        <w:t xml:space="preserve">универсальных </w:t>
      </w:r>
      <w:r>
        <w:rPr>
          <w:b/>
          <w:sz w:val="28"/>
        </w:rPr>
        <w:t xml:space="preserve">учебных действий </w:t>
      </w:r>
      <w:r>
        <w:rPr>
          <w:sz w:val="28"/>
        </w:rPr>
        <w:t>возможны следующие виды заданий:</w:t>
      </w:r>
    </w:p>
    <w:p w:rsidR="00A435DF" w:rsidRDefault="00D74E73">
      <w:pPr>
        <w:pStyle w:val="a5"/>
        <w:numPr>
          <w:ilvl w:val="0"/>
          <w:numId w:val="19"/>
        </w:numPr>
        <w:tabs>
          <w:tab w:val="left" w:pos="993"/>
        </w:tabs>
        <w:spacing w:line="325" w:lineRule="exact"/>
        <w:ind w:hanging="283"/>
        <w:jc w:val="left"/>
        <w:rPr>
          <w:sz w:val="28"/>
        </w:rPr>
      </w:pPr>
      <w:r>
        <w:rPr>
          <w:spacing w:val="-2"/>
          <w:sz w:val="28"/>
        </w:rPr>
        <w:t>«преднамеренные ошибки»;</w:t>
      </w:r>
    </w:p>
    <w:p w:rsidR="00A435DF" w:rsidRDefault="00D74E73">
      <w:pPr>
        <w:pStyle w:val="a5"/>
        <w:numPr>
          <w:ilvl w:val="0"/>
          <w:numId w:val="19"/>
        </w:numPr>
        <w:tabs>
          <w:tab w:val="left" w:pos="993"/>
        </w:tabs>
        <w:spacing w:line="342" w:lineRule="exact"/>
        <w:ind w:hanging="283"/>
        <w:jc w:val="left"/>
        <w:rPr>
          <w:sz w:val="28"/>
        </w:rPr>
      </w:pPr>
      <w:r>
        <w:rPr>
          <w:spacing w:val="-2"/>
          <w:sz w:val="28"/>
        </w:rPr>
        <w:t>поиск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информации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предложенных</w:t>
      </w:r>
      <w:r>
        <w:rPr>
          <w:sz w:val="28"/>
        </w:rPr>
        <w:t xml:space="preserve"> </w:t>
      </w:r>
      <w:r>
        <w:rPr>
          <w:spacing w:val="-2"/>
          <w:sz w:val="28"/>
        </w:rPr>
        <w:t>источниках;</w:t>
      </w:r>
    </w:p>
    <w:p w:rsidR="00A435DF" w:rsidRDefault="00D74E73">
      <w:pPr>
        <w:pStyle w:val="a5"/>
        <w:numPr>
          <w:ilvl w:val="0"/>
          <w:numId w:val="19"/>
        </w:numPr>
        <w:tabs>
          <w:tab w:val="left" w:pos="993"/>
        </w:tabs>
        <w:spacing w:line="342" w:lineRule="exact"/>
        <w:ind w:hanging="283"/>
        <w:jc w:val="left"/>
        <w:rPr>
          <w:sz w:val="28"/>
        </w:rPr>
      </w:pPr>
      <w:r>
        <w:rPr>
          <w:spacing w:val="-2"/>
          <w:sz w:val="28"/>
        </w:rPr>
        <w:t>взаимоконтроль;</w:t>
      </w:r>
    </w:p>
    <w:p w:rsidR="00A435DF" w:rsidRDefault="00D74E73">
      <w:pPr>
        <w:pStyle w:val="a5"/>
        <w:numPr>
          <w:ilvl w:val="0"/>
          <w:numId w:val="19"/>
        </w:numPr>
        <w:tabs>
          <w:tab w:val="left" w:pos="993"/>
        </w:tabs>
        <w:spacing w:line="342" w:lineRule="exact"/>
        <w:ind w:hanging="283"/>
        <w:jc w:val="left"/>
        <w:rPr>
          <w:sz w:val="28"/>
        </w:rPr>
      </w:pPr>
      <w:r>
        <w:rPr>
          <w:sz w:val="28"/>
        </w:rPr>
        <w:t>«ищу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ошибки»</w:t>
      </w:r>
    </w:p>
    <w:p w:rsidR="00A435DF" w:rsidRDefault="00D74E73">
      <w:pPr>
        <w:pStyle w:val="a5"/>
        <w:numPr>
          <w:ilvl w:val="0"/>
          <w:numId w:val="19"/>
        </w:numPr>
        <w:tabs>
          <w:tab w:val="left" w:pos="993"/>
        </w:tabs>
        <w:ind w:hanging="283"/>
        <w:jc w:val="left"/>
        <w:rPr>
          <w:sz w:val="28"/>
        </w:rPr>
      </w:pPr>
      <w:r>
        <w:rPr>
          <w:spacing w:val="-2"/>
          <w:sz w:val="28"/>
        </w:rPr>
        <w:t>КОНОП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(контрольный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опрос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определенную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проблему).</w:t>
      </w:r>
    </w:p>
    <w:p w:rsidR="00A435DF" w:rsidRDefault="00D74E73">
      <w:pPr>
        <w:spacing w:before="1"/>
        <w:ind w:left="710" w:firstLine="359"/>
        <w:rPr>
          <w:sz w:val="28"/>
        </w:rPr>
      </w:pPr>
      <w:r>
        <w:rPr>
          <w:sz w:val="28"/>
        </w:rPr>
        <w:t>Для</w:t>
      </w:r>
      <w:r>
        <w:rPr>
          <w:spacing w:val="35"/>
          <w:sz w:val="28"/>
        </w:rPr>
        <w:t xml:space="preserve"> </w:t>
      </w:r>
      <w:r>
        <w:rPr>
          <w:sz w:val="28"/>
        </w:rPr>
        <w:t>диагностики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34"/>
          <w:sz w:val="28"/>
        </w:rPr>
        <w:t xml:space="preserve"> </w:t>
      </w:r>
      <w:r>
        <w:rPr>
          <w:b/>
          <w:i/>
          <w:sz w:val="28"/>
        </w:rPr>
        <w:t>коммуникативных</w:t>
      </w:r>
      <w:r>
        <w:rPr>
          <w:b/>
          <w:i/>
          <w:spacing w:val="36"/>
          <w:sz w:val="28"/>
        </w:rPr>
        <w:t xml:space="preserve"> </w:t>
      </w:r>
      <w:r>
        <w:rPr>
          <w:b/>
          <w:sz w:val="28"/>
        </w:rPr>
        <w:t xml:space="preserve">универсальных учебных действий </w:t>
      </w:r>
      <w:r>
        <w:rPr>
          <w:sz w:val="28"/>
        </w:rPr>
        <w:t>можно предложить следующие виды заданий:</w:t>
      </w:r>
    </w:p>
    <w:p w:rsidR="00A435DF" w:rsidRDefault="00D74E73">
      <w:pPr>
        <w:pStyle w:val="a5"/>
        <w:numPr>
          <w:ilvl w:val="0"/>
          <w:numId w:val="19"/>
        </w:numPr>
        <w:tabs>
          <w:tab w:val="left" w:pos="993"/>
        </w:tabs>
        <w:spacing w:line="334" w:lineRule="exact"/>
        <w:ind w:hanging="283"/>
        <w:jc w:val="left"/>
        <w:rPr>
          <w:sz w:val="28"/>
        </w:rPr>
      </w:pPr>
      <w:r>
        <w:rPr>
          <w:sz w:val="28"/>
        </w:rPr>
        <w:t>составь</w:t>
      </w:r>
      <w:r>
        <w:rPr>
          <w:spacing w:val="-8"/>
          <w:sz w:val="28"/>
        </w:rPr>
        <w:t xml:space="preserve"> </w:t>
      </w:r>
      <w:r>
        <w:rPr>
          <w:sz w:val="28"/>
        </w:rPr>
        <w:t>задание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партнеру;</w:t>
      </w:r>
    </w:p>
    <w:p w:rsidR="00A435DF" w:rsidRDefault="00D74E73">
      <w:pPr>
        <w:pStyle w:val="a5"/>
        <w:numPr>
          <w:ilvl w:val="0"/>
          <w:numId w:val="19"/>
        </w:numPr>
        <w:tabs>
          <w:tab w:val="left" w:pos="993"/>
        </w:tabs>
        <w:ind w:hanging="283"/>
        <w:jc w:val="left"/>
        <w:rPr>
          <w:sz w:val="28"/>
        </w:rPr>
      </w:pPr>
      <w:r>
        <w:rPr>
          <w:sz w:val="28"/>
        </w:rPr>
        <w:t>отзыв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товарища;</w:t>
      </w:r>
    </w:p>
    <w:p w:rsidR="00A435DF" w:rsidRDefault="00D74E73">
      <w:pPr>
        <w:pStyle w:val="a5"/>
        <w:numPr>
          <w:ilvl w:val="0"/>
          <w:numId w:val="19"/>
        </w:numPr>
        <w:tabs>
          <w:tab w:val="left" w:pos="993"/>
        </w:tabs>
        <w:spacing w:before="5" w:line="340" w:lineRule="exact"/>
        <w:ind w:hanging="283"/>
        <w:jc w:val="left"/>
        <w:rPr>
          <w:sz w:val="28"/>
        </w:rPr>
      </w:pPr>
      <w:r>
        <w:rPr>
          <w:sz w:val="28"/>
        </w:rPr>
        <w:t>групповая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2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составлению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кроссворда;</w:t>
      </w:r>
    </w:p>
    <w:p w:rsidR="00A435DF" w:rsidRDefault="00D74E73">
      <w:pPr>
        <w:pStyle w:val="a5"/>
        <w:numPr>
          <w:ilvl w:val="0"/>
          <w:numId w:val="19"/>
        </w:numPr>
        <w:tabs>
          <w:tab w:val="left" w:pos="993"/>
        </w:tabs>
        <w:spacing w:line="338" w:lineRule="exact"/>
        <w:ind w:hanging="283"/>
        <w:jc w:val="left"/>
        <w:rPr>
          <w:sz w:val="28"/>
        </w:rPr>
      </w:pPr>
      <w:r>
        <w:rPr>
          <w:sz w:val="28"/>
        </w:rPr>
        <w:t>«отгадай,</w:t>
      </w:r>
      <w:r>
        <w:rPr>
          <w:spacing w:val="-16"/>
          <w:sz w:val="28"/>
        </w:rPr>
        <w:t xml:space="preserve"> </w:t>
      </w:r>
      <w:r>
        <w:rPr>
          <w:sz w:val="28"/>
        </w:rPr>
        <w:t>о</w:t>
      </w:r>
      <w:r>
        <w:rPr>
          <w:spacing w:val="-12"/>
          <w:sz w:val="28"/>
        </w:rPr>
        <w:t xml:space="preserve"> </w:t>
      </w:r>
      <w:r>
        <w:rPr>
          <w:sz w:val="28"/>
        </w:rPr>
        <w:t>ком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говорим»;</w:t>
      </w:r>
    </w:p>
    <w:p w:rsidR="00A435DF" w:rsidRDefault="00D74E73">
      <w:pPr>
        <w:pStyle w:val="a5"/>
        <w:numPr>
          <w:ilvl w:val="0"/>
          <w:numId w:val="19"/>
        </w:numPr>
        <w:tabs>
          <w:tab w:val="left" w:pos="993"/>
        </w:tabs>
        <w:spacing w:line="342" w:lineRule="exact"/>
        <w:ind w:hanging="283"/>
        <w:jc w:val="left"/>
        <w:rPr>
          <w:sz w:val="28"/>
        </w:rPr>
      </w:pPr>
      <w:r>
        <w:rPr>
          <w:spacing w:val="-2"/>
          <w:sz w:val="28"/>
        </w:rPr>
        <w:t>диалоговое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слушание (формулировка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вопросов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обратной</w:t>
      </w:r>
      <w:r>
        <w:rPr>
          <w:sz w:val="28"/>
        </w:rPr>
        <w:t xml:space="preserve"> </w:t>
      </w:r>
      <w:r>
        <w:rPr>
          <w:spacing w:val="-2"/>
          <w:sz w:val="28"/>
        </w:rPr>
        <w:t>связи);</w:t>
      </w:r>
    </w:p>
    <w:p w:rsidR="00A435DF" w:rsidRDefault="00D74E73">
      <w:pPr>
        <w:pStyle w:val="a5"/>
        <w:numPr>
          <w:ilvl w:val="0"/>
          <w:numId w:val="19"/>
        </w:numPr>
        <w:tabs>
          <w:tab w:val="left" w:pos="993"/>
        </w:tabs>
        <w:ind w:hanging="283"/>
        <w:jc w:val="left"/>
        <w:rPr>
          <w:sz w:val="28"/>
        </w:rPr>
      </w:pPr>
      <w:r>
        <w:rPr>
          <w:spacing w:val="-2"/>
          <w:sz w:val="28"/>
        </w:rPr>
        <w:t>«подготовь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рассказ...»,</w:t>
      </w:r>
      <w:r>
        <w:rPr>
          <w:sz w:val="28"/>
        </w:rPr>
        <w:t xml:space="preserve"> </w:t>
      </w:r>
      <w:r>
        <w:rPr>
          <w:spacing w:val="-2"/>
          <w:sz w:val="28"/>
        </w:rPr>
        <w:t>«опиши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устно...», «объясни...» и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т.д.</w:t>
      </w:r>
    </w:p>
    <w:p w:rsidR="00A435DF" w:rsidRDefault="00D74E73">
      <w:pPr>
        <w:pStyle w:val="a3"/>
        <w:spacing w:before="6"/>
        <w:ind w:right="698" w:firstLine="566"/>
      </w:pPr>
      <w:r>
        <w:t xml:space="preserve">Целесообразно практиковать выполнение хотя бы части такого рода заданий детьми, объединенными в пары или </w:t>
      </w:r>
      <w:proofErr w:type="spellStart"/>
      <w:r>
        <w:t>микрогруппы</w:t>
      </w:r>
      <w:proofErr w:type="spellEnd"/>
      <w:r>
        <w:t xml:space="preserve"> по 3–4 человека, когда они, например, должны выработать общее мнение или создать общее описание...</w:t>
      </w:r>
      <w:r>
        <w:rPr>
          <w:spacing w:val="-18"/>
        </w:rPr>
        <w:t xml:space="preserve"> </w:t>
      </w:r>
      <w:r>
        <w:t>Такой</w:t>
      </w:r>
      <w:r>
        <w:rPr>
          <w:spacing w:val="-17"/>
        </w:rPr>
        <w:t xml:space="preserve"> </w:t>
      </w:r>
      <w:r>
        <w:t>прием</w:t>
      </w:r>
      <w:r>
        <w:rPr>
          <w:spacing w:val="-18"/>
        </w:rPr>
        <w:t xml:space="preserve"> </w:t>
      </w:r>
      <w:r>
        <w:t>придаст</w:t>
      </w:r>
      <w:r>
        <w:rPr>
          <w:spacing w:val="-17"/>
        </w:rPr>
        <w:t xml:space="preserve"> </w:t>
      </w:r>
      <w:r>
        <w:t>этим</w:t>
      </w:r>
      <w:r>
        <w:rPr>
          <w:spacing w:val="-18"/>
        </w:rPr>
        <w:t xml:space="preserve"> </w:t>
      </w:r>
      <w:r>
        <w:t>заданиям</w:t>
      </w:r>
      <w:r>
        <w:rPr>
          <w:spacing w:val="-17"/>
        </w:rPr>
        <w:t xml:space="preserve"> </w:t>
      </w:r>
      <w:r>
        <w:t>психологически</w:t>
      </w:r>
      <w:r>
        <w:rPr>
          <w:spacing w:val="-16"/>
        </w:rPr>
        <w:t xml:space="preserve"> </w:t>
      </w:r>
      <w:r>
        <w:t>полноценный характер деятельности детей, устранит тягостную для них искусственность необходимости «рассказывать самому себе».</w:t>
      </w:r>
    </w:p>
    <w:p w:rsidR="00A435DF" w:rsidRDefault="00D74E73">
      <w:pPr>
        <w:pStyle w:val="a3"/>
        <w:ind w:right="695" w:firstLine="707"/>
      </w:pPr>
      <w:r>
        <w:t xml:space="preserve">Определение </w:t>
      </w:r>
      <w:proofErr w:type="gramStart"/>
      <w:r>
        <w:t>результативности реализации программы формирования универсальных учебных действий</w:t>
      </w:r>
      <w:proofErr w:type="gramEnd"/>
      <w:r>
        <w:t xml:space="preserve"> на этапе промежуточного контроля и оценки может быть осуществлено при помощи психологических методик, методом наблюдения учителем, получением информации от родителей (на родительских собраниях, с помощью организованных школой социологических опросов). Показателями эффективности работы является учебная самостоятельность в выполнении домашней работы в ГПД и в </w:t>
      </w:r>
      <w:r>
        <w:rPr>
          <w:spacing w:val="-2"/>
        </w:rPr>
        <w:t>домашних</w:t>
      </w:r>
      <w:r>
        <w:rPr>
          <w:spacing w:val="-8"/>
        </w:rPr>
        <w:t xml:space="preserve"> </w:t>
      </w:r>
      <w:r>
        <w:rPr>
          <w:spacing w:val="-2"/>
        </w:rPr>
        <w:t>условиях,</w:t>
      </w:r>
      <w:r>
        <w:rPr>
          <w:spacing w:val="-12"/>
        </w:rPr>
        <w:t xml:space="preserve"> </w:t>
      </w:r>
      <w:r>
        <w:rPr>
          <w:spacing w:val="-2"/>
        </w:rPr>
        <w:t>количество</w:t>
      </w:r>
      <w:r>
        <w:rPr>
          <w:spacing w:val="-5"/>
        </w:rPr>
        <w:t xml:space="preserve"> </w:t>
      </w:r>
      <w:r>
        <w:rPr>
          <w:spacing w:val="-2"/>
        </w:rPr>
        <w:t>затрачиваемого</w:t>
      </w:r>
      <w:r>
        <w:rPr>
          <w:spacing w:val="-6"/>
        </w:rPr>
        <w:t xml:space="preserve"> </w:t>
      </w:r>
      <w:r>
        <w:rPr>
          <w:spacing w:val="-2"/>
        </w:rPr>
        <w:t>времени</w:t>
      </w:r>
      <w:r>
        <w:rPr>
          <w:spacing w:val="-5"/>
        </w:rPr>
        <w:t xml:space="preserve"> </w:t>
      </w:r>
      <w:r>
        <w:rPr>
          <w:spacing w:val="-2"/>
        </w:rPr>
        <w:t>на</w:t>
      </w:r>
      <w:r>
        <w:rPr>
          <w:spacing w:val="-11"/>
        </w:rPr>
        <w:t xml:space="preserve"> </w:t>
      </w:r>
      <w:r>
        <w:rPr>
          <w:spacing w:val="-2"/>
        </w:rPr>
        <w:t xml:space="preserve">подготовительные </w:t>
      </w:r>
      <w:r>
        <w:t xml:space="preserve">и собственно учебные действия, </w:t>
      </w:r>
      <w:proofErr w:type="spellStart"/>
      <w:r>
        <w:t>сформированность</w:t>
      </w:r>
      <w:proofErr w:type="spellEnd"/>
      <w:r>
        <w:t xml:space="preserve"> навыка самоконтроля.</w:t>
      </w:r>
    </w:p>
    <w:p w:rsidR="00A435DF" w:rsidRDefault="00D74E73">
      <w:pPr>
        <w:pStyle w:val="a3"/>
        <w:spacing w:before="2"/>
        <w:ind w:right="695" w:firstLine="707"/>
      </w:pPr>
      <w:r>
        <w:t xml:space="preserve">Основным методом мониторинга реализации программы УУД для учителя остается метод наблюдения и фиксация результатов наблюдений. Контрольно-измерительные материалы для выпускников начальной школы </w:t>
      </w:r>
      <w:r>
        <w:rPr>
          <w:spacing w:val="-2"/>
        </w:rPr>
        <w:t>будут</w:t>
      </w:r>
      <w:r>
        <w:rPr>
          <w:spacing w:val="-15"/>
        </w:rPr>
        <w:t xml:space="preserve"> </w:t>
      </w:r>
      <w:r>
        <w:rPr>
          <w:spacing w:val="-2"/>
        </w:rPr>
        <w:t>содержать</w:t>
      </w:r>
      <w:r>
        <w:rPr>
          <w:spacing w:val="-12"/>
        </w:rPr>
        <w:t xml:space="preserve"> </w:t>
      </w:r>
      <w:r>
        <w:rPr>
          <w:spacing w:val="-2"/>
        </w:rPr>
        <w:t>комплексные</w:t>
      </w:r>
      <w:r>
        <w:rPr>
          <w:spacing w:val="-15"/>
        </w:rPr>
        <w:t xml:space="preserve"> </w:t>
      </w:r>
      <w:r>
        <w:rPr>
          <w:spacing w:val="-2"/>
        </w:rPr>
        <w:t>задания</w:t>
      </w:r>
      <w:r>
        <w:rPr>
          <w:spacing w:val="-14"/>
        </w:rPr>
        <w:t xml:space="preserve"> </w:t>
      </w:r>
      <w:r>
        <w:rPr>
          <w:spacing w:val="-2"/>
        </w:rPr>
        <w:t>для</w:t>
      </w:r>
      <w:r>
        <w:rPr>
          <w:spacing w:val="-9"/>
        </w:rPr>
        <w:t xml:space="preserve"> </w:t>
      </w:r>
      <w:r>
        <w:rPr>
          <w:spacing w:val="-2"/>
        </w:rPr>
        <w:t>проверки</w:t>
      </w:r>
      <w:r>
        <w:rPr>
          <w:spacing w:val="-8"/>
        </w:rPr>
        <w:t xml:space="preserve"> </w:t>
      </w:r>
      <w:r>
        <w:rPr>
          <w:spacing w:val="-2"/>
        </w:rPr>
        <w:t>компетентности</w:t>
      </w:r>
      <w:r>
        <w:rPr>
          <w:spacing w:val="-11"/>
        </w:rPr>
        <w:t xml:space="preserve"> </w:t>
      </w:r>
      <w:r>
        <w:rPr>
          <w:spacing w:val="-2"/>
        </w:rPr>
        <w:t xml:space="preserve">учащихся </w:t>
      </w:r>
      <w:r>
        <w:t>(освоения универсальных учебных действий).</w:t>
      </w:r>
    </w:p>
    <w:p w:rsidR="00A435DF" w:rsidRDefault="00A435DF">
      <w:pPr>
        <w:pStyle w:val="a3"/>
        <w:spacing w:line="242" w:lineRule="auto"/>
        <w:rPr>
          <w:b/>
        </w:rPr>
        <w:sectPr w:rsidR="00A435DF">
          <w:pgSz w:w="11920" w:h="16850"/>
          <w:pgMar w:top="1000" w:right="141" w:bottom="280" w:left="992" w:header="720" w:footer="720" w:gutter="0"/>
          <w:cols w:space="720"/>
        </w:sectPr>
      </w:pPr>
    </w:p>
    <w:p w:rsidR="00A435DF" w:rsidRDefault="00D74E73">
      <w:pPr>
        <w:spacing w:before="70"/>
        <w:ind w:left="676" w:right="696" w:firstLine="741"/>
        <w:jc w:val="both"/>
        <w:rPr>
          <w:sz w:val="28"/>
        </w:rPr>
      </w:pPr>
      <w:r>
        <w:rPr>
          <w:sz w:val="28"/>
        </w:rPr>
        <w:lastRenderedPageBreak/>
        <w:t xml:space="preserve">В Таблице </w:t>
      </w:r>
      <w:r>
        <w:rPr>
          <w:b/>
          <w:sz w:val="28"/>
        </w:rPr>
        <w:t>«Значение универсальных учебных действий для успешности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обучения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начальной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школе» </w:t>
      </w:r>
      <w:r>
        <w:rPr>
          <w:sz w:val="28"/>
        </w:rPr>
        <w:t>представлены</w:t>
      </w:r>
      <w:r>
        <w:rPr>
          <w:spacing w:val="-1"/>
          <w:sz w:val="28"/>
        </w:rPr>
        <w:t xml:space="preserve"> </w:t>
      </w:r>
      <w:r>
        <w:rPr>
          <w:sz w:val="28"/>
        </w:rPr>
        <w:t>УУД, результаты развития УУД, их значение для обучения.</w:t>
      </w:r>
    </w:p>
    <w:p w:rsidR="00A435DF" w:rsidRDefault="00A435DF">
      <w:pPr>
        <w:pStyle w:val="a3"/>
        <w:ind w:left="0"/>
        <w:jc w:val="left"/>
        <w:rPr>
          <w:sz w:val="20"/>
        </w:rPr>
      </w:pPr>
    </w:p>
    <w:p w:rsidR="00A435DF" w:rsidRDefault="00A435DF">
      <w:pPr>
        <w:pStyle w:val="a3"/>
        <w:spacing w:before="10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3390"/>
        <w:gridCol w:w="3322"/>
      </w:tblGrid>
      <w:tr w:rsidR="00A435DF">
        <w:trPr>
          <w:trHeight w:val="395"/>
        </w:trPr>
        <w:tc>
          <w:tcPr>
            <w:tcW w:w="2871" w:type="dxa"/>
          </w:tcPr>
          <w:p w:rsidR="00A435DF" w:rsidRDefault="00D74E73">
            <w:pPr>
              <w:pStyle w:val="TableParagraph"/>
              <w:spacing w:line="270" w:lineRule="exact"/>
              <w:ind w:left="29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УУД</w:t>
            </w:r>
          </w:p>
        </w:tc>
        <w:tc>
          <w:tcPr>
            <w:tcW w:w="3390" w:type="dxa"/>
          </w:tcPr>
          <w:p w:rsidR="00A435DF" w:rsidRDefault="00D74E73">
            <w:pPr>
              <w:pStyle w:val="TableParagraph"/>
              <w:spacing w:line="270" w:lineRule="exact"/>
              <w:ind w:lef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развития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УУД</w:t>
            </w:r>
          </w:p>
        </w:tc>
        <w:tc>
          <w:tcPr>
            <w:tcW w:w="3322" w:type="dxa"/>
          </w:tcPr>
          <w:p w:rsidR="00A435DF" w:rsidRDefault="00D74E73">
            <w:pPr>
              <w:pStyle w:val="TableParagraph"/>
              <w:spacing w:line="270" w:lineRule="exact"/>
              <w:ind w:left="553"/>
              <w:rPr>
                <w:b/>
                <w:sz w:val="24"/>
              </w:rPr>
            </w:pPr>
            <w:r>
              <w:rPr>
                <w:b/>
                <w:sz w:val="24"/>
              </w:rPr>
              <w:t>Значение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обучения</w:t>
            </w:r>
          </w:p>
        </w:tc>
      </w:tr>
      <w:tr w:rsidR="00A435DF">
        <w:trPr>
          <w:trHeight w:val="2294"/>
        </w:trPr>
        <w:tc>
          <w:tcPr>
            <w:tcW w:w="2871" w:type="dxa"/>
          </w:tcPr>
          <w:p w:rsidR="00A435DF" w:rsidRDefault="00D74E73">
            <w:pPr>
              <w:pStyle w:val="TableParagraph"/>
              <w:spacing w:line="343" w:lineRule="auto"/>
              <w:ind w:left="86"/>
              <w:rPr>
                <w:sz w:val="24"/>
              </w:rPr>
            </w:pPr>
            <w:r>
              <w:rPr>
                <w:spacing w:val="-4"/>
                <w:sz w:val="24"/>
              </w:rPr>
              <w:t>Личностные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результаты: </w:t>
            </w:r>
            <w:proofErr w:type="spellStart"/>
            <w:r>
              <w:rPr>
                <w:spacing w:val="-2"/>
                <w:sz w:val="24"/>
              </w:rPr>
              <w:t>смыслообразование</w:t>
            </w:r>
            <w:proofErr w:type="spellEnd"/>
          </w:p>
          <w:p w:rsidR="00A435DF" w:rsidRDefault="00D74E73">
            <w:pPr>
              <w:pStyle w:val="TableParagraph"/>
              <w:ind w:left="8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самоопределение</w:t>
            </w:r>
          </w:p>
          <w:p w:rsidR="00A435DF" w:rsidRDefault="00A435DF">
            <w:pPr>
              <w:pStyle w:val="TableParagraph"/>
              <w:spacing w:before="237"/>
              <w:rPr>
                <w:sz w:val="24"/>
              </w:rPr>
            </w:pPr>
          </w:p>
          <w:p w:rsidR="00A435DF" w:rsidRDefault="00D74E7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Регулятивные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3390" w:type="dxa"/>
          </w:tcPr>
          <w:p w:rsidR="00A435DF" w:rsidRDefault="00D74E73">
            <w:pPr>
              <w:pStyle w:val="TableParagraph"/>
              <w:tabs>
                <w:tab w:val="left" w:pos="2316"/>
              </w:tabs>
              <w:ind w:left="134" w:right="94"/>
              <w:rPr>
                <w:sz w:val="24"/>
              </w:rPr>
            </w:pPr>
            <w:r>
              <w:rPr>
                <w:spacing w:val="-2"/>
                <w:sz w:val="24"/>
              </w:rPr>
              <w:t>Адекватная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школьная </w:t>
            </w:r>
            <w:r>
              <w:rPr>
                <w:spacing w:val="-2"/>
                <w:sz w:val="24"/>
              </w:rPr>
              <w:t>мотивация.</w:t>
            </w:r>
          </w:p>
          <w:p w:rsidR="00A435DF" w:rsidRDefault="00D74E73">
            <w:pPr>
              <w:pStyle w:val="TableParagraph"/>
              <w:ind w:left="134"/>
              <w:rPr>
                <w:sz w:val="24"/>
              </w:rPr>
            </w:pPr>
            <w:r>
              <w:rPr>
                <w:spacing w:val="-2"/>
                <w:sz w:val="24"/>
              </w:rPr>
              <w:t>Мотивация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достижения.</w:t>
            </w:r>
          </w:p>
          <w:p w:rsidR="00A435DF" w:rsidRDefault="00D74E73">
            <w:pPr>
              <w:pStyle w:val="TableParagraph"/>
              <w:spacing w:before="112" w:line="242" w:lineRule="auto"/>
              <w:ind w:left="134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гражданской идентичности.</w:t>
            </w:r>
          </w:p>
          <w:p w:rsidR="00A435DF" w:rsidRDefault="00D74E73">
            <w:pPr>
              <w:pStyle w:val="TableParagraph"/>
              <w:spacing w:before="117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Рефлексивная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адекватная </w:t>
            </w:r>
            <w:r>
              <w:rPr>
                <w:spacing w:val="-2"/>
                <w:sz w:val="24"/>
              </w:rPr>
              <w:t>самооценка</w:t>
            </w:r>
          </w:p>
        </w:tc>
        <w:tc>
          <w:tcPr>
            <w:tcW w:w="3322" w:type="dxa"/>
          </w:tcPr>
          <w:p w:rsidR="00A435DF" w:rsidRDefault="00D74E73">
            <w:pPr>
              <w:pStyle w:val="TableParagraph"/>
              <w:ind w:left="85" w:right="79"/>
              <w:jc w:val="both"/>
              <w:rPr>
                <w:sz w:val="24"/>
              </w:rPr>
            </w:pPr>
            <w:r>
              <w:rPr>
                <w:sz w:val="24"/>
              </w:rPr>
              <w:t>Обучение в зоне ближайшего развития ребенка. Адекватная оценка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z w:val="24"/>
              </w:rPr>
              <w:t>учащимся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границ</w:t>
            </w:r>
          </w:p>
          <w:p w:rsidR="00A435DF" w:rsidRDefault="00D74E73">
            <w:pPr>
              <w:pStyle w:val="TableParagraph"/>
              <w:tabs>
                <w:tab w:val="left" w:pos="2392"/>
              </w:tabs>
              <w:ind w:left="85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«знания и незнания». </w:t>
            </w:r>
            <w:r>
              <w:rPr>
                <w:spacing w:val="-2"/>
                <w:sz w:val="24"/>
              </w:rPr>
              <w:t>Достаточно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высокая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самоэффективность</w:t>
            </w:r>
            <w:proofErr w:type="spellEnd"/>
            <w:r>
              <w:rPr>
                <w:sz w:val="24"/>
              </w:rPr>
              <w:t xml:space="preserve"> в форме принятия учебной цели и работы над ее достижением</w:t>
            </w:r>
          </w:p>
        </w:tc>
      </w:tr>
      <w:tr w:rsidR="00A435DF">
        <w:trPr>
          <w:trHeight w:val="1775"/>
        </w:trPr>
        <w:tc>
          <w:tcPr>
            <w:tcW w:w="2871" w:type="dxa"/>
          </w:tcPr>
          <w:p w:rsidR="00A435DF" w:rsidRDefault="00D74E73">
            <w:pPr>
              <w:pStyle w:val="TableParagraph"/>
              <w:ind w:left="151"/>
              <w:rPr>
                <w:sz w:val="24"/>
              </w:rPr>
            </w:pPr>
            <w:r>
              <w:rPr>
                <w:sz w:val="24"/>
              </w:rPr>
              <w:t>Личностные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результаты, </w:t>
            </w:r>
            <w:r>
              <w:rPr>
                <w:spacing w:val="-2"/>
                <w:sz w:val="24"/>
              </w:rPr>
              <w:t>регулятивные, познавательные, коммуникативные действия</w:t>
            </w:r>
          </w:p>
        </w:tc>
        <w:tc>
          <w:tcPr>
            <w:tcW w:w="3390" w:type="dxa"/>
          </w:tcPr>
          <w:p w:rsidR="00A435DF" w:rsidRDefault="00D74E7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Функционально-структурная </w:t>
            </w: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z w:val="24"/>
              </w:rPr>
              <w:t xml:space="preserve"> учебной</w:t>
            </w:r>
          </w:p>
          <w:p w:rsidR="00A435DF" w:rsidRDefault="00D74E73">
            <w:pPr>
              <w:pStyle w:val="TableParagraph"/>
              <w:ind w:left="102" w:right="140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Произвольность </w:t>
            </w:r>
            <w:r>
              <w:rPr>
                <w:sz w:val="24"/>
              </w:rPr>
              <w:t>восприятия, внимания, памяти, воображения</w:t>
            </w:r>
          </w:p>
        </w:tc>
        <w:tc>
          <w:tcPr>
            <w:tcW w:w="3322" w:type="dxa"/>
          </w:tcPr>
          <w:p w:rsidR="00A435DF" w:rsidRDefault="00D74E73">
            <w:pPr>
              <w:pStyle w:val="TableParagraph"/>
              <w:tabs>
                <w:tab w:val="left" w:pos="2299"/>
              </w:tabs>
              <w:ind w:left="133"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Высокая успешность в </w:t>
            </w:r>
            <w:r>
              <w:rPr>
                <w:spacing w:val="-2"/>
                <w:sz w:val="24"/>
              </w:rPr>
              <w:t>усвоении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учебного</w:t>
            </w:r>
            <w:proofErr w:type="gramEnd"/>
          </w:p>
          <w:p w:rsidR="00A435DF" w:rsidRDefault="00D74E73">
            <w:pPr>
              <w:pStyle w:val="TableParagraph"/>
              <w:tabs>
                <w:tab w:val="left" w:pos="2260"/>
              </w:tabs>
              <w:ind w:left="13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Создание</w:t>
            </w:r>
          </w:p>
          <w:p w:rsidR="00A435DF" w:rsidRDefault="00D74E73">
            <w:pPr>
              <w:pStyle w:val="TableParagraph"/>
              <w:tabs>
                <w:tab w:val="left" w:pos="2872"/>
              </w:tabs>
              <w:ind w:left="133" w:right="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предпосылок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 xml:space="preserve">дальнейшего перехода к </w:t>
            </w:r>
            <w:r>
              <w:rPr>
                <w:spacing w:val="-2"/>
                <w:sz w:val="24"/>
              </w:rPr>
              <w:t>самообразованию</w:t>
            </w:r>
          </w:p>
        </w:tc>
      </w:tr>
      <w:tr w:rsidR="00A435DF">
        <w:trPr>
          <w:trHeight w:val="1103"/>
        </w:trPr>
        <w:tc>
          <w:tcPr>
            <w:tcW w:w="2871" w:type="dxa"/>
          </w:tcPr>
          <w:p w:rsidR="00A435DF" w:rsidRDefault="00D74E73">
            <w:pPr>
              <w:pStyle w:val="TableParagraph"/>
              <w:spacing w:line="268" w:lineRule="exact"/>
              <w:ind w:left="151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Коммуникативные</w:t>
            </w:r>
          </w:p>
          <w:p w:rsidR="00A435DF" w:rsidRDefault="00D74E73">
            <w:pPr>
              <w:pStyle w:val="TableParagraph"/>
              <w:ind w:left="151"/>
              <w:rPr>
                <w:sz w:val="24"/>
              </w:rPr>
            </w:pPr>
            <w:r>
              <w:rPr>
                <w:sz w:val="24"/>
              </w:rPr>
              <w:t>(речевые),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регулятивные </w:t>
            </w: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3390" w:type="dxa"/>
          </w:tcPr>
          <w:p w:rsidR="00A435DF" w:rsidRDefault="00D74E73">
            <w:pPr>
              <w:pStyle w:val="TableParagraph"/>
              <w:spacing w:line="268" w:lineRule="exact"/>
              <w:ind w:left="102"/>
              <w:rPr>
                <w:sz w:val="24"/>
              </w:rPr>
            </w:pPr>
            <w:r>
              <w:rPr>
                <w:sz w:val="24"/>
              </w:rPr>
              <w:t>Внутренний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3322" w:type="dxa"/>
          </w:tcPr>
          <w:p w:rsidR="00A435DF" w:rsidRDefault="00D74E73">
            <w:pPr>
              <w:pStyle w:val="TableParagraph"/>
              <w:ind w:left="133" w:right="90"/>
              <w:jc w:val="both"/>
              <w:rPr>
                <w:sz w:val="24"/>
              </w:rPr>
            </w:pPr>
            <w:r>
              <w:rPr>
                <w:sz w:val="24"/>
              </w:rPr>
              <w:t>Способность действовать «в уме». Отрыв слова от предмета, достижение нового</w:t>
            </w:r>
          </w:p>
          <w:p w:rsidR="00A435DF" w:rsidRDefault="00D74E73">
            <w:pPr>
              <w:pStyle w:val="TableParagraph"/>
              <w:spacing w:line="257" w:lineRule="exact"/>
              <w:ind w:left="133"/>
              <w:jc w:val="both"/>
              <w:rPr>
                <w:sz w:val="24"/>
              </w:rPr>
            </w:pPr>
            <w:r>
              <w:rPr>
                <w:sz w:val="24"/>
              </w:rPr>
              <w:t>уровня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обобщения</w:t>
            </w:r>
          </w:p>
        </w:tc>
      </w:tr>
      <w:tr w:rsidR="00A435DF">
        <w:trPr>
          <w:trHeight w:val="1103"/>
        </w:trPr>
        <w:tc>
          <w:tcPr>
            <w:tcW w:w="2871" w:type="dxa"/>
          </w:tcPr>
          <w:p w:rsidR="00A435DF" w:rsidRDefault="00D74E73">
            <w:pPr>
              <w:pStyle w:val="TableParagraph"/>
              <w:ind w:left="151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Коммуникативные, регулятивные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3390" w:type="dxa"/>
          </w:tcPr>
          <w:p w:rsidR="00A435DF" w:rsidRDefault="00D74E73">
            <w:pPr>
              <w:pStyle w:val="TableParagraph"/>
              <w:tabs>
                <w:tab w:val="left" w:pos="1665"/>
                <w:tab w:val="left" w:pos="2025"/>
                <w:tab w:val="left" w:pos="2263"/>
              </w:tabs>
              <w:ind w:left="102" w:right="77"/>
              <w:rPr>
                <w:sz w:val="24"/>
              </w:rPr>
            </w:pPr>
            <w:r>
              <w:rPr>
                <w:spacing w:val="-2"/>
                <w:sz w:val="24"/>
              </w:rPr>
              <w:t>Рефлексия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осознание учащимся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содержания,</w:t>
            </w:r>
          </w:p>
          <w:p w:rsidR="00A435DF" w:rsidRDefault="00D74E73">
            <w:pPr>
              <w:pStyle w:val="TableParagraph"/>
              <w:tabs>
                <w:tab w:val="left" w:pos="3166"/>
              </w:tabs>
              <w:spacing w:before="3" w:line="264" w:lineRule="exact"/>
              <w:ind w:left="102" w:right="83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оснований действий</w:t>
            </w:r>
          </w:p>
        </w:tc>
        <w:tc>
          <w:tcPr>
            <w:tcW w:w="3322" w:type="dxa"/>
          </w:tcPr>
          <w:p w:rsidR="00A435DF" w:rsidRDefault="00D74E73">
            <w:pPr>
              <w:pStyle w:val="TableParagraph"/>
              <w:ind w:left="133"/>
              <w:rPr>
                <w:sz w:val="24"/>
              </w:rPr>
            </w:pPr>
            <w:r>
              <w:rPr>
                <w:sz w:val="24"/>
              </w:rPr>
              <w:t>Осознанность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критичность учебных действий</w:t>
            </w:r>
          </w:p>
        </w:tc>
      </w:tr>
    </w:tbl>
    <w:p w:rsidR="00A435DF" w:rsidRDefault="00A435DF">
      <w:pPr>
        <w:pStyle w:val="a3"/>
        <w:ind w:left="0"/>
        <w:jc w:val="left"/>
      </w:pPr>
    </w:p>
    <w:p w:rsidR="00A435DF" w:rsidRDefault="00A435DF">
      <w:pPr>
        <w:pStyle w:val="a3"/>
        <w:spacing w:before="204"/>
        <w:ind w:left="0"/>
        <w:jc w:val="left"/>
      </w:pPr>
    </w:p>
    <w:p w:rsidR="00A435DF" w:rsidRDefault="00D74E73">
      <w:pPr>
        <w:pStyle w:val="1"/>
        <w:numPr>
          <w:ilvl w:val="1"/>
          <w:numId w:val="40"/>
        </w:numPr>
        <w:tabs>
          <w:tab w:val="left" w:pos="1200"/>
        </w:tabs>
        <w:ind w:left="1200" w:hanging="490"/>
      </w:pPr>
      <w:bookmarkStart w:id="3" w:name="_bookmark3"/>
      <w:bookmarkEnd w:id="3"/>
      <w:r>
        <w:rPr>
          <w:spacing w:val="-2"/>
        </w:rPr>
        <w:t>Рабочая</w:t>
      </w:r>
      <w:r>
        <w:rPr>
          <w:spacing w:val="-8"/>
        </w:rPr>
        <w:t xml:space="preserve"> </w:t>
      </w:r>
      <w:r>
        <w:rPr>
          <w:spacing w:val="-2"/>
        </w:rPr>
        <w:t>программа воспитания</w:t>
      </w:r>
    </w:p>
    <w:p w:rsidR="00A435DF" w:rsidRDefault="00D74E73">
      <w:pPr>
        <w:pStyle w:val="a3"/>
        <w:spacing w:before="316"/>
        <w:ind w:right="701" w:firstLine="566"/>
      </w:pPr>
      <w:r>
        <w:t>Рабочая программа воспитания основывается на единстве и преемственности образовательного процесса всех уровней общего образования, является обязательной частью основной образовательной программы</w:t>
      </w:r>
      <w:r>
        <w:rPr>
          <w:spacing w:val="-5"/>
        </w:rPr>
        <w:t xml:space="preserve"> </w:t>
      </w:r>
      <w:r>
        <w:t>начального</w:t>
      </w:r>
      <w:r>
        <w:rPr>
          <w:spacing w:val="-6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 w:rsidR="000340D4" w:rsidRPr="00D74E73">
        <w:t>МОУ Ивановская СОШ</w:t>
      </w:r>
      <w:r>
        <w:t>,</w:t>
      </w:r>
      <w:r>
        <w:rPr>
          <w:spacing w:val="-7"/>
        </w:rPr>
        <w:t xml:space="preserve"> </w:t>
      </w:r>
      <w:r>
        <w:t>соотносится</w:t>
      </w:r>
      <w:r>
        <w:rPr>
          <w:spacing w:val="-4"/>
        </w:rPr>
        <w:t xml:space="preserve"> </w:t>
      </w:r>
      <w:r>
        <w:t>с рабочими программами воспитания для образовательных организаций дошкольного и среднего профессионального образования.</w:t>
      </w:r>
    </w:p>
    <w:p w:rsidR="00A435DF" w:rsidRDefault="00D74E73">
      <w:pPr>
        <w:pStyle w:val="a3"/>
        <w:spacing w:before="3"/>
        <w:ind w:right="699" w:firstLine="698"/>
      </w:pPr>
      <w:r>
        <w:t>Программа предназначена для планирования и организации системной воспитательной деятельности; разрабатывается и утверждается с участием коллегиальных</w:t>
      </w:r>
      <w:r>
        <w:rPr>
          <w:spacing w:val="-18"/>
        </w:rPr>
        <w:t xml:space="preserve"> </w:t>
      </w:r>
      <w:r>
        <w:t>органов</w:t>
      </w:r>
      <w:r>
        <w:rPr>
          <w:spacing w:val="-17"/>
        </w:rPr>
        <w:t xml:space="preserve"> </w:t>
      </w:r>
      <w:r>
        <w:t>управления</w:t>
      </w:r>
      <w:r>
        <w:rPr>
          <w:spacing w:val="-18"/>
        </w:rPr>
        <w:t xml:space="preserve"> </w:t>
      </w:r>
      <w:r>
        <w:t>общеобразовательной</w:t>
      </w:r>
      <w:r>
        <w:rPr>
          <w:spacing w:val="-17"/>
        </w:rPr>
        <w:t xml:space="preserve"> </w:t>
      </w:r>
      <w:r>
        <w:t>организацией,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том числе советов обучающихся, советов родителей (законных представителей); реализуется в единстве урочной и внеурочной</w:t>
      </w:r>
      <w:r>
        <w:rPr>
          <w:spacing w:val="-1"/>
        </w:rPr>
        <w:t xml:space="preserve"> </w:t>
      </w:r>
      <w:r>
        <w:t>деятельности, осуществляемой совместно с семьей и другими участниками образовательных отношений, социальными</w:t>
      </w:r>
      <w:r>
        <w:rPr>
          <w:spacing w:val="80"/>
        </w:rPr>
        <w:t xml:space="preserve">  </w:t>
      </w:r>
      <w:r>
        <w:t>институтами</w:t>
      </w:r>
      <w:r>
        <w:rPr>
          <w:spacing w:val="80"/>
        </w:rPr>
        <w:t xml:space="preserve">  </w:t>
      </w:r>
      <w:r>
        <w:t>воспитания;</w:t>
      </w:r>
      <w:r>
        <w:rPr>
          <w:spacing w:val="80"/>
        </w:rPr>
        <w:t xml:space="preserve">  </w:t>
      </w:r>
      <w:r>
        <w:t>предусматривает</w:t>
      </w:r>
      <w:r>
        <w:rPr>
          <w:spacing w:val="80"/>
        </w:rPr>
        <w:t xml:space="preserve">  </w:t>
      </w:r>
      <w:r>
        <w:t>приобщение</w:t>
      </w:r>
    </w:p>
    <w:p w:rsidR="00A435DF" w:rsidRDefault="00A435DF">
      <w:pPr>
        <w:pStyle w:val="a3"/>
        <w:sectPr w:rsidR="00A435DF">
          <w:pgSz w:w="11920" w:h="16850"/>
          <w:pgMar w:top="136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/>
        <w:ind w:right="697"/>
      </w:pPr>
      <w:r>
        <w:lastRenderedPageBreak/>
        <w:t>обучающихся к российским традиционным духовным ценностям, включая ценности</w:t>
      </w:r>
      <w:r>
        <w:rPr>
          <w:spacing w:val="-1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этнической группы,</w:t>
      </w:r>
      <w:r>
        <w:rPr>
          <w:spacing w:val="-5"/>
        </w:rPr>
        <w:t xml:space="preserve"> </w:t>
      </w:r>
      <w:r>
        <w:t>правилам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нормам</w:t>
      </w:r>
      <w:r>
        <w:rPr>
          <w:spacing w:val="-4"/>
        </w:rPr>
        <w:t xml:space="preserve"> </w:t>
      </w:r>
      <w:r>
        <w:t>поведения,</w:t>
      </w:r>
      <w:r>
        <w:rPr>
          <w:spacing w:val="-5"/>
        </w:rPr>
        <w:t xml:space="preserve"> </w:t>
      </w:r>
      <w:r>
        <w:t>принятым в</w:t>
      </w:r>
      <w:r>
        <w:rPr>
          <w:spacing w:val="-13"/>
        </w:rPr>
        <w:t xml:space="preserve"> </w:t>
      </w:r>
      <w:r>
        <w:t>российском</w:t>
      </w:r>
      <w:r>
        <w:rPr>
          <w:spacing w:val="-11"/>
        </w:rPr>
        <w:t xml:space="preserve"> </w:t>
      </w:r>
      <w:r>
        <w:t>обществе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основе</w:t>
      </w:r>
      <w:r>
        <w:rPr>
          <w:spacing w:val="-13"/>
        </w:rPr>
        <w:t xml:space="preserve"> </w:t>
      </w:r>
      <w:r>
        <w:t>российских</w:t>
      </w:r>
      <w:r>
        <w:rPr>
          <w:spacing w:val="-11"/>
        </w:rPr>
        <w:t xml:space="preserve"> </w:t>
      </w:r>
      <w:r>
        <w:t>базовых</w:t>
      </w:r>
      <w:r>
        <w:rPr>
          <w:spacing w:val="-9"/>
        </w:rPr>
        <w:t xml:space="preserve"> </w:t>
      </w:r>
      <w:r>
        <w:t>конституционных</w:t>
      </w:r>
      <w:r>
        <w:rPr>
          <w:spacing w:val="-11"/>
        </w:rPr>
        <w:t xml:space="preserve"> </w:t>
      </w:r>
      <w:r>
        <w:t>норм и ценностей; историческое просвещение, формирование российской культурной и гражданской идентичности обучающихся.</w:t>
      </w:r>
    </w:p>
    <w:p w:rsidR="00A435DF" w:rsidRDefault="00D74E73">
      <w:pPr>
        <w:pStyle w:val="a3"/>
        <w:spacing w:before="4"/>
        <w:ind w:right="708" w:firstLine="707"/>
      </w:pPr>
      <w:r>
        <w:t xml:space="preserve">Программа включает три раздела: целевой, содержательный, </w:t>
      </w:r>
      <w:r>
        <w:rPr>
          <w:spacing w:val="-2"/>
        </w:rPr>
        <w:t>организационный.</w:t>
      </w:r>
    </w:p>
    <w:p w:rsidR="00A435DF" w:rsidRDefault="00D74E73">
      <w:pPr>
        <w:pStyle w:val="a3"/>
        <w:spacing w:before="1"/>
        <w:ind w:right="703" w:firstLine="539"/>
      </w:pPr>
      <w:r>
        <w:t>Содержание</w:t>
      </w:r>
      <w:r>
        <w:rPr>
          <w:spacing w:val="-12"/>
        </w:rPr>
        <w:t xml:space="preserve"> </w:t>
      </w:r>
      <w:r>
        <w:t>рабочей</w:t>
      </w:r>
      <w:r>
        <w:rPr>
          <w:spacing w:val="-10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воспитания</w:t>
      </w:r>
      <w:r>
        <w:rPr>
          <w:spacing w:val="-9"/>
        </w:rPr>
        <w:t xml:space="preserve"> </w:t>
      </w:r>
      <w:r>
        <w:t>соответствует</w:t>
      </w:r>
      <w:r>
        <w:rPr>
          <w:spacing w:val="-10"/>
        </w:rPr>
        <w:t xml:space="preserve"> </w:t>
      </w:r>
      <w:r>
        <w:t>особенностям образовательной</w:t>
      </w:r>
      <w:r>
        <w:rPr>
          <w:spacing w:val="-3"/>
        </w:rPr>
        <w:t xml:space="preserve"> </w:t>
      </w:r>
      <w:r>
        <w:t>организации: организационно-правовой</w:t>
      </w:r>
      <w:r>
        <w:rPr>
          <w:spacing w:val="-1"/>
        </w:rPr>
        <w:t xml:space="preserve"> </w:t>
      </w:r>
      <w:r>
        <w:t>форме,</w:t>
      </w:r>
      <w:r>
        <w:rPr>
          <w:spacing w:val="-3"/>
        </w:rPr>
        <w:t xml:space="preserve"> </w:t>
      </w:r>
      <w:r>
        <w:t>контингенту обучающихся и их родителей (законных представителей), направленности образовательной программы, в том числе предусматривающей углубленное изучение отдельных учебных предметов, учитывающей этнокультурные интересы, особые образовательные потребности обучающихся.</w:t>
      </w:r>
    </w:p>
    <w:p w:rsidR="00A435DF" w:rsidRDefault="00A435DF">
      <w:pPr>
        <w:pStyle w:val="a3"/>
        <w:ind w:left="0"/>
        <w:jc w:val="left"/>
      </w:pPr>
    </w:p>
    <w:p w:rsidR="00A435DF" w:rsidRDefault="00A435DF">
      <w:pPr>
        <w:pStyle w:val="a3"/>
        <w:spacing w:before="3"/>
        <w:ind w:left="0"/>
        <w:jc w:val="left"/>
      </w:pPr>
    </w:p>
    <w:p w:rsidR="00A435DF" w:rsidRDefault="00D74E73">
      <w:pPr>
        <w:pStyle w:val="1"/>
        <w:numPr>
          <w:ilvl w:val="0"/>
          <w:numId w:val="64"/>
        </w:numPr>
        <w:tabs>
          <w:tab w:val="left" w:pos="1080"/>
        </w:tabs>
        <w:spacing w:before="1"/>
        <w:ind w:left="1080" w:hanging="279"/>
        <w:jc w:val="both"/>
      </w:pPr>
      <w:bookmarkStart w:id="4" w:name="_bookmark4"/>
      <w:bookmarkEnd w:id="4"/>
      <w:r>
        <w:rPr>
          <w:spacing w:val="-2"/>
        </w:rPr>
        <w:t>Организационный раздел</w:t>
      </w:r>
    </w:p>
    <w:p w:rsidR="00A435DF" w:rsidRDefault="00D74E73">
      <w:pPr>
        <w:pStyle w:val="1"/>
        <w:numPr>
          <w:ilvl w:val="1"/>
          <w:numId w:val="64"/>
        </w:numPr>
        <w:tabs>
          <w:tab w:val="left" w:pos="1269"/>
        </w:tabs>
        <w:spacing w:before="47"/>
        <w:ind w:left="1269" w:hanging="490"/>
        <w:jc w:val="both"/>
      </w:pPr>
      <w:bookmarkStart w:id="5" w:name="_bookmark5"/>
      <w:bookmarkEnd w:id="5"/>
      <w:r>
        <w:t>Учебный</w:t>
      </w:r>
      <w:r>
        <w:rPr>
          <w:spacing w:val="-9"/>
        </w:rPr>
        <w:t xml:space="preserve"> </w:t>
      </w:r>
      <w:r>
        <w:rPr>
          <w:spacing w:val="-4"/>
        </w:rPr>
        <w:t>план</w:t>
      </w:r>
    </w:p>
    <w:p w:rsidR="00A435DF" w:rsidRDefault="00D74E73">
      <w:pPr>
        <w:pStyle w:val="a3"/>
        <w:spacing w:before="45"/>
        <w:ind w:right="694" w:firstLine="707"/>
      </w:pPr>
      <w:r>
        <w:t>Учебный план программы начального общего образования (далее – учебный план) обеспечивает реализацию требований ФГОС, определяет учебную нагрузку в соответствии с требованиями к организации образовательной деятельности к учебной нагрузке при 5-дневной учебной неделе, предусмотренными Гигиеническими нормативами и Санитарно-эпидемиологическими требованиями, перечень учебных предметов, учебных курсов, учебных модулей.</w:t>
      </w:r>
    </w:p>
    <w:p w:rsidR="00A435DF" w:rsidRDefault="00D74E73">
      <w:pPr>
        <w:pStyle w:val="a3"/>
        <w:spacing w:before="1"/>
        <w:ind w:right="702" w:firstLine="707"/>
      </w:pPr>
      <w:r>
        <w:t xml:space="preserve">Учебный план </w:t>
      </w:r>
      <w:r w:rsidR="000340D4" w:rsidRPr="00D74E73">
        <w:t xml:space="preserve">МОУ </w:t>
      </w:r>
      <w:proofErr w:type="gramStart"/>
      <w:r w:rsidR="000340D4" w:rsidRPr="00D74E73">
        <w:t>Ивановская</w:t>
      </w:r>
      <w:proofErr w:type="gramEnd"/>
      <w:r w:rsidR="000340D4" w:rsidRPr="00D74E73">
        <w:t xml:space="preserve"> СОШ</w:t>
      </w:r>
      <w:r w:rsidR="000340D4">
        <w:t xml:space="preserve"> </w:t>
      </w:r>
      <w:r>
        <w:t>фиксирует общий объем нагрузки, максимальный объем аудиторной нагрузки обучающихся, состав и структуру предметных</w:t>
      </w:r>
      <w:r>
        <w:rPr>
          <w:spacing w:val="-9"/>
        </w:rPr>
        <w:t xml:space="preserve"> </w:t>
      </w:r>
      <w:r>
        <w:t>областей,</w:t>
      </w:r>
      <w:r>
        <w:rPr>
          <w:spacing w:val="-8"/>
        </w:rPr>
        <w:t xml:space="preserve"> </w:t>
      </w:r>
      <w:r>
        <w:t>распределяет</w:t>
      </w:r>
      <w:r>
        <w:rPr>
          <w:spacing w:val="-5"/>
        </w:rPr>
        <w:t xml:space="preserve"> </w:t>
      </w:r>
      <w:r>
        <w:t>учебное</w:t>
      </w:r>
      <w:r>
        <w:rPr>
          <w:spacing w:val="-8"/>
        </w:rPr>
        <w:t xml:space="preserve"> </w:t>
      </w:r>
      <w:r>
        <w:t>время,</w:t>
      </w:r>
      <w:r>
        <w:rPr>
          <w:spacing w:val="-8"/>
        </w:rPr>
        <w:t xml:space="preserve"> </w:t>
      </w:r>
      <w:r>
        <w:t>отводимое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освоение по классам и учебным предметам.</w:t>
      </w:r>
    </w:p>
    <w:p w:rsidR="00A435DF" w:rsidRDefault="00D74E73">
      <w:pPr>
        <w:pStyle w:val="a3"/>
        <w:spacing w:before="1"/>
        <w:ind w:right="708" w:firstLine="707"/>
      </w:pPr>
      <w:r>
        <w:t>Учебный план определяет общие рамки принимаемых решений при отборе учебного материала, формировании перечня результатов образования и организации образовательной деятельности.</w:t>
      </w:r>
    </w:p>
    <w:p w:rsidR="00A435DF" w:rsidRDefault="00D74E73">
      <w:pPr>
        <w:pStyle w:val="a3"/>
        <w:ind w:right="699" w:firstLine="707"/>
      </w:pPr>
      <w:r>
        <w:t>Содержание образования при получении начального общего образования реализуется преимущественно за счет учебных курсов, обеспечивающих целостное восприятие мира, системно-</w:t>
      </w:r>
      <w:proofErr w:type="spellStart"/>
      <w:r>
        <w:t>деятельностный</w:t>
      </w:r>
      <w:proofErr w:type="spellEnd"/>
      <w:r>
        <w:t xml:space="preserve"> подход и индивидуализацию обучения.</w:t>
      </w:r>
    </w:p>
    <w:p w:rsidR="00A435DF" w:rsidRDefault="00D74E73">
      <w:pPr>
        <w:pStyle w:val="a3"/>
        <w:ind w:right="701" w:firstLine="707"/>
      </w:pPr>
      <w:r>
        <w:t>Учебный план обеспечивает в случаях, предусмотренных законодательством</w:t>
      </w:r>
      <w:r>
        <w:rPr>
          <w:spacing w:val="-7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сфере</w:t>
      </w:r>
      <w:r>
        <w:rPr>
          <w:spacing w:val="-5"/>
        </w:rPr>
        <w:t xml:space="preserve"> </w:t>
      </w:r>
      <w:r>
        <w:t>образования,</w:t>
      </w:r>
      <w:r>
        <w:rPr>
          <w:spacing w:val="-2"/>
        </w:rPr>
        <w:t xml:space="preserve"> </w:t>
      </w:r>
      <w:r>
        <w:t>возможность преподавания и изучения государственного языка из числа языков народов Российской</w:t>
      </w:r>
      <w:r>
        <w:rPr>
          <w:spacing w:val="-14"/>
        </w:rPr>
        <w:t xml:space="preserve"> </w:t>
      </w:r>
      <w:r>
        <w:t>Федерации,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7"/>
        </w:rPr>
        <w:t xml:space="preserve"> </w:t>
      </w:r>
      <w:r>
        <w:t>русского</w:t>
      </w:r>
      <w:r>
        <w:rPr>
          <w:spacing w:val="-14"/>
        </w:rPr>
        <w:t xml:space="preserve"> </w:t>
      </w:r>
      <w:r>
        <w:t>языка</w:t>
      </w:r>
      <w:r>
        <w:rPr>
          <w:spacing w:val="-16"/>
        </w:rPr>
        <w:t xml:space="preserve"> </w:t>
      </w:r>
      <w:r>
        <w:t>как</w:t>
      </w:r>
      <w:r>
        <w:rPr>
          <w:spacing w:val="-16"/>
        </w:rPr>
        <w:t xml:space="preserve"> </w:t>
      </w:r>
      <w:r>
        <w:t>родного</w:t>
      </w:r>
      <w:r>
        <w:rPr>
          <w:spacing w:val="-14"/>
        </w:rPr>
        <w:t xml:space="preserve"> </w:t>
      </w:r>
      <w:r>
        <w:t>языка,</w:t>
      </w:r>
      <w:r>
        <w:rPr>
          <w:spacing w:val="-17"/>
        </w:rPr>
        <w:t xml:space="preserve"> </w:t>
      </w:r>
      <w:r>
        <w:t>а</w:t>
      </w:r>
      <w:r>
        <w:rPr>
          <w:spacing w:val="-16"/>
        </w:rPr>
        <w:t xml:space="preserve"> </w:t>
      </w:r>
      <w:r>
        <w:t>также устанавливает количество занятий, отводимых на изучение этих языков, по классам (годам) обучения.</w:t>
      </w:r>
    </w:p>
    <w:p w:rsidR="00A435DF" w:rsidRDefault="00A435DF">
      <w:pPr>
        <w:pStyle w:val="a3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/>
        <w:ind w:right="704" w:firstLine="707"/>
      </w:pPr>
      <w:r>
        <w:lastRenderedPageBreak/>
        <w:t xml:space="preserve">Вариативность содержания образовательных программ начального общего образования реализуется через возможность </w:t>
      </w:r>
      <w:proofErr w:type="gramStart"/>
      <w:r>
        <w:t>формирования программ начального общего образования различного уровня сложности</w:t>
      </w:r>
      <w:proofErr w:type="gramEnd"/>
      <w:r>
        <w:t xml:space="preserve"> и направленности с учетом образовательных потребностей и способностей </w:t>
      </w:r>
      <w:r>
        <w:rPr>
          <w:spacing w:val="-2"/>
        </w:rPr>
        <w:t>обучающихся.</w:t>
      </w:r>
    </w:p>
    <w:p w:rsidR="00A435DF" w:rsidRDefault="00D74E73">
      <w:pPr>
        <w:pStyle w:val="a3"/>
        <w:spacing w:before="4"/>
        <w:ind w:right="702" w:firstLine="707"/>
      </w:pPr>
      <w:r>
        <w:t>Учебный план состоит из двух частей - обязательной части и части, формируемой участниками образовательных отношений.</w:t>
      </w:r>
    </w:p>
    <w:p w:rsidR="00A435DF" w:rsidRDefault="00D74E73">
      <w:pPr>
        <w:pStyle w:val="a3"/>
        <w:spacing w:before="1"/>
        <w:ind w:right="698" w:firstLine="707"/>
      </w:pPr>
      <w:r>
        <w:t>Объем обязательной части программы начального общего образования составляет 80%, а объем части, формируемой участниками образовательных отношений из перечня, предлагаемого образовательной организацией, - 20% от общего объема.</w:t>
      </w:r>
    </w:p>
    <w:p w:rsidR="00A435DF" w:rsidRDefault="00D74E73">
      <w:pPr>
        <w:pStyle w:val="a3"/>
        <w:ind w:right="711" w:firstLine="707"/>
      </w:pPr>
      <w:r>
        <w:t>Обязательная часть учебного плана определяет состав учебных предметов (учебных модулей) обязательных предметных областей и учебное время, отводимое на их изучение по классам (годам) обучения.</w:t>
      </w:r>
    </w:p>
    <w:p w:rsidR="00A435DF" w:rsidRDefault="00D74E73">
      <w:pPr>
        <w:pStyle w:val="1"/>
        <w:spacing w:before="313"/>
        <w:ind w:left="1655"/>
        <w:jc w:val="left"/>
      </w:pPr>
      <w:r>
        <w:t>Учебные</w:t>
      </w:r>
      <w:r>
        <w:rPr>
          <w:spacing w:val="-10"/>
        </w:rPr>
        <w:t xml:space="preserve"> </w:t>
      </w:r>
      <w:r>
        <w:t>предметы</w:t>
      </w:r>
      <w:r>
        <w:rPr>
          <w:spacing w:val="-15"/>
        </w:rPr>
        <w:t xml:space="preserve"> </w:t>
      </w:r>
      <w:r>
        <w:t>(учебные</w:t>
      </w:r>
      <w:r>
        <w:rPr>
          <w:spacing w:val="-7"/>
        </w:rPr>
        <w:t xml:space="preserve"> </w:t>
      </w:r>
      <w:r>
        <w:rPr>
          <w:spacing w:val="-2"/>
        </w:rPr>
        <w:t>модули)</w:t>
      </w:r>
    </w:p>
    <w:p w:rsidR="00A435DF" w:rsidRDefault="00D74E73">
      <w:pPr>
        <w:pStyle w:val="a3"/>
        <w:spacing w:before="7"/>
        <w:ind w:left="933" w:right="7066"/>
        <w:jc w:val="left"/>
      </w:pPr>
      <w:r>
        <w:t>Русский язык, Литературное</w:t>
      </w:r>
      <w:r>
        <w:rPr>
          <w:spacing w:val="-3"/>
        </w:rPr>
        <w:t xml:space="preserve"> </w:t>
      </w:r>
      <w:r>
        <w:t>чтение Родной</w:t>
      </w:r>
      <w:r>
        <w:rPr>
          <w:spacing w:val="-18"/>
        </w:rPr>
        <w:t xml:space="preserve"> </w:t>
      </w:r>
      <w:r>
        <w:t>язык</w:t>
      </w:r>
      <w:r>
        <w:rPr>
          <w:spacing w:val="-17"/>
        </w:rPr>
        <w:t xml:space="preserve"> </w:t>
      </w:r>
      <w:r>
        <w:t>(русский),</w:t>
      </w:r>
    </w:p>
    <w:p w:rsidR="00A435DF" w:rsidRDefault="00D74E73">
      <w:pPr>
        <w:pStyle w:val="a3"/>
        <w:spacing w:line="306" w:lineRule="exact"/>
        <w:ind w:left="933"/>
        <w:jc w:val="left"/>
      </w:pPr>
      <w:r>
        <w:rPr>
          <w:spacing w:val="-2"/>
        </w:rPr>
        <w:t>Литературное</w:t>
      </w:r>
      <w:r>
        <w:rPr>
          <w:spacing w:val="-11"/>
        </w:rPr>
        <w:t xml:space="preserve"> </w:t>
      </w:r>
      <w:r>
        <w:rPr>
          <w:spacing w:val="-2"/>
        </w:rPr>
        <w:t>чтение</w:t>
      </w:r>
      <w:r>
        <w:rPr>
          <w:spacing w:val="-6"/>
        </w:rPr>
        <w:t xml:space="preserve"> </w:t>
      </w:r>
      <w:r>
        <w:rPr>
          <w:spacing w:val="-2"/>
        </w:rPr>
        <w:t>на</w:t>
      </w:r>
      <w:r>
        <w:rPr>
          <w:spacing w:val="-5"/>
        </w:rPr>
        <w:t xml:space="preserve"> </w:t>
      </w:r>
      <w:r>
        <w:rPr>
          <w:spacing w:val="-2"/>
        </w:rPr>
        <w:t>родном</w:t>
      </w:r>
      <w:r>
        <w:rPr>
          <w:spacing w:val="-5"/>
        </w:rPr>
        <w:t xml:space="preserve"> </w:t>
      </w:r>
      <w:r>
        <w:rPr>
          <w:spacing w:val="-2"/>
        </w:rPr>
        <w:t>(русском)</w:t>
      </w:r>
      <w:r>
        <w:rPr>
          <w:spacing w:val="-5"/>
        </w:rPr>
        <w:t xml:space="preserve"> </w:t>
      </w:r>
      <w:r>
        <w:rPr>
          <w:spacing w:val="-2"/>
        </w:rPr>
        <w:t>языке</w:t>
      </w:r>
    </w:p>
    <w:p w:rsidR="00A435DF" w:rsidRDefault="00D74E73">
      <w:pPr>
        <w:pStyle w:val="a3"/>
        <w:spacing w:before="2"/>
        <w:ind w:left="933" w:right="7017"/>
        <w:jc w:val="left"/>
      </w:pPr>
      <w:r>
        <w:t>Иностранный</w:t>
      </w:r>
      <w:r>
        <w:rPr>
          <w:spacing w:val="-18"/>
        </w:rPr>
        <w:t xml:space="preserve"> </w:t>
      </w:r>
      <w:r>
        <w:t xml:space="preserve">язык </w:t>
      </w:r>
      <w:r>
        <w:rPr>
          <w:spacing w:val="-2"/>
        </w:rPr>
        <w:t xml:space="preserve">Математика </w:t>
      </w:r>
      <w:r>
        <w:t>Окружающий</w:t>
      </w:r>
      <w:r>
        <w:rPr>
          <w:spacing w:val="-1"/>
        </w:rPr>
        <w:t xml:space="preserve"> </w:t>
      </w:r>
      <w:r>
        <w:t>мир</w:t>
      </w:r>
    </w:p>
    <w:p w:rsidR="00A435DF" w:rsidRDefault="00D74E73">
      <w:pPr>
        <w:pStyle w:val="a3"/>
        <w:spacing w:before="11"/>
        <w:ind w:left="933"/>
        <w:jc w:val="left"/>
      </w:pPr>
      <w:r>
        <w:rPr>
          <w:spacing w:val="-2"/>
        </w:rPr>
        <w:t>Основы</w:t>
      </w:r>
      <w:r>
        <w:rPr>
          <w:spacing w:val="-6"/>
        </w:rPr>
        <w:t xml:space="preserve"> </w:t>
      </w:r>
      <w:r>
        <w:rPr>
          <w:spacing w:val="-2"/>
        </w:rPr>
        <w:t>религиозных</w:t>
      </w:r>
      <w:r>
        <w:rPr>
          <w:spacing w:val="-4"/>
        </w:rPr>
        <w:t xml:space="preserve"> </w:t>
      </w:r>
      <w:r>
        <w:rPr>
          <w:spacing w:val="-2"/>
        </w:rPr>
        <w:t>культур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светской</w:t>
      </w:r>
      <w:r>
        <w:rPr>
          <w:spacing w:val="-12"/>
        </w:rPr>
        <w:t xml:space="preserve"> </w:t>
      </w:r>
      <w:r>
        <w:rPr>
          <w:spacing w:val="-2"/>
        </w:rPr>
        <w:t>этики:</w:t>
      </w:r>
    </w:p>
    <w:p w:rsidR="00A435DF" w:rsidRDefault="00D74E73">
      <w:pPr>
        <w:pStyle w:val="a3"/>
        <w:tabs>
          <w:tab w:val="left" w:pos="2469"/>
          <w:tab w:val="left" w:pos="3897"/>
          <w:tab w:val="left" w:pos="5474"/>
        </w:tabs>
        <w:spacing w:before="2"/>
        <w:ind w:left="933" w:right="3674"/>
        <w:jc w:val="left"/>
      </w:pPr>
      <w:r>
        <w:rPr>
          <w:spacing w:val="-2"/>
        </w:rPr>
        <w:t>учебный</w:t>
      </w:r>
      <w:r>
        <w:tab/>
      </w:r>
      <w:r>
        <w:rPr>
          <w:spacing w:val="-2"/>
        </w:rPr>
        <w:t>модуль:</w:t>
      </w:r>
      <w:r>
        <w:tab/>
      </w:r>
      <w:r>
        <w:rPr>
          <w:spacing w:val="-2"/>
        </w:rPr>
        <w:t>«Основы</w:t>
      </w:r>
      <w:r>
        <w:tab/>
      </w:r>
      <w:r>
        <w:rPr>
          <w:spacing w:val="-2"/>
        </w:rPr>
        <w:t>православной культуры»;</w:t>
      </w:r>
    </w:p>
    <w:p w:rsidR="00A435DF" w:rsidRDefault="00D74E73">
      <w:pPr>
        <w:pStyle w:val="a3"/>
        <w:spacing w:before="2"/>
        <w:ind w:left="933" w:right="3658"/>
        <w:jc w:val="left"/>
      </w:pPr>
      <w:r>
        <w:t>учебный модуль: «Основы иудейской культуры»; учебный модуль: «Основы буддийской культуры»; учебный модуль: «Основы исламской культуры»; учебный</w:t>
      </w:r>
      <w:r>
        <w:rPr>
          <w:spacing w:val="40"/>
        </w:rPr>
        <w:t xml:space="preserve"> </w:t>
      </w:r>
      <w:r>
        <w:t>модуль:</w:t>
      </w:r>
      <w:r>
        <w:rPr>
          <w:spacing w:val="40"/>
        </w:rPr>
        <w:t xml:space="preserve"> </w:t>
      </w:r>
      <w:r>
        <w:t>«Основы</w:t>
      </w:r>
      <w:r>
        <w:rPr>
          <w:spacing w:val="40"/>
        </w:rPr>
        <w:t xml:space="preserve"> </w:t>
      </w:r>
      <w:r>
        <w:t>религиозных</w:t>
      </w:r>
      <w:r>
        <w:rPr>
          <w:spacing w:val="40"/>
        </w:rPr>
        <w:t xml:space="preserve"> </w:t>
      </w:r>
      <w:r>
        <w:t>культур народов России»;</w:t>
      </w:r>
    </w:p>
    <w:p w:rsidR="00A435DF" w:rsidRDefault="00D74E73">
      <w:pPr>
        <w:pStyle w:val="a3"/>
        <w:spacing w:line="306" w:lineRule="exact"/>
        <w:ind w:left="933"/>
        <w:jc w:val="left"/>
      </w:pPr>
      <w:r>
        <w:rPr>
          <w:spacing w:val="-2"/>
        </w:rPr>
        <w:t>учебный</w:t>
      </w:r>
      <w:r>
        <w:rPr>
          <w:spacing w:val="-7"/>
        </w:rPr>
        <w:t xml:space="preserve"> </w:t>
      </w:r>
      <w:r>
        <w:rPr>
          <w:spacing w:val="-2"/>
        </w:rPr>
        <w:t>модуль:</w:t>
      </w:r>
      <w:r>
        <w:rPr>
          <w:spacing w:val="-4"/>
        </w:rPr>
        <w:t xml:space="preserve"> </w:t>
      </w:r>
      <w:r>
        <w:rPr>
          <w:spacing w:val="-2"/>
        </w:rPr>
        <w:t>«Основы</w:t>
      </w:r>
      <w:r>
        <w:rPr>
          <w:spacing w:val="-7"/>
        </w:rPr>
        <w:t xml:space="preserve"> </w:t>
      </w:r>
      <w:r>
        <w:rPr>
          <w:spacing w:val="-2"/>
        </w:rPr>
        <w:t>светской</w:t>
      </w:r>
      <w:r>
        <w:rPr>
          <w:spacing w:val="-4"/>
        </w:rPr>
        <w:t xml:space="preserve"> </w:t>
      </w:r>
      <w:r>
        <w:rPr>
          <w:spacing w:val="-2"/>
        </w:rPr>
        <w:t>этики»</w:t>
      </w:r>
    </w:p>
    <w:p w:rsidR="00A435DF" w:rsidRDefault="00D74E73">
      <w:pPr>
        <w:pStyle w:val="a3"/>
        <w:spacing w:before="22" w:line="230" w:lineRule="auto"/>
        <w:ind w:left="933" w:right="5684"/>
        <w:jc w:val="left"/>
      </w:pPr>
      <w:r>
        <w:rPr>
          <w:spacing w:val="-2"/>
        </w:rPr>
        <w:t>Изобразительное</w:t>
      </w:r>
      <w:r>
        <w:rPr>
          <w:spacing w:val="-10"/>
        </w:rPr>
        <w:t xml:space="preserve"> </w:t>
      </w:r>
      <w:r>
        <w:rPr>
          <w:spacing w:val="-2"/>
        </w:rPr>
        <w:t>искусство Музыка</w:t>
      </w:r>
    </w:p>
    <w:p w:rsidR="00A435DF" w:rsidRDefault="00D74E73">
      <w:pPr>
        <w:pStyle w:val="a3"/>
        <w:spacing w:before="11" w:line="235" w:lineRule="auto"/>
        <w:ind w:left="933" w:right="7301"/>
        <w:jc w:val="left"/>
      </w:pPr>
      <w:r>
        <w:t>Труд</w:t>
      </w:r>
      <w:r>
        <w:rPr>
          <w:spacing w:val="-9"/>
        </w:rPr>
        <w:t xml:space="preserve"> </w:t>
      </w:r>
      <w:r>
        <w:t>(технология) Физическая</w:t>
      </w:r>
      <w:r>
        <w:rPr>
          <w:spacing w:val="-18"/>
        </w:rPr>
        <w:t xml:space="preserve"> </w:t>
      </w:r>
      <w:r>
        <w:t>культура</w:t>
      </w:r>
    </w:p>
    <w:p w:rsidR="00A435DF" w:rsidRDefault="00A435DF">
      <w:pPr>
        <w:pStyle w:val="a3"/>
        <w:spacing w:before="23"/>
        <w:ind w:left="0"/>
        <w:jc w:val="left"/>
      </w:pPr>
    </w:p>
    <w:p w:rsidR="00A435DF" w:rsidRDefault="00D74E73">
      <w:pPr>
        <w:pStyle w:val="a3"/>
        <w:ind w:right="709" w:firstLine="707"/>
      </w:pPr>
      <w:proofErr w:type="gramStart"/>
      <w:r>
        <w:t xml:space="preserve">Изучение «Родного языка (русского)» и «Литературного чтения на родном (русском) языке» </w:t>
      </w:r>
      <w:r>
        <w:rPr>
          <w:u w:val="single"/>
        </w:rPr>
        <w:t>осуществляется по заявлению родителей (законных</w:t>
      </w:r>
      <w:r>
        <w:t xml:space="preserve"> </w:t>
      </w:r>
      <w:r>
        <w:rPr>
          <w:u w:val="single"/>
        </w:rPr>
        <w:t>представителей) несовершеннолетних обучающихся.</w:t>
      </w:r>
      <w:proofErr w:type="gramEnd"/>
    </w:p>
    <w:p w:rsidR="00A435DF" w:rsidRDefault="00D74E73">
      <w:pPr>
        <w:pStyle w:val="a3"/>
        <w:spacing w:before="1"/>
        <w:ind w:right="699" w:firstLine="707"/>
      </w:pPr>
      <w:r>
        <w:t xml:space="preserve">При изучении предметной области «Основы религиозных культур и светской этики» выбор одного из учебных модулей </w:t>
      </w:r>
      <w:r>
        <w:rPr>
          <w:u w:val="single"/>
        </w:rPr>
        <w:t>осуществляется по</w:t>
      </w:r>
      <w:r>
        <w:t xml:space="preserve"> </w:t>
      </w:r>
      <w:r>
        <w:rPr>
          <w:u w:val="single"/>
        </w:rPr>
        <w:t>заявлению родителей (законных представителей) несовершеннолетних</w:t>
      </w:r>
      <w:r>
        <w:t xml:space="preserve"> </w:t>
      </w:r>
      <w:r>
        <w:rPr>
          <w:spacing w:val="-2"/>
          <w:u w:val="single"/>
        </w:rPr>
        <w:t>обучающихся.</w:t>
      </w:r>
    </w:p>
    <w:p w:rsidR="00A435DF" w:rsidRDefault="00A435DF">
      <w:pPr>
        <w:pStyle w:val="a3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/>
        <w:ind w:right="704" w:firstLine="707"/>
      </w:pPr>
      <w:r>
        <w:lastRenderedPageBreak/>
        <w:t>Расписание</w:t>
      </w:r>
      <w:r>
        <w:rPr>
          <w:spacing w:val="-18"/>
        </w:rPr>
        <w:t xml:space="preserve"> </w:t>
      </w:r>
      <w:r>
        <w:t>учебных</w:t>
      </w:r>
      <w:r>
        <w:rPr>
          <w:spacing w:val="-17"/>
        </w:rPr>
        <w:t xml:space="preserve"> </w:t>
      </w:r>
      <w:r>
        <w:t>занятий</w:t>
      </w:r>
      <w:r>
        <w:rPr>
          <w:spacing w:val="-18"/>
        </w:rPr>
        <w:t xml:space="preserve"> </w:t>
      </w:r>
      <w:r>
        <w:t>составляется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учетом</w:t>
      </w:r>
      <w:r>
        <w:rPr>
          <w:spacing w:val="-17"/>
        </w:rPr>
        <w:t xml:space="preserve"> </w:t>
      </w:r>
      <w:r>
        <w:t>дневной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недельной динамики умственной работоспособности обучающихся и шкалы трудности учебных предметов.</w:t>
      </w:r>
    </w:p>
    <w:p w:rsidR="00A435DF" w:rsidRDefault="00D74E73">
      <w:pPr>
        <w:pStyle w:val="a3"/>
        <w:tabs>
          <w:tab w:val="left" w:pos="3187"/>
          <w:tab w:val="left" w:pos="5076"/>
          <w:tab w:val="left" w:pos="7352"/>
          <w:tab w:val="left" w:pos="7889"/>
        </w:tabs>
        <w:spacing w:before="5"/>
        <w:ind w:left="746" w:right="694" w:firstLine="904"/>
        <w:jc w:val="right"/>
      </w:pPr>
      <w:r>
        <w:t>Образовательная</w:t>
      </w:r>
      <w:r>
        <w:rPr>
          <w:spacing w:val="40"/>
        </w:rPr>
        <w:t xml:space="preserve"> </w:t>
      </w:r>
      <w:r>
        <w:t>недельная</w:t>
      </w:r>
      <w:r>
        <w:rPr>
          <w:spacing w:val="40"/>
        </w:rPr>
        <w:t xml:space="preserve"> </w:t>
      </w:r>
      <w:r>
        <w:t>нагрузка</w:t>
      </w:r>
      <w:r>
        <w:rPr>
          <w:spacing w:val="40"/>
        </w:rPr>
        <w:t xml:space="preserve"> </w:t>
      </w:r>
      <w:r>
        <w:t>распределяется</w:t>
      </w:r>
      <w:r>
        <w:rPr>
          <w:spacing w:val="40"/>
        </w:rPr>
        <w:t xml:space="preserve"> </w:t>
      </w:r>
      <w:r>
        <w:t>равномерно</w:t>
      </w:r>
      <w:r>
        <w:rPr>
          <w:spacing w:val="40"/>
        </w:rPr>
        <w:t xml:space="preserve"> </w:t>
      </w:r>
      <w:r>
        <w:t>в течение</w:t>
      </w:r>
      <w:r>
        <w:rPr>
          <w:spacing w:val="-8"/>
        </w:rPr>
        <w:t xml:space="preserve"> </w:t>
      </w:r>
      <w:r>
        <w:t>учебной</w:t>
      </w:r>
      <w:r>
        <w:rPr>
          <w:spacing w:val="-9"/>
        </w:rPr>
        <w:t xml:space="preserve"> </w:t>
      </w:r>
      <w:r>
        <w:t>недели,</w:t>
      </w:r>
      <w:r>
        <w:rPr>
          <w:spacing w:val="-11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этом</w:t>
      </w:r>
      <w:r>
        <w:rPr>
          <w:spacing w:val="-13"/>
        </w:rPr>
        <w:t xml:space="preserve"> </w:t>
      </w:r>
      <w:r>
        <w:t>объем</w:t>
      </w:r>
      <w:r>
        <w:rPr>
          <w:spacing w:val="-8"/>
        </w:rPr>
        <w:t xml:space="preserve"> </w:t>
      </w:r>
      <w:r>
        <w:t>максимально</w:t>
      </w:r>
      <w:r>
        <w:rPr>
          <w:spacing w:val="-9"/>
        </w:rPr>
        <w:t xml:space="preserve"> </w:t>
      </w:r>
      <w:r>
        <w:t>допустимой</w:t>
      </w:r>
      <w:r>
        <w:rPr>
          <w:spacing w:val="-10"/>
        </w:rPr>
        <w:t xml:space="preserve"> </w:t>
      </w:r>
      <w:r>
        <w:t>нагрузки</w:t>
      </w:r>
      <w:r>
        <w:rPr>
          <w:spacing w:val="-7"/>
        </w:rPr>
        <w:t xml:space="preserve"> </w:t>
      </w:r>
      <w:r>
        <w:t>в течение</w:t>
      </w:r>
      <w:r>
        <w:rPr>
          <w:spacing w:val="-19"/>
        </w:rPr>
        <w:t xml:space="preserve"> </w:t>
      </w:r>
      <w:r>
        <w:t>дня</w:t>
      </w:r>
      <w:r>
        <w:rPr>
          <w:spacing w:val="-18"/>
        </w:rPr>
        <w:t xml:space="preserve"> </w:t>
      </w:r>
      <w:r>
        <w:t>соответствует</w:t>
      </w:r>
      <w:r>
        <w:rPr>
          <w:spacing w:val="-18"/>
        </w:rPr>
        <w:t xml:space="preserve"> </w:t>
      </w:r>
      <w:r>
        <w:t>действующим</w:t>
      </w:r>
      <w:r>
        <w:rPr>
          <w:spacing w:val="-17"/>
        </w:rPr>
        <w:t xml:space="preserve"> </w:t>
      </w:r>
      <w:r>
        <w:t>санитарным</w:t>
      </w:r>
      <w:r>
        <w:rPr>
          <w:spacing w:val="-18"/>
        </w:rPr>
        <w:t xml:space="preserve"> </w:t>
      </w:r>
      <w:r>
        <w:t>правилам</w:t>
      </w:r>
      <w:r>
        <w:rPr>
          <w:spacing w:val="-18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 xml:space="preserve">нормативам. </w:t>
      </w:r>
      <w:r>
        <w:rPr>
          <w:spacing w:val="-2"/>
        </w:rPr>
        <w:t>Образовательная</w:t>
      </w:r>
      <w:r>
        <w:tab/>
      </w:r>
      <w:r>
        <w:rPr>
          <w:spacing w:val="-2"/>
        </w:rPr>
        <w:t>организация</w:t>
      </w:r>
      <w:r>
        <w:tab/>
      </w:r>
      <w:r>
        <w:rPr>
          <w:spacing w:val="-2"/>
        </w:rPr>
        <w:t>самостоятельна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организации </w:t>
      </w:r>
      <w:r>
        <w:t>образовательной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(урочной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внеурочной),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выборе</w:t>
      </w:r>
      <w:r>
        <w:rPr>
          <w:spacing w:val="40"/>
        </w:rPr>
        <w:t xml:space="preserve"> </w:t>
      </w:r>
      <w:r>
        <w:t>видов</w:t>
      </w:r>
      <w:r>
        <w:rPr>
          <w:spacing w:val="40"/>
        </w:rPr>
        <w:t xml:space="preserve"> </w:t>
      </w:r>
      <w:r>
        <w:t>деятельности по каждому предмету (проектная деятельность, практические и лабораторные</w:t>
      </w:r>
      <w:r>
        <w:rPr>
          <w:spacing w:val="40"/>
        </w:rPr>
        <w:t xml:space="preserve"> </w:t>
      </w:r>
      <w:r>
        <w:t>занятия,</w:t>
      </w:r>
      <w:r>
        <w:rPr>
          <w:spacing w:val="40"/>
        </w:rPr>
        <w:t xml:space="preserve"> </w:t>
      </w:r>
      <w:r>
        <w:t>экскурсии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proofErr w:type="gramStart"/>
      <w:r>
        <w:t>другое</w:t>
      </w:r>
      <w:proofErr w:type="gramEnd"/>
      <w:r>
        <w:t>).</w:t>
      </w:r>
      <w:r>
        <w:rPr>
          <w:spacing w:val="40"/>
        </w:rPr>
        <w:t xml:space="preserve"> </w:t>
      </w:r>
      <w:r>
        <w:t>Во</w:t>
      </w:r>
      <w:r>
        <w:rPr>
          <w:spacing w:val="40"/>
        </w:rPr>
        <w:t xml:space="preserve"> </w:t>
      </w:r>
      <w:r>
        <w:t>время</w:t>
      </w:r>
      <w:r>
        <w:rPr>
          <w:spacing w:val="40"/>
        </w:rPr>
        <w:t xml:space="preserve"> </w:t>
      </w:r>
      <w:r>
        <w:t>занятий</w:t>
      </w:r>
      <w:r>
        <w:rPr>
          <w:spacing w:val="40"/>
        </w:rPr>
        <w:t xml:space="preserve"> </w:t>
      </w:r>
      <w:proofErr w:type="gramStart"/>
      <w:r>
        <w:t>необходим</w:t>
      </w:r>
      <w:proofErr w:type="gramEnd"/>
    </w:p>
    <w:p w:rsidR="00A435DF" w:rsidRDefault="00D74E73">
      <w:pPr>
        <w:pStyle w:val="a3"/>
        <w:spacing w:line="317" w:lineRule="exact"/>
      </w:pPr>
      <w:r>
        <w:t>перерыв</w:t>
      </w:r>
      <w:r>
        <w:rPr>
          <w:spacing w:val="-9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гимнастики</w:t>
      </w:r>
      <w:r>
        <w:rPr>
          <w:spacing w:val="-9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менее</w:t>
      </w:r>
      <w:r>
        <w:rPr>
          <w:spacing w:val="-10"/>
        </w:rPr>
        <w:t xml:space="preserve"> </w:t>
      </w:r>
      <w:r>
        <w:t>2</w:t>
      </w:r>
      <w:r>
        <w:rPr>
          <w:spacing w:val="-3"/>
        </w:rPr>
        <w:t xml:space="preserve"> </w:t>
      </w:r>
      <w:r>
        <w:rPr>
          <w:spacing w:val="-2"/>
        </w:rPr>
        <w:t>минут.</w:t>
      </w:r>
    </w:p>
    <w:p w:rsidR="00A435DF" w:rsidRDefault="00D74E73">
      <w:pPr>
        <w:pStyle w:val="a3"/>
        <w:spacing w:before="4"/>
        <w:ind w:right="709" w:firstLine="707"/>
      </w:pPr>
      <w:r>
        <w:t xml:space="preserve">Урочная деятельность направлена на достижение </w:t>
      </w:r>
      <w:proofErr w:type="gramStart"/>
      <w:r>
        <w:t>обучающимися</w:t>
      </w:r>
      <w:proofErr w:type="gramEnd"/>
      <w:r>
        <w:t xml:space="preserve">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A435DF" w:rsidRDefault="00D74E73">
      <w:pPr>
        <w:pStyle w:val="a3"/>
        <w:spacing w:before="2"/>
        <w:ind w:right="697" w:firstLine="707"/>
      </w:pPr>
      <w:r>
        <w:t xml:space="preserve">Часть учебного плана, формируемая участниками образовательных отношений из перечня, предлагаемого школой, обеспечивает реализацию индивидуальных потребностей обучающихся. </w:t>
      </w:r>
      <w:proofErr w:type="gramStart"/>
      <w:r>
        <w:t xml:space="preserve">Время, отводимое на данную часть внутри максимально допустимой недельной нагрузки обучающихся, использовано на увеличение учебных часов, отводимых на изучение отдельных учебных предметов, учебных курсов (в том числе внеурочной деятельности), учебных модулей </w:t>
      </w:r>
      <w:r>
        <w:rPr>
          <w:u w:val="single"/>
        </w:rPr>
        <w:t>по выбору родителей (законных</w:t>
      </w:r>
      <w:r>
        <w:t xml:space="preserve"> </w:t>
      </w:r>
      <w:r>
        <w:rPr>
          <w:u w:val="single"/>
        </w:rPr>
        <w:t>представителей) несовершеннолетних обучающихся</w:t>
      </w:r>
      <w:r>
        <w:t>, в том числе предусматривающих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</w:t>
      </w:r>
      <w:proofErr w:type="gramEnd"/>
      <w:r>
        <w:t xml:space="preserve"> </w:t>
      </w:r>
      <w:proofErr w:type="gramStart"/>
      <w:r>
        <w:t>учитывающих</w:t>
      </w:r>
      <w:proofErr w:type="gramEnd"/>
      <w:r>
        <w:t xml:space="preserve"> этнокультурные интересы.</w:t>
      </w:r>
    </w:p>
    <w:p w:rsidR="00A435DF" w:rsidRDefault="00D74E73">
      <w:pPr>
        <w:pStyle w:val="a3"/>
        <w:spacing w:before="1"/>
        <w:ind w:right="698" w:firstLine="707"/>
      </w:pPr>
      <w:r>
        <w:t>Внеурочная деятельность направлена на достижение планируемых результатов освоения программы начального общего образования с учетом выбора</w:t>
      </w:r>
      <w:r>
        <w:rPr>
          <w:spacing w:val="-18"/>
        </w:rPr>
        <w:t xml:space="preserve"> </w:t>
      </w:r>
      <w:r>
        <w:t>участниками</w:t>
      </w:r>
      <w:r>
        <w:rPr>
          <w:spacing w:val="-17"/>
        </w:rPr>
        <w:t xml:space="preserve"> </w:t>
      </w:r>
      <w:r>
        <w:t>образовательных</w:t>
      </w:r>
      <w:r>
        <w:rPr>
          <w:spacing w:val="-18"/>
        </w:rPr>
        <w:t xml:space="preserve"> </w:t>
      </w:r>
      <w:r>
        <w:t>отношений</w:t>
      </w:r>
      <w:r>
        <w:rPr>
          <w:spacing w:val="-17"/>
        </w:rPr>
        <w:t xml:space="preserve"> </w:t>
      </w:r>
      <w:r>
        <w:t>учебных</w:t>
      </w:r>
      <w:r>
        <w:rPr>
          <w:spacing w:val="-18"/>
        </w:rPr>
        <w:t xml:space="preserve"> </w:t>
      </w:r>
      <w:r>
        <w:t>курсов</w:t>
      </w:r>
      <w:r>
        <w:rPr>
          <w:spacing w:val="-17"/>
        </w:rPr>
        <w:t xml:space="preserve"> </w:t>
      </w:r>
      <w:r>
        <w:t>внеурочной деятельности из перечня, предлагаемого образовательной организацией. Осуществляется в формах, отличных от урочной (экскурсии, походы, соревнования,</w:t>
      </w:r>
      <w:r>
        <w:rPr>
          <w:spacing w:val="-13"/>
        </w:rPr>
        <w:t xml:space="preserve"> </w:t>
      </w:r>
      <w:r>
        <w:t>посещения</w:t>
      </w:r>
      <w:r>
        <w:rPr>
          <w:spacing w:val="-9"/>
        </w:rPr>
        <w:t xml:space="preserve"> </w:t>
      </w:r>
      <w:r>
        <w:t>театров,</w:t>
      </w:r>
      <w:r>
        <w:rPr>
          <w:spacing w:val="-11"/>
        </w:rPr>
        <w:t xml:space="preserve"> </w:t>
      </w:r>
      <w:r>
        <w:t>музеев,</w:t>
      </w:r>
      <w:r>
        <w:rPr>
          <w:spacing w:val="-11"/>
        </w:rPr>
        <w:t xml:space="preserve"> </w:t>
      </w:r>
      <w:r>
        <w:t>проведение</w:t>
      </w:r>
      <w:r>
        <w:rPr>
          <w:spacing w:val="-13"/>
        </w:rPr>
        <w:t xml:space="preserve"> </w:t>
      </w:r>
      <w:r>
        <w:t>общественно-полезных практик и иные формы).</w:t>
      </w:r>
    </w:p>
    <w:p w:rsidR="00A435DF" w:rsidRDefault="00D74E73">
      <w:pPr>
        <w:pStyle w:val="a3"/>
        <w:ind w:right="710" w:firstLine="707"/>
      </w:pPr>
      <w:r>
        <w:t>Организация занятий по направлениям внеурочной деятельности является неотъемлемой частью образовательной деятельности в образовательной организации.</w:t>
      </w:r>
    </w:p>
    <w:p w:rsidR="00A435DF" w:rsidRDefault="000340D4">
      <w:pPr>
        <w:pStyle w:val="a3"/>
        <w:spacing w:before="1"/>
        <w:ind w:right="706" w:firstLine="707"/>
      </w:pPr>
      <w:r w:rsidRPr="00D74E73">
        <w:t>МОУ Ивановская СОШ</w:t>
      </w:r>
      <w:r w:rsidR="00D74E73">
        <w:t xml:space="preserve"> предоставляет </w:t>
      </w:r>
      <w:proofErr w:type="gramStart"/>
      <w:r w:rsidR="00D74E73">
        <w:t>обучающимся</w:t>
      </w:r>
      <w:proofErr w:type="gramEnd"/>
      <w:r w:rsidR="00D74E73">
        <w:t xml:space="preserve"> возможность выбора широкого спектра занятий, направленных на развитие обучающихся.</w:t>
      </w:r>
    </w:p>
    <w:p w:rsidR="00A435DF" w:rsidRDefault="00D74E73">
      <w:pPr>
        <w:pStyle w:val="a3"/>
        <w:ind w:right="705" w:firstLine="707"/>
      </w:pPr>
      <w:r>
        <w:t xml:space="preserve">Формы организации образовательной деятельности, чередование урочной и внеурочной деятельности при реализации ООП НОО определяет школа. </w:t>
      </w:r>
      <w:proofErr w:type="gramStart"/>
      <w:r>
        <w:t>Предусмотрены такие формы, как: учебные занятия, учебные курсы, кружки, школьные спортивные секции, спортивный клуб, экскурсии, проектная деятельность, конкурсы, олимпиады, соревнования, поисковые и научные исследования, общественно</w:t>
      </w:r>
      <w:r>
        <w:rPr>
          <w:spacing w:val="34"/>
        </w:rPr>
        <w:t xml:space="preserve"> </w:t>
      </w:r>
      <w:r>
        <w:t>– полезные практики, классные часы и</w:t>
      </w:r>
      <w:proofErr w:type="gramEnd"/>
    </w:p>
    <w:p w:rsidR="00A435DF" w:rsidRDefault="00A435DF">
      <w:pPr>
        <w:pStyle w:val="a3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/>
        <w:ind w:right="709"/>
      </w:pPr>
      <w:r>
        <w:lastRenderedPageBreak/>
        <w:t>другие. Нелинейная модель расписания в начальной школе предполагает чередование</w:t>
      </w:r>
      <w:r>
        <w:rPr>
          <w:spacing w:val="-1"/>
        </w:rPr>
        <w:t xml:space="preserve"> </w:t>
      </w:r>
      <w:r>
        <w:t>урочных и внеурочных занятий в течение</w:t>
      </w:r>
      <w:r>
        <w:rPr>
          <w:spacing w:val="-1"/>
        </w:rPr>
        <w:t xml:space="preserve"> </w:t>
      </w:r>
      <w:r>
        <w:t>учебного дня с</w:t>
      </w:r>
      <w:r>
        <w:rPr>
          <w:spacing w:val="-1"/>
        </w:rPr>
        <w:t xml:space="preserve"> </w:t>
      </w:r>
      <w:r>
        <w:t>учетом гигиенических требований к расписанию уроков.</w:t>
      </w:r>
    </w:p>
    <w:p w:rsidR="00A435DF" w:rsidRDefault="00D74E73">
      <w:pPr>
        <w:pStyle w:val="a3"/>
        <w:spacing w:before="5"/>
        <w:ind w:right="701" w:firstLine="707"/>
      </w:pPr>
      <w:r>
        <w:t xml:space="preserve">В целях удовлетворения образовательных потребностей и интересов обучающихся разрабатываются индивидуальные учебные планы, в том числе для ускоренного обучения, в пределах осваиваемой программы начального общего образования в порядке, установленном локальными нормативными актами образовательной организации. Реализация индивидуальных учебных планов, программ сопровождается </w:t>
      </w:r>
      <w:proofErr w:type="spellStart"/>
      <w:r>
        <w:t>тьюторской</w:t>
      </w:r>
      <w:proofErr w:type="spellEnd"/>
      <w:r>
        <w:t xml:space="preserve"> поддержкой.</w:t>
      </w:r>
    </w:p>
    <w:p w:rsidR="00A435DF" w:rsidRDefault="00D74E73">
      <w:pPr>
        <w:pStyle w:val="a3"/>
        <w:ind w:right="711" w:firstLine="707"/>
      </w:pPr>
      <w:r>
        <w:t>Время, отведенное на внеурочную деятельность, не учитывается при определении максимально допустимой недельной учебной нагрузки обучающихся, но учитывается при определении объемов финансирования, направляемых на реализацию ООП НОО.</w:t>
      </w:r>
    </w:p>
    <w:p w:rsidR="00A435DF" w:rsidRDefault="00D74E73">
      <w:pPr>
        <w:pStyle w:val="a3"/>
        <w:spacing w:before="1"/>
        <w:ind w:right="714" w:firstLine="707"/>
      </w:pPr>
      <w:r>
        <w:t>МОУ Ивановская СОШ выбрала 1 вариант федерального учебного плана начального общего образования (5-дневная учебная неделя).</w:t>
      </w:r>
    </w:p>
    <w:tbl>
      <w:tblPr>
        <w:tblStyle w:val="TableNormal"/>
        <w:tblpPr w:leftFromText="180" w:rightFromText="180" w:horzAnchor="margin" w:tblpY="8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5"/>
        <w:gridCol w:w="873"/>
        <w:gridCol w:w="992"/>
        <w:gridCol w:w="993"/>
        <w:gridCol w:w="1134"/>
        <w:gridCol w:w="1701"/>
      </w:tblGrid>
      <w:tr w:rsidR="00C477F5" w:rsidRPr="00C477F5" w:rsidTr="00C477F5">
        <w:trPr>
          <w:trHeight w:val="756"/>
        </w:trPr>
        <w:tc>
          <w:tcPr>
            <w:tcW w:w="8358" w:type="dxa"/>
            <w:gridSpan w:val="6"/>
          </w:tcPr>
          <w:p w:rsidR="00C477F5" w:rsidRPr="00C477F5" w:rsidRDefault="00C477F5" w:rsidP="00C477F5">
            <w:pPr>
              <w:overflowPunct w:val="0"/>
              <w:adjustRightInd w:val="0"/>
              <w:ind w:right="141"/>
              <w:jc w:val="center"/>
              <w:rPr>
                <w:b/>
                <w:bCs/>
                <w:sz w:val="24"/>
                <w:szCs w:val="24"/>
              </w:rPr>
            </w:pPr>
            <w:r w:rsidRPr="00C477F5">
              <w:rPr>
                <w:b/>
                <w:bCs/>
                <w:sz w:val="23"/>
                <w:szCs w:val="23"/>
              </w:rPr>
              <w:lastRenderedPageBreak/>
              <w:t xml:space="preserve">Учебный план для </w:t>
            </w:r>
            <w:r w:rsidRPr="00C477F5">
              <w:rPr>
                <w:b/>
                <w:bCs/>
                <w:sz w:val="23"/>
                <w:szCs w:val="23"/>
                <w:lang w:val="de-DE"/>
              </w:rPr>
              <w:t>II</w:t>
            </w:r>
            <w:r w:rsidRPr="00C477F5">
              <w:rPr>
                <w:b/>
                <w:bCs/>
                <w:sz w:val="23"/>
                <w:szCs w:val="23"/>
              </w:rPr>
              <w:t xml:space="preserve"> - </w:t>
            </w:r>
            <w:r w:rsidRPr="00C477F5">
              <w:rPr>
                <w:b/>
                <w:bCs/>
                <w:sz w:val="23"/>
                <w:szCs w:val="23"/>
                <w:lang w:val="de-DE"/>
              </w:rPr>
              <w:t>I</w:t>
            </w:r>
            <w:r w:rsidRPr="00C477F5">
              <w:rPr>
                <w:b/>
                <w:bCs/>
                <w:sz w:val="23"/>
                <w:szCs w:val="23"/>
              </w:rPr>
              <w:t xml:space="preserve">V классов МОУ </w:t>
            </w:r>
            <w:proofErr w:type="gramStart"/>
            <w:r w:rsidRPr="00C477F5">
              <w:rPr>
                <w:b/>
                <w:bCs/>
                <w:sz w:val="23"/>
                <w:szCs w:val="23"/>
              </w:rPr>
              <w:t>Ивановской</w:t>
            </w:r>
            <w:proofErr w:type="gramEnd"/>
            <w:r w:rsidRPr="00C477F5">
              <w:rPr>
                <w:b/>
                <w:bCs/>
                <w:sz w:val="23"/>
                <w:szCs w:val="23"/>
              </w:rPr>
              <w:t xml:space="preserve"> СОШ, реализующую </w:t>
            </w:r>
            <w:r w:rsidRPr="00C477F5">
              <w:rPr>
                <w:b/>
                <w:bCs/>
                <w:sz w:val="24"/>
                <w:szCs w:val="24"/>
              </w:rPr>
              <w:t>образовательную программу начального общего образования (ФГОС)</w:t>
            </w:r>
          </w:p>
          <w:p w:rsidR="00C477F5" w:rsidRPr="00C477F5" w:rsidRDefault="00C477F5" w:rsidP="00C477F5">
            <w:pPr>
              <w:overflowPunct w:val="0"/>
              <w:adjustRightInd w:val="0"/>
              <w:ind w:right="141"/>
              <w:jc w:val="center"/>
              <w:rPr>
                <w:b/>
                <w:bCs/>
                <w:sz w:val="28"/>
                <w:szCs w:val="24"/>
              </w:rPr>
            </w:pPr>
            <w:r w:rsidRPr="00C477F5">
              <w:rPr>
                <w:b/>
                <w:bCs/>
                <w:sz w:val="28"/>
                <w:szCs w:val="24"/>
              </w:rPr>
              <w:t xml:space="preserve">2026-2027 г. </w:t>
            </w:r>
          </w:p>
          <w:p w:rsidR="00C477F5" w:rsidRPr="00C477F5" w:rsidRDefault="00C477F5" w:rsidP="00C477F5">
            <w:pPr>
              <w:overflowPunct w:val="0"/>
              <w:adjustRightInd w:val="0"/>
              <w:ind w:right="141"/>
              <w:jc w:val="center"/>
              <w:rPr>
                <w:b/>
                <w:bCs/>
                <w:sz w:val="24"/>
                <w:szCs w:val="24"/>
              </w:rPr>
            </w:pPr>
            <w:r w:rsidRPr="00C477F5">
              <w:rPr>
                <w:b/>
                <w:bCs/>
                <w:sz w:val="24"/>
                <w:szCs w:val="24"/>
              </w:rPr>
              <w:t>5-дневная учебная неделя</w:t>
            </w:r>
          </w:p>
        </w:tc>
      </w:tr>
      <w:tr w:rsidR="00C477F5" w:rsidRPr="00C477F5" w:rsidTr="00C477F5">
        <w:trPr>
          <w:trHeight w:val="480"/>
        </w:trPr>
        <w:tc>
          <w:tcPr>
            <w:tcW w:w="2665" w:type="dxa"/>
            <w:vMerge w:val="restart"/>
          </w:tcPr>
          <w:p w:rsidR="00C477F5" w:rsidRPr="00C477F5" w:rsidRDefault="00C477F5" w:rsidP="00C477F5">
            <w:pPr>
              <w:spacing w:before="102"/>
              <w:ind w:left="440" w:firstLine="435"/>
              <w:rPr>
                <w:sz w:val="24"/>
              </w:rPr>
            </w:pPr>
            <w:r w:rsidRPr="00C477F5">
              <w:rPr>
                <w:spacing w:val="-2"/>
                <w:sz w:val="24"/>
              </w:rPr>
              <w:t>Учебные предметы/классы</w:t>
            </w:r>
          </w:p>
        </w:tc>
        <w:tc>
          <w:tcPr>
            <w:tcW w:w="3992" w:type="dxa"/>
            <w:gridSpan w:val="4"/>
          </w:tcPr>
          <w:p w:rsidR="00C477F5" w:rsidRPr="00C477F5" w:rsidRDefault="00C477F5" w:rsidP="00C477F5">
            <w:pPr>
              <w:spacing w:before="102"/>
              <w:ind w:left="118"/>
              <w:rPr>
                <w:sz w:val="24"/>
              </w:rPr>
            </w:pPr>
            <w:r w:rsidRPr="00C477F5">
              <w:rPr>
                <w:sz w:val="24"/>
              </w:rPr>
              <w:t>Количество</w:t>
            </w:r>
            <w:r w:rsidRPr="00C477F5">
              <w:rPr>
                <w:spacing w:val="-6"/>
                <w:sz w:val="24"/>
              </w:rPr>
              <w:t xml:space="preserve"> </w:t>
            </w:r>
            <w:r w:rsidRPr="00C477F5">
              <w:rPr>
                <w:sz w:val="24"/>
              </w:rPr>
              <w:t>часов</w:t>
            </w:r>
            <w:r w:rsidRPr="00C477F5">
              <w:rPr>
                <w:spacing w:val="-5"/>
                <w:sz w:val="24"/>
              </w:rPr>
              <w:t xml:space="preserve"> </w:t>
            </w:r>
            <w:r w:rsidRPr="00C477F5">
              <w:rPr>
                <w:sz w:val="24"/>
              </w:rPr>
              <w:t>в</w:t>
            </w:r>
            <w:r w:rsidRPr="00C477F5">
              <w:rPr>
                <w:spacing w:val="-5"/>
                <w:sz w:val="24"/>
              </w:rPr>
              <w:t xml:space="preserve"> </w:t>
            </w:r>
            <w:r w:rsidRPr="00C477F5">
              <w:rPr>
                <w:spacing w:val="-2"/>
                <w:sz w:val="24"/>
              </w:rPr>
              <w:t>неделю</w:t>
            </w:r>
          </w:p>
        </w:tc>
        <w:tc>
          <w:tcPr>
            <w:tcW w:w="1701" w:type="dxa"/>
            <w:vMerge w:val="restart"/>
          </w:tcPr>
          <w:p w:rsidR="00C477F5" w:rsidRPr="00C477F5" w:rsidRDefault="00C477F5" w:rsidP="00C477F5">
            <w:pPr>
              <w:spacing w:before="102"/>
              <w:ind w:left="129"/>
              <w:rPr>
                <w:sz w:val="24"/>
              </w:rPr>
            </w:pPr>
            <w:r w:rsidRPr="00C477F5">
              <w:rPr>
                <w:spacing w:val="-2"/>
                <w:sz w:val="24"/>
              </w:rPr>
              <w:t>Всего</w:t>
            </w:r>
          </w:p>
        </w:tc>
      </w:tr>
      <w:tr w:rsidR="00C477F5" w:rsidRPr="00C477F5" w:rsidTr="00C477F5">
        <w:trPr>
          <w:trHeight w:val="480"/>
        </w:trPr>
        <w:tc>
          <w:tcPr>
            <w:tcW w:w="2665" w:type="dxa"/>
            <w:vMerge/>
            <w:tcBorders>
              <w:top w:val="nil"/>
            </w:tcBorders>
          </w:tcPr>
          <w:p w:rsidR="00C477F5" w:rsidRPr="00C477F5" w:rsidRDefault="00C477F5" w:rsidP="00C477F5">
            <w:pPr>
              <w:rPr>
                <w:sz w:val="2"/>
                <w:szCs w:val="2"/>
              </w:rPr>
            </w:pPr>
          </w:p>
        </w:tc>
        <w:tc>
          <w:tcPr>
            <w:tcW w:w="873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I</w:t>
            </w:r>
          </w:p>
        </w:tc>
        <w:tc>
          <w:tcPr>
            <w:tcW w:w="992" w:type="dxa"/>
          </w:tcPr>
          <w:p w:rsidR="00C477F5" w:rsidRPr="00C477F5" w:rsidRDefault="00C477F5" w:rsidP="00C477F5">
            <w:pPr>
              <w:spacing w:before="102"/>
              <w:ind w:left="9"/>
              <w:jc w:val="center"/>
              <w:rPr>
                <w:sz w:val="24"/>
              </w:rPr>
            </w:pPr>
            <w:r w:rsidRPr="00C477F5">
              <w:rPr>
                <w:spacing w:val="-5"/>
                <w:sz w:val="24"/>
              </w:rPr>
              <w:t>II</w:t>
            </w:r>
          </w:p>
        </w:tc>
        <w:tc>
          <w:tcPr>
            <w:tcW w:w="993" w:type="dxa"/>
          </w:tcPr>
          <w:p w:rsidR="00C477F5" w:rsidRPr="00C477F5" w:rsidRDefault="00C477F5" w:rsidP="00C477F5">
            <w:pPr>
              <w:spacing w:before="102"/>
              <w:ind w:left="9"/>
              <w:jc w:val="center"/>
              <w:rPr>
                <w:sz w:val="24"/>
              </w:rPr>
            </w:pPr>
            <w:r w:rsidRPr="00C477F5">
              <w:rPr>
                <w:spacing w:val="-5"/>
                <w:sz w:val="24"/>
              </w:rPr>
              <w:t>III</w:t>
            </w:r>
          </w:p>
        </w:tc>
        <w:tc>
          <w:tcPr>
            <w:tcW w:w="1134" w:type="dxa"/>
          </w:tcPr>
          <w:p w:rsidR="00C477F5" w:rsidRPr="00C477F5" w:rsidRDefault="00C477F5" w:rsidP="00C477F5">
            <w:pPr>
              <w:spacing w:before="102"/>
              <w:ind w:left="9"/>
              <w:jc w:val="center"/>
              <w:rPr>
                <w:sz w:val="24"/>
              </w:rPr>
            </w:pPr>
            <w:r w:rsidRPr="00C477F5">
              <w:rPr>
                <w:spacing w:val="-5"/>
                <w:sz w:val="24"/>
              </w:rPr>
              <w:t>IV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C477F5" w:rsidRPr="00C477F5" w:rsidRDefault="00C477F5" w:rsidP="00C477F5">
            <w:pPr>
              <w:rPr>
                <w:sz w:val="2"/>
                <w:szCs w:val="2"/>
              </w:rPr>
            </w:pPr>
          </w:p>
        </w:tc>
      </w:tr>
      <w:tr w:rsidR="00C477F5" w:rsidRPr="00C477F5" w:rsidTr="00C477F5">
        <w:trPr>
          <w:trHeight w:val="480"/>
        </w:trPr>
        <w:tc>
          <w:tcPr>
            <w:tcW w:w="2665" w:type="dxa"/>
          </w:tcPr>
          <w:p w:rsidR="00C477F5" w:rsidRPr="00C477F5" w:rsidRDefault="00C477F5" w:rsidP="00C477F5">
            <w:pPr>
              <w:spacing w:before="102"/>
              <w:ind w:left="62"/>
              <w:rPr>
                <w:b/>
                <w:i/>
                <w:sz w:val="24"/>
              </w:rPr>
            </w:pPr>
            <w:r w:rsidRPr="00C477F5">
              <w:rPr>
                <w:b/>
                <w:i/>
                <w:sz w:val="24"/>
              </w:rPr>
              <w:t>Обязательная</w:t>
            </w:r>
            <w:r w:rsidRPr="00C477F5">
              <w:rPr>
                <w:b/>
                <w:i/>
                <w:spacing w:val="-12"/>
                <w:sz w:val="24"/>
              </w:rPr>
              <w:t xml:space="preserve"> </w:t>
            </w:r>
            <w:r w:rsidRPr="00C477F5">
              <w:rPr>
                <w:b/>
                <w:i/>
                <w:spacing w:val="-2"/>
                <w:sz w:val="24"/>
              </w:rPr>
              <w:t>часть</w:t>
            </w:r>
          </w:p>
        </w:tc>
        <w:tc>
          <w:tcPr>
            <w:tcW w:w="5693" w:type="dxa"/>
            <w:gridSpan w:val="5"/>
          </w:tcPr>
          <w:p w:rsidR="00C477F5" w:rsidRPr="00C477F5" w:rsidRDefault="00C477F5" w:rsidP="00C477F5">
            <w:pPr>
              <w:rPr>
                <w:sz w:val="24"/>
              </w:rPr>
            </w:pPr>
          </w:p>
        </w:tc>
      </w:tr>
      <w:tr w:rsidR="00C477F5" w:rsidRPr="00C477F5" w:rsidTr="00C477F5">
        <w:trPr>
          <w:trHeight w:val="480"/>
        </w:trPr>
        <w:tc>
          <w:tcPr>
            <w:tcW w:w="2665" w:type="dxa"/>
          </w:tcPr>
          <w:p w:rsidR="00C477F5" w:rsidRPr="00C477F5" w:rsidRDefault="00C477F5" w:rsidP="00C477F5">
            <w:pPr>
              <w:spacing w:before="102"/>
              <w:ind w:left="62"/>
              <w:rPr>
                <w:sz w:val="24"/>
              </w:rPr>
            </w:pPr>
            <w:r w:rsidRPr="00C477F5">
              <w:rPr>
                <w:sz w:val="24"/>
              </w:rPr>
              <w:t>Русский</w:t>
            </w:r>
            <w:r w:rsidRPr="00C477F5">
              <w:rPr>
                <w:spacing w:val="-7"/>
                <w:sz w:val="24"/>
              </w:rPr>
              <w:t xml:space="preserve"> </w:t>
            </w:r>
            <w:r w:rsidRPr="00C477F5">
              <w:rPr>
                <w:spacing w:val="-4"/>
                <w:sz w:val="24"/>
              </w:rPr>
              <w:t>язык</w:t>
            </w:r>
          </w:p>
        </w:tc>
        <w:tc>
          <w:tcPr>
            <w:tcW w:w="873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5</w:t>
            </w:r>
          </w:p>
        </w:tc>
        <w:tc>
          <w:tcPr>
            <w:tcW w:w="993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5</w:t>
            </w:r>
          </w:p>
        </w:tc>
        <w:tc>
          <w:tcPr>
            <w:tcW w:w="1134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5</w:t>
            </w:r>
          </w:p>
        </w:tc>
        <w:tc>
          <w:tcPr>
            <w:tcW w:w="1701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5"/>
                <w:sz w:val="24"/>
              </w:rPr>
              <w:t>15</w:t>
            </w:r>
          </w:p>
        </w:tc>
      </w:tr>
      <w:tr w:rsidR="00C477F5" w:rsidRPr="00C477F5" w:rsidTr="00C477F5">
        <w:trPr>
          <w:trHeight w:val="480"/>
        </w:trPr>
        <w:tc>
          <w:tcPr>
            <w:tcW w:w="2665" w:type="dxa"/>
          </w:tcPr>
          <w:p w:rsidR="00C477F5" w:rsidRPr="00C477F5" w:rsidRDefault="00C477F5" w:rsidP="00C477F5">
            <w:pPr>
              <w:spacing w:before="102"/>
              <w:ind w:left="62"/>
              <w:rPr>
                <w:sz w:val="24"/>
              </w:rPr>
            </w:pPr>
            <w:r w:rsidRPr="00C477F5">
              <w:rPr>
                <w:sz w:val="24"/>
              </w:rPr>
              <w:t>Литературное</w:t>
            </w:r>
            <w:r w:rsidRPr="00C477F5">
              <w:rPr>
                <w:spacing w:val="-12"/>
                <w:sz w:val="24"/>
              </w:rPr>
              <w:t xml:space="preserve"> </w:t>
            </w:r>
            <w:r w:rsidRPr="00C477F5">
              <w:rPr>
                <w:spacing w:val="-2"/>
                <w:sz w:val="24"/>
              </w:rPr>
              <w:t>чтение</w:t>
            </w:r>
          </w:p>
        </w:tc>
        <w:tc>
          <w:tcPr>
            <w:tcW w:w="873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4</w:t>
            </w:r>
          </w:p>
        </w:tc>
        <w:tc>
          <w:tcPr>
            <w:tcW w:w="993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4</w:t>
            </w:r>
          </w:p>
        </w:tc>
        <w:tc>
          <w:tcPr>
            <w:tcW w:w="1134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4</w:t>
            </w:r>
          </w:p>
        </w:tc>
        <w:tc>
          <w:tcPr>
            <w:tcW w:w="1701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5"/>
                <w:sz w:val="24"/>
              </w:rPr>
              <w:t>12</w:t>
            </w:r>
          </w:p>
        </w:tc>
      </w:tr>
      <w:tr w:rsidR="00C477F5" w:rsidRPr="00C477F5" w:rsidTr="00C477F5">
        <w:trPr>
          <w:trHeight w:val="480"/>
        </w:trPr>
        <w:tc>
          <w:tcPr>
            <w:tcW w:w="2665" w:type="dxa"/>
          </w:tcPr>
          <w:p w:rsidR="00C477F5" w:rsidRPr="00C477F5" w:rsidRDefault="00C477F5" w:rsidP="00C477F5">
            <w:pPr>
              <w:spacing w:before="102"/>
              <w:ind w:left="62"/>
              <w:rPr>
                <w:sz w:val="24"/>
              </w:rPr>
            </w:pPr>
            <w:r w:rsidRPr="00C477F5">
              <w:rPr>
                <w:sz w:val="24"/>
              </w:rPr>
              <w:t>Иностранный</w:t>
            </w:r>
            <w:r w:rsidRPr="00C477F5">
              <w:rPr>
                <w:spacing w:val="-11"/>
                <w:sz w:val="24"/>
              </w:rPr>
              <w:t xml:space="preserve"> </w:t>
            </w:r>
            <w:r w:rsidRPr="00C477F5">
              <w:rPr>
                <w:spacing w:val="-4"/>
                <w:sz w:val="24"/>
              </w:rPr>
              <w:t>язык</w:t>
            </w:r>
          </w:p>
        </w:tc>
        <w:tc>
          <w:tcPr>
            <w:tcW w:w="873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2</w:t>
            </w:r>
          </w:p>
        </w:tc>
        <w:tc>
          <w:tcPr>
            <w:tcW w:w="1701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6</w:t>
            </w:r>
          </w:p>
        </w:tc>
      </w:tr>
      <w:tr w:rsidR="00C477F5" w:rsidRPr="00C477F5" w:rsidTr="00C477F5">
        <w:trPr>
          <w:trHeight w:val="480"/>
        </w:trPr>
        <w:tc>
          <w:tcPr>
            <w:tcW w:w="2665" w:type="dxa"/>
          </w:tcPr>
          <w:p w:rsidR="00C477F5" w:rsidRPr="00C477F5" w:rsidRDefault="00C477F5" w:rsidP="00C477F5">
            <w:pPr>
              <w:spacing w:before="102"/>
              <w:ind w:left="62"/>
              <w:rPr>
                <w:sz w:val="24"/>
              </w:rPr>
            </w:pPr>
            <w:r w:rsidRPr="00C477F5">
              <w:rPr>
                <w:spacing w:val="-2"/>
                <w:sz w:val="24"/>
              </w:rPr>
              <w:t>Математика</w:t>
            </w:r>
          </w:p>
        </w:tc>
        <w:tc>
          <w:tcPr>
            <w:tcW w:w="873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4</w:t>
            </w:r>
          </w:p>
        </w:tc>
        <w:tc>
          <w:tcPr>
            <w:tcW w:w="993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4</w:t>
            </w:r>
          </w:p>
        </w:tc>
        <w:tc>
          <w:tcPr>
            <w:tcW w:w="1134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4</w:t>
            </w:r>
          </w:p>
        </w:tc>
        <w:tc>
          <w:tcPr>
            <w:tcW w:w="1701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5"/>
                <w:sz w:val="24"/>
              </w:rPr>
              <w:t>12</w:t>
            </w:r>
          </w:p>
        </w:tc>
      </w:tr>
      <w:tr w:rsidR="00C477F5" w:rsidRPr="00C477F5" w:rsidTr="00C477F5">
        <w:trPr>
          <w:trHeight w:val="480"/>
        </w:trPr>
        <w:tc>
          <w:tcPr>
            <w:tcW w:w="2665" w:type="dxa"/>
          </w:tcPr>
          <w:p w:rsidR="00C477F5" w:rsidRPr="00C477F5" w:rsidRDefault="00C477F5" w:rsidP="00C477F5">
            <w:pPr>
              <w:spacing w:before="102"/>
              <w:ind w:left="62"/>
              <w:rPr>
                <w:sz w:val="24"/>
              </w:rPr>
            </w:pPr>
            <w:r w:rsidRPr="00C477F5">
              <w:rPr>
                <w:sz w:val="24"/>
              </w:rPr>
              <w:t>Окружающий</w:t>
            </w:r>
            <w:r w:rsidRPr="00C477F5">
              <w:rPr>
                <w:spacing w:val="-10"/>
                <w:sz w:val="24"/>
              </w:rPr>
              <w:t xml:space="preserve"> </w:t>
            </w:r>
            <w:r w:rsidRPr="00C477F5">
              <w:rPr>
                <w:spacing w:val="-5"/>
                <w:sz w:val="24"/>
              </w:rPr>
              <w:t>мир</w:t>
            </w:r>
          </w:p>
        </w:tc>
        <w:tc>
          <w:tcPr>
            <w:tcW w:w="873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2</w:t>
            </w:r>
          </w:p>
        </w:tc>
        <w:tc>
          <w:tcPr>
            <w:tcW w:w="1701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6</w:t>
            </w:r>
          </w:p>
        </w:tc>
      </w:tr>
      <w:tr w:rsidR="00C477F5" w:rsidRPr="00C477F5" w:rsidTr="00C477F5">
        <w:trPr>
          <w:trHeight w:val="1031"/>
        </w:trPr>
        <w:tc>
          <w:tcPr>
            <w:tcW w:w="2665" w:type="dxa"/>
          </w:tcPr>
          <w:p w:rsidR="00C477F5" w:rsidRPr="00C477F5" w:rsidRDefault="00C477F5" w:rsidP="00C477F5">
            <w:pPr>
              <w:spacing w:before="102"/>
              <w:ind w:left="62" w:right="399"/>
              <w:rPr>
                <w:sz w:val="24"/>
              </w:rPr>
            </w:pPr>
            <w:r w:rsidRPr="00C477F5">
              <w:rPr>
                <w:sz w:val="24"/>
              </w:rPr>
              <w:t>Основы</w:t>
            </w:r>
            <w:r w:rsidRPr="00C477F5">
              <w:rPr>
                <w:spacing w:val="-15"/>
                <w:sz w:val="24"/>
              </w:rPr>
              <w:t xml:space="preserve"> </w:t>
            </w:r>
            <w:r w:rsidRPr="00C477F5">
              <w:rPr>
                <w:sz w:val="24"/>
              </w:rPr>
              <w:t xml:space="preserve">религиозных культур и светской </w:t>
            </w:r>
            <w:r w:rsidRPr="00C477F5">
              <w:rPr>
                <w:spacing w:val="-2"/>
                <w:sz w:val="24"/>
              </w:rPr>
              <w:t>этики</w:t>
            </w:r>
          </w:p>
        </w:tc>
        <w:tc>
          <w:tcPr>
            <w:tcW w:w="873" w:type="dxa"/>
          </w:tcPr>
          <w:p w:rsidR="00C477F5" w:rsidRPr="00C477F5" w:rsidRDefault="00C477F5" w:rsidP="00C477F5">
            <w:pPr>
              <w:spacing w:before="1"/>
              <w:ind w:left="10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C477F5" w:rsidRPr="00C477F5" w:rsidRDefault="00C477F5" w:rsidP="00C477F5">
            <w:pPr>
              <w:spacing w:before="101"/>
              <w:rPr>
                <w:sz w:val="24"/>
              </w:rPr>
            </w:pPr>
          </w:p>
          <w:p w:rsidR="00C477F5" w:rsidRPr="00C477F5" w:rsidRDefault="00C477F5" w:rsidP="00C477F5">
            <w:pPr>
              <w:spacing w:before="1"/>
              <w:ind w:left="10"/>
              <w:jc w:val="center"/>
              <w:rPr>
                <w:sz w:val="24"/>
              </w:rPr>
            </w:pPr>
            <w:r w:rsidRPr="00C477F5">
              <w:rPr>
                <w:sz w:val="24"/>
              </w:rPr>
              <w:t>-</w:t>
            </w:r>
          </w:p>
        </w:tc>
        <w:tc>
          <w:tcPr>
            <w:tcW w:w="993" w:type="dxa"/>
          </w:tcPr>
          <w:p w:rsidR="00C477F5" w:rsidRPr="00C477F5" w:rsidRDefault="00C477F5" w:rsidP="00C477F5">
            <w:pPr>
              <w:spacing w:before="101"/>
              <w:rPr>
                <w:sz w:val="24"/>
              </w:rPr>
            </w:pPr>
          </w:p>
          <w:p w:rsidR="00C477F5" w:rsidRPr="00C477F5" w:rsidRDefault="00C477F5" w:rsidP="00C477F5">
            <w:pPr>
              <w:spacing w:before="1"/>
              <w:ind w:left="10"/>
              <w:jc w:val="center"/>
              <w:rPr>
                <w:sz w:val="24"/>
              </w:rPr>
            </w:pPr>
            <w:r w:rsidRPr="00C477F5">
              <w:rPr>
                <w:sz w:val="24"/>
              </w:rPr>
              <w:t>-</w:t>
            </w:r>
          </w:p>
        </w:tc>
        <w:tc>
          <w:tcPr>
            <w:tcW w:w="1134" w:type="dxa"/>
          </w:tcPr>
          <w:p w:rsidR="00C477F5" w:rsidRPr="00C477F5" w:rsidRDefault="00C477F5" w:rsidP="00C477F5">
            <w:pPr>
              <w:spacing w:before="101"/>
              <w:rPr>
                <w:sz w:val="24"/>
              </w:rPr>
            </w:pPr>
          </w:p>
          <w:p w:rsidR="00C477F5" w:rsidRPr="00C477F5" w:rsidRDefault="00C477F5" w:rsidP="00C477F5">
            <w:pPr>
              <w:spacing w:before="1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:rsidR="00C477F5" w:rsidRPr="00C477F5" w:rsidRDefault="00C477F5" w:rsidP="00C477F5">
            <w:pPr>
              <w:spacing w:before="101"/>
              <w:rPr>
                <w:sz w:val="24"/>
              </w:rPr>
            </w:pPr>
          </w:p>
          <w:p w:rsidR="00C477F5" w:rsidRPr="00C477F5" w:rsidRDefault="00C477F5" w:rsidP="00C477F5">
            <w:pPr>
              <w:spacing w:before="1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1</w:t>
            </w:r>
          </w:p>
        </w:tc>
      </w:tr>
      <w:tr w:rsidR="00C477F5" w:rsidRPr="00C477F5" w:rsidTr="00C477F5">
        <w:trPr>
          <w:trHeight w:val="756"/>
        </w:trPr>
        <w:tc>
          <w:tcPr>
            <w:tcW w:w="2665" w:type="dxa"/>
          </w:tcPr>
          <w:p w:rsidR="00C477F5" w:rsidRPr="00C477F5" w:rsidRDefault="00C477F5" w:rsidP="00C477F5">
            <w:pPr>
              <w:spacing w:before="102"/>
              <w:ind w:left="62"/>
              <w:rPr>
                <w:sz w:val="24"/>
              </w:rPr>
            </w:pPr>
            <w:r w:rsidRPr="00C477F5">
              <w:rPr>
                <w:spacing w:val="-2"/>
                <w:sz w:val="24"/>
              </w:rPr>
              <w:t>Изобразительное искусство</w:t>
            </w:r>
          </w:p>
        </w:tc>
        <w:tc>
          <w:tcPr>
            <w:tcW w:w="873" w:type="dxa"/>
          </w:tcPr>
          <w:p w:rsidR="00C477F5" w:rsidRPr="00C477F5" w:rsidRDefault="00C477F5" w:rsidP="00C477F5">
            <w:pPr>
              <w:spacing w:before="240"/>
              <w:ind w:left="10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C477F5" w:rsidRPr="00C477F5" w:rsidRDefault="00C477F5" w:rsidP="00C477F5">
            <w:pPr>
              <w:spacing w:before="240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C477F5" w:rsidRPr="00C477F5" w:rsidRDefault="00C477F5" w:rsidP="00C477F5">
            <w:pPr>
              <w:spacing w:before="240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C477F5" w:rsidRPr="00C477F5" w:rsidRDefault="00C477F5" w:rsidP="00C477F5">
            <w:pPr>
              <w:spacing w:before="240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:rsidR="00C477F5" w:rsidRPr="00C477F5" w:rsidRDefault="00C477F5" w:rsidP="00C477F5">
            <w:pPr>
              <w:spacing w:before="240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3</w:t>
            </w:r>
          </w:p>
        </w:tc>
      </w:tr>
      <w:tr w:rsidR="00C477F5" w:rsidRPr="00C477F5" w:rsidTr="00C477F5">
        <w:trPr>
          <w:trHeight w:val="480"/>
        </w:trPr>
        <w:tc>
          <w:tcPr>
            <w:tcW w:w="2665" w:type="dxa"/>
            <w:tcBorders>
              <w:bottom w:val="single" w:sz="4" w:space="0" w:color="auto"/>
            </w:tcBorders>
          </w:tcPr>
          <w:p w:rsidR="00C477F5" w:rsidRPr="00C477F5" w:rsidRDefault="00C477F5" w:rsidP="00C477F5">
            <w:pPr>
              <w:spacing w:before="102"/>
              <w:ind w:left="62"/>
              <w:rPr>
                <w:sz w:val="24"/>
              </w:rPr>
            </w:pPr>
            <w:r w:rsidRPr="00C477F5">
              <w:rPr>
                <w:spacing w:val="-2"/>
                <w:sz w:val="24"/>
              </w:rPr>
              <w:t>Музыка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3</w:t>
            </w:r>
          </w:p>
        </w:tc>
      </w:tr>
      <w:tr w:rsidR="00C477F5" w:rsidRPr="00C477F5" w:rsidTr="00C477F5">
        <w:trPr>
          <w:trHeight w:val="480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F5" w:rsidRPr="00C477F5" w:rsidRDefault="00C477F5" w:rsidP="00C477F5">
            <w:pPr>
              <w:spacing w:before="102"/>
              <w:ind w:left="62"/>
              <w:rPr>
                <w:sz w:val="24"/>
              </w:rPr>
            </w:pPr>
            <w:r w:rsidRPr="00C477F5">
              <w:rPr>
                <w:sz w:val="24"/>
              </w:rPr>
              <w:t>Труд</w:t>
            </w:r>
            <w:r w:rsidRPr="00C477F5">
              <w:rPr>
                <w:spacing w:val="-4"/>
                <w:sz w:val="24"/>
              </w:rPr>
              <w:t xml:space="preserve"> </w:t>
            </w:r>
            <w:r w:rsidRPr="00C477F5"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3</w:t>
            </w:r>
          </w:p>
        </w:tc>
      </w:tr>
      <w:tr w:rsidR="00C477F5" w:rsidRPr="00C477F5" w:rsidTr="00C477F5">
        <w:trPr>
          <w:trHeight w:val="480"/>
        </w:trPr>
        <w:tc>
          <w:tcPr>
            <w:tcW w:w="2665" w:type="dxa"/>
            <w:tcBorders>
              <w:top w:val="single" w:sz="4" w:space="0" w:color="auto"/>
            </w:tcBorders>
          </w:tcPr>
          <w:p w:rsidR="00C477F5" w:rsidRPr="00C477F5" w:rsidRDefault="00C477F5" w:rsidP="00C477F5">
            <w:pPr>
              <w:spacing w:before="102"/>
              <w:ind w:left="62"/>
              <w:rPr>
                <w:sz w:val="24"/>
              </w:rPr>
            </w:pPr>
            <w:r w:rsidRPr="00C477F5">
              <w:rPr>
                <w:sz w:val="24"/>
              </w:rPr>
              <w:t>Физическая</w:t>
            </w:r>
            <w:r w:rsidRPr="00C477F5">
              <w:rPr>
                <w:spacing w:val="-10"/>
                <w:sz w:val="24"/>
              </w:rPr>
              <w:t xml:space="preserve"> </w:t>
            </w:r>
            <w:r w:rsidRPr="00C477F5">
              <w:rPr>
                <w:spacing w:val="-2"/>
                <w:sz w:val="24"/>
              </w:rPr>
              <w:t>культура</w:t>
            </w:r>
          </w:p>
        </w:tc>
        <w:tc>
          <w:tcPr>
            <w:tcW w:w="873" w:type="dxa"/>
            <w:tcBorders>
              <w:top w:val="single" w:sz="4" w:space="0" w:color="auto"/>
            </w:tcBorders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sz w:val="24"/>
              </w:rPr>
            </w:pPr>
            <w:r w:rsidRPr="00C477F5">
              <w:rPr>
                <w:spacing w:val="-10"/>
                <w:sz w:val="24"/>
              </w:rPr>
              <w:t>6</w:t>
            </w:r>
          </w:p>
        </w:tc>
      </w:tr>
      <w:tr w:rsidR="00C477F5" w:rsidRPr="00C477F5" w:rsidTr="00C477F5">
        <w:trPr>
          <w:trHeight w:val="480"/>
        </w:trPr>
        <w:tc>
          <w:tcPr>
            <w:tcW w:w="2665" w:type="dxa"/>
          </w:tcPr>
          <w:p w:rsidR="00C477F5" w:rsidRPr="00C477F5" w:rsidRDefault="00C477F5" w:rsidP="00C477F5">
            <w:pPr>
              <w:spacing w:before="102"/>
              <w:ind w:left="62"/>
              <w:rPr>
                <w:b/>
                <w:sz w:val="28"/>
              </w:rPr>
            </w:pPr>
            <w:r w:rsidRPr="00C477F5">
              <w:rPr>
                <w:b/>
                <w:spacing w:val="-2"/>
                <w:sz w:val="28"/>
              </w:rPr>
              <w:t>Итого:</w:t>
            </w:r>
          </w:p>
        </w:tc>
        <w:tc>
          <w:tcPr>
            <w:tcW w:w="873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b/>
                <w:sz w:val="28"/>
              </w:rPr>
            </w:pPr>
            <w:r w:rsidRPr="00C477F5">
              <w:rPr>
                <w:b/>
                <w:spacing w:val="-5"/>
                <w:sz w:val="28"/>
              </w:rPr>
              <w:t>22</w:t>
            </w:r>
          </w:p>
        </w:tc>
        <w:tc>
          <w:tcPr>
            <w:tcW w:w="993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b/>
                <w:sz w:val="28"/>
              </w:rPr>
            </w:pPr>
            <w:r w:rsidRPr="00C477F5">
              <w:rPr>
                <w:b/>
                <w:spacing w:val="-5"/>
                <w:sz w:val="28"/>
              </w:rPr>
              <w:t>22</w:t>
            </w:r>
          </w:p>
        </w:tc>
        <w:tc>
          <w:tcPr>
            <w:tcW w:w="1134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b/>
                <w:sz w:val="28"/>
              </w:rPr>
            </w:pPr>
            <w:r w:rsidRPr="00C477F5">
              <w:rPr>
                <w:b/>
                <w:spacing w:val="-5"/>
                <w:sz w:val="28"/>
              </w:rPr>
              <w:t>23</w:t>
            </w:r>
          </w:p>
        </w:tc>
        <w:tc>
          <w:tcPr>
            <w:tcW w:w="1701" w:type="dxa"/>
          </w:tcPr>
          <w:p w:rsidR="00C477F5" w:rsidRPr="00C477F5" w:rsidRDefault="00C477F5" w:rsidP="00C477F5">
            <w:pPr>
              <w:spacing w:before="102"/>
              <w:ind w:left="10"/>
              <w:jc w:val="center"/>
              <w:rPr>
                <w:b/>
                <w:sz w:val="28"/>
              </w:rPr>
            </w:pPr>
            <w:r w:rsidRPr="00C477F5">
              <w:rPr>
                <w:b/>
                <w:spacing w:val="-5"/>
                <w:sz w:val="28"/>
              </w:rPr>
              <w:t>67</w:t>
            </w:r>
          </w:p>
        </w:tc>
      </w:tr>
      <w:tr w:rsidR="00C477F5" w:rsidRPr="00C477F5" w:rsidTr="00C477F5">
        <w:trPr>
          <w:trHeight w:val="1308"/>
        </w:trPr>
        <w:tc>
          <w:tcPr>
            <w:tcW w:w="2665" w:type="dxa"/>
          </w:tcPr>
          <w:p w:rsidR="00C477F5" w:rsidRPr="00C477F5" w:rsidRDefault="00C477F5" w:rsidP="00C477F5">
            <w:pPr>
              <w:spacing w:before="102"/>
              <w:ind w:left="62" w:right="493"/>
              <w:jc w:val="center"/>
              <w:rPr>
                <w:sz w:val="24"/>
              </w:rPr>
            </w:pPr>
            <w:r w:rsidRPr="00C477F5">
              <w:rPr>
                <w:sz w:val="24"/>
              </w:rPr>
              <w:t>Часть,</w:t>
            </w:r>
            <w:r w:rsidRPr="00C477F5">
              <w:rPr>
                <w:spacing w:val="-15"/>
                <w:sz w:val="24"/>
              </w:rPr>
              <w:t xml:space="preserve"> </w:t>
            </w:r>
            <w:r w:rsidRPr="00C477F5">
              <w:rPr>
                <w:sz w:val="24"/>
              </w:rPr>
              <w:t xml:space="preserve">формируемая </w:t>
            </w:r>
            <w:r w:rsidRPr="00C477F5">
              <w:rPr>
                <w:spacing w:val="-2"/>
                <w:sz w:val="24"/>
              </w:rPr>
              <w:t>участниками образовательных отношений</w:t>
            </w:r>
          </w:p>
        </w:tc>
        <w:tc>
          <w:tcPr>
            <w:tcW w:w="873" w:type="dxa"/>
          </w:tcPr>
          <w:p w:rsidR="00C477F5" w:rsidRPr="00C477F5" w:rsidRDefault="00C477F5" w:rsidP="00C477F5">
            <w:pPr>
              <w:spacing w:before="1"/>
              <w:ind w:left="10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C477F5" w:rsidRPr="00C477F5" w:rsidRDefault="00C477F5" w:rsidP="00C477F5">
            <w:pPr>
              <w:spacing w:before="1"/>
              <w:ind w:left="10"/>
              <w:jc w:val="center"/>
              <w:rPr>
                <w:sz w:val="24"/>
              </w:rPr>
            </w:pPr>
            <w:r w:rsidRPr="00C477F5">
              <w:rPr>
                <w:sz w:val="24"/>
              </w:rPr>
              <w:t>1</w:t>
            </w:r>
          </w:p>
        </w:tc>
        <w:tc>
          <w:tcPr>
            <w:tcW w:w="993" w:type="dxa"/>
          </w:tcPr>
          <w:p w:rsidR="00C477F5" w:rsidRPr="00C477F5" w:rsidRDefault="00C477F5" w:rsidP="00C477F5">
            <w:pPr>
              <w:spacing w:before="1"/>
              <w:ind w:left="10"/>
              <w:jc w:val="center"/>
              <w:rPr>
                <w:sz w:val="24"/>
              </w:rPr>
            </w:pPr>
            <w:r w:rsidRPr="00C477F5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C477F5" w:rsidRPr="00C477F5" w:rsidRDefault="00C477F5" w:rsidP="00C477F5">
            <w:pPr>
              <w:spacing w:before="1"/>
              <w:ind w:left="10"/>
              <w:jc w:val="center"/>
              <w:rPr>
                <w:sz w:val="24"/>
              </w:rPr>
            </w:pPr>
            <w:r w:rsidRPr="00C477F5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C477F5" w:rsidRPr="00C477F5" w:rsidRDefault="00C477F5" w:rsidP="00C477F5">
            <w:pPr>
              <w:spacing w:before="1"/>
              <w:ind w:left="10"/>
              <w:jc w:val="center"/>
              <w:rPr>
                <w:sz w:val="24"/>
              </w:rPr>
            </w:pPr>
          </w:p>
        </w:tc>
      </w:tr>
      <w:tr w:rsidR="00C477F5" w:rsidRPr="00C477F5" w:rsidTr="00C477F5">
        <w:trPr>
          <w:trHeight w:val="526"/>
        </w:trPr>
        <w:tc>
          <w:tcPr>
            <w:tcW w:w="2665" w:type="dxa"/>
          </w:tcPr>
          <w:p w:rsidR="00C477F5" w:rsidRPr="00C477F5" w:rsidRDefault="00C477F5" w:rsidP="00C477F5">
            <w:pPr>
              <w:spacing w:before="102"/>
              <w:ind w:left="62" w:right="493"/>
              <w:jc w:val="center"/>
              <w:rPr>
                <w:sz w:val="24"/>
              </w:rPr>
            </w:pPr>
            <w:r w:rsidRPr="00C477F5">
              <w:rPr>
                <w:sz w:val="24"/>
                <w:szCs w:val="24"/>
              </w:rPr>
              <w:t>Добротолюбие</w:t>
            </w:r>
          </w:p>
        </w:tc>
        <w:tc>
          <w:tcPr>
            <w:tcW w:w="873" w:type="dxa"/>
          </w:tcPr>
          <w:p w:rsidR="00C477F5" w:rsidRPr="00C477F5" w:rsidRDefault="00C477F5" w:rsidP="00C477F5">
            <w:pPr>
              <w:spacing w:before="1"/>
              <w:ind w:left="10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C477F5" w:rsidRPr="00C477F5" w:rsidRDefault="00C477F5" w:rsidP="00C477F5">
            <w:pPr>
              <w:spacing w:before="1"/>
              <w:ind w:left="10"/>
              <w:jc w:val="center"/>
              <w:rPr>
                <w:sz w:val="24"/>
              </w:rPr>
            </w:pPr>
            <w:r w:rsidRPr="00C477F5">
              <w:rPr>
                <w:sz w:val="24"/>
              </w:rPr>
              <w:t>1</w:t>
            </w:r>
          </w:p>
        </w:tc>
        <w:tc>
          <w:tcPr>
            <w:tcW w:w="993" w:type="dxa"/>
          </w:tcPr>
          <w:p w:rsidR="00C477F5" w:rsidRPr="00C477F5" w:rsidRDefault="00C477F5" w:rsidP="00C477F5">
            <w:pPr>
              <w:spacing w:before="1"/>
              <w:ind w:left="10"/>
              <w:jc w:val="center"/>
              <w:rPr>
                <w:sz w:val="24"/>
              </w:rPr>
            </w:pPr>
            <w:r w:rsidRPr="00C477F5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C477F5" w:rsidRPr="00C477F5" w:rsidRDefault="00C477F5" w:rsidP="00C477F5">
            <w:pPr>
              <w:spacing w:before="1"/>
              <w:ind w:left="10"/>
              <w:jc w:val="center"/>
              <w:rPr>
                <w:sz w:val="24"/>
              </w:rPr>
            </w:pPr>
            <w:r w:rsidRPr="00C477F5">
              <w:rPr>
                <w:sz w:val="24"/>
              </w:rPr>
              <w:t>-</w:t>
            </w:r>
          </w:p>
        </w:tc>
        <w:tc>
          <w:tcPr>
            <w:tcW w:w="1701" w:type="dxa"/>
          </w:tcPr>
          <w:p w:rsidR="00C477F5" w:rsidRPr="00C477F5" w:rsidRDefault="00C477F5" w:rsidP="00C477F5">
            <w:pPr>
              <w:spacing w:before="1"/>
              <w:ind w:left="10"/>
              <w:jc w:val="center"/>
              <w:rPr>
                <w:sz w:val="24"/>
              </w:rPr>
            </w:pPr>
            <w:r w:rsidRPr="00C477F5">
              <w:rPr>
                <w:sz w:val="24"/>
              </w:rPr>
              <w:t>2</w:t>
            </w:r>
          </w:p>
        </w:tc>
      </w:tr>
    </w:tbl>
    <w:p w:rsidR="00C477F5" w:rsidRPr="00C477F5" w:rsidRDefault="00C477F5" w:rsidP="00C477F5">
      <w:pPr>
        <w:spacing w:before="102"/>
        <w:ind w:left="10"/>
        <w:jc w:val="center"/>
        <w:rPr>
          <w:sz w:val="24"/>
        </w:rPr>
        <w:sectPr w:rsidR="00C477F5" w:rsidRPr="00C477F5" w:rsidSect="00C477F5">
          <w:pgSz w:w="11910" w:h="16840"/>
          <w:pgMar w:top="1300" w:right="1700" w:bottom="792" w:left="1700" w:header="720" w:footer="720" w:gutter="0"/>
          <w:cols w:space="720"/>
        </w:sectPr>
      </w:pPr>
    </w:p>
    <w:tbl>
      <w:tblPr>
        <w:tblStyle w:val="TableNormal"/>
        <w:tblW w:w="0" w:type="auto"/>
        <w:tblInd w:w="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5"/>
        <w:gridCol w:w="873"/>
        <w:gridCol w:w="992"/>
        <w:gridCol w:w="993"/>
        <w:gridCol w:w="1134"/>
        <w:gridCol w:w="1701"/>
      </w:tblGrid>
      <w:tr w:rsidR="00C477F5" w:rsidRPr="00C477F5" w:rsidTr="00C477F5">
        <w:trPr>
          <w:trHeight w:val="485"/>
        </w:trPr>
        <w:tc>
          <w:tcPr>
            <w:tcW w:w="2665" w:type="dxa"/>
          </w:tcPr>
          <w:p w:rsidR="00C477F5" w:rsidRPr="00C477F5" w:rsidRDefault="00C477F5" w:rsidP="00C477F5">
            <w:pPr>
              <w:jc w:val="center"/>
              <w:rPr>
                <w:b/>
                <w:sz w:val="24"/>
              </w:rPr>
            </w:pPr>
            <w:r w:rsidRPr="00C477F5">
              <w:rPr>
                <w:b/>
                <w:sz w:val="24"/>
              </w:rPr>
              <w:lastRenderedPageBreak/>
              <w:t>Итого</w:t>
            </w:r>
          </w:p>
        </w:tc>
        <w:tc>
          <w:tcPr>
            <w:tcW w:w="873" w:type="dxa"/>
          </w:tcPr>
          <w:p w:rsidR="00C477F5" w:rsidRPr="00C477F5" w:rsidRDefault="00C477F5" w:rsidP="00C477F5">
            <w:pPr>
              <w:spacing w:before="102"/>
              <w:ind w:left="215" w:right="69" w:hanging="134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C477F5" w:rsidRPr="00C477F5" w:rsidRDefault="00C477F5" w:rsidP="00C477F5">
            <w:pPr>
              <w:jc w:val="center"/>
              <w:rPr>
                <w:b/>
                <w:sz w:val="24"/>
              </w:rPr>
            </w:pPr>
            <w:r w:rsidRPr="00C477F5">
              <w:rPr>
                <w:b/>
                <w:sz w:val="24"/>
              </w:rPr>
              <w:t>23</w:t>
            </w:r>
          </w:p>
        </w:tc>
        <w:tc>
          <w:tcPr>
            <w:tcW w:w="993" w:type="dxa"/>
          </w:tcPr>
          <w:p w:rsidR="00C477F5" w:rsidRPr="00C477F5" w:rsidRDefault="00C477F5" w:rsidP="00C477F5">
            <w:pPr>
              <w:jc w:val="center"/>
              <w:rPr>
                <w:b/>
                <w:sz w:val="24"/>
              </w:rPr>
            </w:pPr>
            <w:r w:rsidRPr="00C477F5">
              <w:rPr>
                <w:b/>
                <w:sz w:val="24"/>
              </w:rPr>
              <w:t>23</w:t>
            </w:r>
          </w:p>
        </w:tc>
        <w:tc>
          <w:tcPr>
            <w:tcW w:w="1134" w:type="dxa"/>
          </w:tcPr>
          <w:p w:rsidR="00C477F5" w:rsidRPr="00C477F5" w:rsidRDefault="00C477F5" w:rsidP="00C477F5">
            <w:pPr>
              <w:jc w:val="center"/>
              <w:rPr>
                <w:b/>
                <w:sz w:val="24"/>
              </w:rPr>
            </w:pPr>
            <w:r w:rsidRPr="00C477F5">
              <w:rPr>
                <w:b/>
                <w:sz w:val="24"/>
              </w:rPr>
              <w:t>23</w:t>
            </w:r>
          </w:p>
        </w:tc>
        <w:tc>
          <w:tcPr>
            <w:tcW w:w="1701" w:type="dxa"/>
          </w:tcPr>
          <w:p w:rsidR="00C477F5" w:rsidRPr="00C477F5" w:rsidRDefault="00C477F5" w:rsidP="00C477F5">
            <w:pPr>
              <w:spacing w:before="102"/>
              <w:ind w:left="331" w:right="61" w:hanging="254"/>
              <w:jc w:val="center"/>
              <w:rPr>
                <w:b/>
                <w:sz w:val="24"/>
              </w:rPr>
            </w:pPr>
            <w:r w:rsidRPr="00C477F5">
              <w:rPr>
                <w:b/>
                <w:sz w:val="24"/>
              </w:rPr>
              <w:t>69</w:t>
            </w:r>
          </w:p>
        </w:tc>
      </w:tr>
      <w:tr w:rsidR="00C477F5" w:rsidRPr="00C477F5" w:rsidTr="00C477F5">
        <w:trPr>
          <w:trHeight w:val="2412"/>
        </w:trPr>
        <w:tc>
          <w:tcPr>
            <w:tcW w:w="2665" w:type="dxa"/>
          </w:tcPr>
          <w:p w:rsidR="00C477F5" w:rsidRPr="00C477F5" w:rsidRDefault="00C477F5" w:rsidP="00C477F5">
            <w:pPr>
              <w:spacing w:before="240"/>
              <w:ind w:left="62" w:right="53"/>
              <w:rPr>
                <w:sz w:val="24"/>
              </w:rPr>
            </w:pPr>
            <w:r w:rsidRPr="00C477F5">
              <w:rPr>
                <w:spacing w:val="-2"/>
                <w:sz w:val="24"/>
              </w:rPr>
              <w:t xml:space="preserve">Максимально </w:t>
            </w:r>
            <w:r w:rsidRPr="00C477F5">
              <w:rPr>
                <w:sz w:val="24"/>
              </w:rPr>
              <w:t xml:space="preserve">допустимая недельная </w:t>
            </w:r>
            <w:r w:rsidRPr="00C477F5">
              <w:rPr>
                <w:spacing w:val="-2"/>
                <w:sz w:val="24"/>
              </w:rPr>
              <w:t xml:space="preserve">нагрузка, предусмотренная </w:t>
            </w:r>
            <w:r w:rsidRPr="00C477F5">
              <w:rPr>
                <w:sz w:val="24"/>
              </w:rPr>
              <w:t>санитарными</w:t>
            </w:r>
            <w:r w:rsidRPr="00C477F5">
              <w:rPr>
                <w:spacing w:val="-15"/>
                <w:sz w:val="24"/>
              </w:rPr>
              <w:t xml:space="preserve"> </w:t>
            </w:r>
            <w:r w:rsidRPr="00C477F5">
              <w:rPr>
                <w:sz w:val="24"/>
              </w:rPr>
              <w:t xml:space="preserve">правилами и гигиеническими </w:t>
            </w:r>
            <w:r w:rsidRPr="00C477F5">
              <w:rPr>
                <w:spacing w:val="-2"/>
                <w:sz w:val="24"/>
              </w:rPr>
              <w:t>нормативами</w:t>
            </w:r>
          </w:p>
        </w:tc>
        <w:tc>
          <w:tcPr>
            <w:tcW w:w="873" w:type="dxa"/>
          </w:tcPr>
          <w:p w:rsidR="00C477F5" w:rsidRPr="00C477F5" w:rsidRDefault="00C477F5" w:rsidP="00C477F5">
            <w:pPr>
              <w:ind w:left="64" w:right="52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C477F5" w:rsidRPr="00C477F5" w:rsidRDefault="00C477F5" w:rsidP="00C477F5">
            <w:pPr>
              <w:rPr>
                <w:sz w:val="24"/>
              </w:rPr>
            </w:pPr>
          </w:p>
          <w:p w:rsidR="00C477F5" w:rsidRPr="00C477F5" w:rsidRDefault="00C477F5" w:rsidP="00C477F5">
            <w:pPr>
              <w:rPr>
                <w:sz w:val="24"/>
              </w:rPr>
            </w:pPr>
          </w:p>
          <w:p w:rsidR="00C477F5" w:rsidRPr="00C477F5" w:rsidRDefault="00C477F5" w:rsidP="00C477F5">
            <w:pPr>
              <w:spacing w:before="240"/>
              <w:rPr>
                <w:sz w:val="24"/>
              </w:rPr>
            </w:pPr>
          </w:p>
          <w:p w:rsidR="00C477F5" w:rsidRPr="00C477F5" w:rsidRDefault="00C477F5" w:rsidP="00C477F5">
            <w:pPr>
              <w:ind w:left="248"/>
              <w:rPr>
                <w:sz w:val="24"/>
              </w:rPr>
            </w:pPr>
            <w:r w:rsidRPr="00C477F5">
              <w:rPr>
                <w:spacing w:val="-5"/>
                <w:sz w:val="24"/>
              </w:rPr>
              <w:t>23</w:t>
            </w:r>
          </w:p>
        </w:tc>
        <w:tc>
          <w:tcPr>
            <w:tcW w:w="993" w:type="dxa"/>
          </w:tcPr>
          <w:p w:rsidR="00C477F5" w:rsidRPr="00C477F5" w:rsidRDefault="00C477F5" w:rsidP="00C477F5">
            <w:pPr>
              <w:rPr>
                <w:sz w:val="24"/>
              </w:rPr>
            </w:pPr>
          </w:p>
          <w:p w:rsidR="00C477F5" w:rsidRPr="00C477F5" w:rsidRDefault="00C477F5" w:rsidP="00C477F5">
            <w:pPr>
              <w:rPr>
                <w:sz w:val="24"/>
              </w:rPr>
            </w:pPr>
          </w:p>
          <w:p w:rsidR="00C477F5" w:rsidRPr="00C477F5" w:rsidRDefault="00C477F5" w:rsidP="00C477F5">
            <w:pPr>
              <w:spacing w:before="240"/>
              <w:rPr>
                <w:sz w:val="24"/>
              </w:rPr>
            </w:pPr>
          </w:p>
          <w:p w:rsidR="00C477F5" w:rsidRPr="00C477F5" w:rsidRDefault="00C477F5" w:rsidP="00C477F5">
            <w:pPr>
              <w:ind w:left="10"/>
              <w:jc w:val="center"/>
              <w:rPr>
                <w:sz w:val="24"/>
              </w:rPr>
            </w:pPr>
            <w:r w:rsidRPr="00C477F5">
              <w:rPr>
                <w:spacing w:val="-5"/>
                <w:sz w:val="24"/>
              </w:rPr>
              <w:t>23</w:t>
            </w:r>
          </w:p>
        </w:tc>
        <w:tc>
          <w:tcPr>
            <w:tcW w:w="1134" w:type="dxa"/>
          </w:tcPr>
          <w:p w:rsidR="00C477F5" w:rsidRPr="00C477F5" w:rsidRDefault="00C477F5" w:rsidP="00C477F5">
            <w:pPr>
              <w:rPr>
                <w:sz w:val="24"/>
              </w:rPr>
            </w:pPr>
          </w:p>
          <w:p w:rsidR="00C477F5" w:rsidRPr="00C477F5" w:rsidRDefault="00C477F5" w:rsidP="00C477F5">
            <w:pPr>
              <w:rPr>
                <w:sz w:val="24"/>
              </w:rPr>
            </w:pPr>
          </w:p>
          <w:p w:rsidR="00C477F5" w:rsidRPr="00C477F5" w:rsidRDefault="00C477F5" w:rsidP="00C477F5">
            <w:pPr>
              <w:spacing w:before="240"/>
              <w:rPr>
                <w:sz w:val="24"/>
              </w:rPr>
            </w:pPr>
          </w:p>
          <w:p w:rsidR="00C477F5" w:rsidRPr="00C477F5" w:rsidRDefault="00C477F5" w:rsidP="00C477F5">
            <w:pPr>
              <w:ind w:left="10"/>
              <w:jc w:val="center"/>
              <w:rPr>
                <w:sz w:val="24"/>
              </w:rPr>
            </w:pPr>
            <w:r w:rsidRPr="00C477F5">
              <w:rPr>
                <w:spacing w:val="-5"/>
                <w:sz w:val="24"/>
              </w:rPr>
              <w:t>23</w:t>
            </w:r>
          </w:p>
        </w:tc>
        <w:tc>
          <w:tcPr>
            <w:tcW w:w="1701" w:type="dxa"/>
          </w:tcPr>
          <w:p w:rsidR="00C477F5" w:rsidRPr="00C477F5" w:rsidRDefault="00C477F5" w:rsidP="00C477F5">
            <w:pPr>
              <w:rPr>
                <w:sz w:val="24"/>
              </w:rPr>
            </w:pPr>
          </w:p>
          <w:p w:rsidR="00C477F5" w:rsidRPr="00C477F5" w:rsidRDefault="00C477F5" w:rsidP="00C477F5">
            <w:pPr>
              <w:rPr>
                <w:sz w:val="24"/>
              </w:rPr>
            </w:pPr>
          </w:p>
          <w:p w:rsidR="00C477F5" w:rsidRPr="00C477F5" w:rsidRDefault="00C477F5" w:rsidP="00C477F5">
            <w:pPr>
              <w:spacing w:before="240"/>
              <w:rPr>
                <w:sz w:val="24"/>
              </w:rPr>
            </w:pPr>
          </w:p>
          <w:p w:rsidR="00C477F5" w:rsidRPr="00C477F5" w:rsidRDefault="00C477F5" w:rsidP="00C477F5">
            <w:pPr>
              <w:ind w:left="10"/>
              <w:jc w:val="center"/>
              <w:rPr>
                <w:sz w:val="24"/>
              </w:rPr>
            </w:pPr>
            <w:r w:rsidRPr="00C477F5">
              <w:rPr>
                <w:spacing w:val="-5"/>
                <w:sz w:val="24"/>
              </w:rPr>
              <w:t>69</w:t>
            </w:r>
          </w:p>
        </w:tc>
      </w:tr>
    </w:tbl>
    <w:p w:rsidR="000A5823" w:rsidRDefault="000A5823">
      <w:pPr>
        <w:pStyle w:val="a3"/>
        <w:spacing w:before="259"/>
        <w:ind w:right="711" w:firstLine="707"/>
      </w:pPr>
    </w:p>
    <w:p w:rsidR="00A435DF" w:rsidRDefault="00D74E73">
      <w:pPr>
        <w:pStyle w:val="a3"/>
        <w:spacing w:before="259"/>
        <w:ind w:right="711" w:firstLine="707"/>
      </w:pPr>
      <w:r>
        <w:t>Для успешного освоения учебных предметов, курсов (в том числе внеурочной деятельности), учебных модулей, представленных в учебном плане, на уроках иностранного языка (английский, немецкий, французский) классы делятся на две группы.</w:t>
      </w:r>
    </w:p>
    <w:p w:rsidR="00A435DF" w:rsidRDefault="00D74E73">
      <w:pPr>
        <w:pStyle w:val="a3"/>
        <w:ind w:right="706" w:firstLine="707"/>
      </w:pPr>
      <w:r>
        <w:t>МОУ Ивановская СОШ определила</w:t>
      </w:r>
      <w:r>
        <w:rPr>
          <w:spacing w:val="-14"/>
        </w:rPr>
        <w:t xml:space="preserve"> </w:t>
      </w:r>
      <w:r>
        <w:t>режим</w:t>
      </w:r>
      <w:r>
        <w:rPr>
          <w:spacing w:val="-15"/>
        </w:rPr>
        <w:t xml:space="preserve"> </w:t>
      </w:r>
      <w:r>
        <w:t>работы</w:t>
      </w:r>
      <w:r>
        <w:rPr>
          <w:spacing w:val="-13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получении</w:t>
      </w:r>
      <w:r>
        <w:rPr>
          <w:spacing w:val="-16"/>
        </w:rPr>
        <w:t xml:space="preserve"> </w:t>
      </w:r>
      <w:r>
        <w:t>начального общего образования - 5-дневная рабочая неделя.</w:t>
      </w:r>
    </w:p>
    <w:p w:rsidR="00A435DF" w:rsidRDefault="00D74E73">
      <w:pPr>
        <w:pStyle w:val="a3"/>
        <w:spacing w:before="1"/>
        <w:ind w:right="717" w:firstLine="707"/>
      </w:pPr>
      <w:r>
        <w:t>Продолжительность учебного года при получении начального общего образования составляет 34 недели, в 1 классе - 33 недели.</w:t>
      </w:r>
    </w:p>
    <w:p w:rsidR="00A435DF" w:rsidRDefault="00D74E73">
      <w:pPr>
        <w:pStyle w:val="a3"/>
        <w:ind w:right="699" w:firstLine="707"/>
      </w:pPr>
      <w:r>
        <w:t>Количество учебных занятий за 4 учебных года не может составлять менее 2966 часов и более 3305 часов в соответствии с требованиями к организации образовательного процесса к учебной нагрузке при 5-дневной учебной неделе.</w:t>
      </w:r>
    </w:p>
    <w:p w:rsidR="00A435DF" w:rsidRDefault="00D74E73">
      <w:pPr>
        <w:pStyle w:val="a3"/>
        <w:spacing w:line="242" w:lineRule="auto"/>
        <w:ind w:right="713" w:firstLine="707"/>
      </w:pPr>
      <w:r>
        <w:t>Объем максимально допустимой нагрузки в течение недели в соответствии с вариантами федеральных учебных планов составляет:</w:t>
      </w:r>
    </w:p>
    <w:p w:rsidR="00A435DF" w:rsidRDefault="00D74E73">
      <w:pPr>
        <w:pStyle w:val="a3"/>
        <w:spacing w:line="312" w:lineRule="exact"/>
        <w:ind w:left="1418"/>
      </w:pPr>
      <w:r>
        <w:t>в</w:t>
      </w:r>
      <w:r>
        <w:rPr>
          <w:spacing w:val="-6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21 час</w:t>
      </w:r>
      <w:r>
        <w:rPr>
          <w:spacing w:val="-5"/>
        </w:rPr>
        <w:t xml:space="preserve"> </w:t>
      </w:r>
      <w:r>
        <w:t>(вариант</w:t>
      </w:r>
      <w:r>
        <w:rPr>
          <w:spacing w:val="-2"/>
        </w:rPr>
        <w:t xml:space="preserve"> </w:t>
      </w:r>
      <w:r>
        <w:t>N</w:t>
      </w:r>
      <w:r>
        <w:rPr>
          <w:spacing w:val="-6"/>
        </w:rPr>
        <w:t xml:space="preserve"> </w:t>
      </w:r>
      <w:r>
        <w:t>1</w:t>
      </w:r>
      <w:r w:rsidR="000A5823">
        <w:rPr>
          <w:spacing w:val="-1"/>
        </w:rPr>
        <w:t>)</w:t>
      </w:r>
    </w:p>
    <w:p w:rsidR="00A435DF" w:rsidRDefault="00D74E73">
      <w:pPr>
        <w:pStyle w:val="a3"/>
        <w:spacing w:before="2"/>
        <w:ind w:left="1418"/>
      </w:pPr>
      <w:r>
        <w:t>во</w:t>
      </w:r>
      <w:r>
        <w:rPr>
          <w:spacing w:val="-7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23</w:t>
      </w:r>
      <w:r>
        <w:rPr>
          <w:spacing w:val="-5"/>
        </w:rPr>
        <w:t xml:space="preserve"> </w:t>
      </w:r>
      <w:r>
        <w:t>часа</w:t>
      </w:r>
      <w:r>
        <w:rPr>
          <w:spacing w:val="-12"/>
        </w:rPr>
        <w:t xml:space="preserve"> </w:t>
      </w:r>
      <w:r>
        <w:t>(вариант</w:t>
      </w:r>
      <w:r>
        <w:rPr>
          <w:spacing w:val="-5"/>
        </w:rPr>
        <w:t xml:space="preserve"> </w:t>
      </w:r>
      <w:r>
        <w:t>N</w:t>
      </w:r>
      <w:r>
        <w:rPr>
          <w:spacing w:val="-10"/>
        </w:rPr>
        <w:t xml:space="preserve"> </w:t>
      </w:r>
      <w:r w:rsidR="000A5823">
        <w:rPr>
          <w:spacing w:val="-10"/>
        </w:rPr>
        <w:t>1)</w:t>
      </w:r>
    </w:p>
    <w:p w:rsidR="00A435DF" w:rsidRDefault="00A435DF">
      <w:pPr>
        <w:pStyle w:val="a3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 w:rsidP="000A5823">
      <w:pPr>
        <w:pStyle w:val="a3"/>
        <w:ind w:left="0"/>
        <w:jc w:val="right"/>
      </w:pPr>
      <w:r>
        <w:lastRenderedPageBreak/>
        <w:br w:type="column"/>
      </w:r>
    </w:p>
    <w:p w:rsidR="00A435DF" w:rsidRDefault="00D74E73" w:rsidP="000A5823">
      <w:pPr>
        <w:pStyle w:val="a3"/>
        <w:ind w:left="347"/>
        <w:jc w:val="left"/>
        <w:sectPr w:rsidR="00A435DF">
          <w:type w:val="continuous"/>
          <w:pgSz w:w="11920" w:h="16850"/>
          <w:pgMar w:top="260" w:right="141" w:bottom="280" w:left="992" w:header="720" w:footer="720" w:gutter="0"/>
          <w:cols w:num="2" w:space="720" w:equalWidth="0">
            <w:col w:w="1031" w:space="40"/>
            <w:col w:w="9716"/>
          </w:cols>
        </w:sectPr>
      </w:pPr>
      <w:r>
        <w:t>в</w:t>
      </w:r>
      <w:r>
        <w:rPr>
          <w:spacing w:val="-5"/>
        </w:rPr>
        <w:t xml:space="preserve"> </w:t>
      </w:r>
      <w:r>
        <w:t>3</w:t>
      </w:r>
      <w:r>
        <w:rPr>
          <w:spacing w:val="2"/>
        </w:rPr>
        <w:t xml:space="preserve"> </w:t>
      </w:r>
      <w:r>
        <w:t>классе</w:t>
      </w:r>
      <w:r>
        <w:rPr>
          <w:spacing w:val="3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23</w:t>
      </w:r>
      <w:r>
        <w:rPr>
          <w:spacing w:val="2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(вариант</w:t>
      </w:r>
      <w:r>
        <w:rPr>
          <w:spacing w:val="3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1</w:t>
      </w:r>
      <w:r w:rsidR="000A5823">
        <w:t>)</w:t>
      </w:r>
    </w:p>
    <w:p w:rsidR="00A435DF" w:rsidRDefault="00A435DF">
      <w:pPr>
        <w:pStyle w:val="a3"/>
        <w:spacing w:before="70"/>
        <w:ind w:left="0"/>
        <w:jc w:val="left"/>
      </w:pPr>
    </w:p>
    <w:p w:rsidR="00A435DF" w:rsidRDefault="00A435DF" w:rsidP="000A5823">
      <w:pPr>
        <w:pStyle w:val="a3"/>
        <w:ind w:left="0"/>
        <w:jc w:val="left"/>
      </w:pPr>
    </w:p>
    <w:p w:rsidR="00A435DF" w:rsidRDefault="00A435DF">
      <w:pPr>
        <w:pStyle w:val="a3"/>
        <w:ind w:left="0"/>
        <w:jc w:val="left"/>
      </w:pPr>
    </w:p>
    <w:p w:rsidR="00A435DF" w:rsidRDefault="00A435DF">
      <w:pPr>
        <w:pStyle w:val="a3"/>
        <w:spacing w:before="318"/>
        <w:ind w:left="0"/>
        <w:jc w:val="left"/>
      </w:pPr>
    </w:p>
    <w:p w:rsidR="00A435DF" w:rsidRDefault="00A435DF">
      <w:pPr>
        <w:pStyle w:val="a3"/>
        <w:spacing w:before="4"/>
        <w:ind w:left="0"/>
        <w:jc w:val="left"/>
      </w:pPr>
    </w:p>
    <w:p w:rsidR="00A435DF" w:rsidRDefault="00A435DF">
      <w:pPr>
        <w:pStyle w:val="a3"/>
        <w:ind w:left="0"/>
        <w:jc w:val="left"/>
      </w:pPr>
    </w:p>
    <w:p w:rsidR="00A435DF" w:rsidRDefault="00D74E73">
      <w:pPr>
        <w:pStyle w:val="a3"/>
        <w:spacing w:before="65"/>
        <w:ind w:left="205"/>
        <w:jc w:val="left"/>
      </w:pPr>
      <w:r>
        <w:br w:type="column"/>
      </w:r>
      <w:r>
        <w:lastRenderedPageBreak/>
        <w:t>в</w:t>
      </w:r>
      <w:r>
        <w:rPr>
          <w:spacing w:val="-3"/>
        </w:rPr>
        <w:t xml:space="preserve"> </w:t>
      </w:r>
      <w:r>
        <w:t>4</w:t>
      </w:r>
      <w:r>
        <w:rPr>
          <w:spacing w:val="2"/>
        </w:rPr>
        <w:t xml:space="preserve"> </w:t>
      </w:r>
      <w:r>
        <w:t>классе</w:t>
      </w:r>
      <w:r>
        <w:rPr>
          <w:spacing w:val="3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23</w:t>
      </w:r>
      <w:r>
        <w:rPr>
          <w:spacing w:val="2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(вариант</w:t>
      </w:r>
      <w:r>
        <w:rPr>
          <w:spacing w:val="3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1</w:t>
      </w:r>
      <w:r w:rsidR="000A5823">
        <w:t>)</w:t>
      </w:r>
    </w:p>
    <w:p w:rsidR="00A435DF" w:rsidRDefault="00D74E73">
      <w:pPr>
        <w:pStyle w:val="a3"/>
        <w:spacing w:before="320"/>
        <w:ind w:left="205"/>
        <w:jc w:val="left"/>
      </w:pPr>
      <w:r>
        <w:t>Объем</w:t>
      </w:r>
      <w:r>
        <w:rPr>
          <w:spacing w:val="-18"/>
        </w:rPr>
        <w:t xml:space="preserve"> </w:t>
      </w:r>
      <w:r>
        <w:t>максимально</w:t>
      </w:r>
      <w:r>
        <w:rPr>
          <w:spacing w:val="-10"/>
        </w:rPr>
        <w:t xml:space="preserve"> </w:t>
      </w:r>
      <w:r>
        <w:t>допустимой</w:t>
      </w:r>
      <w:r>
        <w:rPr>
          <w:spacing w:val="-10"/>
        </w:rPr>
        <w:t xml:space="preserve"> </w:t>
      </w:r>
      <w:r>
        <w:t>нагрузки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течение</w:t>
      </w:r>
      <w:r>
        <w:rPr>
          <w:spacing w:val="-10"/>
        </w:rPr>
        <w:t xml:space="preserve"> </w:t>
      </w:r>
      <w:r>
        <w:t>года</w:t>
      </w:r>
      <w:r>
        <w:rPr>
          <w:spacing w:val="-10"/>
        </w:rPr>
        <w:t xml:space="preserve"> </w:t>
      </w:r>
      <w:r>
        <w:rPr>
          <w:spacing w:val="-2"/>
        </w:rPr>
        <w:t>составляет:</w:t>
      </w:r>
    </w:p>
    <w:p w:rsidR="00A435DF" w:rsidRDefault="00D74E73">
      <w:pPr>
        <w:pStyle w:val="a3"/>
        <w:spacing w:before="2"/>
        <w:ind w:left="205"/>
        <w:jc w:val="left"/>
      </w:pPr>
      <w:r>
        <w:t>в</w:t>
      </w:r>
      <w:r>
        <w:rPr>
          <w:spacing w:val="-10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классе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653</w:t>
      </w:r>
      <w:r>
        <w:rPr>
          <w:spacing w:val="-8"/>
        </w:rPr>
        <w:t xml:space="preserve"> </w:t>
      </w:r>
      <w:r>
        <w:t>часа</w:t>
      </w:r>
      <w:r>
        <w:rPr>
          <w:spacing w:val="-11"/>
        </w:rPr>
        <w:t xml:space="preserve"> </w:t>
      </w:r>
      <w:r>
        <w:t>(вариант</w:t>
      </w:r>
      <w:r>
        <w:rPr>
          <w:spacing w:val="-7"/>
        </w:rPr>
        <w:t xml:space="preserve"> </w:t>
      </w:r>
      <w:r>
        <w:t>N</w:t>
      </w:r>
      <w:r>
        <w:rPr>
          <w:spacing w:val="-8"/>
        </w:rPr>
        <w:t xml:space="preserve"> </w:t>
      </w:r>
      <w:r>
        <w:t>1),</w:t>
      </w:r>
      <w:r>
        <w:rPr>
          <w:spacing w:val="-9"/>
        </w:rPr>
        <w:t xml:space="preserve"> </w:t>
      </w:r>
    </w:p>
    <w:p w:rsidR="00A435DF" w:rsidRDefault="00D74E73">
      <w:pPr>
        <w:pStyle w:val="a3"/>
        <w:spacing w:before="4"/>
        <w:ind w:left="205"/>
        <w:jc w:val="left"/>
      </w:pPr>
      <w:r>
        <w:t>во</w:t>
      </w:r>
      <w:r>
        <w:rPr>
          <w:spacing w:val="-7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классе</w:t>
      </w:r>
      <w:r>
        <w:rPr>
          <w:spacing w:val="-7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782</w:t>
      </w:r>
      <w:r>
        <w:rPr>
          <w:spacing w:val="-2"/>
        </w:rPr>
        <w:t xml:space="preserve"> </w:t>
      </w:r>
      <w:r>
        <w:t>часа</w:t>
      </w:r>
      <w:r>
        <w:rPr>
          <w:spacing w:val="-8"/>
        </w:rPr>
        <w:t xml:space="preserve"> </w:t>
      </w:r>
      <w:r>
        <w:t>(вариант</w:t>
      </w:r>
      <w:r>
        <w:rPr>
          <w:spacing w:val="-3"/>
        </w:rPr>
        <w:t xml:space="preserve"> </w:t>
      </w:r>
      <w:r>
        <w:t>N</w:t>
      </w:r>
      <w:r>
        <w:rPr>
          <w:spacing w:val="-9"/>
        </w:rPr>
        <w:t xml:space="preserve"> </w:t>
      </w:r>
      <w:r>
        <w:t>1</w:t>
      </w:r>
      <w:r w:rsidR="00C477F5">
        <w:t>)</w:t>
      </w:r>
    </w:p>
    <w:p w:rsidR="00A435DF" w:rsidRDefault="00D74E73">
      <w:pPr>
        <w:pStyle w:val="a3"/>
        <w:spacing w:before="321"/>
        <w:ind w:left="205"/>
        <w:jc w:val="left"/>
      </w:pPr>
      <w:r>
        <w:t>в</w:t>
      </w:r>
      <w:r>
        <w:rPr>
          <w:spacing w:val="-13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782</w:t>
      </w:r>
      <w:r>
        <w:rPr>
          <w:spacing w:val="-5"/>
        </w:rPr>
        <w:t xml:space="preserve"> </w:t>
      </w:r>
      <w:r>
        <w:t>часа</w:t>
      </w:r>
      <w:r>
        <w:rPr>
          <w:spacing w:val="-11"/>
        </w:rPr>
        <w:t xml:space="preserve"> </w:t>
      </w:r>
      <w:r>
        <w:t>(варианты</w:t>
      </w:r>
      <w:r>
        <w:rPr>
          <w:spacing w:val="-4"/>
        </w:rPr>
        <w:t xml:space="preserve"> </w:t>
      </w:r>
      <w:r>
        <w:t>N</w:t>
      </w:r>
      <w:r>
        <w:rPr>
          <w:spacing w:val="-8"/>
        </w:rPr>
        <w:t xml:space="preserve"> </w:t>
      </w:r>
      <w:r>
        <w:t>1</w:t>
      </w:r>
      <w:r w:rsidR="00C477F5">
        <w:t>)</w:t>
      </w:r>
    </w:p>
    <w:p w:rsidR="00A435DF" w:rsidRDefault="00A435DF">
      <w:pPr>
        <w:pStyle w:val="a3"/>
        <w:spacing w:before="2"/>
        <w:ind w:left="0"/>
        <w:jc w:val="left"/>
      </w:pPr>
    </w:p>
    <w:p w:rsidR="00C477F5" w:rsidRDefault="00D74E73" w:rsidP="00C477F5">
      <w:pPr>
        <w:pStyle w:val="a3"/>
        <w:ind w:left="205"/>
        <w:jc w:val="left"/>
      </w:pPr>
      <w:r>
        <w:t>в</w:t>
      </w:r>
      <w:r>
        <w:rPr>
          <w:spacing w:val="-8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782</w:t>
      </w:r>
      <w:r>
        <w:rPr>
          <w:spacing w:val="-5"/>
        </w:rPr>
        <w:t xml:space="preserve"> </w:t>
      </w:r>
      <w:r>
        <w:t>часа</w:t>
      </w:r>
      <w:r>
        <w:rPr>
          <w:spacing w:val="-11"/>
        </w:rPr>
        <w:t xml:space="preserve"> </w:t>
      </w:r>
      <w:r>
        <w:t>(варианты</w:t>
      </w:r>
      <w:r>
        <w:rPr>
          <w:spacing w:val="-5"/>
        </w:rPr>
        <w:t xml:space="preserve"> </w:t>
      </w:r>
      <w:r>
        <w:t>N</w:t>
      </w:r>
      <w:r>
        <w:rPr>
          <w:spacing w:val="-8"/>
        </w:rPr>
        <w:t xml:space="preserve"> </w:t>
      </w:r>
      <w:r>
        <w:t>1</w:t>
      </w:r>
      <w:r w:rsidR="00C477F5">
        <w:t>)</w:t>
      </w:r>
    </w:p>
    <w:p w:rsidR="00C477F5" w:rsidRDefault="00C477F5" w:rsidP="00C477F5">
      <w:pPr>
        <w:pStyle w:val="a3"/>
        <w:ind w:left="205"/>
        <w:jc w:val="left"/>
      </w:pPr>
    </w:p>
    <w:p w:rsidR="00A435DF" w:rsidRDefault="00D74E73" w:rsidP="00C477F5">
      <w:pPr>
        <w:pStyle w:val="a3"/>
        <w:ind w:left="205"/>
        <w:jc w:val="left"/>
      </w:pPr>
      <w:r>
        <w:t>Продолжительность</w:t>
      </w:r>
      <w:r>
        <w:rPr>
          <w:spacing w:val="-1"/>
        </w:rPr>
        <w:t xml:space="preserve"> </w:t>
      </w:r>
      <w:r>
        <w:t>учебных</w:t>
      </w:r>
      <w:r>
        <w:rPr>
          <w:spacing w:val="9"/>
        </w:rPr>
        <w:t xml:space="preserve"> </w:t>
      </w:r>
      <w:r>
        <w:t>периодов</w:t>
      </w:r>
      <w:r>
        <w:rPr>
          <w:spacing w:val="4"/>
        </w:rPr>
        <w:t xml:space="preserve"> </w:t>
      </w:r>
      <w:r>
        <w:t>составляет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первом</w:t>
      </w:r>
      <w:r>
        <w:rPr>
          <w:spacing w:val="2"/>
        </w:rPr>
        <w:t xml:space="preserve"> </w:t>
      </w:r>
      <w:r>
        <w:rPr>
          <w:spacing w:val="-2"/>
        </w:rPr>
        <w:t>полугодии</w:t>
      </w:r>
    </w:p>
    <w:p w:rsidR="00A435DF" w:rsidRDefault="00A435DF">
      <w:pPr>
        <w:pStyle w:val="a3"/>
        <w:jc w:val="left"/>
        <w:sectPr w:rsidR="00A435DF">
          <w:pgSz w:w="11920" w:h="16850"/>
          <w:pgMar w:top="1040" w:right="141" w:bottom="280" w:left="992" w:header="720" w:footer="720" w:gutter="0"/>
          <w:cols w:num="2" w:space="720" w:equalWidth="0">
            <w:col w:w="1175" w:space="40"/>
            <w:col w:w="9572"/>
          </w:cols>
        </w:sectPr>
      </w:pPr>
    </w:p>
    <w:p w:rsidR="00A435DF" w:rsidRDefault="00D74E73">
      <w:pPr>
        <w:pStyle w:val="a3"/>
        <w:spacing w:before="72"/>
        <w:ind w:right="707"/>
      </w:pPr>
      <w:r>
        <w:lastRenderedPageBreak/>
        <w:t>не более 8 учебных недель; во втором полугодии - не более 10 недель для 1 классов и не более 11 недель для 2 - 4 классов.</w:t>
      </w:r>
    </w:p>
    <w:p w:rsidR="00A435DF" w:rsidRDefault="00D74E73">
      <w:pPr>
        <w:pStyle w:val="a3"/>
        <w:spacing w:before="2"/>
        <w:ind w:right="709" w:firstLine="707"/>
      </w:pPr>
      <w:r>
        <w:t xml:space="preserve">Для </w:t>
      </w:r>
      <w:proofErr w:type="gramStart"/>
      <w:r>
        <w:t>обучающихся</w:t>
      </w:r>
      <w:proofErr w:type="gramEnd"/>
      <w:r>
        <w:t xml:space="preserve"> в 1 классе устанавливаются в течение года дополнительные недельные каникулы."</w:t>
      </w:r>
    </w:p>
    <w:p w:rsidR="00A435DF" w:rsidRDefault="00D74E73">
      <w:pPr>
        <w:pStyle w:val="a3"/>
        <w:spacing w:before="321"/>
        <w:ind w:right="709" w:firstLine="707"/>
      </w:pPr>
      <w:r>
        <w:t>Продолжительность каникул в течение учебного года составляет не менее 30 календарных дней, летом - не менее 8 недель.</w:t>
      </w:r>
    </w:p>
    <w:p w:rsidR="00A435DF" w:rsidRDefault="00D74E73">
      <w:pPr>
        <w:pStyle w:val="a3"/>
        <w:spacing w:line="242" w:lineRule="auto"/>
        <w:ind w:right="709" w:firstLine="707"/>
      </w:pPr>
      <w:r>
        <w:t xml:space="preserve">Для </w:t>
      </w:r>
      <w:proofErr w:type="gramStart"/>
      <w:r>
        <w:t>обучающихся</w:t>
      </w:r>
      <w:proofErr w:type="gramEnd"/>
      <w:r>
        <w:t xml:space="preserve"> в 1 классе устанавливаются в течение года дополнительные недельные каникулы.</w:t>
      </w:r>
    </w:p>
    <w:p w:rsidR="00A435DF" w:rsidRDefault="00D74E73">
      <w:pPr>
        <w:pStyle w:val="a3"/>
        <w:ind w:right="694" w:firstLine="707"/>
      </w:pPr>
      <w:proofErr w:type="gramStart"/>
      <w:r>
        <w:t>Продолжительность урока составляет: в 1 классе - 35 минут (сентябрь - декабрь), 40 минут (январь - май); в классах, в которых обучаются обучающиеся с ОВЗ - 40 минут; в 2 - 4 классах - 40 минут (по решению образовательной организации).</w:t>
      </w:r>
      <w:proofErr w:type="gramEnd"/>
    </w:p>
    <w:p w:rsidR="00A435DF" w:rsidRDefault="00D74E73">
      <w:pPr>
        <w:pStyle w:val="a3"/>
        <w:ind w:right="703" w:firstLine="707"/>
      </w:pPr>
      <w:r>
        <w:t xml:space="preserve">Обучающимся предоставляется академическое право на </w:t>
      </w:r>
      <w:proofErr w:type="gramStart"/>
      <w:r>
        <w:t>обучение</w:t>
      </w:r>
      <w:proofErr w:type="gramEnd"/>
      <w:r>
        <w:t xml:space="preserve"> по индивидуальному учебному плану, в том числе ускоренное обучение, в пределах</w:t>
      </w:r>
      <w:r>
        <w:rPr>
          <w:spacing w:val="-6"/>
        </w:rPr>
        <w:t xml:space="preserve"> </w:t>
      </w:r>
      <w:r>
        <w:t>осваиваемой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порядке,</w:t>
      </w:r>
      <w:r>
        <w:rPr>
          <w:spacing w:val="-3"/>
        </w:rPr>
        <w:t xml:space="preserve"> </w:t>
      </w:r>
      <w:r>
        <w:t>установленном локальными нормативными актами (п. 3 части 1 статьи 34 Федерального закона от 29.12.2012 № 273-ФЗ «Об образовании в Российской Федерации»).</w:t>
      </w:r>
    </w:p>
    <w:p w:rsidR="00A435DF" w:rsidRDefault="00D74E73">
      <w:pPr>
        <w:pStyle w:val="a3"/>
        <w:ind w:right="694" w:firstLine="707"/>
      </w:pPr>
      <w:r>
        <w:t>В соответствии с приказом Министерства образования и науки Российской Федерации от 23.08.2017г.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 реализация образовательных</w:t>
      </w:r>
      <w:r>
        <w:rPr>
          <w:spacing w:val="-5"/>
        </w:rPr>
        <w:t xml:space="preserve"> </w:t>
      </w:r>
      <w:r>
        <w:t>программ</w:t>
      </w:r>
      <w:r>
        <w:rPr>
          <w:spacing w:val="-6"/>
        </w:rPr>
        <w:t xml:space="preserve"> </w:t>
      </w:r>
      <w:r>
        <w:t>начального</w:t>
      </w:r>
      <w:r>
        <w:rPr>
          <w:spacing w:val="-6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образования,</w:t>
      </w:r>
      <w:r>
        <w:rPr>
          <w:spacing w:val="-4"/>
        </w:rPr>
        <w:t xml:space="preserve"> </w:t>
      </w:r>
      <w:r>
        <w:t>индивидуальных учебных планов, плана внеурочной деятельности, проектно-исследовательской</w:t>
      </w:r>
      <w:r>
        <w:rPr>
          <w:spacing w:val="-14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proofErr w:type="gramStart"/>
      <w:r>
        <w:t>учащихся</w:t>
      </w:r>
      <w:proofErr w:type="gramEnd"/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том</w:t>
      </w:r>
      <w:r>
        <w:rPr>
          <w:spacing w:val="-13"/>
        </w:rPr>
        <w:t xml:space="preserve"> </w:t>
      </w:r>
      <w:r>
        <w:t>числе</w:t>
      </w:r>
      <w:r>
        <w:rPr>
          <w:spacing w:val="-11"/>
        </w:rPr>
        <w:t xml:space="preserve"> </w:t>
      </w:r>
      <w:r>
        <w:t>может</w:t>
      </w:r>
      <w:r>
        <w:rPr>
          <w:spacing w:val="-11"/>
        </w:rPr>
        <w:t xml:space="preserve"> </w:t>
      </w:r>
      <w:r>
        <w:t xml:space="preserve">осуществляться с применением электронного обучения, дистанционных образовательных </w:t>
      </w:r>
      <w:r>
        <w:rPr>
          <w:spacing w:val="-2"/>
        </w:rPr>
        <w:t>технологий.</w:t>
      </w:r>
    </w:p>
    <w:p w:rsidR="00A435DF" w:rsidRDefault="00D74E73">
      <w:pPr>
        <w:pStyle w:val="a3"/>
        <w:ind w:right="713" w:firstLine="707"/>
      </w:pPr>
      <w:r>
        <w:t>Федеральный учебный план является ориентиром при разработке учебного плана образовательной организации, в котором отражаются и конкретизируются основные показатели учебного плана:</w:t>
      </w:r>
    </w:p>
    <w:p w:rsidR="00A435DF" w:rsidRDefault="00D74E73">
      <w:pPr>
        <w:pStyle w:val="a3"/>
        <w:spacing w:line="316" w:lineRule="exact"/>
      </w:pPr>
      <w:r>
        <w:t>состав</w:t>
      </w:r>
      <w:r>
        <w:rPr>
          <w:spacing w:val="-12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rPr>
          <w:spacing w:val="-2"/>
        </w:rPr>
        <w:t>предметов;</w:t>
      </w:r>
    </w:p>
    <w:p w:rsidR="00A435DF" w:rsidRDefault="00A435DF">
      <w:pPr>
        <w:pStyle w:val="a3"/>
        <w:spacing w:line="316" w:lineRule="exact"/>
        <w:sectPr w:rsidR="00A435DF">
          <w:type w:val="continuous"/>
          <w:pgSz w:w="11920" w:h="16850"/>
          <w:pgMar w:top="26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 w:line="242" w:lineRule="auto"/>
        <w:ind w:right="714"/>
      </w:pPr>
      <w:r>
        <w:lastRenderedPageBreak/>
        <w:t>недельное распределение учебного времени, отводимого на освоение содержания образования по классам и учебным предметам;</w:t>
      </w:r>
    </w:p>
    <w:p w:rsidR="00A435DF" w:rsidRDefault="00D74E73">
      <w:pPr>
        <w:pStyle w:val="a3"/>
        <w:spacing w:before="1"/>
        <w:ind w:right="2760"/>
      </w:pPr>
      <w:r>
        <w:t>максимально допустимая недельная нагрузка обучающихся; максимальная</w:t>
      </w:r>
      <w:r>
        <w:rPr>
          <w:spacing w:val="-1"/>
        </w:rPr>
        <w:t xml:space="preserve"> </w:t>
      </w:r>
      <w:r>
        <w:t>нагрузка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t>деления</w:t>
      </w:r>
      <w:r>
        <w:rPr>
          <w:spacing w:val="-1"/>
        </w:rPr>
        <w:t xml:space="preserve"> </w:t>
      </w:r>
      <w:r>
        <w:t>классов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группы; план комплектования классов.</w:t>
      </w:r>
    </w:p>
    <w:p w:rsidR="00A435DF" w:rsidRDefault="00D74E73">
      <w:pPr>
        <w:pStyle w:val="a3"/>
        <w:ind w:right="705" w:firstLine="707"/>
      </w:pPr>
      <w:r>
        <w:t xml:space="preserve">При реализации 1 варианта федерального учебного плана количество часов на физическую культуру составляет 2, третий час рекомендуется реализовывать за счет часов внеурочной деятельности и (или) за счет посещения </w:t>
      </w:r>
      <w:proofErr w:type="gramStart"/>
      <w:r>
        <w:t>обучающимися</w:t>
      </w:r>
      <w:proofErr w:type="gramEnd"/>
      <w:r>
        <w:t xml:space="preserve"> спортивных секций, школьных спортивных клубов, включая использование учебных модулей по видам спорта.</w:t>
      </w:r>
    </w:p>
    <w:p w:rsidR="00A435DF" w:rsidRDefault="00D74E73">
      <w:pPr>
        <w:pStyle w:val="a3"/>
        <w:ind w:right="708" w:firstLine="707"/>
      </w:pPr>
      <w:r>
        <w:t xml:space="preserve">Учебный план составляется в расчете на весь учебный год или иной период обучения, включая различные недельные учебные планы с учетом специфики календарного учебного графика образовательной организации. Учебные планы могут быть разными в отношении различных классов одной </w:t>
      </w:r>
      <w:r>
        <w:rPr>
          <w:spacing w:val="-2"/>
        </w:rPr>
        <w:t>параллели.</w:t>
      </w:r>
    </w:p>
    <w:p w:rsidR="00A435DF" w:rsidRDefault="00D74E73">
      <w:pPr>
        <w:pStyle w:val="a3"/>
        <w:ind w:right="697" w:firstLine="707"/>
      </w:pPr>
      <w:r>
        <w:t>Суммарный объем домашнего задания по всем предметам для каждого класса не превышает продолжительности выполнения: 1,5 часа - для 2 и 3 классов,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часа -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4 класса.</w:t>
      </w:r>
      <w:r>
        <w:rPr>
          <w:spacing w:val="-6"/>
        </w:rPr>
        <w:t xml:space="preserve"> </w:t>
      </w:r>
      <w:r>
        <w:t>Образовательной организацией осуществляется координация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контроль</w:t>
      </w:r>
      <w:r>
        <w:rPr>
          <w:spacing w:val="-2"/>
        </w:rPr>
        <w:t xml:space="preserve"> </w:t>
      </w:r>
      <w:r>
        <w:t>объема</w:t>
      </w:r>
      <w:r>
        <w:rPr>
          <w:spacing w:val="-2"/>
        </w:rPr>
        <w:t xml:space="preserve"> </w:t>
      </w:r>
      <w:r>
        <w:t>домашнего задания</w:t>
      </w:r>
      <w:r>
        <w:rPr>
          <w:spacing w:val="-2"/>
        </w:rPr>
        <w:t xml:space="preserve"> </w:t>
      </w:r>
      <w:r>
        <w:t>учеников</w:t>
      </w:r>
      <w:r>
        <w:rPr>
          <w:spacing w:val="-1"/>
        </w:rPr>
        <w:t xml:space="preserve"> </w:t>
      </w:r>
      <w:r>
        <w:t>каждого класса по всем предметам в соответствии с Гигиеническими нормативами и Санитарно-эпидемиологическими требованиями.</w:t>
      </w:r>
    </w:p>
    <w:p w:rsidR="00A435DF" w:rsidRDefault="00D74E73">
      <w:pPr>
        <w:pStyle w:val="a3"/>
        <w:spacing w:before="1"/>
        <w:ind w:right="700" w:firstLine="707"/>
      </w:pPr>
      <w:r>
        <w:t>Домашнее задание на следующий урок рекомендуется задавать на текущем</w:t>
      </w:r>
      <w:r>
        <w:rPr>
          <w:spacing w:val="-18"/>
        </w:rPr>
        <w:t xml:space="preserve"> </w:t>
      </w:r>
      <w:r>
        <w:t>уроке,</w:t>
      </w:r>
      <w:r>
        <w:rPr>
          <w:spacing w:val="-17"/>
        </w:rPr>
        <w:t xml:space="preserve"> </w:t>
      </w:r>
      <w:r>
        <w:t>при</w:t>
      </w:r>
      <w:r>
        <w:rPr>
          <w:spacing w:val="-18"/>
        </w:rPr>
        <w:t xml:space="preserve"> </w:t>
      </w:r>
      <w:r>
        <w:t>наличии</w:t>
      </w:r>
      <w:r>
        <w:rPr>
          <w:spacing w:val="-17"/>
        </w:rPr>
        <w:t xml:space="preserve"> </w:t>
      </w:r>
      <w:r>
        <w:t>электронного</w:t>
      </w:r>
      <w:r>
        <w:rPr>
          <w:spacing w:val="-18"/>
        </w:rPr>
        <w:t xml:space="preserve"> </w:t>
      </w:r>
      <w:r>
        <w:t>журнала</w:t>
      </w:r>
      <w:r>
        <w:rPr>
          <w:spacing w:val="-17"/>
        </w:rPr>
        <w:t xml:space="preserve"> </w:t>
      </w:r>
      <w:r>
        <w:t>дублировать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нем</w:t>
      </w:r>
      <w:r>
        <w:rPr>
          <w:spacing w:val="-18"/>
        </w:rPr>
        <w:t xml:space="preserve"> </w:t>
      </w:r>
      <w:r>
        <w:t>задание не позднее времени окончания учебного дня. Для выполнения задания, требующего длительной подготовки (например, подготовка доклада, реферата, оформление презентации, заучивание стихотворений), рекомендуется предоставлять достаточное количество времени.</w:t>
      </w:r>
    </w:p>
    <w:p w:rsidR="00A435DF" w:rsidRDefault="00D74E73">
      <w:pPr>
        <w:pStyle w:val="a3"/>
        <w:ind w:right="697" w:firstLine="707"/>
      </w:pPr>
      <w: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</w:t>
      </w:r>
      <w:proofErr w:type="gramStart"/>
      <w:r>
        <w:t>."</w:t>
      </w:r>
      <w:proofErr w:type="gramEnd"/>
    </w:p>
    <w:p w:rsidR="00A435DF" w:rsidRDefault="00D74E73">
      <w:pPr>
        <w:pStyle w:val="a3"/>
        <w:ind w:right="699" w:firstLine="707"/>
      </w:pPr>
      <w:r>
        <w:t>Учебный план определяет формы проведения промежуточной аттестации</w:t>
      </w:r>
      <w:r>
        <w:rPr>
          <w:spacing w:val="-9"/>
        </w:rPr>
        <w:t xml:space="preserve"> </w:t>
      </w:r>
      <w:r>
        <w:t>отдельной</w:t>
      </w:r>
      <w:r>
        <w:rPr>
          <w:spacing w:val="-10"/>
        </w:rPr>
        <w:t xml:space="preserve"> </w:t>
      </w:r>
      <w:r>
        <w:t>части</w:t>
      </w:r>
      <w:r>
        <w:rPr>
          <w:spacing w:val="-12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всего</w:t>
      </w:r>
      <w:r>
        <w:rPr>
          <w:spacing w:val="-9"/>
        </w:rPr>
        <w:t xml:space="preserve"> </w:t>
      </w:r>
      <w:r>
        <w:t>объема</w:t>
      </w:r>
      <w:r>
        <w:rPr>
          <w:spacing w:val="-10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предмета,</w:t>
      </w:r>
      <w:r>
        <w:rPr>
          <w:spacing w:val="-13"/>
        </w:rPr>
        <w:t xml:space="preserve"> </w:t>
      </w:r>
      <w:r>
        <w:t>курса</w:t>
      </w:r>
      <w:r>
        <w:rPr>
          <w:spacing w:val="-9"/>
        </w:rPr>
        <w:t xml:space="preserve"> </w:t>
      </w:r>
      <w:r>
        <w:t>(в</w:t>
      </w:r>
      <w:r>
        <w:rPr>
          <w:spacing w:val="-11"/>
        </w:rPr>
        <w:t xml:space="preserve"> </w:t>
      </w:r>
      <w:r>
        <w:t xml:space="preserve">том числе внеурочной деятельности), учебного модуля образовательной программы, в соответствии с порядком, установленным образовательной </w:t>
      </w:r>
      <w:r>
        <w:rPr>
          <w:spacing w:val="-2"/>
        </w:rPr>
        <w:t>организацией.</w:t>
      </w:r>
    </w:p>
    <w:p w:rsidR="00A435DF" w:rsidRDefault="00D74E73">
      <w:pPr>
        <w:pStyle w:val="a3"/>
        <w:ind w:right="697" w:firstLine="707"/>
      </w:pPr>
      <w:proofErr w:type="gramStart"/>
      <w:r>
        <w:rPr>
          <w:b/>
        </w:rPr>
        <w:t xml:space="preserve">Формы промежуточной аттестации учащихся: </w:t>
      </w:r>
      <w:r>
        <w:t xml:space="preserve">итоговые контрольные работы по русскому языку, математике, литературному чтению, окружающему миру, музыке, изобразительному искусству (1-4 классы), иностранному языку (2-4 классы); комплексная диагностическая работа по </w:t>
      </w:r>
      <w:proofErr w:type="spellStart"/>
      <w:r>
        <w:t>метапредметным</w:t>
      </w:r>
      <w:proofErr w:type="spellEnd"/>
      <w:r>
        <w:rPr>
          <w:spacing w:val="-3"/>
        </w:rPr>
        <w:t xml:space="preserve"> </w:t>
      </w:r>
      <w:r>
        <w:t>результатам</w:t>
      </w:r>
      <w:r>
        <w:rPr>
          <w:spacing w:val="-4"/>
        </w:rPr>
        <w:t xml:space="preserve"> </w:t>
      </w:r>
      <w:r>
        <w:t>(Чтение.</w:t>
      </w:r>
      <w:proofErr w:type="gramEnd"/>
      <w:r>
        <w:rPr>
          <w:spacing w:val="-2"/>
        </w:rPr>
        <w:t xml:space="preserve"> </w:t>
      </w:r>
      <w:proofErr w:type="gramStart"/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текстом)</w:t>
      </w:r>
      <w:r>
        <w:rPr>
          <w:spacing w:val="-2"/>
        </w:rPr>
        <w:t xml:space="preserve"> </w:t>
      </w:r>
      <w:r>
        <w:t>(3</w:t>
      </w:r>
      <w:r>
        <w:rPr>
          <w:spacing w:val="-4"/>
        </w:rPr>
        <w:t xml:space="preserve"> </w:t>
      </w:r>
      <w:r>
        <w:t xml:space="preserve">класс); групповой проект (4 класс); комплексная работа на </w:t>
      </w:r>
      <w:proofErr w:type="spellStart"/>
      <w:r>
        <w:t>межпредметной</w:t>
      </w:r>
      <w:proofErr w:type="spellEnd"/>
      <w:r>
        <w:t xml:space="preserve"> основе (1-4 классы); зачет по нормативам общефизической подготовки; презентация творческих работ по </w:t>
      </w:r>
      <w:proofErr w:type="spellStart"/>
      <w:r>
        <w:t>ОРКиСЭ</w:t>
      </w:r>
      <w:proofErr w:type="spellEnd"/>
      <w:r>
        <w:t>; выставки творческих работ по Труду (технологии).</w:t>
      </w:r>
      <w:proofErr w:type="gramEnd"/>
    </w:p>
    <w:p w:rsidR="00A435DF" w:rsidRDefault="00A435DF">
      <w:pPr>
        <w:pStyle w:val="a3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spacing w:before="65"/>
        <w:ind w:left="710" w:right="702" w:firstLine="707"/>
        <w:jc w:val="both"/>
        <w:rPr>
          <w:sz w:val="28"/>
        </w:rPr>
      </w:pPr>
      <w:r>
        <w:rPr>
          <w:b/>
          <w:sz w:val="28"/>
        </w:rPr>
        <w:lastRenderedPageBreak/>
        <w:t>График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конкретный</w:t>
      </w:r>
      <w:r>
        <w:rPr>
          <w:spacing w:val="-10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год </w:t>
      </w:r>
      <w:r>
        <w:rPr>
          <w:b/>
          <w:sz w:val="28"/>
        </w:rPr>
        <w:t>утверждается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ежегодно</w:t>
      </w:r>
      <w:r>
        <w:rPr>
          <w:sz w:val="28"/>
        </w:rPr>
        <w:t>,</w:t>
      </w:r>
      <w:r>
        <w:rPr>
          <w:spacing w:val="-15"/>
          <w:sz w:val="28"/>
        </w:rPr>
        <w:t xml:space="preserve"> </w:t>
      </w:r>
      <w:r>
        <w:rPr>
          <w:sz w:val="28"/>
        </w:rPr>
        <w:t>размещается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сайте</w:t>
      </w:r>
      <w:r>
        <w:rPr>
          <w:spacing w:val="-15"/>
          <w:sz w:val="28"/>
        </w:rPr>
        <w:t xml:space="preserve"> </w:t>
      </w:r>
      <w:r>
        <w:rPr>
          <w:sz w:val="28"/>
        </w:rPr>
        <w:t>школы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разделе</w:t>
      </w:r>
      <w:r>
        <w:rPr>
          <w:spacing w:val="-12"/>
          <w:sz w:val="28"/>
        </w:rPr>
        <w:t xml:space="preserve"> </w:t>
      </w:r>
      <w:r>
        <w:rPr>
          <w:sz w:val="28"/>
        </w:rPr>
        <w:t>«Сведения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об образовательной организации» в подразделе «Документы» и доводится до сведения обучающихся и их родителей (законных представителей).</w:t>
      </w:r>
    </w:p>
    <w:p w:rsidR="00A435DF" w:rsidRDefault="00D74E73">
      <w:pPr>
        <w:spacing w:before="2"/>
        <w:ind w:left="710" w:right="697" w:firstLine="707"/>
        <w:jc w:val="both"/>
        <w:rPr>
          <w:sz w:val="28"/>
        </w:rPr>
      </w:pPr>
      <w:r>
        <w:rPr>
          <w:sz w:val="28"/>
        </w:rPr>
        <w:t>Учебный</w:t>
      </w:r>
      <w:r>
        <w:rPr>
          <w:spacing w:val="-4"/>
          <w:sz w:val="28"/>
        </w:rPr>
        <w:t xml:space="preserve"> </w:t>
      </w:r>
      <w:r>
        <w:rPr>
          <w:sz w:val="28"/>
        </w:rPr>
        <w:t>план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конкретный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год </w:t>
      </w:r>
      <w:r>
        <w:rPr>
          <w:b/>
          <w:sz w:val="28"/>
        </w:rPr>
        <w:t>утверждается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ежегодно </w:t>
      </w:r>
      <w:r>
        <w:rPr>
          <w:sz w:val="28"/>
        </w:rPr>
        <w:t>как приложение к ООП.</w:t>
      </w:r>
    </w:p>
    <w:p w:rsidR="00A435DF" w:rsidRDefault="00A435DF">
      <w:pPr>
        <w:pStyle w:val="a3"/>
        <w:ind w:left="0"/>
        <w:jc w:val="left"/>
      </w:pPr>
    </w:p>
    <w:p w:rsidR="00A435DF" w:rsidRDefault="00A435DF">
      <w:pPr>
        <w:pStyle w:val="a3"/>
        <w:spacing w:before="320"/>
        <w:ind w:left="0"/>
        <w:jc w:val="left"/>
      </w:pPr>
    </w:p>
    <w:p w:rsidR="00A435DF" w:rsidRDefault="00D74E73">
      <w:pPr>
        <w:pStyle w:val="1"/>
        <w:numPr>
          <w:ilvl w:val="1"/>
          <w:numId w:val="64"/>
        </w:numPr>
        <w:tabs>
          <w:tab w:val="left" w:pos="1428"/>
        </w:tabs>
        <w:ind w:left="1428" w:hanging="718"/>
        <w:jc w:val="both"/>
      </w:pPr>
      <w:bookmarkStart w:id="6" w:name="_bookmark6"/>
      <w:bookmarkEnd w:id="6"/>
      <w:r>
        <w:rPr>
          <w:spacing w:val="-2"/>
        </w:rPr>
        <w:t>План</w:t>
      </w:r>
      <w:r>
        <w:rPr>
          <w:spacing w:val="-7"/>
        </w:rPr>
        <w:t xml:space="preserve"> </w:t>
      </w:r>
      <w:r>
        <w:rPr>
          <w:spacing w:val="-2"/>
        </w:rPr>
        <w:t>внеурочной</w:t>
      </w:r>
      <w:r>
        <w:rPr>
          <w:spacing w:val="-3"/>
        </w:rPr>
        <w:t xml:space="preserve"> </w:t>
      </w:r>
      <w:r>
        <w:rPr>
          <w:spacing w:val="-2"/>
        </w:rPr>
        <w:t>деятельности</w:t>
      </w:r>
    </w:p>
    <w:p w:rsidR="00A435DF" w:rsidRDefault="00D74E73">
      <w:pPr>
        <w:pStyle w:val="a3"/>
        <w:spacing w:before="4"/>
        <w:ind w:right="704" w:firstLine="566"/>
      </w:pPr>
      <w:proofErr w:type="gramStart"/>
      <w:r>
        <w:t>План внеурочной деятельности определяет формы организации и объем внеурочной деятельности для обучающихся при освоении ими программы начального общего образования (до 1320 академических часов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четыре</w:t>
      </w:r>
      <w:r>
        <w:rPr>
          <w:spacing w:val="-1"/>
        </w:rPr>
        <w:t xml:space="preserve"> </w:t>
      </w:r>
      <w:r>
        <w:t>года обучения)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учетом</w:t>
      </w:r>
      <w:r>
        <w:rPr>
          <w:spacing w:val="-17"/>
        </w:rPr>
        <w:t xml:space="preserve"> </w:t>
      </w:r>
      <w:r>
        <w:t>образовательных</w:t>
      </w:r>
      <w:r>
        <w:rPr>
          <w:spacing w:val="-13"/>
        </w:rPr>
        <w:t xml:space="preserve"> </w:t>
      </w:r>
      <w:r>
        <w:t>потребностей</w:t>
      </w:r>
      <w:r>
        <w:rPr>
          <w:spacing w:val="-11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интересов</w:t>
      </w:r>
      <w:r>
        <w:rPr>
          <w:spacing w:val="-13"/>
        </w:rPr>
        <w:t xml:space="preserve"> </w:t>
      </w:r>
      <w:r>
        <w:t>обучающихся, запросов родителей (законных представителей) несовершеннолетних обучающихся, возможностей образовательной организации.</w:t>
      </w:r>
      <w:proofErr w:type="gramEnd"/>
    </w:p>
    <w:p w:rsidR="00A435DF" w:rsidRDefault="00D74E73">
      <w:pPr>
        <w:pStyle w:val="a3"/>
        <w:spacing w:before="1"/>
        <w:ind w:right="700" w:firstLine="566"/>
      </w:pPr>
      <w:r>
        <w:t>Содержание занятий внеурочной деятельности формируется с учетом пожеланий обучающихся и их родителей (законных представителей) и осуществляться посредством различных форм организации, отличных от урочной системы обучения, таких как экскурсии, хоровые студии, секции, круглые столы, конференции, олимпиады, конкурсы, соревнования, спортивные клубы, общественно полезные практики и другое.</w:t>
      </w:r>
    </w:p>
    <w:p w:rsidR="00A435DF" w:rsidRDefault="00D74E73">
      <w:pPr>
        <w:pStyle w:val="a3"/>
        <w:spacing w:before="1"/>
        <w:ind w:right="707" w:firstLine="566"/>
      </w:pPr>
      <w:r>
        <w:t>При организации внеурочной деятельности обучающихся используют возможности организаций дополнительного образования (учреждения культуры, спорта). В целях организации внеурочной деятельности образовательная организация заключает договоры с учреждениями дополнительного образования.</w:t>
      </w:r>
    </w:p>
    <w:p w:rsidR="00A435DF" w:rsidRDefault="00D74E73">
      <w:pPr>
        <w:pStyle w:val="a3"/>
        <w:ind w:right="698" w:firstLine="566"/>
      </w:pPr>
      <w:r>
        <w:t xml:space="preserve">Назначение плана внеурочной деятельности – психолого-педагогическое сопровождение обучающихся с учетом успешности их обучения, уровня социальной адаптации и развития, индивидуальных способностей и познавательных интересов. План внеурочной деятельности </w:t>
      </w:r>
      <w:proofErr w:type="spellStart"/>
      <w:proofErr w:type="gramStart"/>
      <w:r>
        <w:t>c</w:t>
      </w:r>
      <w:proofErr w:type="gramEnd"/>
      <w:r>
        <w:t>формирован</w:t>
      </w:r>
      <w:proofErr w:type="spellEnd"/>
      <w:r>
        <w:t xml:space="preserve"> образовательной организацией и включает:</w:t>
      </w:r>
    </w:p>
    <w:p w:rsidR="00A435DF" w:rsidRDefault="00D74E73">
      <w:pPr>
        <w:pStyle w:val="a5"/>
        <w:numPr>
          <w:ilvl w:val="0"/>
          <w:numId w:val="18"/>
        </w:numPr>
        <w:tabs>
          <w:tab w:val="left" w:pos="1438"/>
        </w:tabs>
        <w:spacing w:line="318" w:lineRule="exact"/>
        <w:ind w:left="1438" w:hanging="162"/>
        <w:jc w:val="left"/>
        <w:rPr>
          <w:sz w:val="28"/>
        </w:rPr>
      </w:pPr>
      <w:r>
        <w:rPr>
          <w:sz w:val="28"/>
        </w:rPr>
        <w:t>реализация</w:t>
      </w:r>
      <w:r>
        <w:rPr>
          <w:spacing w:val="-15"/>
          <w:sz w:val="28"/>
        </w:rPr>
        <w:t xml:space="preserve"> </w:t>
      </w:r>
      <w:r>
        <w:rPr>
          <w:sz w:val="28"/>
        </w:rPr>
        <w:t>курсов</w:t>
      </w:r>
      <w:r>
        <w:rPr>
          <w:spacing w:val="-17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1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2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учащихся;</w:t>
      </w:r>
    </w:p>
    <w:p w:rsidR="00A435DF" w:rsidRDefault="00D74E73">
      <w:pPr>
        <w:pStyle w:val="a5"/>
        <w:numPr>
          <w:ilvl w:val="0"/>
          <w:numId w:val="18"/>
        </w:numPr>
        <w:tabs>
          <w:tab w:val="left" w:pos="1438"/>
        </w:tabs>
        <w:spacing w:line="322" w:lineRule="exact"/>
        <w:ind w:left="1438" w:hanging="162"/>
        <w:jc w:val="left"/>
        <w:rPr>
          <w:sz w:val="28"/>
        </w:rPr>
      </w:pPr>
      <w:r>
        <w:rPr>
          <w:spacing w:val="-2"/>
          <w:sz w:val="28"/>
        </w:rPr>
        <w:t>организация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ученических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сообществ;</w:t>
      </w:r>
    </w:p>
    <w:p w:rsidR="00A435DF" w:rsidRDefault="00D74E73">
      <w:pPr>
        <w:pStyle w:val="a5"/>
        <w:numPr>
          <w:ilvl w:val="0"/>
          <w:numId w:val="18"/>
        </w:numPr>
        <w:tabs>
          <w:tab w:val="left" w:pos="1438"/>
        </w:tabs>
        <w:spacing w:line="322" w:lineRule="exact"/>
        <w:ind w:left="1438" w:hanging="162"/>
        <w:jc w:val="left"/>
        <w:rPr>
          <w:sz w:val="28"/>
        </w:rPr>
      </w:pPr>
      <w:r>
        <w:rPr>
          <w:spacing w:val="-2"/>
          <w:sz w:val="28"/>
        </w:rPr>
        <w:t>социальные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практики;</w:t>
      </w:r>
    </w:p>
    <w:p w:rsidR="00A435DF" w:rsidRDefault="00D74E73">
      <w:pPr>
        <w:pStyle w:val="a5"/>
        <w:numPr>
          <w:ilvl w:val="0"/>
          <w:numId w:val="18"/>
        </w:numPr>
        <w:tabs>
          <w:tab w:val="left" w:pos="1438"/>
        </w:tabs>
        <w:ind w:left="1438" w:hanging="162"/>
        <w:jc w:val="left"/>
        <w:rPr>
          <w:sz w:val="28"/>
        </w:rPr>
      </w:pPr>
      <w:r>
        <w:rPr>
          <w:spacing w:val="-2"/>
          <w:sz w:val="28"/>
        </w:rPr>
        <w:t>образовательные</w:t>
      </w:r>
      <w:r>
        <w:rPr>
          <w:spacing w:val="12"/>
          <w:sz w:val="28"/>
        </w:rPr>
        <w:t xml:space="preserve"> </w:t>
      </w:r>
      <w:r>
        <w:rPr>
          <w:spacing w:val="-2"/>
          <w:sz w:val="28"/>
        </w:rPr>
        <w:t>сессии;</w:t>
      </w:r>
    </w:p>
    <w:p w:rsidR="00A435DF" w:rsidRDefault="00D74E73">
      <w:pPr>
        <w:pStyle w:val="a5"/>
        <w:numPr>
          <w:ilvl w:val="0"/>
          <w:numId w:val="18"/>
        </w:numPr>
        <w:tabs>
          <w:tab w:val="left" w:pos="1438"/>
        </w:tabs>
        <w:spacing w:before="2" w:line="322" w:lineRule="exact"/>
        <w:ind w:left="1438" w:hanging="162"/>
        <w:jc w:val="left"/>
        <w:rPr>
          <w:sz w:val="28"/>
        </w:rPr>
      </w:pPr>
      <w:r>
        <w:rPr>
          <w:sz w:val="28"/>
        </w:rPr>
        <w:t>воспитательная</w:t>
      </w:r>
      <w:r>
        <w:rPr>
          <w:spacing w:val="-18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7"/>
          <w:sz w:val="28"/>
        </w:rPr>
        <w:t xml:space="preserve"> </w:t>
      </w:r>
      <w:r>
        <w:rPr>
          <w:sz w:val="28"/>
        </w:rPr>
        <w:t>(традиционные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события);</w:t>
      </w:r>
    </w:p>
    <w:p w:rsidR="00A435DF" w:rsidRDefault="00D74E73">
      <w:pPr>
        <w:pStyle w:val="a5"/>
        <w:numPr>
          <w:ilvl w:val="0"/>
          <w:numId w:val="18"/>
        </w:numPr>
        <w:tabs>
          <w:tab w:val="left" w:pos="1438"/>
        </w:tabs>
        <w:ind w:left="1438" w:hanging="162"/>
        <w:jc w:val="left"/>
        <w:rPr>
          <w:sz w:val="28"/>
        </w:rPr>
      </w:pPr>
      <w:r>
        <w:rPr>
          <w:sz w:val="28"/>
        </w:rPr>
        <w:t>система</w:t>
      </w:r>
      <w:r>
        <w:rPr>
          <w:spacing w:val="-18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образования;</w:t>
      </w:r>
    </w:p>
    <w:p w:rsidR="00A435DF" w:rsidRDefault="00D74E73">
      <w:pPr>
        <w:pStyle w:val="a5"/>
        <w:numPr>
          <w:ilvl w:val="0"/>
          <w:numId w:val="18"/>
        </w:numPr>
        <w:tabs>
          <w:tab w:val="left" w:pos="1438"/>
        </w:tabs>
        <w:spacing w:before="4"/>
        <w:ind w:left="1438" w:hanging="162"/>
        <w:jc w:val="left"/>
        <w:rPr>
          <w:sz w:val="28"/>
        </w:rPr>
      </w:pPr>
      <w:r>
        <w:rPr>
          <w:spacing w:val="-2"/>
          <w:sz w:val="28"/>
        </w:rPr>
        <w:t>организация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школьного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спортивного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клуба.</w:t>
      </w:r>
    </w:p>
    <w:p w:rsidR="00A435DF" w:rsidRDefault="00D74E73">
      <w:pPr>
        <w:spacing w:before="2"/>
        <w:ind w:left="710" w:firstLine="566"/>
        <w:rPr>
          <w:sz w:val="28"/>
        </w:rPr>
      </w:pPr>
      <w:r>
        <w:rPr>
          <w:b/>
          <w:sz w:val="28"/>
        </w:rPr>
        <w:t>Основными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задачами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являются </w:t>
      </w:r>
      <w:r>
        <w:rPr>
          <w:spacing w:val="-2"/>
          <w:sz w:val="28"/>
        </w:rPr>
        <w:t>следующие:</w:t>
      </w:r>
    </w:p>
    <w:p w:rsidR="00A435DF" w:rsidRDefault="00D74E73">
      <w:pPr>
        <w:pStyle w:val="a5"/>
        <w:numPr>
          <w:ilvl w:val="0"/>
          <w:numId w:val="17"/>
        </w:numPr>
        <w:tabs>
          <w:tab w:val="left" w:pos="993"/>
        </w:tabs>
        <w:spacing w:before="1"/>
        <w:ind w:right="733"/>
        <w:jc w:val="left"/>
        <w:rPr>
          <w:sz w:val="28"/>
        </w:rPr>
      </w:pPr>
      <w:r>
        <w:rPr>
          <w:sz w:val="28"/>
        </w:rPr>
        <w:t>поддержка</w:t>
      </w:r>
      <w:r>
        <w:rPr>
          <w:spacing w:val="-18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9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20"/>
          <w:sz w:val="28"/>
        </w:rPr>
        <w:t xml:space="preserve"> </w:t>
      </w:r>
      <w:r>
        <w:rPr>
          <w:sz w:val="28"/>
        </w:rPr>
        <w:t>достижении</w:t>
      </w:r>
      <w:r>
        <w:rPr>
          <w:spacing w:val="-18"/>
          <w:sz w:val="28"/>
        </w:rPr>
        <w:t xml:space="preserve"> </w:t>
      </w:r>
      <w:r>
        <w:rPr>
          <w:sz w:val="28"/>
        </w:rPr>
        <w:t>планируемых результатов освоения программы начального общего образования;</w:t>
      </w:r>
    </w:p>
    <w:p w:rsidR="00A435DF" w:rsidRDefault="00A435DF">
      <w:pPr>
        <w:pStyle w:val="a5"/>
        <w:jc w:val="left"/>
        <w:rPr>
          <w:sz w:val="28"/>
        </w:rPr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5"/>
        <w:numPr>
          <w:ilvl w:val="0"/>
          <w:numId w:val="17"/>
        </w:numPr>
        <w:tabs>
          <w:tab w:val="left" w:pos="993"/>
        </w:tabs>
        <w:spacing w:before="85"/>
        <w:ind w:right="707"/>
        <w:rPr>
          <w:sz w:val="28"/>
        </w:rPr>
      </w:pPr>
      <w:r>
        <w:rPr>
          <w:sz w:val="28"/>
        </w:rPr>
        <w:lastRenderedPageBreak/>
        <w:t>совершенствование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14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со</w:t>
      </w:r>
      <w:r>
        <w:rPr>
          <w:spacing w:val="-11"/>
          <w:sz w:val="28"/>
        </w:rPr>
        <w:t xml:space="preserve"> </w:t>
      </w:r>
      <w:r>
        <w:rPr>
          <w:sz w:val="28"/>
        </w:rPr>
        <w:t>сверстниками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коммуникативных умений в разновозрастной школьной среде;</w:t>
      </w:r>
    </w:p>
    <w:p w:rsidR="00A435DF" w:rsidRDefault="00D74E73">
      <w:pPr>
        <w:pStyle w:val="a5"/>
        <w:numPr>
          <w:ilvl w:val="0"/>
          <w:numId w:val="17"/>
        </w:numPr>
        <w:tabs>
          <w:tab w:val="left" w:pos="993"/>
        </w:tabs>
        <w:ind w:right="720"/>
        <w:rPr>
          <w:sz w:val="28"/>
        </w:rPr>
      </w:pPr>
      <w:r>
        <w:rPr>
          <w:sz w:val="28"/>
        </w:rPr>
        <w:t>формирование навыков организации своей жизнедеятельности с учетом правил безопасного образа жизни;</w:t>
      </w:r>
    </w:p>
    <w:p w:rsidR="00A435DF" w:rsidRDefault="00D74E73">
      <w:pPr>
        <w:pStyle w:val="a5"/>
        <w:numPr>
          <w:ilvl w:val="0"/>
          <w:numId w:val="17"/>
        </w:numPr>
        <w:tabs>
          <w:tab w:val="left" w:pos="993"/>
        </w:tabs>
        <w:ind w:right="703"/>
        <w:rPr>
          <w:sz w:val="28"/>
        </w:rPr>
      </w:pPr>
      <w:r>
        <w:rPr>
          <w:sz w:val="28"/>
        </w:rPr>
        <w:t>повышение общей культуры обучающихся, углубление их интереса к познавательной и проектно-исследовательской деятельности с учетом возрастных и индивидуальных особенностей участников;</w:t>
      </w:r>
    </w:p>
    <w:p w:rsidR="00A435DF" w:rsidRDefault="00D74E73">
      <w:pPr>
        <w:pStyle w:val="a5"/>
        <w:numPr>
          <w:ilvl w:val="0"/>
          <w:numId w:val="17"/>
        </w:numPr>
        <w:tabs>
          <w:tab w:val="left" w:pos="993"/>
        </w:tabs>
        <w:ind w:right="714"/>
        <w:rPr>
          <w:sz w:val="28"/>
        </w:rPr>
      </w:pPr>
      <w:r>
        <w:rPr>
          <w:sz w:val="28"/>
        </w:rPr>
        <w:t>развитие навыков совместной деятельности со сверстниками, становление качеств, обеспечивающих успешность участия в коллективном труде: умение договариваться, подчиняться, руководить, проявлять инициативу, ответственность; становление умений командной работы;</w:t>
      </w:r>
    </w:p>
    <w:p w:rsidR="00A435DF" w:rsidRDefault="00D74E73">
      <w:pPr>
        <w:pStyle w:val="a5"/>
        <w:numPr>
          <w:ilvl w:val="0"/>
          <w:numId w:val="17"/>
        </w:numPr>
        <w:tabs>
          <w:tab w:val="left" w:pos="993"/>
        </w:tabs>
        <w:ind w:right="716"/>
        <w:rPr>
          <w:sz w:val="28"/>
        </w:rPr>
      </w:pPr>
      <w:r>
        <w:rPr>
          <w:sz w:val="28"/>
        </w:rPr>
        <w:t xml:space="preserve">поддержка детских объединений, формирование умений ученического </w:t>
      </w:r>
      <w:r>
        <w:rPr>
          <w:spacing w:val="-2"/>
          <w:sz w:val="28"/>
        </w:rPr>
        <w:t>самоуправления;</w:t>
      </w:r>
    </w:p>
    <w:p w:rsidR="00A435DF" w:rsidRDefault="00D74E73">
      <w:pPr>
        <w:pStyle w:val="a5"/>
        <w:numPr>
          <w:ilvl w:val="0"/>
          <w:numId w:val="17"/>
        </w:numPr>
        <w:tabs>
          <w:tab w:val="left" w:pos="993"/>
        </w:tabs>
        <w:spacing w:line="331" w:lineRule="exact"/>
        <w:ind w:hanging="283"/>
        <w:rPr>
          <w:sz w:val="28"/>
        </w:rPr>
      </w:pPr>
      <w:r>
        <w:rPr>
          <w:sz w:val="28"/>
        </w:rPr>
        <w:t>формирование</w:t>
      </w:r>
      <w:r>
        <w:rPr>
          <w:spacing w:val="-20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17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среде.</w:t>
      </w:r>
    </w:p>
    <w:p w:rsidR="00A435DF" w:rsidRDefault="00D74E73">
      <w:pPr>
        <w:pStyle w:val="a3"/>
        <w:spacing w:before="5"/>
        <w:ind w:right="699" w:firstLine="566"/>
      </w:pPr>
      <w:r>
        <w:t xml:space="preserve">Внеурочная деятельность организована по направлениям развития личности обучающегося с учетом намеченных задач внеурочной деятельности. Все ее формы представляются в </w:t>
      </w:r>
      <w:proofErr w:type="spellStart"/>
      <w:r>
        <w:t>деятельностных</w:t>
      </w:r>
      <w:proofErr w:type="spellEnd"/>
      <w:r>
        <w:t xml:space="preserve"> формулировках, что подчеркивает их практико-ориентированные характеристики. При выборе направлений и отборе содержания обучения образовательная организация учитывается:</w:t>
      </w:r>
    </w:p>
    <w:p w:rsidR="00A435DF" w:rsidRDefault="00D74E73">
      <w:pPr>
        <w:pStyle w:val="a5"/>
        <w:numPr>
          <w:ilvl w:val="1"/>
          <w:numId w:val="17"/>
        </w:numPr>
        <w:tabs>
          <w:tab w:val="left" w:pos="1996"/>
        </w:tabs>
        <w:spacing w:before="1"/>
        <w:ind w:right="713"/>
        <w:rPr>
          <w:sz w:val="28"/>
        </w:rPr>
      </w:pPr>
      <w:r>
        <w:rPr>
          <w:sz w:val="28"/>
        </w:rPr>
        <w:t>особенности образовательной организации (условия функционирования, тип школы, особенности контингента, кадровый состав);</w:t>
      </w:r>
    </w:p>
    <w:p w:rsidR="00A435DF" w:rsidRDefault="00D74E73">
      <w:pPr>
        <w:pStyle w:val="a5"/>
        <w:numPr>
          <w:ilvl w:val="1"/>
          <w:numId w:val="17"/>
        </w:numPr>
        <w:tabs>
          <w:tab w:val="left" w:pos="1996"/>
        </w:tabs>
        <w:ind w:right="704"/>
        <w:rPr>
          <w:sz w:val="28"/>
        </w:rPr>
      </w:pPr>
      <w:r>
        <w:rPr>
          <w:sz w:val="28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:rsidR="00A435DF" w:rsidRDefault="00D74E73">
      <w:pPr>
        <w:pStyle w:val="a5"/>
        <w:numPr>
          <w:ilvl w:val="1"/>
          <w:numId w:val="17"/>
        </w:numPr>
        <w:tabs>
          <w:tab w:val="left" w:pos="1996"/>
        </w:tabs>
        <w:ind w:right="713"/>
        <w:rPr>
          <w:sz w:val="28"/>
        </w:rPr>
      </w:pPr>
      <w:r>
        <w:rPr>
          <w:sz w:val="28"/>
        </w:rPr>
        <w:t xml:space="preserve">возможность обеспечить условия для организации разнообразных внеурочных занятий и их содержательная связь с урочной </w:t>
      </w:r>
      <w:r>
        <w:rPr>
          <w:spacing w:val="-2"/>
          <w:sz w:val="28"/>
        </w:rPr>
        <w:t>деятельностью;</w:t>
      </w:r>
    </w:p>
    <w:p w:rsidR="00A435DF" w:rsidRDefault="00D74E73">
      <w:pPr>
        <w:pStyle w:val="a5"/>
        <w:numPr>
          <w:ilvl w:val="1"/>
          <w:numId w:val="17"/>
        </w:numPr>
        <w:tabs>
          <w:tab w:val="left" w:pos="1996"/>
          <w:tab w:val="left" w:pos="4401"/>
          <w:tab w:val="left" w:pos="9349"/>
        </w:tabs>
        <w:ind w:right="709"/>
        <w:rPr>
          <w:sz w:val="28"/>
        </w:rPr>
      </w:pPr>
      <w:r>
        <w:rPr>
          <w:spacing w:val="-2"/>
          <w:sz w:val="28"/>
        </w:rPr>
        <w:t>особенности</w:t>
      </w:r>
      <w:r>
        <w:rPr>
          <w:sz w:val="28"/>
        </w:rPr>
        <w:tab/>
      </w:r>
      <w:r>
        <w:rPr>
          <w:spacing w:val="-2"/>
          <w:sz w:val="28"/>
        </w:rPr>
        <w:t>информационно-образовательной</w:t>
      </w:r>
      <w:r>
        <w:rPr>
          <w:sz w:val="28"/>
        </w:rPr>
        <w:tab/>
      </w:r>
      <w:r>
        <w:rPr>
          <w:spacing w:val="-2"/>
          <w:sz w:val="28"/>
        </w:rPr>
        <w:t xml:space="preserve">среды </w:t>
      </w:r>
      <w:r>
        <w:rPr>
          <w:sz w:val="28"/>
        </w:rPr>
        <w:t>образовательной организации, национальные и культурные особенности региона, где находится образовательная организация.</w:t>
      </w:r>
    </w:p>
    <w:p w:rsidR="00A435DF" w:rsidRDefault="00D74E73">
      <w:pPr>
        <w:pStyle w:val="1"/>
        <w:spacing w:line="318" w:lineRule="exact"/>
        <w:ind w:left="1790"/>
      </w:pPr>
      <w:r>
        <w:t>Направления</w:t>
      </w:r>
      <w:r>
        <w:rPr>
          <w:spacing w:val="-15"/>
        </w:rPr>
        <w:t xml:space="preserve"> </w:t>
      </w:r>
      <w:r>
        <w:t>внеурочной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их</w:t>
      </w:r>
      <w:r>
        <w:rPr>
          <w:spacing w:val="-10"/>
        </w:rPr>
        <w:t xml:space="preserve"> </w:t>
      </w:r>
      <w:proofErr w:type="gramStart"/>
      <w:r>
        <w:rPr>
          <w:spacing w:val="-2"/>
        </w:rPr>
        <w:t>содержательное</w:t>
      </w:r>
      <w:proofErr w:type="gramEnd"/>
    </w:p>
    <w:p w:rsidR="00A435DF" w:rsidRDefault="00D74E73">
      <w:pPr>
        <w:spacing w:line="320" w:lineRule="exact"/>
        <w:ind w:left="510" w:right="502"/>
        <w:jc w:val="center"/>
        <w:rPr>
          <w:b/>
          <w:sz w:val="28"/>
        </w:rPr>
      </w:pPr>
      <w:r>
        <w:rPr>
          <w:b/>
          <w:spacing w:val="-2"/>
          <w:sz w:val="28"/>
        </w:rPr>
        <w:t>наполнение</w:t>
      </w:r>
    </w:p>
    <w:p w:rsidR="00A435DF" w:rsidRDefault="00D74E73">
      <w:pPr>
        <w:pStyle w:val="a3"/>
        <w:spacing w:before="1"/>
        <w:ind w:right="705" w:firstLine="566"/>
      </w:pPr>
      <w:r>
        <w:t>Направления внеурочной деятельности образовательной организации ориентированы, прежде всего, на особенности функционирования, психолого-педагогические характеристики обучающихся, их потребности, интересы и уровни успешности обучения. К выбору направлений внеурочной деятельности и их организации привлекаются родители как законные участники образовательных отношений.</w:t>
      </w:r>
    </w:p>
    <w:p w:rsidR="00A435DF" w:rsidRDefault="00D74E73">
      <w:pPr>
        <w:pStyle w:val="a3"/>
        <w:spacing w:line="242" w:lineRule="auto"/>
        <w:ind w:right="703" w:firstLine="566"/>
      </w:pPr>
      <w:r>
        <w:t>Общий</w:t>
      </w:r>
      <w:r>
        <w:rPr>
          <w:spacing w:val="-1"/>
        </w:rPr>
        <w:t xml:space="preserve"> </w:t>
      </w:r>
      <w:r>
        <w:t>объем</w:t>
      </w:r>
      <w:r>
        <w:rPr>
          <w:spacing w:val="-1"/>
        </w:rPr>
        <w:t xml:space="preserve"> </w:t>
      </w:r>
      <w:r>
        <w:t>внеурочной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должен превышать</w:t>
      </w:r>
      <w:r>
        <w:rPr>
          <w:spacing w:val="-4"/>
        </w:rPr>
        <w:t xml:space="preserve"> </w:t>
      </w:r>
      <w:r>
        <w:t>10 часов</w:t>
      </w:r>
      <w:r>
        <w:rPr>
          <w:spacing w:val="-3"/>
        </w:rPr>
        <w:t xml:space="preserve"> </w:t>
      </w:r>
      <w:r>
        <w:t>в неделю, не более 1320 академических часов за четыре года обучения.</w:t>
      </w:r>
    </w:p>
    <w:p w:rsidR="00A435DF" w:rsidRDefault="00D74E73">
      <w:pPr>
        <w:pStyle w:val="a3"/>
        <w:ind w:right="699" w:firstLine="566"/>
      </w:pPr>
      <w:r>
        <w:t xml:space="preserve">Один час в неделю отводится на внеурочное занятие </w:t>
      </w:r>
      <w:r>
        <w:rPr>
          <w:b/>
        </w:rPr>
        <w:t xml:space="preserve">"Разговоры о </w:t>
      </w:r>
      <w:proofErr w:type="gramStart"/>
      <w:r>
        <w:rPr>
          <w:b/>
        </w:rPr>
        <w:t>важном</w:t>
      </w:r>
      <w:proofErr w:type="gramEnd"/>
      <w:r>
        <w:rPr>
          <w:b/>
        </w:rPr>
        <w:t xml:space="preserve">" </w:t>
      </w:r>
      <w:r>
        <w:t>(</w:t>
      </w:r>
      <w:r>
        <w:rPr>
          <w:u w:val="single"/>
        </w:rPr>
        <w:t>Гражданско-патриотическое направление</w:t>
      </w:r>
      <w:r>
        <w:t>).</w:t>
      </w:r>
    </w:p>
    <w:p w:rsidR="00A435DF" w:rsidRDefault="00A435DF">
      <w:pPr>
        <w:pStyle w:val="a3"/>
        <w:sectPr w:rsidR="00A435DF">
          <w:pgSz w:w="11920" w:h="16850"/>
          <w:pgMar w:top="102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/>
        <w:ind w:right="698" w:firstLine="566"/>
      </w:pPr>
      <w:proofErr w:type="gramStart"/>
      <w:r>
        <w:lastRenderedPageBreak/>
        <w:t>Внеурочные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</w:t>
      </w:r>
      <w:proofErr w:type="gramEnd"/>
      <w:r>
        <w:t xml:space="preserve"> </w:t>
      </w:r>
      <w:proofErr w:type="gramStart"/>
      <w:r>
        <w:t>Внеурочные занятия "Разговоры о важном"</w:t>
      </w:r>
      <w:r>
        <w:rPr>
          <w:spacing w:val="40"/>
        </w:rPr>
        <w:t xml:space="preserve"> </w:t>
      </w:r>
      <w:r>
        <w:t>направлены на формирование соответствующей</w:t>
      </w:r>
      <w:r>
        <w:rPr>
          <w:spacing w:val="-7"/>
        </w:rPr>
        <w:t xml:space="preserve"> </w:t>
      </w:r>
      <w:r>
        <w:t>внутренней</w:t>
      </w:r>
      <w:r>
        <w:rPr>
          <w:spacing w:val="-9"/>
        </w:rPr>
        <w:t xml:space="preserve"> </w:t>
      </w:r>
      <w:r>
        <w:t>позиции</w:t>
      </w:r>
      <w:r>
        <w:rPr>
          <w:spacing w:val="-11"/>
        </w:rPr>
        <w:t xml:space="preserve"> </w:t>
      </w:r>
      <w:r>
        <w:t>личности</w:t>
      </w:r>
      <w:r>
        <w:rPr>
          <w:spacing w:val="-8"/>
        </w:rPr>
        <w:t xml:space="preserve"> </w:t>
      </w:r>
      <w:r>
        <w:t>обучающегося,</w:t>
      </w:r>
      <w:r>
        <w:rPr>
          <w:spacing w:val="-12"/>
        </w:rPr>
        <w:t xml:space="preserve"> </w:t>
      </w:r>
      <w:r>
        <w:t>необходимой ему для конструктивного и ответственного поведения в обществе.</w:t>
      </w:r>
      <w:proofErr w:type="gramEnd"/>
    </w:p>
    <w:p w:rsidR="00A435DF" w:rsidRDefault="00D74E73">
      <w:pPr>
        <w:pStyle w:val="a3"/>
        <w:spacing w:before="3"/>
        <w:ind w:right="697" w:firstLine="566"/>
      </w:pPr>
      <w:r>
        <w:t xml:space="preserve">Основной формат внеурочных занятий "Разговоры о </w:t>
      </w:r>
      <w:proofErr w:type="gramStart"/>
      <w:r>
        <w:t>важном</w:t>
      </w:r>
      <w:proofErr w:type="gramEnd"/>
      <w:r>
        <w:t>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</w:t>
      </w:r>
      <w:r>
        <w:rPr>
          <w:spacing w:val="-1"/>
        </w:rPr>
        <w:t xml:space="preserve"> </w:t>
      </w:r>
      <w:r>
        <w:t>и сохранением</w:t>
      </w:r>
      <w:r>
        <w:rPr>
          <w:spacing w:val="-3"/>
        </w:rPr>
        <w:t xml:space="preserve"> </w:t>
      </w:r>
      <w:r>
        <w:t>природы,</w:t>
      </w:r>
      <w:r>
        <w:rPr>
          <w:spacing w:val="-3"/>
        </w:rPr>
        <w:t xml:space="preserve"> </w:t>
      </w:r>
      <w:r>
        <w:t>ориентацией в</w:t>
      </w:r>
      <w:r>
        <w:rPr>
          <w:spacing w:val="-1"/>
        </w:rPr>
        <w:t xml:space="preserve"> </w:t>
      </w:r>
      <w:r>
        <w:t xml:space="preserve">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</w:t>
      </w:r>
      <w:r>
        <w:rPr>
          <w:spacing w:val="-2"/>
        </w:rPr>
        <w:t>поступкам.</w:t>
      </w:r>
    </w:p>
    <w:p w:rsidR="00A435DF" w:rsidRDefault="00D74E73">
      <w:pPr>
        <w:pStyle w:val="2"/>
      </w:pPr>
      <w:r>
        <w:t>Направления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цели</w:t>
      </w:r>
      <w:r>
        <w:rPr>
          <w:spacing w:val="-12"/>
        </w:rPr>
        <w:t xml:space="preserve"> </w:t>
      </w:r>
      <w:r>
        <w:t>внеурочной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A435DF" w:rsidRDefault="00D74E73">
      <w:pPr>
        <w:pStyle w:val="a5"/>
        <w:numPr>
          <w:ilvl w:val="0"/>
          <w:numId w:val="16"/>
        </w:numPr>
        <w:tabs>
          <w:tab w:val="left" w:pos="1599"/>
        </w:tabs>
        <w:spacing w:before="2"/>
        <w:ind w:right="699" w:firstLine="566"/>
        <w:jc w:val="both"/>
        <w:rPr>
          <w:sz w:val="28"/>
        </w:rPr>
      </w:pPr>
      <w:r>
        <w:rPr>
          <w:sz w:val="28"/>
        </w:rPr>
        <w:t>Спортивно-оздоровительная деятельность направлена на физическое развитие</w:t>
      </w:r>
      <w:r>
        <w:rPr>
          <w:spacing w:val="-18"/>
          <w:sz w:val="28"/>
        </w:rPr>
        <w:t xml:space="preserve"> </w:t>
      </w:r>
      <w:r>
        <w:rPr>
          <w:sz w:val="28"/>
        </w:rPr>
        <w:t>школьника,</w:t>
      </w:r>
      <w:r>
        <w:rPr>
          <w:spacing w:val="-17"/>
          <w:sz w:val="28"/>
        </w:rPr>
        <w:t xml:space="preserve"> </w:t>
      </w:r>
      <w:r>
        <w:rPr>
          <w:sz w:val="28"/>
        </w:rPr>
        <w:t>углубление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17"/>
          <w:sz w:val="28"/>
        </w:rPr>
        <w:t xml:space="preserve"> </w:t>
      </w:r>
      <w:r>
        <w:rPr>
          <w:sz w:val="28"/>
        </w:rPr>
        <w:t>об</w:t>
      </w:r>
      <w:r>
        <w:rPr>
          <w:spacing w:val="-1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деятельности с учетом соблюдения правил здорового безопасного образа жизни.</w:t>
      </w:r>
    </w:p>
    <w:p w:rsidR="00A435DF" w:rsidRDefault="00D74E73">
      <w:pPr>
        <w:pStyle w:val="a5"/>
        <w:numPr>
          <w:ilvl w:val="0"/>
          <w:numId w:val="16"/>
        </w:numPr>
        <w:tabs>
          <w:tab w:val="left" w:pos="1875"/>
        </w:tabs>
        <w:spacing w:before="1"/>
        <w:ind w:right="702" w:firstLine="566"/>
        <w:jc w:val="both"/>
        <w:rPr>
          <w:sz w:val="28"/>
        </w:rPr>
      </w:pPr>
      <w:r>
        <w:rPr>
          <w:sz w:val="28"/>
        </w:rPr>
        <w:t>Проектно-исследовательская деятельность организуется как углубленное изучение учебных предметов в процессе совместной деятельности по выполнению проектов.</w:t>
      </w:r>
    </w:p>
    <w:p w:rsidR="00A435DF" w:rsidRDefault="00D74E73">
      <w:pPr>
        <w:pStyle w:val="a5"/>
        <w:numPr>
          <w:ilvl w:val="0"/>
          <w:numId w:val="16"/>
        </w:numPr>
        <w:tabs>
          <w:tab w:val="left" w:pos="1649"/>
        </w:tabs>
        <w:ind w:right="710" w:firstLine="566"/>
        <w:jc w:val="both"/>
        <w:rPr>
          <w:sz w:val="28"/>
        </w:rPr>
      </w:pPr>
      <w:r>
        <w:rPr>
          <w:sz w:val="28"/>
        </w:rPr>
        <w:t>Коммуникативная деятельность направлена на совершенствование функциональной коммуникативной грамотности, культуры диалогического общения и словесного творчества.</w:t>
      </w:r>
    </w:p>
    <w:p w:rsidR="00A435DF" w:rsidRDefault="00D74E73">
      <w:pPr>
        <w:pStyle w:val="a5"/>
        <w:numPr>
          <w:ilvl w:val="0"/>
          <w:numId w:val="16"/>
        </w:numPr>
        <w:tabs>
          <w:tab w:val="left" w:pos="1635"/>
        </w:tabs>
        <w:ind w:right="701" w:firstLine="566"/>
        <w:jc w:val="both"/>
        <w:rPr>
          <w:sz w:val="28"/>
        </w:rPr>
      </w:pPr>
      <w:r>
        <w:rPr>
          <w:sz w:val="28"/>
        </w:rPr>
        <w:t>Художественно-эстетическая творческая деятельность организуется как система разнообразных творческих мастерских по развитию художественного творчества, способности к импровизации, драматизации, выразительному чтению, а также становлению умений участвовать в театрализованной деятельности.</w:t>
      </w:r>
    </w:p>
    <w:p w:rsidR="00A435DF" w:rsidRDefault="00D74E73">
      <w:pPr>
        <w:pStyle w:val="a5"/>
        <w:numPr>
          <w:ilvl w:val="0"/>
          <w:numId w:val="16"/>
        </w:numPr>
        <w:tabs>
          <w:tab w:val="left" w:pos="1640"/>
        </w:tabs>
        <w:ind w:right="704" w:firstLine="566"/>
        <w:jc w:val="both"/>
        <w:rPr>
          <w:sz w:val="28"/>
        </w:rPr>
      </w:pPr>
      <w:r>
        <w:rPr>
          <w:sz w:val="28"/>
        </w:rPr>
        <w:t>Информационная культура предполагает учебные курсы в рамках внеурочной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15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18"/>
          <w:sz w:val="28"/>
        </w:rPr>
        <w:t xml:space="preserve"> </w:t>
      </w:r>
      <w:r>
        <w:rPr>
          <w:sz w:val="28"/>
        </w:rPr>
        <w:t>формируют</w:t>
      </w:r>
      <w:r>
        <w:rPr>
          <w:spacing w:val="-17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5"/>
          <w:sz w:val="28"/>
        </w:rPr>
        <w:t xml:space="preserve"> </w:t>
      </w:r>
      <w:r>
        <w:rPr>
          <w:sz w:val="28"/>
        </w:rPr>
        <w:t>о разнообразных современных информационных средствах и навыки выполнения разных видов работ на компьютере.</w:t>
      </w:r>
    </w:p>
    <w:p w:rsidR="00A435DF" w:rsidRDefault="00D74E73">
      <w:pPr>
        <w:pStyle w:val="a5"/>
        <w:numPr>
          <w:ilvl w:val="0"/>
          <w:numId w:val="16"/>
        </w:numPr>
        <w:tabs>
          <w:tab w:val="left" w:pos="1815"/>
        </w:tabs>
        <w:ind w:right="705" w:firstLine="566"/>
        <w:jc w:val="both"/>
        <w:rPr>
          <w:sz w:val="28"/>
        </w:rPr>
      </w:pPr>
      <w:r>
        <w:rPr>
          <w:sz w:val="28"/>
        </w:rPr>
        <w:t>Интеллектуальные марафоны — система интеллектуальных соревновательных мероприятий, которые призваны развивать общую культуру и эрудицию обучающегося, его познавательные интересу и способности к самообразованию.</w:t>
      </w:r>
    </w:p>
    <w:p w:rsidR="00A435DF" w:rsidRDefault="00D74E73">
      <w:pPr>
        <w:pStyle w:val="a5"/>
        <w:numPr>
          <w:ilvl w:val="0"/>
          <w:numId w:val="16"/>
        </w:numPr>
        <w:tabs>
          <w:tab w:val="left" w:pos="1551"/>
        </w:tabs>
        <w:spacing w:before="1"/>
        <w:ind w:right="699" w:firstLine="566"/>
        <w:jc w:val="both"/>
        <w:rPr>
          <w:sz w:val="28"/>
        </w:rPr>
      </w:pPr>
      <w:r>
        <w:rPr>
          <w:sz w:val="28"/>
        </w:rPr>
        <w:t>«Учение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увлечением!»</w:t>
      </w:r>
      <w:r>
        <w:rPr>
          <w:spacing w:val="-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-6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зоне</w:t>
      </w:r>
      <w:r>
        <w:rPr>
          <w:spacing w:val="-5"/>
          <w:sz w:val="28"/>
        </w:rPr>
        <w:t xml:space="preserve"> </w:t>
      </w:r>
      <w:r>
        <w:rPr>
          <w:sz w:val="28"/>
        </w:rPr>
        <w:t>ближайшего развития,</w:t>
      </w:r>
      <w:r>
        <w:rPr>
          <w:spacing w:val="-18"/>
          <w:sz w:val="28"/>
        </w:rPr>
        <w:t xml:space="preserve"> </w:t>
      </w:r>
      <w:r>
        <w:rPr>
          <w:sz w:val="28"/>
        </w:rPr>
        <w:t>когда</w:t>
      </w:r>
      <w:r>
        <w:rPr>
          <w:spacing w:val="-17"/>
          <w:sz w:val="28"/>
        </w:rPr>
        <w:t xml:space="preserve"> </w:t>
      </w:r>
      <w:r>
        <w:rPr>
          <w:sz w:val="28"/>
        </w:rPr>
        <w:t>учитель</w:t>
      </w:r>
      <w:r>
        <w:rPr>
          <w:spacing w:val="-18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-15"/>
          <w:sz w:val="28"/>
        </w:rPr>
        <w:t xml:space="preserve"> </w:t>
      </w:r>
      <w:r>
        <w:rPr>
          <w:sz w:val="28"/>
        </w:rPr>
        <w:t>помогает</w:t>
      </w:r>
      <w:r>
        <w:rPr>
          <w:spacing w:val="-17"/>
          <w:sz w:val="28"/>
        </w:rPr>
        <w:t xml:space="preserve"> </w:t>
      </w:r>
      <w:proofErr w:type="gramStart"/>
      <w:r>
        <w:rPr>
          <w:sz w:val="28"/>
        </w:rPr>
        <w:t>обучающемуся</w:t>
      </w:r>
      <w:proofErr w:type="gramEnd"/>
      <w:r>
        <w:rPr>
          <w:spacing w:val="-16"/>
          <w:sz w:val="28"/>
        </w:rPr>
        <w:t xml:space="preserve"> </w:t>
      </w:r>
      <w:r>
        <w:rPr>
          <w:sz w:val="28"/>
        </w:rPr>
        <w:t>преодолеть трудности, возникшие при изучении разных предметов.</w:t>
      </w:r>
    </w:p>
    <w:p w:rsidR="00A435DF" w:rsidRDefault="00D74E73">
      <w:pPr>
        <w:pStyle w:val="a3"/>
        <w:ind w:right="706" w:firstLine="566"/>
      </w:pPr>
      <w:r>
        <w:t>Выбор форм организации внеурочной деятельности подчиняется следующим требованиям:</w:t>
      </w:r>
    </w:p>
    <w:p w:rsidR="00A435DF" w:rsidRDefault="00D74E73">
      <w:pPr>
        <w:pStyle w:val="a5"/>
        <w:numPr>
          <w:ilvl w:val="0"/>
          <w:numId w:val="17"/>
        </w:numPr>
        <w:tabs>
          <w:tab w:val="left" w:pos="993"/>
        </w:tabs>
        <w:ind w:right="701"/>
        <w:rPr>
          <w:sz w:val="28"/>
        </w:rPr>
      </w:pPr>
      <w:r>
        <w:rPr>
          <w:sz w:val="28"/>
        </w:rPr>
        <w:t>целесообразность</w:t>
      </w:r>
      <w:r>
        <w:rPr>
          <w:spacing w:val="-14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11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-11"/>
          <w:sz w:val="28"/>
        </w:rPr>
        <w:t xml:space="preserve"> </w:t>
      </w:r>
      <w:r>
        <w:rPr>
          <w:sz w:val="28"/>
        </w:rPr>
        <w:t>формы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13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поставленных задач конкретного направления;</w:t>
      </w:r>
    </w:p>
    <w:p w:rsidR="00A435DF" w:rsidRDefault="00A435DF">
      <w:pPr>
        <w:pStyle w:val="a5"/>
        <w:rPr>
          <w:sz w:val="28"/>
        </w:rPr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5"/>
        <w:numPr>
          <w:ilvl w:val="0"/>
          <w:numId w:val="17"/>
        </w:numPr>
        <w:tabs>
          <w:tab w:val="left" w:pos="993"/>
        </w:tabs>
        <w:spacing w:before="85"/>
        <w:ind w:right="709"/>
        <w:rPr>
          <w:sz w:val="28"/>
        </w:rPr>
      </w:pPr>
      <w:r>
        <w:rPr>
          <w:sz w:val="28"/>
        </w:rPr>
        <w:lastRenderedPageBreak/>
        <w:t xml:space="preserve">преобладание практико-ориентированных форм, обеспечивающих непосредственное активное участие </w:t>
      </w:r>
      <w:proofErr w:type="gramStart"/>
      <w:r>
        <w:rPr>
          <w:sz w:val="28"/>
        </w:rPr>
        <w:t>обучающегося</w:t>
      </w:r>
      <w:proofErr w:type="gramEnd"/>
      <w:r>
        <w:rPr>
          <w:sz w:val="28"/>
        </w:rPr>
        <w:t xml:space="preserve"> в практической деятельности, в том числе совместной (парной, групповой, коллективной);</w:t>
      </w:r>
    </w:p>
    <w:p w:rsidR="00A435DF" w:rsidRDefault="00D74E73">
      <w:pPr>
        <w:pStyle w:val="a5"/>
        <w:numPr>
          <w:ilvl w:val="0"/>
          <w:numId w:val="17"/>
        </w:numPr>
        <w:tabs>
          <w:tab w:val="left" w:pos="993"/>
        </w:tabs>
        <w:ind w:right="715"/>
        <w:rPr>
          <w:sz w:val="28"/>
        </w:rPr>
      </w:pPr>
      <w:r>
        <w:rPr>
          <w:sz w:val="28"/>
        </w:rPr>
        <w:t xml:space="preserve">учет специфики коммуникативной деятельности, которая сопровождает то или иное направление </w:t>
      </w:r>
      <w:proofErr w:type="spellStart"/>
      <w:r>
        <w:rPr>
          <w:sz w:val="28"/>
        </w:rPr>
        <w:t>внеучебной</w:t>
      </w:r>
      <w:proofErr w:type="spellEnd"/>
      <w:r>
        <w:rPr>
          <w:sz w:val="28"/>
        </w:rPr>
        <w:t xml:space="preserve"> деятельности;</w:t>
      </w:r>
    </w:p>
    <w:p w:rsidR="00A435DF" w:rsidRDefault="00D74E73">
      <w:pPr>
        <w:pStyle w:val="a5"/>
        <w:numPr>
          <w:ilvl w:val="0"/>
          <w:numId w:val="17"/>
        </w:numPr>
        <w:tabs>
          <w:tab w:val="left" w:pos="993"/>
        </w:tabs>
        <w:ind w:right="704"/>
        <w:rPr>
          <w:sz w:val="28"/>
        </w:rPr>
      </w:pPr>
      <w:r>
        <w:rPr>
          <w:sz w:val="28"/>
        </w:rPr>
        <w:t>использование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форм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3"/>
          <w:sz w:val="28"/>
        </w:rPr>
        <w:t xml:space="preserve"> </w:t>
      </w:r>
      <w:r>
        <w:rPr>
          <w:sz w:val="28"/>
        </w:rPr>
        <w:t>предполагающих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средств </w:t>
      </w:r>
      <w:r>
        <w:rPr>
          <w:spacing w:val="-4"/>
          <w:sz w:val="28"/>
        </w:rPr>
        <w:t>ИКТ.</w:t>
      </w:r>
    </w:p>
    <w:p w:rsidR="00A435DF" w:rsidRDefault="00D74E73">
      <w:pPr>
        <w:pStyle w:val="a3"/>
        <w:ind w:right="698" w:firstLine="566"/>
      </w:pPr>
      <w:r>
        <w:rPr>
          <w:b/>
        </w:rPr>
        <w:t xml:space="preserve">Формами организации внеурочной деятельности </w:t>
      </w:r>
      <w:r>
        <w:t>являются: художественные, музыкальные и спортивные студии; соревновательные мероприятия, дискуссионные клубы, секции, экскурсии, мини-исследования; общественно полезные практики и другие.</w:t>
      </w:r>
    </w:p>
    <w:p w:rsidR="00A435DF" w:rsidRDefault="00D74E73">
      <w:pPr>
        <w:pStyle w:val="a3"/>
        <w:ind w:right="704" w:firstLine="566"/>
      </w:pPr>
      <w:r>
        <w:t>К участию во внеурочной деятельности</w:t>
      </w:r>
      <w:r>
        <w:rPr>
          <w:spacing w:val="40"/>
        </w:rPr>
        <w:t xml:space="preserve"> </w:t>
      </w:r>
      <w:r>
        <w:t>привлекаются организации и учреждения дополнительного образования, культуры и спорта. В этом случае внеурочная деятельность проходит не только в помещении образовательной организации, но и на территории другого учреждения (организации), участвующего во внеурочной деятельности (спортивный комплекс, музей, театр и другие).</w:t>
      </w:r>
    </w:p>
    <w:p w:rsidR="00A435DF" w:rsidRDefault="00D74E73">
      <w:pPr>
        <w:pStyle w:val="a3"/>
        <w:ind w:right="699" w:firstLine="566"/>
      </w:pPr>
      <w:r>
        <w:t>При организации внеурочной деятельности непосредственно в образовательной организации в этой работе принимают участие все педагогические работники данной организации (учителя начальной школы, учителя-предметники, социальные педагоги, педагоги-психологи, учителя-дефектологи, логопед, воспитатели, библиотекарь и другие).</w:t>
      </w:r>
    </w:p>
    <w:p w:rsidR="00A435DF" w:rsidRDefault="00D74E73">
      <w:pPr>
        <w:pStyle w:val="a3"/>
        <w:ind w:right="704" w:firstLine="566"/>
      </w:pPr>
      <w:r>
        <w:t>Внеурочная</w:t>
      </w:r>
      <w:r>
        <w:rPr>
          <w:spacing w:val="-4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тесно</w:t>
      </w:r>
      <w:r>
        <w:rPr>
          <w:spacing w:val="-4"/>
        </w:rPr>
        <w:t xml:space="preserve"> </w:t>
      </w:r>
      <w:r>
        <w:t>связана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дополнительным</w:t>
      </w:r>
      <w:r>
        <w:rPr>
          <w:spacing w:val="-4"/>
        </w:rPr>
        <w:t xml:space="preserve"> </w:t>
      </w:r>
      <w:r>
        <w:t xml:space="preserve">образованием детей в части создания условий для развития творческих интересов детей, включения их в художественную, техническую, спортивную и другую деятельность. Объединение усилий внеурочной деятельности и дополнительного образования строится на использовании единых форм </w:t>
      </w:r>
      <w:r>
        <w:rPr>
          <w:spacing w:val="-2"/>
        </w:rPr>
        <w:t>организации.</w:t>
      </w:r>
    </w:p>
    <w:p w:rsidR="00A435DF" w:rsidRDefault="00D74E73">
      <w:pPr>
        <w:pStyle w:val="a3"/>
        <w:ind w:right="716" w:firstLine="566"/>
      </w:pPr>
      <w:r>
        <w:t>Координирующую роль в организации внеурочной деятельности выполняет, как правило, классный руководитель, заместитель директора.</w:t>
      </w:r>
    </w:p>
    <w:p w:rsidR="00A435DF" w:rsidRDefault="00D74E73">
      <w:pPr>
        <w:pStyle w:val="a3"/>
        <w:ind w:right="698"/>
      </w:pPr>
      <w:r>
        <w:rPr>
          <w:u w:val="single"/>
        </w:rPr>
        <w:t>Спортивно-оздоровительная деятельность</w:t>
      </w:r>
      <w:r>
        <w:t xml:space="preserve"> реализуется через Школьный спортивный</w:t>
      </w:r>
      <w:r>
        <w:rPr>
          <w:spacing w:val="-5"/>
        </w:rPr>
        <w:t xml:space="preserve"> </w:t>
      </w:r>
      <w:r>
        <w:t>клуб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представлена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МОУ Ивановская СОШ спортивными</w:t>
      </w:r>
      <w:r>
        <w:rPr>
          <w:spacing w:val="-4"/>
        </w:rPr>
        <w:t xml:space="preserve"> </w:t>
      </w:r>
      <w:r>
        <w:t>секциями (баскетбол, волейбол, футбол, плавание, шахматы, горные лыжи). Целью реализации данных программ является формирование у учащихся основ здорового</w:t>
      </w:r>
      <w:r>
        <w:rPr>
          <w:spacing w:val="-15"/>
        </w:rPr>
        <w:t xml:space="preserve"> </w:t>
      </w:r>
      <w:r>
        <w:t>образа</w:t>
      </w:r>
      <w:r>
        <w:rPr>
          <w:spacing w:val="-14"/>
        </w:rPr>
        <w:t xml:space="preserve"> </w:t>
      </w:r>
      <w:r>
        <w:t>жизни,</w:t>
      </w:r>
      <w:r>
        <w:rPr>
          <w:spacing w:val="-17"/>
        </w:rPr>
        <w:t xml:space="preserve"> </w:t>
      </w:r>
      <w:r>
        <w:t>развитие</w:t>
      </w:r>
      <w:r>
        <w:rPr>
          <w:spacing w:val="-13"/>
        </w:rPr>
        <w:t xml:space="preserve"> </w:t>
      </w:r>
      <w:r>
        <w:t>творческой</w:t>
      </w:r>
      <w:r>
        <w:rPr>
          <w:spacing w:val="-16"/>
        </w:rPr>
        <w:t xml:space="preserve"> </w:t>
      </w:r>
      <w:r>
        <w:t>самостоятельности</w:t>
      </w:r>
      <w:r>
        <w:rPr>
          <w:spacing w:val="-15"/>
        </w:rPr>
        <w:t xml:space="preserve"> </w:t>
      </w:r>
      <w:r>
        <w:t xml:space="preserve">посредством освоения двигательной деятельности. Занятия </w:t>
      </w:r>
      <w:proofErr w:type="gramStart"/>
      <w:r>
        <w:t>по</w:t>
      </w:r>
      <w:proofErr w:type="gramEnd"/>
      <w:r>
        <w:t xml:space="preserve"> </w:t>
      </w:r>
      <w:proofErr w:type="gramStart"/>
      <w:r>
        <w:t>данных</w:t>
      </w:r>
      <w:proofErr w:type="gramEnd"/>
      <w:r>
        <w:t xml:space="preserve"> программам проходят в форме спортивных состязаний, игр, весёлых стартов, познавательных бесед, детских исследовательских проектов, конкурсов, классных часов, дней пропаганды ЗОЖ и т.д.</w:t>
      </w:r>
    </w:p>
    <w:p w:rsidR="00A435DF" w:rsidRDefault="00D74E73">
      <w:pPr>
        <w:pStyle w:val="a3"/>
        <w:spacing w:before="2"/>
        <w:ind w:right="697"/>
      </w:pPr>
      <w:r>
        <w:rPr>
          <w:u w:val="single"/>
        </w:rPr>
        <w:t>Проектно-исследовательская</w:t>
      </w:r>
      <w:r>
        <w:rPr>
          <w:spacing w:val="-5"/>
          <w:u w:val="single"/>
        </w:rPr>
        <w:t xml:space="preserve"> </w:t>
      </w:r>
      <w:r>
        <w:rPr>
          <w:u w:val="single"/>
        </w:rPr>
        <w:t>деятельность</w:t>
      </w:r>
      <w:r>
        <w:rPr>
          <w:spacing w:val="-5"/>
        </w:rPr>
        <w:t xml:space="preserve"> </w:t>
      </w:r>
      <w:r>
        <w:t>реализуется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занятиях</w:t>
      </w:r>
      <w:r>
        <w:rPr>
          <w:spacing w:val="-3"/>
        </w:rPr>
        <w:t xml:space="preserve"> </w:t>
      </w:r>
      <w:r w:rsidR="00307D6C">
        <w:rPr>
          <w:spacing w:val="-3"/>
        </w:rPr>
        <w:t>ч</w:t>
      </w:r>
      <w:r>
        <w:t>ерез краеведчес</w:t>
      </w:r>
      <w:r w:rsidR="00307D6C">
        <w:t>кую игру для младших школьников.</w:t>
      </w:r>
      <w:r>
        <w:t xml:space="preserve"> Деятельность направлена на воспитание патриотизма и формирование гражданственности. Формы работы разнообразны:</w:t>
      </w:r>
      <w:r>
        <w:rPr>
          <w:spacing w:val="-4"/>
        </w:rPr>
        <w:t xml:space="preserve"> </w:t>
      </w:r>
      <w:r>
        <w:t>классные</w:t>
      </w:r>
      <w:r>
        <w:rPr>
          <w:spacing w:val="-10"/>
        </w:rPr>
        <w:t xml:space="preserve"> </w:t>
      </w:r>
      <w:r>
        <w:t>часы,</w:t>
      </w:r>
      <w:r>
        <w:rPr>
          <w:spacing w:val="-8"/>
        </w:rPr>
        <w:t xml:space="preserve"> </w:t>
      </w:r>
      <w:r>
        <w:t>беседы,</w:t>
      </w:r>
      <w:r>
        <w:rPr>
          <w:spacing w:val="-7"/>
        </w:rPr>
        <w:t xml:space="preserve"> </w:t>
      </w:r>
      <w:r>
        <w:t>сообщения,</w:t>
      </w:r>
      <w:r>
        <w:rPr>
          <w:spacing w:val="-7"/>
        </w:rPr>
        <w:t xml:space="preserve"> </w:t>
      </w:r>
      <w:r>
        <w:t>экскурсии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proofErr w:type="gramStart"/>
      <w:r>
        <w:t>краеведческий</w:t>
      </w:r>
      <w:proofErr w:type="gramEnd"/>
    </w:p>
    <w:p w:rsidR="00A435DF" w:rsidRDefault="00A435DF">
      <w:pPr>
        <w:pStyle w:val="a3"/>
        <w:sectPr w:rsidR="00A435DF">
          <w:pgSz w:w="11920" w:h="16850"/>
          <w:pgMar w:top="102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 w:line="242" w:lineRule="auto"/>
        <w:ind w:right="714"/>
      </w:pPr>
      <w:r>
        <w:lastRenderedPageBreak/>
        <w:t>музей, школьный музей, встречи с ветеранами, интересными людьми, тематические праздники, концерты, просмотры и обсуждения фильмов.</w:t>
      </w:r>
    </w:p>
    <w:p w:rsidR="00A435DF" w:rsidRDefault="00D74E73">
      <w:pPr>
        <w:pStyle w:val="a3"/>
        <w:spacing w:before="1"/>
        <w:ind w:right="698"/>
      </w:pPr>
      <w:r>
        <w:rPr>
          <w:u w:val="single"/>
        </w:rPr>
        <w:t>Коммуникативная деятельность</w:t>
      </w:r>
      <w:r>
        <w:t xml:space="preserve"> реализуется на занятиях </w:t>
      </w:r>
      <w:proofErr w:type="gramStart"/>
      <w:r>
        <w:t>в</w:t>
      </w:r>
      <w:proofErr w:type="gramEnd"/>
      <w:r>
        <w:t xml:space="preserve"> «Грамотный читатель». Разнообразие форм деятельности: викторины, познавательные игры и беседы. Цель - совершенствование читательской грамотности обучающихся,</w:t>
      </w:r>
      <w:r>
        <w:rPr>
          <w:spacing w:val="-18"/>
        </w:rPr>
        <w:t xml:space="preserve"> </w:t>
      </w:r>
      <w:r>
        <w:t>формирование</w:t>
      </w:r>
      <w:r>
        <w:rPr>
          <w:spacing w:val="-17"/>
        </w:rPr>
        <w:t xml:space="preserve"> </w:t>
      </w:r>
      <w:r>
        <w:t>текстовой</w:t>
      </w:r>
      <w:r>
        <w:rPr>
          <w:spacing w:val="-18"/>
        </w:rPr>
        <w:t xml:space="preserve"> </w:t>
      </w:r>
      <w:r>
        <w:t>деятельности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необычными</w:t>
      </w:r>
      <w:r>
        <w:rPr>
          <w:spacing w:val="-17"/>
        </w:rPr>
        <w:t xml:space="preserve"> </w:t>
      </w:r>
      <w:r>
        <w:t>формами представления информации (туристические буклеты; программы выставок; маршруты путешествий; объявления и рекламы); развитие творческой способности создавать необычные тексты.</w:t>
      </w:r>
    </w:p>
    <w:p w:rsidR="00A435DF" w:rsidRDefault="00D74E73" w:rsidP="00307D6C">
      <w:pPr>
        <w:pStyle w:val="a3"/>
        <w:spacing w:line="317" w:lineRule="exact"/>
        <w:ind w:left="567" w:right="722"/>
      </w:pPr>
      <w:r>
        <w:t>Деятельность</w:t>
      </w:r>
      <w:r>
        <w:rPr>
          <w:spacing w:val="-15"/>
        </w:rPr>
        <w:t xml:space="preserve"> </w:t>
      </w:r>
      <w:r>
        <w:t>реализуется</w:t>
      </w:r>
      <w:r>
        <w:rPr>
          <w:spacing w:val="-6"/>
        </w:rPr>
        <w:t xml:space="preserve"> </w:t>
      </w:r>
      <w:r>
        <w:t>через</w:t>
      </w:r>
      <w:r>
        <w:rPr>
          <w:spacing w:val="-8"/>
        </w:rPr>
        <w:t xml:space="preserve"> </w:t>
      </w:r>
      <w:r>
        <w:t>участие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различных</w:t>
      </w:r>
      <w:r>
        <w:rPr>
          <w:spacing w:val="-7"/>
        </w:rPr>
        <w:t xml:space="preserve"> </w:t>
      </w:r>
      <w:r>
        <w:t>акциях, целью которы</w:t>
      </w:r>
      <w:bookmarkStart w:id="7" w:name="_GoBack"/>
      <w:bookmarkEnd w:id="7"/>
      <w:r>
        <w:t>х является формирование способности человека оценивать и сознательно выстраивать на основе традиционных моральных норм и нравственных идеалов отношение к себе, другим людям, обществу, государству, Отечеству, миру в целом. Формами занятий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учащимися</w:t>
      </w:r>
      <w:r>
        <w:rPr>
          <w:spacing w:val="-9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данному</w:t>
      </w:r>
      <w:r>
        <w:rPr>
          <w:spacing w:val="-13"/>
        </w:rPr>
        <w:t xml:space="preserve"> </w:t>
      </w:r>
      <w:r>
        <w:t>направлению</w:t>
      </w:r>
      <w:r>
        <w:rPr>
          <w:spacing w:val="-3"/>
        </w:rPr>
        <w:t xml:space="preserve"> </w:t>
      </w:r>
      <w:r>
        <w:t>являются:</w:t>
      </w:r>
      <w:r>
        <w:rPr>
          <w:spacing w:val="-10"/>
        </w:rPr>
        <w:t xml:space="preserve"> </w:t>
      </w:r>
      <w:r>
        <w:t>посещение</w:t>
      </w:r>
      <w:r>
        <w:rPr>
          <w:spacing w:val="-10"/>
        </w:rPr>
        <w:t xml:space="preserve"> </w:t>
      </w:r>
      <w:r>
        <w:t xml:space="preserve">ветерана </w:t>
      </w:r>
      <w:r>
        <w:rPr>
          <w:spacing w:val="-2"/>
        </w:rPr>
        <w:t>на</w:t>
      </w:r>
      <w:r>
        <w:rPr>
          <w:spacing w:val="-8"/>
        </w:rPr>
        <w:t xml:space="preserve"> </w:t>
      </w:r>
      <w:r>
        <w:rPr>
          <w:spacing w:val="-2"/>
        </w:rPr>
        <w:t>дому,</w:t>
      </w:r>
      <w:r>
        <w:rPr>
          <w:spacing w:val="-11"/>
        </w:rPr>
        <w:t xml:space="preserve"> </w:t>
      </w:r>
      <w:r>
        <w:rPr>
          <w:spacing w:val="-2"/>
        </w:rPr>
        <w:t>активное</w:t>
      </w:r>
      <w:r>
        <w:rPr>
          <w:spacing w:val="-10"/>
        </w:rPr>
        <w:t xml:space="preserve"> </w:t>
      </w:r>
      <w:r>
        <w:rPr>
          <w:spacing w:val="-2"/>
        </w:rPr>
        <w:t>участие</w:t>
      </w:r>
      <w:r>
        <w:rPr>
          <w:spacing w:val="-8"/>
        </w:rPr>
        <w:t xml:space="preserve"> </w:t>
      </w:r>
      <w:r>
        <w:rPr>
          <w:spacing w:val="-2"/>
        </w:rPr>
        <w:t>в</w:t>
      </w:r>
      <w:r>
        <w:rPr>
          <w:spacing w:val="-13"/>
        </w:rPr>
        <w:t xml:space="preserve"> </w:t>
      </w:r>
      <w:r>
        <w:rPr>
          <w:spacing w:val="-2"/>
        </w:rPr>
        <w:t>праздничных</w:t>
      </w:r>
      <w:r>
        <w:rPr>
          <w:spacing w:val="-7"/>
        </w:rPr>
        <w:t xml:space="preserve"> </w:t>
      </w:r>
      <w:r>
        <w:rPr>
          <w:spacing w:val="-2"/>
        </w:rPr>
        <w:t>концертах</w:t>
      </w:r>
      <w:r>
        <w:rPr>
          <w:spacing w:val="-6"/>
        </w:rPr>
        <w:t xml:space="preserve"> </w:t>
      </w:r>
      <w:r>
        <w:rPr>
          <w:spacing w:val="-2"/>
        </w:rPr>
        <w:t>для</w:t>
      </w:r>
      <w:r>
        <w:rPr>
          <w:spacing w:val="-8"/>
        </w:rPr>
        <w:t xml:space="preserve"> </w:t>
      </w:r>
      <w:r>
        <w:rPr>
          <w:spacing w:val="-2"/>
        </w:rPr>
        <w:t>ветеранов,</w:t>
      </w:r>
      <w:r>
        <w:rPr>
          <w:spacing w:val="-12"/>
        </w:rPr>
        <w:t xml:space="preserve"> </w:t>
      </w:r>
      <w:r>
        <w:rPr>
          <w:spacing w:val="-2"/>
        </w:rPr>
        <w:t>сбор</w:t>
      </w:r>
      <w:r>
        <w:rPr>
          <w:spacing w:val="-7"/>
        </w:rPr>
        <w:t xml:space="preserve"> </w:t>
      </w:r>
      <w:r>
        <w:rPr>
          <w:spacing w:val="-2"/>
        </w:rPr>
        <w:t xml:space="preserve">вещей </w:t>
      </w:r>
      <w:r>
        <w:t>для малоимущих семей, кормов для животных, изготовление кормушек, субботники и др.</w:t>
      </w:r>
    </w:p>
    <w:p w:rsidR="00A435DF" w:rsidRDefault="00D74E73">
      <w:pPr>
        <w:pStyle w:val="a3"/>
        <w:ind w:right="697"/>
      </w:pPr>
      <w:r>
        <w:rPr>
          <w:u w:val="single"/>
        </w:rPr>
        <w:t>Художественно-эстетическая творческая деятельность</w:t>
      </w:r>
      <w:r>
        <w:t xml:space="preserve"> реализуется через занятия</w:t>
      </w:r>
      <w:r>
        <w:rPr>
          <w:spacing w:val="-18"/>
        </w:rPr>
        <w:t xml:space="preserve"> </w:t>
      </w:r>
      <w:r>
        <w:t>дополнительного</w:t>
      </w:r>
      <w:r>
        <w:rPr>
          <w:spacing w:val="-17"/>
        </w:rPr>
        <w:t xml:space="preserve"> </w:t>
      </w:r>
      <w:r>
        <w:t>образования</w:t>
      </w:r>
      <w:r>
        <w:rPr>
          <w:spacing w:val="-18"/>
        </w:rPr>
        <w:t xml:space="preserve"> </w:t>
      </w:r>
      <w:r w:rsidR="00307D6C">
        <w:t>«Хореография»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 xml:space="preserve">целью раскрытия новых способностей учащихся в области творчества, участие в выставке декоративно-прикладного и технического творчества. </w:t>
      </w:r>
      <w:proofErr w:type="gramStart"/>
      <w:r>
        <w:t>Педагог проводит</w:t>
      </w:r>
      <w:r>
        <w:rPr>
          <w:spacing w:val="-18"/>
        </w:rPr>
        <w:t xml:space="preserve"> </w:t>
      </w:r>
      <w:r>
        <w:t>свою</w:t>
      </w:r>
      <w:r>
        <w:rPr>
          <w:spacing w:val="-14"/>
        </w:rPr>
        <w:t xml:space="preserve"> </w:t>
      </w:r>
      <w:r>
        <w:t>работу</w:t>
      </w:r>
      <w:r>
        <w:rPr>
          <w:spacing w:val="-1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форме</w:t>
      </w:r>
      <w:r>
        <w:rPr>
          <w:spacing w:val="-16"/>
        </w:rPr>
        <w:t xml:space="preserve"> </w:t>
      </w:r>
      <w:r>
        <w:t>групповых,</w:t>
      </w:r>
      <w:r>
        <w:rPr>
          <w:spacing w:val="-14"/>
        </w:rPr>
        <w:t xml:space="preserve"> </w:t>
      </w:r>
      <w:r>
        <w:t>индивидуальных,</w:t>
      </w:r>
      <w:r>
        <w:rPr>
          <w:spacing w:val="-14"/>
        </w:rPr>
        <w:t xml:space="preserve"> </w:t>
      </w:r>
      <w:r>
        <w:t>игровых</w:t>
      </w:r>
      <w:r>
        <w:rPr>
          <w:spacing w:val="-13"/>
        </w:rPr>
        <w:t xml:space="preserve"> </w:t>
      </w:r>
      <w:r>
        <w:t>занятий, бесед, экскурсий, конкурсов, выставок, культпоходов в филармонию, театры, музеи,</w:t>
      </w:r>
      <w:r>
        <w:rPr>
          <w:spacing w:val="-2"/>
        </w:rPr>
        <w:t xml:space="preserve"> </w:t>
      </w:r>
      <w:r>
        <w:t>библиотеки,</w:t>
      </w:r>
      <w:r>
        <w:rPr>
          <w:spacing w:val="-7"/>
        </w:rPr>
        <w:t xml:space="preserve"> </w:t>
      </w:r>
      <w:r>
        <w:t>инсценировки,</w:t>
      </w:r>
      <w:r>
        <w:rPr>
          <w:spacing w:val="-4"/>
        </w:rPr>
        <w:t xml:space="preserve"> </w:t>
      </w:r>
      <w:r>
        <w:t>праздники,</w:t>
      </w:r>
      <w:r>
        <w:rPr>
          <w:spacing w:val="-3"/>
        </w:rPr>
        <w:t xml:space="preserve"> </w:t>
      </w:r>
      <w:r>
        <w:t>приглашения</w:t>
      </w:r>
      <w:r>
        <w:rPr>
          <w:spacing w:val="-4"/>
        </w:rPr>
        <w:t xml:space="preserve"> </w:t>
      </w:r>
      <w:r>
        <w:t>артистов</w:t>
      </w:r>
      <w:r>
        <w:rPr>
          <w:spacing w:val="-4"/>
        </w:rPr>
        <w:t xml:space="preserve"> </w:t>
      </w:r>
      <w:r>
        <w:t>театра</w:t>
      </w:r>
      <w:r>
        <w:rPr>
          <w:spacing w:val="-8"/>
        </w:rPr>
        <w:t xml:space="preserve"> </w:t>
      </w:r>
      <w:r>
        <w:t xml:space="preserve">и </w:t>
      </w:r>
      <w:r>
        <w:rPr>
          <w:spacing w:val="-4"/>
        </w:rPr>
        <w:t>т.д.</w:t>
      </w:r>
      <w:proofErr w:type="gramEnd"/>
    </w:p>
    <w:p w:rsidR="00A435DF" w:rsidRDefault="00D74E73">
      <w:pPr>
        <w:pStyle w:val="a3"/>
        <w:spacing w:before="70"/>
        <w:ind w:right="701" w:firstLine="566"/>
      </w:pPr>
      <w:r>
        <w:t>Содержание данных занятий сформировано с учётом пожеланий обучающихся и их родителей (законных представителей) и осуществляется посредством различных форм организации, отличных от урочной системы обучения, таких как экскурсии, хоровые студии, секции, круглые столы, конференции, олимпиады, конкурсы, соревнования, спортивные клубы, общественно полезные практики и т. д.</w:t>
      </w:r>
    </w:p>
    <w:p w:rsidR="00A435DF" w:rsidRDefault="00D74E73">
      <w:pPr>
        <w:pStyle w:val="a3"/>
        <w:spacing w:before="1"/>
        <w:ind w:right="713" w:firstLine="566"/>
      </w:pPr>
      <w:r>
        <w:t>При организации внеурочной деятельности обучающихся используются возможности организаций дополнительного образования (учреждения культуры, спорта). В целях организации внеурочной деятельности образовательная организация заключает договоры с учреждениями дополнительного образования.</w:t>
      </w:r>
    </w:p>
    <w:p w:rsidR="00A435DF" w:rsidRDefault="00A435DF">
      <w:pPr>
        <w:pStyle w:val="a3"/>
        <w:spacing w:before="4"/>
        <w:ind w:left="0"/>
        <w:jc w:val="left"/>
      </w:pPr>
    </w:p>
    <w:p w:rsidR="00A435DF" w:rsidRDefault="00D74E73">
      <w:pPr>
        <w:pStyle w:val="1"/>
        <w:spacing w:before="1"/>
        <w:ind w:left="825" w:right="315"/>
        <w:jc w:val="center"/>
      </w:pPr>
      <w:r>
        <w:rPr>
          <w:spacing w:val="-2"/>
        </w:rPr>
        <w:t>План</w:t>
      </w:r>
      <w:r>
        <w:rPr>
          <w:spacing w:val="-7"/>
        </w:rPr>
        <w:t xml:space="preserve"> </w:t>
      </w:r>
      <w:r>
        <w:rPr>
          <w:spacing w:val="-2"/>
        </w:rPr>
        <w:t>внеурочной</w:t>
      </w:r>
      <w:r>
        <w:rPr>
          <w:spacing w:val="-3"/>
        </w:rPr>
        <w:t xml:space="preserve"> </w:t>
      </w:r>
      <w:r>
        <w:rPr>
          <w:spacing w:val="-2"/>
        </w:rPr>
        <w:t>деятельности</w:t>
      </w:r>
    </w:p>
    <w:p w:rsidR="00A435DF" w:rsidRDefault="00A435DF">
      <w:pPr>
        <w:pStyle w:val="a3"/>
        <w:spacing w:before="95"/>
        <w:ind w:left="0"/>
        <w:jc w:val="left"/>
        <w:rPr>
          <w:b/>
          <w:sz w:val="20"/>
        </w:rPr>
      </w:pPr>
    </w:p>
    <w:p w:rsidR="00A435DF" w:rsidRDefault="00A435DF">
      <w:pPr>
        <w:pStyle w:val="TableParagraph"/>
        <w:spacing w:line="270" w:lineRule="exact"/>
        <w:rPr>
          <w:b/>
          <w:sz w:val="24"/>
        </w:rPr>
        <w:sectPr w:rsidR="00A435DF">
          <w:pgSz w:w="11920" w:h="16850"/>
          <w:pgMar w:top="1040" w:right="141" w:bottom="1380" w:left="992" w:header="720" w:footer="720" w:gutter="0"/>
          <w:cols w:space="720"/>
        </w:sectPr>
      </w:pPr>
    </w:p>
    <w:tbl>
      <w:tblPr>
        <w:tblpPr w:leftFromText="180" w:rightFromText="180" w:vertAnchor="page" w:horzAnchor="margin" w:tblpXSpec="center" w:tblpY="1466"/>
        <w:tblW w:w="8472" w:type="dxa"/>
        <w:tblLayout w:type="fixed"/>
        <w:tblLook w:val="04A0" w:firstRow="1" w:lastRow="0" w:firstColumn="1" w:lastColumn="0" w:noHBand="0" w:noVBand="1"/>
      </w:tblPr>
      <w:tblGrid>
        <w:gridCol w:w="2802"/>
        <w:gridCol w:w="850"/>
        <w:gridCol w:w="992"/>
        <w:gridCol w:w="993"/>
        <w:gridCol w:w="1134"/>
        <w:gridCol w:w="1701"/>
      </w:tblGrid>
      <w:tr w:rsidR="00C477F5" w:rsidTr="00C477F5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7F5" w:rsidRDefault="00C477F5" w:rsidP="00C477F5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lastRenderedPageBreak/>
              <w:t>Внеурочная деятельность (кружки, секции, проектная деятельность и др.)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7F5" w:rsidRDefault="00C477F5" w:rsidP="00C477F5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7F5" w:rsidRDefault="00C477F5" w:rsidP="00C477F5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7F5" w:rsidRDefault="00C477F5" w:rsidP="00C477F5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7F5" w:rsidRDefault="00C477F5" w:rsidP="00C477F5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IV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7F5" w:rsidRDefault="00C477F5" w:rsidP="00C477F5">
            <w:pPr>
              <w:jc w:val="center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>Итого</w:t>
            </w:r>
          </w:p>
        </w:tc>
      </w:tr>
      <w:tr w:rsidR="00C477F5" w:rsidTr="00C477F5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7F5" w:rsidRPr="000C4292" w:rsidRDefault="00C477F5" w:rsidP="00C477F5">
            <w:pPr>
              <w:rPr>
                <w:sz w:val="24"/>
                <w:szCs w:val="24"/>
              </w:rPr>
            </w:pPr>
            <w:r w:rsidRPr="000C4292">
              <w:rPr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C477F5" w:rsidTr="00C477F5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F5" w:rsidRPr="000C4292" w:rsidRDefault="00C477F5" w:rsidP="00C477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Разговор о </w:t>
            </w:r>
            <w:proofErr w:type="gramStart"/>
            <w:r>
              <w:rPr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C477F5" w:rsidTr="00C477F5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F5" w:rsidRDefault="00C477F5" w:rsidP="00C477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Каллиграфия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C477F5" w:rsidTr="00C477F5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F5" w:rsidRDefault="00C477F5" w:rsidP="00C477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Красноречие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C477F5" w:rsidTr="00C477F5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F5" w:rsidRPr="005A03B5" w:rsidRDefault="00C477F5" w:rsidP="00C477F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Отечество</w:t>
            </w:r>
            <w:r w:rsidRPr="005A03B5">
              <w:rPr>
                <w:sz w:val="24"/>
                <w:szCs w:val="24"/>
              </w:rPr>
              <w:t>ведение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C477F5" w:rsidTr="00C477F5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F5" w:rsidRDefault="00C477F5" w:rsidP="00C477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Красота своими руками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Pr="007E4AB3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Pr="007E4AB3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C477F5" w:rsidTr="00C477F5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F5" w:rsidRDefault="00C477F5" w:rsidP="00C477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C477F5" w:rsidTr="00C477F5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F5" w:rsidRDefault="00C477F5" w:rsidP="00C477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Шахматы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Pr="00171015" w:rsidRDefault="00C477F5" w:rsidP="00C477F5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Pr="00171015" w:rsidRDefault="00C477F5" w:rsidP="00C477F5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Pr="00171015" w:rsidRDefault="00C477F5" w:rsidP="00C477F5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C477F5" w:rsidTr="00C477F5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F5" w:rsidRDefault="00C477F5" w:rsidP="00C477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Юный художник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Pr="009E203B" w:rsidRDefault="00C477F5" w:rsidP="00C477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Pr="009E203B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Pr="009E203B" w:rsidRDefault="00C477F5" w:rsidP="00C477F5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Pr="009E203B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C477F5" w:rsidTr="00C477F5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F5" w:rsidRDefault="00C477F5" w:rsidP="00C477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Орлята России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Pr="009E203B" w:rsidRDefault="00C477F5" w:rsidP="00C477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Pr="009E203B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Pr="009E203B" w:rsidRDefault="00C477F5" w:rsidP="00C477F5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Pr="009E203B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C477F5" w:rsidTr="00C477F5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F5" w:rsidRDefault="00C477F5" w:rsidP="00C477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Добротолюбие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Pr="009E203B" w:rsidRDefault="00C477F5" w:rsidP="00C477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C477F5" w:rsidTr="00C477F5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7F5" w:rsidRDefault="00C477F5" w:rsidP="00C477F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  <w:p w:rsidR="00C477F5" w:rsidRDefault="00C477F5" w:rsidP="00C477F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Pr="009E203B" w:rsidRDefault="00C477F5" w:rsidP="00C477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Pr="009E203B" w:rsidRDefault="00C477F5" w:rsidP="00C477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Pr="009E203B" w:rsidRDefault="00C477F5" w:rsidP="00C477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Pr="009E203B" w:rsidRDefault="00C477F5" w:rsidP="00C477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F5" w:rsidRDefault="00C477F5" w:rsidP="00C47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</w:t>
            </w:r>
          </w:p>
        </w:tc>
      </w:tr>
    </w:tbl>
    <w:p w:rsidR="00A435DF" w:rsidRDefault="00A435DF">
      <w:pPr>
        <w:pStyle w:val="TableParagraph"/>
        <w:jc w:val="center"/>
        <w:rPr>
          <w:sz w:val="24"/>
        </w:rPr>
        <w:sectPr w:rsidR="00A435DF">
          <w:type w:val="continuous"/>
          <w:pgSz w:w="11920" w:h="16850"/>
          <w:pgMar w:top="1020" w:right="141" w:bottom="280" w:left="992" w:header="720" w:footer="720" w:gutter="0"/>
          <w:cols w:space="720"/>
        </w:sectPr>
      </w:pPr>
    </w:p>
    <w:p w:rsidR="00A435DF" w:rsidRDefault="00A435DF">
      <w:pPr>
        <w:pStyle w:val="a3"/>
        <w:spacing w:before="29"/>
        <w:ind w:left="0"/>
        <w:jc w:val="left"/>
        <w:rPr>
          <w:b/>
        </w:rPr>
      </w:pPr>
    </w:p>
    <w:p w:rsidR="00A435DF" w:rsidRDefault="00D74E73">
      <w:pPr>
        <w:pStyle w:val="a3"/>
        <w:ind w:right="696" w:firstLine="707"/>
      </w:pPr>
      <w:r>
        <w:rPr>
          <w:b/>
        </w:rPr>
        <w:t xml:space="preserve">Объём </w:t>
      </w:r>
      <w:r>
        <w:t>внеурочной деятельности для учащихся при получении начального общего образования составляет: нагрузка для всех учащихся в первом классе 9 часов в неделю, 33 недели, 297 часов в год, нагрузка для учащихся</w:t>
      </w:r>
      <w:r>
        <w:rPr>
          <w:spacing w:val="-18"/>
        </w:rPr>
        <w:t xml:space="preserve"> </w:t>
      </w:r>
      <w:r>
        <w:t>2-4</w:t>
      </w:r>
      <w:r>
        <w:rPr>
          <w:spacing w:val="-13"/>
        </w:rPr>
        <w:t xml:space="preserve"> </w:t>
      </w:r>
      <w:r>
        <w:t>классов</w:t>
      </w:r>
      <w:r>
        <w:rPr>
          <w:spacing w:val="-17"/>
        </w:rPr>
        <w:t xml:space="preserve"> </w:t>
      </w:r>
      <w:r>
        <w:t>10</w:t>
      </w:r>
      <w:r>
        <w:rPr>
          <w:spacing w:val="-15"/>
        </w:rPr>
        <w:t xml:space="preserve"> </w:t>
      </w:r>
      <w:r>
        <w:t>часов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неделю,</w:t>
      </w:r>
      <w:r>
        <w:rPr>
          <w:spacing w:val="-16"/>
        </w:rPr>
        <w:t xml:space="preserve"> </w:t>
      </w:r>
      <w:r>
        <w:t>34</w:t>
      </w:r>
      <w:r>
        <w:rPr>
          <w:spacing w:val="-15"/>
        </w:rPr>
        <w:t xml:space="preserve"> </w:t>
      </w:r>
      <w:r>
        <w:t>недели,</w:t>
      </w:r>
      <w:r>
        <w:rPr>
          <w:spacing w:val="-16"/>
        </w:rPr>
        <w:t xml:space="preserve"> </w:t>
      </w:r>
      <w:r>
        <w:t>340</w:t>
      </w:r>
      <w:r>
        <w:rPr>
          <w:spacing w:val="-15"/>
        </w:rPr>
        <w:t xml:space="preserve"> </w:t>
      </w:r>
      <w:r>
        <w:t>часов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год,</w:t>
      </w:r>
      <w:r>
        <w:rPr>
          <w:spacing w:val="-18"/>
        </w:rPr>
        <w:t xml:space="preserve"> </w:t>
      </w:r>
      <w:r>
        <w:t>1317</w:t>
      </w:r>
      <w:r>
        <w:rPr>
          <w:spacing w:val="-11"/>
        </w:rPr>
        <w:t xml:space="preserve"> </w:t>
      </w:r>
      <w:r>
        <w:t>часов за четыре года обучения.</w:t>
      </w:r>
    </w:p>
    <w:p w:rsidR="00A435DF" w:rsidRDefault="00D74E73">
      <w:pPr>
        <w:pStyle w:val="a3"/>
        <w:spacing w:before="1"/>
        <w:ind w:right="705" w:firstLine="707"/>
      </w:pPr>
      <w:r>
        <w:t xml:space="preserve">План внеурочной деятельности на конкретный учебный год </w:t>
      </w:r>
      <w:r>
        <w:rPr>
          <w:b/>
        </w:rPr>
        <w:t>утверждается</w:t>
      </w:r>
      <w:r>
        <w:rPr>
          <w:b/>
          <w:spacing w:val="-12"/>
        </w:rPr>
        <w:t xml:space="preserve"> </w:t>
      </w:r>
      <w:r>
        <w:rPr>
          <w:b/>
        </w:rPr>
        <w:t>ежегодно</w:t>
      </w:r>
      <w:r>
        <w:t>,</w:t>
      </w:r>
      <w:r>
        <w:rPr>
          <w:spacing w:val="-15"/>
        </w:rPr>
        <w:t xml:space="preserve"> </w:t>
      </w:r>
      <w:r>
        <w:t>размещается</w:t>
      </w:r>
      <w:r>
        <w:rPr>
          <w:spacing w:val="-14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сайте</w:t>
      </w:r>
      <w:r>
        <w:rPr>
          <w:spacing w:val="-15"/>
        </w:rPr>
        <w:t xml:space="preserve"> </w:t>
      </w:r>
      <w:r>
        <w:t>школы</w:t>
      </w:r>
      <w:r>
        <w:rPr>
          <w:spacing w:val="-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разделе</w:t>
      </w:r>
      <w:r>
        <w:rPr>
          <w:spacing w:val="-13"/>
        </w:rPr>
        <w:t xml:space="preserve"> </w:t>
      </w:r>
      <w:r>
        <w:t>«Сведения</w:t>
      </w:r>
      <w:r>
        <w:rPr>
          <w:spacing w:val="-11"/>
        </w:rPr>
        <w:t xml:space="preserve"> </w:t>
      </w:r>
      <w:r>
        <w:t>об образовательной организации» в подразделе «Образование» и доводится до сведения обучающихся и их родителей (законных представителей).</w:t>
      </w:r>
    </w:p>
    <w:p w:rsidR="00A435DF" w:rsidRDefault="00A435DF">
      <w:pPr>
        <w:pStyle w:val="a3"/>
        <w:ind w:left="0"/>
        <w:jc w:val="left"/>
      </w:pPr>
    </w:p>
    <w:p w:rsidR="00A435DF" w:rsidRDefault="00D74E73">
      <w:pPr>
        <w:pStyle w:val="1"/>
        <w:numPr>
          <w:ilvl w:val="1"/>
          <w:numId w:val="64"/>
        </w:numPr>
        <w:tabs>
          <w:tab w:val="left" w:pos="1428"/>
        </w:tabs>
        <w:spacing w:before="318"/>
        <w:ind w:left="1428" w:hanging="718"/>
        <w:jc w:val="both"/>
        <w:rPr>
          <w:b w:val="0"/>
        </w:rPr>
      </w:pPr>
      <w:bookmarkStart w:id="8" w:name="_bookmark7"/>
      <w:bookmarkEnd w:id="8"/>
      <w:r>
        <w:t>Календарный</w:t>
      </w:r>
      <w:r>
        <w:rPr>
          <w:spacing w:val="-18"/>
        </w:rPr>
        <w:t xml:space="preserve"> </w:t>
      </w:r>
      <w:r>
        <w:t>учебный</w:t>
      </w:r>
      <w:r>
        <w:rPr>
          <w:spacing w:val="-17"/>
        </w:rPr>
        <w:t xml:space="preserve"> </w:t>
      </w:r>
      <w:r>
        <w:rPr>
          <w:spacing w:val="-2"/>
        </w:rPr>
        <w:t>график</w:t>
      </w:r>
    </w:p>
    <w:p w:rsidR="00A435DF" w:rsidRDefault="00D74E73">
      <w:pPr>
        <w:pStyle w:val="a3"/>
        <w:spacing w:before="4"/>
        <w:ind w:right="707" w:firstLine="707"/>
      </w:pPr>
      <w:r>
        <w:t>Организация образовательной деятельности осуществляется по учебным четвертям. МОУ Ивановская СОШ определила режим работы при получении начального общего образования - 5-дневная рабочая неделя.</w:t>
      </w:r>
    </w:p>
    <w:p w:rsidR="00A435DF" w:rsidRDefault="00D74E73">
      <w:pPr>
        <w:pStyle w:val="a3"/>
        <w:ind w:right="717" w:firstLine="707"/>
      </w:pPr>
      <w:r>
        <w:t>Продолжительность учебного года при получении начального общего образования составляет 34 недели, в 1 классе - 33 недели.</w:t>
      </w:r>
    </w:p>
    <w:p w:rsidR="00A435DF" w:rsidRDefault="00D74E73">
      <w:pPr>
        <w:pStyle w:val="a3"/>
        <w:ind w:right="713" w:firstLine="707"/>
      </w:pPr>
      <w:r>
        <w:t>Учебный год в образовательной организации начинается 1 сентября. Если этот день приходится на выходной день, то в этом случае учебный год начинается в первый, следующий за ним, рабочий день.</w:t>
      </w:r>
    </w:p>
    <w:p w:rsidR="00A435DF" w:rsidRDefault="00D74E73">
      <w:pPr>
        <w:pStyle w:val="a3"/>
        <w:ind w:right="707" w:firstLine="707"/>
      </w:pPr>
      <w:r>
        <w:t>Учебный год в образовательной организации заканчивается не ранее 26 мая. Если этот день приходится на выходной день, то в этом случае учебный год заканчивается в предыдущий рабочий день.</w:t>
      </w:r>
    </w:p>
    <w:p w:rsidR="00A435DF" w:rsidRDefault="00D74E73">
      <w:pPr>
        <w:pStyle w:val="a3"/>
        <w:ind w:right="716" w:firstLine="707"/>
      </w:pPr>
      <w:r>
        <w:t>Выходные и праздничные дни определены в соответствии с Постановлением Правительства РФ «О переносе выходных дней».</w:t>
      </w:r>
    </w:p>
    <w:p w:rsidR="00A435DF" w:rsidRDefault="00D74E73">
      <w:pPr>
        <w:pStyle w:val="a3"/>
        <w:spacing w:before="1"/>
        <w:ind w:right="703" w:firstLine="707"/>
      </w:pPr>
      <w:r>
        <w:t>С целью профилактики переутомления в</w:t>
      </w:r>
      <w:r>
        <w:rPr>
          <w:spacing w:val="-1"/>
        </w:rPr>
        <w:t xml:space="preserve"> </w:t>
      </w:r>
      <w:r>
        <w:t>календарном учебном графике предусматривается чередование периодов учебного времени и каникул. Продолжительность</w:t>
      </w:r>
      <w:r>
        <w:rPr>
          <w:spacing w:val="-18"/>
        </w:rPr>
        <w:t xml:space="preserve"> </w:t>
      </w:r>
      <w:r>
        <w:t>каникул</w:t>
      </w:r>
      <w:r>
        <w:rPr>
          <w:spacing w:val="-14"/>
        </w:rPr>
        <w:t xml:space="preserve"> </w:t>
      </w:r>
      <w:r>
        <w:t>должна</w:t>
      </w:r>
      <w:r>
        <w:rPr>
          <w:spacing w:val="-13"/>
        </w:rPr>
        <w:t xml:space="preserve"> </w:t>
      </w:r>
      <w:r>
        <w:t>составлять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менее</w:t>
      </w:r>
      <w:r>
        <w:rPr>
          <w:spacing w:val="-16"/>
        </w:rPr>
        <w:t xml:space="preserve"> </w:t>
      </w:r>
      <w:r>
        <w:t>7</w:t>
      </w:r>
      <w:r>
        <w:rPr>
          <w:spacing w:val="-11"/>
        </w:rPr>
        <w:t xml:space="preserve"> </w:t>
      </w:r>
      <w:r>
        <w:t>календарных</w:t>
      </w:r>
      <w:r>
        <w:rPr>
          <w:spacing w:val="-13"/>
        </w:rPr>
        <w:t xml:space="preserve"> </w:t>
      </w:r>
      <w:r>
        <w:t>дней.</w:t>
      </w:r>
    </w:p>
    <w:p w:rsidR="00A435DF" w:rsidRDefault="00A435DF">
      <w:pPr>
        <w:pStyle w:val="a3"/>
        <w:sectPr w:rsidR="00A435DF">
          <w:pgSz w:w="11920" w:h="16850"/>
          <w:pgMar w:top="102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78"/>
        <w:ind w:right="696" w:firstLine="707"/>
      </w:pPr>
      <w:r>
        <w:lastRenderedPageBreak/>
        <w:t>Продолжительность учебных четвертей составляет: I четверть - 8 учебных недель (для 1 - 4 классов); II четверть - 8 учебных недель (для 1 - 4 классов);</w:t>
      </w:r>
      <w:r>
        <w:rPr>
          <w:spacing w:val="-13"/>
        </w:rPr>
        <w:t xml:space="preserve"> </w:t>
      </w:r>
      <w:r>
        <w:t>III</w:t>
      </w:r>
      <w:r>
        <w:rPr>
          <w:spacing w:val="-16"/>
        </w:rPr>
        <w:t xml:space="preserve"> </w:t>
      </w:r>
      <w:r>
        <w:t>четверть</w:t>
      </w:r>
      <w:r>
        <w:rPr>
          <w:spacing w:val="-14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10</w:t>
      </w:r>
      <w:r>
        <w:rPr>
          <w:spacing w:val="-13"/>
        </w:rPr>
        <w:t xml:space="preserve"> </w:t>
      </w:r>
      <w:r>
        <w:t>учебных</w:t>
      </w:r>
      <w:r>
        <w:rPr>
          <w:spacing w:val="-12"/>
        </w:rPr>
        <w:t xml:space="preserve"> </w:t>
      </w:r>
      <w:r>
        <w:t>недель</w:t>
      </w:r>
      <w:r>
        <w:rPr>
          <w:spacing w:val="-18"/>
        </w:rPr>
        <w:t xml:space="preserve"> </w:t>
      </w:r>
      <w:r>
        <w:t>(для</w:t>
      </w:r>
      <w:r>
        <w:rPr>
          <w:spacing w:val="-12"/>
        </w:rPr>
        <w:t xml:space="preserve"> </w:t>
      </w:r>
      <w:r>
        <w:t>2</w:t>
      </w:r>
      <w:r>
        <w:rPr>
          <w:spacing w:val="-10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t>4</w:t>
      </w:r>
      <w:r>
        <w:rPr>
          <w:spacing w:val="-13"/>
        </w:rPr>
        <w:t xml:space="preserve"> </w:t>
      </w:r>
      <w:r>
        <w:t>классов),</w:t>
      </w:r>
      <w:r>
        <w:rPr>
          <w:spacing w:val="-16"/>
        </w:rPr>
        <w:t xml:space="preserve"> </w:t>
      </w:r>
      <w:r>
        <w:t>9</w:t>
      </w:r>
      <w:r>
        <w:rPr>
          <w:spacing w:val="-13"/>
        </w:rPr>
        <w:t xml:space="preserve"> </w:t>
      </w:r>
      <w:r>
        <w:t>учебных</w:t>
      </w:r>
      <w:r>
        <w:rPr>
          <w:spacing w:val="-14"/>
        </w:rPr>
        <w:t xml:space="preserve"> </w:t>
      </w:r>
      <w:r>
        <w:t xml:space="preserve">недель (для </w:t>
      </w:r>
      <w:r w:rsidR="00C477F5">
        <w:t>1</w:t>
      </w:r>
      <w:r>
        <w:t xml:space="preserve"> класс</w:t>
      </w:r>
      <w:r w:rsidR="00C477F5">
        <w:t>а</w:t>
      </w:r>
      <w:r>
        <w:t>); IV четверть - 8 учебных недель (для 1 – 4 классов).</w:t>
      </w:r>
    </w:p>
    <w:p w:rsidR="00A435DF" w:rsidRDefault="00D74E73">
      <w:pPr>
        <w:pStyle w:val="a3"/>
        <w:spacing w:before="4"/>
        <w:ind w:right="698" w:firstLine="707"/>
      </w:pPr>
      <w:r>
        <w:t xml:space="preserve">Продолжительность каникул составляет: по окончании I четверти (осенние каникулы) - </w:t>
      </w:r>
      <w:r w:rsidR="00C477F5">
        <w:t>12</w:t>
      </w:r>
      <w:r>
        <w:t xml:space="preserve"> календарных дней (для 1 - 4 классов); по окончании II четверти (зимние каникулы) - </w:t>
      </w:r>
      <w:r w:rsidR="00C477F5">
        <w:t>11</w:t>
      </w:r>
      <w:r>
        <w:t xml:space="preserve"> календарных дней (для 1 - 4 классов); дополнительные</w:t>
      </w:r>
      <w:r>
        <w:rPr>
          <w:spacing w:val="-18"/>
        </w:rPr>
        <w:t xml:space="preserve"> </w:t>
      </w:r>
      <w:r>
        <w:t>каникулы</w:t>
      </w:r>
      <w:r>
        <w:rPr>
          <w:spacing w:val="-17"/>
        </w:rPr>
        <w:t xml:space="preserve"> </w:t>
      </w:r>
      <w:r>
        <w:t>-</w:t>
      </w:r>
      <w:r>
        <w:rPr>
          <w:spacing w:val="-18"/>
        </w:rPr>
        <w:t xml:space="preserve"> </w:t>
      </w:r>
      <w:r w:rsidR="00C477F5">
        <w:t>7</w:t>
      </w:r>
      <w:r>
        <w:rPr>
          <w:spacing w:val="-17"/>
        </w:rPr>
        <w:t xml:space="preserve"> </w:t>
      </w:r>
      <w:r>
        <w:t>календарных</w:t>
      </w:r>
      <w:r>
        <w:rPr>
          <w:spacing w:val="-18"/>
        </w:rPr>
        <w:t xml:space="preserve"> </w:t>
      </w:r>
      <w:r>
        <w:t>дней</w:t>
      </w:r>
      <w:r>
        <w:rPr>
          <w:spacing w:val="-17"/>
        </w:rPr>
        <w:t xml:space="preserve"> </w:t>
      </w:r>
      <w:r>
        <w:t>(для</w:t>
      </w:r>
      <w:r>
        <w:rPr>
          <w:spacing w:val="-18"/>
        </w:rPr>
        <w:t xml:space="preserve"> </w:t>
      </w:r>
      <w:r>
        <w:t>1</w:t>
      </w:r>
      <w:r>
        <w:rPr>
          <w:spacing w:val="-17"/>
        </w:rPr>
        <w:t xml:space="preserve"> </w:t>
      </w:r>
      <w:r>
        <w:t>классов);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окончании III четверти (весенние каникулы) - 9 календарных дней (для 1 - 4 классов); по окончании учебного года (летние каникулы) - не менее 8 недель.</w:t>
      </w:r>
    </w:p>
    <w:p w:rsidR="00A435DF" w:rsidRDefault="00D74E73">
      <w:pPr>
        <w:pStyle w:val="a3"/>
        <w:ind w:right="698" w:firstLine="707"/>
      </w:pPr>
      <w:r>
        <w:t>Продолжительность</w:t>
      </w:r>
      <w:r>
        <w:rPr>
          <w:spacing w:val="-5"/>
        </w:rPr>
        <w:t xml:space="preserve"> </w:t>
      </w:r>
      <w:r>
        <w:t>урока не</w:t>
      </w:r>
      <w:r>
        <w:rPr>
          <w:spacing w:val="-4"/>
        </w:rPr>
        <w:t xml:space="preserve"> </w:t>
      </w:r>
      <w:r>
        <w:t>превышает 40 минут.</w:t>
      </w:r>
      <w:r>
        <w:rPr>
          <w:spacing w:val="-1"/>
        </w:rPr>
        <w:t xml:space="preserve"> </w:t>
      </w:r>
      <w:r>
        <w:t>Продолжительность перемен между уроками сост</w:t>
      </w:r>
      <w:r w:rsidR="00C477F5">
        <w:t>авляет не менее 10 минут, больших</w:t>
      </w:r>
      <w:r>
        <w:t xml:space="preserve"> перемен (после </w:t>
      </w:r>
      <w:r w:rsidR="00C477F5">
        <w:t>3</w:t>
      </w:r>
      <w:r>
        <w:t xml:space="preserve"> и </w:t>
      </w:r>
      <w:r w:rsidR="00C477F5">
        <w:t>5</w:t>
      </w:r>
      <w:r>
        <w:t xml:space="preserve"> урока) </w:t>
      </w:r>
      <w:r w:rsidR="00C477F5">
        <w:t>–</w:t>
      </w:r>
      <w:r>
        <w:t xml:space="preserve"> </w:t>
      </w:r>
      <w:r w:rsidR="00C477F5">
        <w:t>15-</w:t>
      </w:r>
      <w:r>
        <w:t>20</w:t>
      </w:r>
      <w:r w:rsidR="00C477F5">
        <w:t xml:space="preserve"> </w:t>
      </w:r>
      <w:r>
        <w:t xml:space="preserve">минут. Вместо одной большой перемены допускается после 2 и 3 уроков устанавливать две перемены по 20 минут </w:t>
      </w:r>
      <w:r>
        <w:rPr>
          <w:spacing w:val="-2"/>
        </w:rPr>
        <w:t>каждая.</w:t>
      </w:r>
    </w:p>
    <w:p w:rsidR="00A435DF" w:rsidRDefault="00D74E73">
      <w:pPr>
        <w:pStyle w:val="a3"/>
        <w:spacing w:before="1"/>
        <w:ind w:right="702" w:firstLine="707"/>
      </w:pPr>
      <w:r>
        <w:t>Продолжительность перемены между урочной и внеурочной деятельностью составляет не менее 20 - 30 минут, за исключением обучающихся с ограниченными возможностями здоровья, обучение которых осуществляется по специальной индивидуальной программе развития.</w:t>
      </w:r>
    </w:p>
    <w:p w:rsidR="00A435DF" w:rsidRDefault="00D74E73">
      <w:pPr>
        <w:pStyle w:val="a3"/>
        <w:spacing w:before="1"/>
        <w:ind w:right="708" w:firstLine="707"/>
      </w:pPr>
      <w:r>
        <w:t>Расписание уроков составляется с учетом дневной и недельной умственной работоспособности обучающихся и шкалы трудности учебных предметов, определенной Гигиеническими нормативами.</w:t>
      </w:r>
    </w:p>
    <w:p w:rsidR="00A435DF" w:rsidRDefault="00D74E73">
      <w:pPr>
        <w:pStyle w:val="a3"/>
        <w:ind w:right="701" w:firstLine="707"/>
      </w:pPr>
      <w:r>
        <w:t>Образовательная недельная нагрузка распределяется равномерно в течение</w:t>
      </w:r>
      <w:r>
        <w:rPr>
          <w:spacing w:val="-6"/>
        </w:rPr>
        <w:t xml:space="preserve"> </w:t>
      </w:r>
      <w:r>
        <w:t>учебной</w:t>
      </w:r>
      <w:r>
        <w:rPr>
          <w:spacing w:val="-7"/>
        </w:rPr>
        <w:t xml:space="preserve"> </w:t>
      </w:r>
      <w:r>
        <w:t>недели,</w:t>
      </w:r>
      <w:r>
        <w:rPr>
          <w:spacing w:val="-8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этом</w:t>
      </w:r>
      <w:r>
        <w:rPr>
          <w:spacing w:val="-8"/>
        </w:rPr>
        <w:t xml:space="preserve"> </w:t>
      </w:r>
      <w:r>
        <w:t>объем</w:t>
      </w:r>
      <w:r>
        <w:rPr>
          <w:spacing w:val="-6"/>
        </w:rPr>
        <w:t xml:space="preserve"> </w:t>
      </w:r>
      <w:r>
        <w:t>максимально</w:t>
      </w:r>
      <w:r>
        <w:rPr>
          <w:spacing w:val="-6"/>
        </w:rPr>
        <w:t xml:space="preserve"> </w:t>
      </w:r>
      <w:r>
        <w:t>допустимой</w:t>
      </w:r>
      <w:r>
        <w:rPr>
          <w:spacing w:val="-7"/>
        </w:rPr>
        <w:t xml:space="preserve"> </w:t>
      </w:r>
      <w:r>
        <w:t>нагрузки</w:t>
      </w:r>
      <w:r>
        <w:rPr>
          <w:spacing w:val="-4"/>
        </w:rPr>
        <w:t xml:space="preserve"> </w:t>
      </w:r>
      <w:r>
        <w:t>в течение</w:t>
      </w:r>
      <w:r>
        <w:rPr>
          <w:spacing w:val="-17"/>
        </w:rPr>
        <w:t xml:space="preserve"> </w:t>
      </w:r>
      <w:r>
        <w:t>дня</w:t>
      </w:r>
      <w:r>
        <w:rPr>
          <w:spacing w:val="-16"/>
        </w:rPr>
        <w:t xml:space="preserve"> </w:t>
      </w:r>
      <w:r>
        <w:t>составляет:</w:t>
      </w:r>
      <w:r>
        <w:rPr>
          <w:spacing w:val="-15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обучающихся</w:t>
      </w:r>
      <w:r>
        <w:rPr>
          <w:spacing w:val="-14"/>
        </w:rPr>
        <w:t xml:space="preserve"> </w:t>
      </w:r>
      <w:r>
        <w:t>1-х</w:t>
      </w:r>
      <w:r>
        <w:rPr>
          <w:spacing w:val="-14"/>
        </w:rPr>
        <w:t xml:space="preserve"> </w:t>
      </w:r>
      <w:r>
        <w:t>классов</w:t>
      </w:r>
      <w:r>
        <w:rPr>
          <w:spacing w:val="-17"/>
        </w:rPr>
        <w:t xml:space="preserve"> </w:t>
      </w:r>
      <w:r>
        <w:t>-</w:t>
      </w:r>
      <w:r>
        <w:rPr>
          <w:spacing w:val="-17"/>
        </w:rPr>
        <w:t xml:space="preserve"> </w:t>
      </w:r>
      <w:r>
        <w:t>не</w:t>
      </w:r>
      <w:r>
        <w:rPr>
          <w:spacing w:val="-17"/>
        </w:rPr>
        <w:t xml:space="preserve"> </w:t>
      </w:r>
      <w:r>
        <w:t>превышает</w:t>
      </w:r>
      <w:r>
        <w:rPr>
          <w:spacing w:val="-17"/>
        </w:rPr>
        <w:t xml:space="preserve"> </w:t>
      </w:r>
      <w:r>
        <w:t>4</w:t>
      </w:r>
      <w:r>
        <w:rPr>
          <w:spacing w:val="-13"/>
        </w:rPr>
        <w:t xml:space="preserve"> </w:t>
      </w:r>
      <w:r>
        <w:t>уроков и один раз в неделю – 5 уроков, за счет урока физической культуры; для обучающихся 2 - 4 классов - не более 5 уроков и один раз в неделю 6 уроков за счет урока физической культуры.</w:t>
      </w:r>
    </w:p>
    <w:p w:rsidR="00A435DF" w:rsidRDefault="00D74E73">
      <w:pPr>
        <w:pStyle w:val="a3"/>
        <w:ind w:right="694" w:firstLine="707"/>
      </w:pPr>
      <w:r>
        <w:t>Обучение в 1 классе осуществляется с соблюдением следующих требований: учебные занятия проводятся по 5-дневной учебной неделе и только</w:t>
      </w:r>
      <w:r>
        <w:rPr>
          <w:spacing w:val="-11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первую</w:t>
      </w:r>
      <w:r>
        <w:rPr>
          <w:spacing w:val="-13"/>
        </w:rPr>
        <w:t xml:space="preserve"> </w:t>
      </w:r>
      <w:r>
        <w:t>смену,</w:t>
      </w:r>
      <w:r>
        <w:rPr>
          <w:spacing w:val="-15"/>
        </w:rPr>
        <w:t xml:space="preserve"> </w:t>
      </w:r>
      <w:r>
        <w:t>обучение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первом</w:t>
      </w:r>
      <w:r>
        <w:rPr>
          <w:spacing w:val="-13"/>
        </w:rPr>
        <w:t xml:space="preserve"> </w:t>
      </w:r>
      <w:r>
        <w:t>полугодии: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сентябре,</w:t>
      </w:r>
      <w:r>
        <w:rPr>
          <w:spacing w:val="-13"/>
        </w:rPr>
        <w:t xml:space="preserve"> </w:t>
      </w:r>
      <w:r>
        <w:t>октябре</w:t>
      </w:r>
      <w:r>
        <w:rPr>
          <w:spacing w:val="-6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по 3 урока в день по 35 минут каждый, в ноябре - декабре - по 4 урока в день по 35 минут каждый; в январе - мае - по 4 урока в день по 40 минут каждый; в середине учебного дня организуется динамическая пауза продолжительностью не менее 40 минут; предоставляются дополнительные недельные каникулы в середине третьей четверти. Возможна организация дополнительных каникул независимо от четвертей.</w:t>
      </w:r>
    </w:p>
    <w:p w:rsidR="00A435DF" w:rsidRDefault="00D74E73">
      <w:pPr>
        <w:pStyle w:val="a3"/>
        <w:ind w:right="717" w:firstLine="707"/>
      </w:pPr>
      <w:r>
        <w:t>Занятия начинаются не ранее 8 часов утра и заканчиваются не позднее 19 часов.</w:t>
      </w:r>
    </w:p>
    <w:p w:rsidR="00A435DF" w:rsidRDefault="00D74E73">
      <w:pPr>
        <w:pStyle w:val="a3"/>
        <w:spacing w:before="1"/>
        <w:ind w:right="705" w:firstLine="707"/>
      </w:pPr>
      <w:r>
        <w:t xml:space="preserve">Факультативные занятия и занятия по программам дополнительного образования планируют на дни с наименьшим количеством обязательных уроков. Между началом факультативных (дополнительных) занятий и последним уроком организован перерыв продолжительностью не менее 20 </w:t>
      </w:r>
      <w:r>
        <w:rPr>
          <w:spacing w:val="-2"/>
        </w:rPr>
        <w:t>минут.</w:t>
      </w:r>
    </w:p>
    <w:p w:rsidR="00A435DF" w:rsidRDefault="00A435DF">
      <w:pPr>
        <w:pStyle w:val="a3"/>
        <w:sectPr w:rsidR="00A435DF">
          <w:pgSz w:w="11920" w:h="16850"/>
          <w:pgMar w:top="96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/>
        <w:ind w:right="698" w:firstLine="707"/>
      </w:pPr>
      <w:r>
        <w:lastRenderedPageBreak/>
        <w:t>Календарный учебный график образовательной организации составляется с учетом мнений участников образовательных отношений, региональных и этнокультурных традиций, плановых мероприятий учреждений культуры региона и определяет чередование учебной деятельности (урочной и внеурочной) и плановых перерывов при получении образования</w:t>
      </w:r>
      <w:r>
        <w:rPr>
          <w:spacing w:val="-2"/>
        </w:rPr>
        <w:t xml:space="preserve"> </w:t>
      </w:r>
      <w:r>
        <w:t>для отдыха</w:t>
      </w:r>
      <w:r>
        <w:rPr>
          <w:spacing w:val="-1"/>
        </w:rPr>
        <w:t xml:space="preserve"> </w:t>
      </w:r>
      <w:r>
        <w:t>и иных социальных целей (каникул) по календарным периодам учебного года.</w:t>
      </w:r>
    </w:p>
    <w:p w:rsidR="00A435DF" w:rsidRDefault="00D74E73">
      <w:pPr>
        <w:pStyle w:val="a3"/>
        <w:spacing w:before="3" w:line="242" w:lineRule="auto"/>
        <w:ind w:right="705" w:firstLine="427"/>
      </w:pPr>
      <w:r>
        <w:t>Сроки проведения промежуточных аттестаций 7-10 дней до окончания каждой четверти.</w:t>
      </w:r>
    </w:p>
    <w:p w:rsidR="00A435DF" w:rsidRDefault="00D74E73">
      <w:pPr>
        <w:pStyle w:val="1"/>
        <w:numPr>
          <w:ilvl w:val="1"/>
          <w:numId w:val="64"/>
        </w:numPr>
        <w:tabs>
          <w:tab w:val="left" w:pos="1428"/>
        </w:tabs>
        <w:spacing w:line="315" w:lineRule="exact"/>
        <w:ind w:left="1428" w:hanging="718"/>
        <w:jc w:val="both"/>
      </w:pPr>
      <w:bookmarkStart w:id="9" w:name="_TOC_250000"/>
      <w:r>
        <w:rPr>
          <w:spacing w:val="-2"/>
        </w:rPr>
        <w:t>Календарный</w:t>
      </w:r>
      <w:r>
        <w:rPr>
          <w:spacing w:val="-3"/>
        </w:rPr>
        <w:t xml:space="preserve"> </w:t>
      </w:r>
      <w:r>
        <w:rPr>
          <w:spacing w:val="-2"/>
        </w:rPr>
        <w:t>план</w:t>
      </w:r>
      <w:r>
        <w:rPr>
          <w:spacing w:val="-3"/>
        </w:rPr>
        <w:t xml:space="preserve"> </w:t>
      </w:r>
      <w:r>
        <w:rPr>
          <w:spacing w:val="-2"/>
        </w:rPr>
        <w:t>воспитательной</w:t>
      </w:r>
      <w:r>
        <w:rPr>
          <w:spacing w:val="2"/>
        </w:rPr>
        <w:t xml:space="preserve"> </w:t>
      </w:r>
      <w:bookmarkEnd w:id="9"/>
      <w:r>
        <w:rPr>
          <w:spacing w:val="-2"/>
        </w:rPr>
        <w:t>работы</w:t>
      </w:r>
    </w:p>
    <w:p w:rsidR="00C477F5" w:rsidRDefault="00C477F5">
      <w:pPr>
        <w:pStyle w:val="a3"/>
        <w:spacing w:line="192" w:lineRule="auto"/>
        <w:ind w:right="753"/>
        <w:jc w:val="left"/>
        <w:rPr>
          <w:spacing w:val="-105"/>
          <w:position w:val="10"/>
        </w:rPr>
      </w:pPr>
    </w:p>
    <w:p w:rsidR="00A435DF" w:rsidRDefault="00D74E73">
      <w:pPr>
        <w:pStyle w:val="a3"/>
        <w:spacing w:line="192" w:lineRule="auto"/>
        <w:ind w:right="753"/>
        <w:jc w:val="left"/>
        <w:rPr>
          <w:b/>
        </w:rPr>
      </w:pPr>
      <w:r>
        <w:rPr>
          <w:spacing w:val="17"/>
        </w:rPr>
        <w:t>Р</w:t>
      </w:r>
      <w:r>
        <w:rPr>
          <w:spacing w:val="19"/>
        </w:rPr>
        <w:t>а</w:t>
      </w:r>
      <w:r>
        <w:rPr>
          <w:spacing w:val="16"/>
        </w:rPr>
        <w:t>б</w:t>
      </w:r>
      <w:r>
        <w:rPr>
          <w:spacing w:val="11"/>
        </w:rPr>
        <w:t>о</w:t>
      </w:r>
      <w:r>
        <w:rPr>
          <w:spacing w:val="20"/>
        </w:rPr>
        <w:t>ч</w:t>
      </w:r>
      <w:r>
        <w:rPr>
          <w:spacing w:val="15"/>
        </w:rPr>
        <w:t>а</w:t>
      </w:r>
      <w:r>
        <w:rPr>
          <w:spacing w:val="3"/>
        </w:rPr>
        <w:t>я</w:t>
      </w:r>
      <w:r>
        <w:rPr>
          <w:spacing w:val="38"/>
        </w:rPr>
        <w:t xml:space="preserve"> </w:t>
      </w:r>
      <w:r>
        <w:t xml:space="preserve">программа воспитания ООП НОО реализуется через Календарный </w:t>
      </w:r>
      <w:r w:rsidR="00C477F5">
        <w:t>план.</w:t>
      </w:r>
    </w:p>
    <w:p w:rsidR="00A435DF" w:rsidRDefault="00D74E73">
      <w:pPr>
        <w:pStyle w:val="a3"/>
        <w:spacing w:line="224" w:lineRule="exact"/>
        <w:jc w:val="left"/>
      </w:pPr>
      <w:r>
        <w:t>Календарный</w:t>
      </w:r>
      <w:r>
        <w:rPr>
          <w:spacing w:val="-6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работы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конкретный</w:t>
      </w:r>
      <w:r>
        <w:rPr>
          <w:spacing w:val="-4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rPr>
          <w:spacing w:val="-5"/>
        </w:rPr>
        <w:t>год</w:t>
      </w:r>
    </w:p>
    <w:p w:rsidR="00A435DF" w:rsidRDefault="00D74E73">
      <w:pPr>
        <w:spacing w:line="415" w:lineRule="exact"/>
        <w:ind w:left="710"/>
        <w:rPr>
          <w:sz w:val="28"/>
        </w:rPr>
      </w:pPr>
      <w:r>
        <w:rPr>
          <w:b/>
          <w:spacing w:val="-135"/>
          <w:sz w:val="28"/>
        </w:rPr>
        <w:t>у</w:t>
      </w:r>
      <w:r>
        <w:rPr>
          <w:spacing w:val="-1"/>
          <w:position w:val="10"/>
          <w:sz w:val="28"/>
        </w:rPr>
        <w:t>й</w:t>
      </w:r>
      <w:proofErr w:type="spellStart"/>
      <w:r>
        <w:rPr>
          <w:b/>
          <w:spacing w:val="12"/>
          <w:sz w:val="28"/>
        </w:rPr>
        <w:t>т</w:t>
      </w:r>
      <w:r>
        <w:rPr>
          <w:b/>
          <w:spacing w:val="5"/>
          <w:sz w:val="28"/>
        </w:rPr>
        <w:t>в</w:t>
      </w:r>
      <w:r>
        <w:rPr>
          <w:b/>
          <w:spacing w:val="6"/>
          <w:sz w:val="28"/>
        </w:rPr>
        <w:t>е</w:t>
      </w:r>
      <w:r>
        <w:rPr>
          <w:b/>
          <w:spacing w:val="8"/>
          <w:sz w:val="28"/>
        </w:rPr>
        <w:t>р</w:t>
      </w:r>
      <w:r>
        <w:rPr>
          <w:b/>
          <w:spacing w:val="6"/>
          <w:sz w:val="28"/>
        </w:rPr>
        <w:t>ж</w:t>
      </w:r>
      <w:r>
        <w:rPr>
          <w:b/>
          <w:spacing w:val="8"/>
          <w:sz w:val="28"/>
        </w:rPr>
        <w:t>д</w:t>
      </w:r>
      <w:r>
        <w:rPr>
          <w:b/>
          <w:spacing w:val="9"/>
          <w:sz w:val="28"/>
        </w:rPr>
        <w:t>а</w:t>
      </w:r>
      <w:r>
        <w:rPr>
          <w:b/>
          <w:spacing w:val="3"/>
          <w:sz w:val="28"/>
        </w:rPr>
        <w:t>е</w:t>
      </w:r>
      <w:r>
        <w:rPr>
          <w:b/>
          <w:spacing w:val="12"/>
          <w:sz w:val="28"/>
        </w:rPr>
        <w:t>т</w:t>
      </w:r>
      <w:r>
        <w:rPr>
          <w:b/>
          <w:spacing w:val="8"/>
          <w:sz w:val="28"/>
        </w:rPr>
        <w:t>с</w:t>
      </w:r>
      <w:r>
        <w:rPr>
          <w:b/>
          <w:spacing w:val="-1"/>
          <w:sz w:val="28"/>
        </w:rPr>
        <w:t>я</w:t>
      </w:r>
      <w:proofErr w:type="spellEnd"/>
      <w:r>
        <w:rPr>
          <w:b/>
          <w:spacing w:val="6"/>
          <w:sz w:val="28"/>
        </w:rPr>
        <w:t xml:space="preserve"> </w:t>
      </w:r>
      <w:r>
        <w:rPr>
          <w:b/>
          <w:spacing w:val="-4"/>
          <w:sz w:val="28"/>
        </w:rPr>
        <w:t>ежегодно</w:t>
      </w:r>
      <w:r>
        <w:rPr>
          <w:spacing w:val="-4"/>
          <w:sz w:val="28"/>
        </w:rPr>
        <w:t>,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размещается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сайте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школы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разделе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«Сведения</w:t>
      </w:r>
      <w:r>
        <w:rPr>
          <w:spacing w:val="-9"/>
          <w:sz w:val="28"/>
        </w:rPr>
        <w:t xml:space="preserve"> </w:t>
      </w:r>
      <w:proofErr w:type="gramStart"/>
      <w:r>
        <w:rPr>
          <w:spacing w:val="-5"/>
          <w:sz w:val="28"/>
        </w:rPr>
        <w:t>об</w:t>
      </w:r>
      <w:proofErr w:type="gramEnd"/>
    </w:p>
    <w:p w:rsidR="00A435DF" w:rsidRDefault="00D74E73">
      <w:pPr>
        <w:pStyle w:val="a3"/>
        <w:spacing w:before="89" w:line="158" w:lineRule="auto"/>
        <w:jc w:val="left"/>
      </w:pPr>
      <w:r>
        <w:t xml:space="preserve">образовательной организации» в подразделе «Образование» и доводится до </w:t>
      </w:r>
      <w:r>
        <w:rPr>
          <w:spacing w:val="-107"/>
        </w:rPr>
        <w:t>с</w:t>
      </w:r>
      <w:r>
        <w:rPr>
          <w:spacing w:val="2"/>
          <w:position w:val="10"/>
        </w:rPr>
        <w:t>у</w:t>
      </w:r>
      <w:r>
        <w:rPr>
          <w:spacing w:val="17"/>
        </w:rPr>
        <w:t>ве</w:t>
      </w:r>
      <w:r>
        <w:rPr>
          <w:spacing w:val="19"/>
        </w:rPr>
        <w:t>д</w:t>
      </w:r>
      <w:r>
        <w:rPr>
          <w:spacing w:val="13"/>
        </w:rPr>
        <w:t>е</w:t>
      </w:r>
      <w:r>
        <w:rPr>
          <w:spacing w:val="18"/>
        </w:rPr>
        <w:t>н</w:t>
      </w:r>
      <w:r>
        <w:rPr>
          <w:spacing w:val="14"/>
        </w:rPr>
        <w:t>и</w:t>
      </w:r>
      <w:r>
        <w:rPr>
          <w:spacing w:val="6"/>
        </w:rPr>
        <w:t>я</w:t>
      </w:r>
      <w:r>
        <w:rPr>
          <w:spacing w:val="-17"/>
        </w:rPr>
        <w:t xml:space="preserve"> </w:t>
      </w:r>
      <w:r>
        <w:t>обучающихся</w:t>
      </w:r>
      <w:r>
        <w:rPr>
          <w:spacing w:val="-18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t>родителей</w:t>
      </w:r>
      <w:r>
        <w:rPr>
          <w:spacing w:val="-18"/>
        </w:rPr>
        <w:t xml:space="preserve"> </w:t>
      </w:r>
      <w:r>
        <w:t>(законных</w:t>
      </w:r>
      <w:r>
        <w:rPr>
          <w:spacing w:val="-17"/>
        </w:rPr>
        <w:t xml:space="preserve"> </w:t>
      </w:r>
      <w:r>
        <w:t>представителей).</w:t>
      </w:r>
    </w:p>
    <w:p w:rsidR="00A435DF" w:rsidRDefault="00D74E73">
      <w:pPr>
        <w:pStyle w:val="a3"/>
        <w:spacing w:line="204" w:lineRule="exact"/>
        <w:jc w:val="left"/>
      </w:pPr>
      <w:r>
        <w:rPr>
          <w:spacing w:val="-10"/>
        </w:rPr>
        <w:t>ч</w:t>
      </w:r>
    </w:p>
    <w:p w:rsidR="00A435DF" w:rsidRDefault="00D74E73">
      <w:pPr>
        <w:pStyle w:val="1"/>
        <w:tabs>
          <w:tab w:val="left" w:pos="1429"/>
          <w:tab w:val="left" w:pos="2125"/>
        </w:tabs>
        <w:spacing w:line="372" w:lineRule="exact"/>
        <w:jc w:val="left"/>
      </w:pPr>
      <w:r>
        <w:rPr>
          <w:b w:val="0"/>
          <w:spacing w:val="-10"/>
          <w:position w:val="15"/>
        </w:rPr>
        <w:t>е</w:t>
      </w:r>
      <w:r>
        <w:rPr>
          <w:b w:val="0"/>
          <w:position w:val="15"/>
        </w:rPr>
        <w:tab/>
      </w:r>
      <w:r>
        <w:rPr>
          <w:spacing w:val="-4"/>
        </w:rPr>
        <w:t>3.5.</w:t>
      </w:r>
      <w:r>
        <w:tab/>
      </w:r>
      <w:r>
        <w:rPr>
          <w:spacing w:val="-2"/>
        </w:rPr>
        <w:t>Характеристика</w:t>
      </w:r>
      <w:r>
        <w:t xml:space="preserve"> </w:t>
      </w:r>
      <w:r>
        <w:rPr>
          <w:spacing w:val="-2"/>
        </w:rPr>
        <w:t>условий</w:t>
      </w:r>
      <w:r>
        <w:t xml:space="preserve"> </w:t>
      </w:r>
      <w:r>
        <w:rPr>
          <w:spacing w:val="-2"/>
        </w:rPr>
        <w:t>реализации</w:t>
      </w:r>
      <w:r>
        <w:rPr>
          <w:spacing w:val="-4"/>
        </w:rPr>
        <w:t xml:space="preserve"> </w:t>
      </w:r>
      <w:r>
        <w:rPr>
          <w:spacing w:val="-2"/>
        </w:rPr>
        <w:t>программы</w:t>
      </w:r>
      <w:r>
        <w:t xml:space="preserve"> </w:t>
      </w:r>
      <w:proofErr w:type="gramStart"/>
      <w:r>
        <w:rPr>
          <w:spacing w:val="-2"/>
        </w:rPr>
        <w:t>начального</w:t>
      </w:r>
      <w:proofErr w:type="gramEnd"/>
    </w:p>
    <w:p w:rsidR="00A435DF" w:rsidRDefault="00D74E73">
      <w:pPr>
        <w:tabs>
          <w:tab w:val="left" w:pos="1561"/>
        </w:tabs>
        <w:spacing w:line="478" w:lineRule="exact"/>
        <w:ind w:left="710"/>
        <w:rPr>
          <w:b/>
          <w:sz w:val="28"/>
        </w:rPr>
      </w:pPr>
      <w:r>
        <w:rPr>
          <w:b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0310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200665</wp:posOffset>
                </wp:positionV>
                <wp:extent cx="95885" cy="19748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885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A5823" w:rsidRDefault="000A5823">
                            <w:pPr>
                              <w:pStyle w:val="a3"/>
                              <w:spacing w:line="311" w:lineRule="exact"/>
                              <w:ind w:left="0"/>
                              <w:jc w:val="left"/>
                            </w:pPr>
                            <w:r>
                              <w:rPr>
                                <w:spacing w:val="-10"/>
                              </w:rPr>
                              <w:t>н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85.1pt;margin-top:15.8pt;width:7.55pt;height:15.55pt;z-index:-1821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" filled="f" stroked="f">
                <v:path arrowok="t"/>
                <v:textbox inset="0,0,0,0">
                  <w:txbxContent>
                    <w:p w:rsidR="000A5823" w:rsidRDefault="000A5823">
                      <w:pPr>
                        <w:pStyle w:val="a3"/>
                        <w:spacing w:line="311" w:lineRule="exact"/>
                        <w:ind w:left="0"/>
                        <w:jc w:val="left"/>
                      </w:pPr>
                      <w:r>
                        <w:rPr>
                          <w:spacing w:val="-10"/>
                        </w:rPr>
                        <w:t>н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rPr>
          <w:spacing w:val="-10"/>
          <w:position w:val="20"/>
          <w:sz w:val="28"/>
        </w:rPr>
        <w:t>б</w:t>
      </w:r>
      <w:proofErr w:type="gramEnd"/>
      <w:r>
        <w:rPr>
          <w:position w:val="20"/>
          <w:sz w:val="28"/>
        </w:rPr>
        <w:tab/>
      </w:r>
      <w:r>
        <w:rPr>
          <w:b/>
          <w:sz w:val="28"/>
        </w:rPr>
        <w:t>общего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соответствии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требованиями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ФГОС</w:t>
      </w:r>
      <w:r>
        <w:rPr>
          <w:b/>
          <w:spacing w:val="-14"/>
          <w:sz w:val="28"/>
        </w:rPr>
        <w:t xml:space="preserve"> </w:t>
      </w:r>
      <w:r>
        <w:rPr>
          <w:b/>
          <w:spacing w:val="-5"/>
          <w:sz w:val="28"/>
        </w:rPr>
        <w:t>НОО</w:t>
      </w:r>
    </w:p>
    <w:p w:rsidR="00A435DF" w:rsidRDefault="00D74E73">
      <w:pPr>
        <w:pStyle w:val="a3"/>
        <w:spacing w:before="107" w:line="201" w:lineRule="auto"/>
        <w:ind w:right="703"/>
      </w:pPr>
      <w:r>
        <w:rPr>
          <w:position w:val="-6"/>
        </w:rPr>
        <w:t>ы</w:t>
      </w:r>
      <w:r>
        <w:rPr>
          <w:spacing w:val="80"/>
          <w:position w:val="-6"/>
        </w:rPr>
        <w:t xml:space="preserve"> </w:t>
      </w:r>
      <w:r>
        <w:t xml:space="preserve">Система условий реализации основной образовательной программы </w:t>
      </w:r>
      <w:r>
        <w:rPr>
          <w:spacing w:val="-134"/>
        </w:rPr>
        <w:t>н</w:t>
      </w:r>
      <w:r>
        <w:rPr>
          <w:spacing w:val="17"/>
          <w:position w:val="-6"/>
        </w:rPr>
        <w:t>й</w:t>
      </w:r>
      <w:proofErr w:type="spellStart"/>
      <w:r>
        <w:rPr>
          <w:spacing w:val="4"/>
        </w:rPr>
        <w:t>а</w:t>
      </w:r>
      <w:r>
        <w:rPr>
          <w:spacing w:val="16"/>
        </w:rPr>
        <w:t>ч</w:t>
      </w:r>
      <w:r>
        <w:rPr>
          <w:spacing w:val="18"/>
        </w:rPr>
        <w:t>а</w:t>
      </w:r>
      <w:r>
        <w:rPr>
          <w:spacing w:val="15"/>
        </w:rPr>
        <w:t>ль</w:t>
      </w:r>
      <w:r>
        <w:rPr>
          <w:spacing w:val="14"/>
        </w:rPr>
        <w:t>н</w:t>
      </w:r>
      <w:r>
        <w:rPr>
          <w:spacing w:val="17"/>
        </w:rPr>
        <w:t>о</w:t>
      </w:r>
      <w:r>
        <w:rPr>
          <w:spacing w:val="6"/>
        </w:rPr>
        <w:t>г</w:t>
      </w:r>
      <w:r>
        <w:rPr>
          <w:spacing w:val="2"/>
        </w:rPr>
        <w:t>о</w:t>
      </w:r>
      <w:proofErr w:type="spellEnd"/>
      <w:r>
        <w:rPr>
          <w:spacing w:val="-1"/>
        </w:rPr>
        <w:t xml:space="preserve"> </w:t>
      </w:r>
      <w:r>
        <w:t xml:space="preserve">общего образования (далее – система условий) разработана на основе соответствующих требований ФГОС и обеспечивает достижение </w:t>
      </w:r>
      <w:r>
        <w:rPr>
          <w:spacing w:val="-105"/>
          <w:position w:val="-6"/>
        </w:rPr>
        <w:t>г</w:t>
      </w:r>
      <w:r>
        <w:rPr>
          <w:spacing w:val="13"/>
        </w:rPr>
        <w:t>п</w:t>
      </w:r>
      <w:r>
        <w:rPr>
          <w:spacing w:val="9"/>
        </w:rPr>
        <w:t>л</w:t>
      </w:r>
      <w:r>
        <w:rPr>
          <w:spacing w:val="10"/>
        </w:rPr>
        <w:t>а</w:t>
      </w:r>
      <w:r>
        <w:rPr>
          <w:spacing w:val="9"/>
        </w:rPr>
        <w:t>н</w:t>
      </w:r>
      <w:r>
        <w:rPr>
          <w:spacing w:val="11"/>
        </w:rPr>
        <w:t>и</w:t>
      </w:r>
      <w:r>
        <w:rPr>
          <w:spacing w:val="7"/>
        </w:rPr>
        <w:t>р</w:t>
      </w:r>
      <w:r>
        <w:rPr>
          <w:spacing w:val="2"/>
        </w:rPr>
        <w:t>у</w:t>
      </w:r>
      <w:r>
        <w:rPr>
          <w:spacing w:val="12"/>
        </w:rPr>
        <w:t>е</w:t>
      </w:r>
      <w:r>
        <w:rPr>
          <w:spacing w:val="10"/>
        </w:rPr>
        <w:t>м</w:t>
      </w:r>
      <w:r>
        <w:rPr>
          <w:spacing w:val="11"/>
        </w:rPr>
        <w:t>ы</w:t>
      </w:r>
      <w:r>
        <w:rPr>
          <w:spacing w:val="1"/>
        </w:rPr>
        <w:t>х</w:t>
      </w:r>
      <w:r>
        <w:rPr>
          <w:spacing w:val="-1"/>
        </w:rPr>
        <w:t xml:space="preserve"> </w:t>
      </w:r>
      <w:r>
        <w:t xml:space="preserve">результатов освоения основной образовательной программы </w:t>
      </w:r>
      <w:r>
        <w:rPr>
          <w:spacing w:val="-131"/>
          <w:position w:val="-6"/>
        </w:rPr>
        <w:t>р</w:t>
      </w:r>
      <w:r>
        <w:rPr>
          <w:spacing w:val="12"/>
        </w:rPr>
        <w:t>н</w:t>
      </w:r>
      <w:r>
        <w:rPr>
          <w:spacing w:val="-3"/>
        </w:rPr>
        <w:t>а</w:t>
      </w:r>
      <w:r>
        <w:rPr>
          <w:spacing w:val="9"/>
        </w:rPr>
        <w:t>ч</w:t>
      </w:r>
      <w:r>
        <w:rPr>
          <w:spacing w:val="14"/>
        </w:rPr>
        <w:t>а</w:t>
      </w:r>
      <w:r>
        <w:rPr>
          <w:spacing w:val="8"/>
        </w:rPr>
        <w:t>ль</w:t>
      </w:r>
      <w:r>
        <w:rPr>
          <w:spacing w:val="10"/>
        </w:rPr>
        <w:t>н</w:t>
      </w:r>
      <w:r>
        <w:rPr>
          <w:spacing w:val="13"/>
        </w:rPr>
        <w:t>о</w:t>
      </w:r>
      <w:r>
        <w:rPr>
          <w:spacing w:val="-1"/>
        </w:rPr>
        <w:t>г</w:t>
      </w:r>
      <w:r>
        <w:rPr>
          <w:spacing w:val="7"/>
        </w:rPr>
        <w:t>о</w:t>
      </w:r>
      <w:r>
        <w:rPr>
          <w:spacing w:val="-5"/>
        </w:rPr>
        <w:t xml:space="preserve"> </w:t>
      </w:r>
      <w:r>
        <w:rPr>
          <w:spacing w:val="-4"/>
        </w:rPr>
        <w:t>общего</w:t>
      </w:r>
      <w:r>
        <w:rPr>
          <w:spacing w:val="-9"/>
        </w:rPr>
        <w:t xml:space="preserve"> </w:t>
      </w:r>
      <w:r>
        <w:rPr>
          <w:spacing w:val="-4"/>
        </w:rPr>
        <w:t>образования.</w:t>
      </w:r>
    </w:p>
    <w:p w:rsidR="00A435DF" w:rsidRDefault="00D74E73">
      <w:pPr>
        <w:pStyle w:val="a3"/>
        <w:spacing w:line="153" w:lineRule="auto"/>
      </w:pPr>
      <w:r>
        <w:rPr>
          <w:position w:val="-6"/>
        </w:rPr>
        <w:t>а</w:t>
      </w:r>
      <w:r>
        <w:rPr>
          <w:spacing w:val="70"/>
          <w:position w:val="-6"/>
        </w:rPr>
        <w:t xml:space="preserve">    </w:t>
      </w:r>
      <w:r>
        <w:t>Характеристика</w:t>
      </w:r>
      <w:r>
        <w:rPr>
          <w:spacing w:val="-14"/>
        </w:rPr>
        <w:t xml:space="preserve"> </w:t>
      </w:r>
      <w:r>
        <w:t>содержит</w:t>
      </w:r>
      <w:r>
        <w:rPr>
          <w:spacing w:val="-18"/>
        </w:rPr>
        <w:t xml:space="preserve"> </w:t>
      </w:r>
      <w:r>
        <w:t>описание</w:t>
      </w:r>
      <w:r>
        <w:rPr>
          <w:spacing w:val="-17"/>
        </w:rPr>
        <w:t xml:space="preserve"> </w:t>
      </w:r>
      <w:r>
        <w:t>имеющихся</w:t>
      </w:r>
      <w:r>
        <w:rPr>
          <w:spacing w:val="-15"/>
        </w:rPr>
        <w:t xml:space="preserve"> </w:t>
      </w:r>
      <w:r>
        <w:rPr>
          <w:spacing w:val="-2"/>
        </w:rPr>
        <w:t>условий:</w:t>
      </w:r>
    </w:p>
    <w:p w:rsidR="00A435DF" w:rsidRDefault="00D74E73">
      <w:pPr>
        <w:pStyle w:val="a3"/>
        <w:tabs>
          <w:tab w:val="left" w:pos="1417"/>
        </w:tabs>
        <w:spacing w:line="192" w:lineRule="auto"/>
        <w:ind w:right="4625"/>
        <w:jc w:val="left"/>
      </w:pPr>
      <w:r>
        <w:rPr>
          <w:spacing w:val="-10"/>
          <w:position w:val="-6"/>
        </w:rPr>
        <w:t>ф</w:t>
      </w:r>
      <w:r>
        <w:rPr>
          <w:position w:val="-6"/>
        </w:rPr>
        <w:tab/>
      </w:r>
      <w:r>
        <w:t>материально-техническое</w:t>
      </w:r>
      <w:r>
        <w:rPr>
          <w:spacing w:val="-18"/>
        </w:rPr>
        <w:t xml:space="preserve"> </w:t>
      </w:r>
      <w:r>
        <w:t xml:space="preserve">обеспечение; </w:t>
      </w:r>
      <w:r>
        <w:rPr>
          <w:spacing w:val="-10"/>
          <w:position w:val="-6"/>
        </w:rPr>
        <w:t>и</w:t>
      </w:r>
      <w:r>
        <w:rPr>
          <w:position w:val="-6"/>
        </w:rPr>
        <w:tab/>
      </w:r>
      <w:r>
        <w:t>учебно-методическое обеспечение;</w:t>
      </w:r>
    </w:p>
    <w:p w:rsidR="00A435DF" w:rsidRDefault="00D74E73">
      <w:pPr>
        <w:pStyle w:val="a3"/>
        <w:tabs>
          <w:tab w:val="left" w:pos="1417"/>
        </w:tabs>
        <w:spacing w:line="177" w:lineRule="auto"/>
        <w:jc w:val="left"/>
      </w:pPr>
      <w:proofErr w:type="gramStart"/>
      <w:r>
        <w:rPr>
          <w:spacing w:val="-10"/>
          <w:position w:val="-6"/>
        </w:rPr>
        <w:t>к</w:t>
      </w:r>
      <w:proofErr w:type="gramEnd"/>
      <w:r>
        <w:rPr>
          <w:position w:val="-6"/>
        </w:rPr>
        <w:tab/>
      </w:r>
      <w:r>
        <w:rPr>
          <w:spacing w:val="-4"/>
        </w:rPr>
        <w:t>психолого-педагогические</w:t>
      </w:r>
      <w:r>
        <w:rPr>
          <w:spacing w:val="26"/>
        </w:rPr>
        <w:t xml:space="preserve"> </w:t>
      </w:r>
      <w:r>
        <w:rPr>
          <w:spacing w:val="-4"/>
        </w:rPr>
        <w:t>условия;</w:t>
      </w:r>
    </w:p>
    <w:p w:rsidR="00A435DF" w:rsidRDefault="00D74E73">
      <w:pPr>
        <w:pStyle w:val="a3"/>
        <w:tabs>
          <w:tab w:val="left" w:pos="1417"/>
        </w:tabs>
        <w:spacing w:line="322" w:lineRule="exact"/>
        <w:jc w:val="left"/>
      </w:pPr>
      <w:r>
        <w:rPr>
          <w:spacing w:val="-10"/>
          <w:position w:val="-6"/>
        </w:rPr>
        <w:t>н</w:t>
      </w:r>
      <w:r>
        <w:rPr>
          <w:position w:val="-6"/>
        </w:rPr>
        <w:tab/>
      </w:r>
      <w:r>
        <w:t>кадровые</w:t>
      </w:r>
      <w:r>
        <w:rPr>
          <w:spacing w:val="-7"/>
        </w:rPr>
        <w:t xml:space="preserve"> </w:t>
      </w:r>
      <w:r>
        <w:rPr>
          <w:spacing w:val="-2"/>
        </w:rPr>
        <w:t>условия;</w:t>
      </w:r>
    </w:p>
    <w:p w:rsidR="00A435DF" w:rsidRDefault="00D74E73">
      <w:pPr>
        <w:pStyle w:val="a3"/>
        <w:tabs>
          <w:tab w:val="left" w:pos="1417"/>
        </w:tabs>
        <w:spacing w:line="172" w:lineRule="auto"/>
        <w:jc w:val="left"/>
      </w:pPr>
      <w:r>
        <w:rPr>
          <w:spacing w:val="-10"/>
          <w:position w:val="-6"/>
        </w:rPr>
        <w:t>а</w:t>
      </w:r>
      <w:r>
        <w:rPr>
          <w:position w:val="-6"/>
        </w:rPr>
        <w:tab/>
      </w:r>
      <w:r>
        <w:t>финансовые</w:t>
      </w:r>
      <w:r>
        <w:rPr>
          <w:spacing w:val="-16"/>
        </w:rPr>
        <w:t xml:space="preserve"> </w:t>
      </w:r>
      <w:r>
        <w:rPr>
          <w:spacing w:val="-2"/>
        </w:rPr>
        <w:t>условия.</w:t>
      </w:r>
    </w:p>
    <w:p w:rsidR="00A435DF" w:rsidRDefault="00D74E73">
      <w:pPr>
        <w:pStyle w:val="a3"/>
        <w:spacing w:before="1" w:line="199" w:lineRule="auto"/>
        <w:ind w:right="756" w:firstLine="707"/>
      </w:pPr>
      <w:r>
        <w:rPr>
          <w:spacing w:val="-2"/>
        </w:rPr>
        <w:t>Результатом</w:t>
      </w:r>
      <w:r>
        <w:rPr>
          <w:spacing w:val="-8"/>
        </w:rPr>
        <w:t xml:space="preserve"> </w:t>
      </w:r>
      <w:r>
        <w:rPr>
          <w:spacing w:val="-2"/>
        </w:rPr>
        <w:t>выполнения</w:t>
      </w:r>
      <w:r>
        <w:rPr>
          <w:spacing w:val="-3"/>
        </w:rPr>
        <w:t xml:space="preserve"> </w:t>
      </w:r>
      <w:r>
        <w:rPr>
          <w:spacing w:val="-2"/>
        </w:rPr>
        <w:t>требований к</w:t>
      </w:r>
      <w:r>
        <w:rPr>
          <w:spacing w:val="-3"/>
        </w:rPr>
        <w:t xml:space="preserve"> </w:t>
      </w:r>
      <w:r>
        <w:rPr>
          <w:spacing w:val="-2"/>
        </w:rPr>
        <w:t>условиям</w:t>
      </w:r>
      <w:r>
        <w:rPr>
          <w:spacing w:val="-3"/>
        </w:rPr>
        <w:t xml:space="preserve"> </w:t>
      </w:r>
      <w:r>
        <w:rPr>
          <w:spacing w:val="-2"/>
        </w:rPr>
        <w:t>реализации</w:t>
      </w:r>
      <w:r>
        <w:rPr>
          <w:spacing w:val="-8"/>
        </w:rPr>
        <w:t xml:space="preserve"> </w:t>
      </w:r>
      <w:r>
        <w:rPr>
          <w:spacing w:val="-2"/>
        </w:rPr>
        <w:t xml:space="preserve">программы </w:t>
      </w:r>
      <w:r>
        <w:rPr>
          <w:spacing w:val="-123"/>
          <w:position w:val="-6"/>
        </w:rPr>
        <w:t>к</w:t>
      </w:r>
      <w:r>
        <w:rPr>
          <w:spacing w:val="14"/>
        </w:rPr>
        <w:t>н</w:t>
      </w:r>
      <w:r>
        <w:rPr>
          <w:spacing w:val="2"/>
        </w:rPr>
        <w:t>а</w:t>
      </w:r>
      <w:r>
        <w:rPr>
          <w:spacing w:val="11"/>
        </w:rPr>
        <w:t>ч</w:t>
      </w:r>
      <w:r>
        <w:rPr>
          <w:spacing w:val="16"/>
        </w:rPr>
        <w:t>а</w:t>
      </w:r>
      <w:r>
        <w:rPr>
          <w:spacing w:val="13"/>
        </w:rPr>
        <w:t>л</w:t>
      </w:r>
      <w:r>
        <w:rPr>
          <w:spacing w:val="10"/>
        </w:rPr>
        <w:t>ь</w:t>
      </w:r>
      <w:r>
        <w:rPr>
          <w:spacing w:val="12"/>
        </w:rPr>
        <w:t>но</w:t>
      </w:r>
      <w:r>
        <w:rPr>
          <w:spacing w:val="6"/>
        </w:rPr>
        <w:t>г</w:t>
      </w:r>
      <w:r>
        <w:rPr>
          <w:spacing w:val="2"/>
        </w:rPr>
        <w:t>о</w:t>
      </w:r>
      <w:r>
        <w:rPr>
          <w:spacing w:val="-3"/>
        </w:rPr>
        <w:t xml:space="preserve"> </w:t>
      </w:r>
      <w:r>
        <w:rPr>
          <w:spacing w:val="-2"/>
        </w:rPr>
        <w:t>общего</w:t>
      </w:r>
      <w:r>
        <w:rPr>
          <w:spacing w:val="-10"/>
        </w:rPr>
        <w:t xml:space="preserve"> </w:t>
      </w:r>
      <w:r>
        <w:rPr>
          <w:spacing w:val="-2"/>
        </w:rPr>
        <w:t>образования</w:t>
      </w:r>
      <w:r>
        <w:rPr>
          <w:spacing w:val="-8"/>
        </w:rPr>
        <w:t xml:space="preserve"> </w:t>
      </w:r>
      <w:r>
        <w:rPr>
          <w:spacing w:val="-2"/>
        </w:rPr>
        <w:t>является</w:t>
      </w:r>
      <w:r>
        <w:rPr>
          <w:spacing w:val="-8"/>
        </w:rPr>
        <w:t xml:space="preserve"> </w:t>
      </w:r>
      <w:r>
        <w:rPr>
          <w:spacing w:val="-2"/>
        </w:rPr>
        <w:t>создание</w:t>
      </w:r>
      <w:r>
        <w:rPr>
          <w:spacing w:val="-9"/>
        </w:rPr>
        <w:t xml:space="preserve"> </w:t>
      </w:r>
      <w:r>
        <w:rPr>
          <w:spacing w:val="-2"/>
        </w:rPr>
        <w:t>комфортной</w:t>
      </w:r>
      <w:r>
        <w:rPr>
          <w:spacing w:val="-8"/>
        </w:rPr>
        <w:t xml:space="preserve"> </w:t>
      </w:r>
      <w:r>
        <w:rPr>
          <w:spacing w:val="-2"/>
        </w:rPr>
        <w:t xml:space="preserve">развивающей </w:t>
      </w:r>
      <w:r>
        <w:t>образовательной</w:t>
      </w:r>
      <w:r>
        <w:rPr>
          <w:spacing w:val="40"/>
        </w:rPr>
        <w:t xml:space="preserve"> </w:t>
      </w:r>
      <w:r>
        <w:t>среды</w:t>
      </w:r>
      <w:r>
        <w:rPr>
          <w:spacing w:val="40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отношению</w:t>
      </w:r>
      <w:r>
        <w:rPr>
          <w:spacing w:val="40"/>
        </w:rPr>
        <w:t xml:space="preserve"> </w:t>
      </w:r>
      <w:proofErr w:type="gramStart"/>
      <w:r>
        <w:t>к</w:t>
      </w:r>
      <w:proofErr w:type="gramEnd"/>
      <w:r>
        <w:rPr>
          <w:spacing w:val="40"/>
        </w:rPr>
        <w:t xml:space="preserve"> </w:t>
      </w:r>
      <w:r>
        <w:t>обучающимся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педагогическим</w:t>
      </w:r>
    </w:p>
    <w:p w:rsidR="00A435DF" w:rsidRDefault="00D74E73">
      <w:pPr>
        <w:pStyle w:val="a3"/>
        <w:spacing w:before="6" w:line="358" w:lineRule="exact"/>
        <w:jc w:val="left"/>
      </w:pPr>
      <w:r>
        <w:rPr>
          <w:spacing w:val="-128"/>
        </w:rPr>
        <w:t>р</w:t>
      </w:r>
      <w:r>
        <w:rPr>
          <w:spacing w:val="1"/>
          <w:position w:val="-6"/>
        </w:rPr>
        <w:t>н</w:t>
      </w:r>
      <w:proofErr w:type="spellStart"/>
      <w:r>
        <w:rPr>
          <w:spacing w:val="10"/>
        </w:rPr>
        <w:t>а</w:t>
      </w:r>
      <w:r>
        <w:rPr>
          <w:spacing w:val="11"/>
        </w:rPr>
        <w:t>б</w:t>
      </w:r>
      <w:r>
        <w:rPr>
          <w:spacing w:val="9"/>
        </w:rPr>
        <w:t>о</w:t>
      </w:r>
      <w:r>
        <w:rPr>
          <w:spacing w:val="12"/>
        </w:rPr>
        <w:t>т</w:t>
      </w:r>
      <w:r>
        <w:rPr>
          <w:spacing w:val="9"/>
        </w:rPr>
        <w:t>н</w:t>
      </w:r>
      <w:r>
        <w:rPr>
          <w:spacing w:val="13"/>
        </w:rPr>
        <w:t>и</w:t>
      </w:r>
      <w:r>
        <w:rPr>
          <w:spacing w:val="6"/>
        </w:rPr>
        <w:t>к</w:t>
      </w:r>
      <w:r>
        <w:rPr>
          <w:spacing w:val="13"/>
        </w:rPr>
        <w:t>а</w:t>
      </w:r>
      <w:r>
        <w:rPr>
          <w:spacing w:val="8"/>
        </w:rPr>
        <w:t>м</w:t>
      </w:r>
      <w:proofErr w:type="spellEnd"/>
      <w:r>
        <w:rPr>
          <w:spacing w:val="1"/>
        </w:rPr>
        <w:t>:</w:t>
      </w:r>
    </w:p>
    <w:p w:rsidR="00A435DF" w:rsidRDefault="00D74E73">
      <w:pPr>
        <w:pStyle w:val="a3"/>
        <w:spacing w:before="4" w:line="192" w:lineRule="auto"/>
        <w:ind w:right="707"/>
      </w:pPr>
      <w:r>
        <w:rPr>
          <w:position w:val="-6"/>
        </w:rPr>
        <w:t>к</w:t>
      </w:r>
      <w:r>
        <w:rPr>
          <w:spacing w:val="40"/>
          <w:position w:val="-6"/>
        </w:rPr>
        <w:t xml:space="preserve"> </w:t>
      </w:r>
      <w:proofErr w:type="gramStart"/>
      <w:r>
        <w:t>обеспечивающей</w:t>
      </w:r>
      <w:proofErr w:type="gramEnd"/>
      <w:r>
        <w:t xml:space="preserve"> получение качественного начального общего </w:t>
      </w:r>
      <w:r>
        <w:rPr>
          <w:spacing w:val="-128"/>
        </w:rPr>
        <w:t>о</w:t>
      </w:r>
      <w:r>
        <w:rPr>
          <w:spacing w:val="11"/>
          <w:position w:val="-6"/>
        </w:rPr>
        <w:t>р</w:t>
      </w:r>
      <w:proofErr w:type="spellStart"/>
      <w:r>
        <w:rPr>
          <w:spacing w:val="11"/>
        </w:rPr>
        <w:t>б</w:t>
      </w:r>
      <w:r>
        <w:rPr>
          <w:spacing w:val="14"/>
        </w:rPr>
        <w:t>р</w:t>
      </w:r>
      <w:r>
        <w:rPr>
          <w:spacing w:val="10"/>
        </w:rPr>
        <w:t>аз</w:t>
      </w:r>
      <w:r>
        <w:rPr>
          <w:spacing w:val="11"/>
        </w:rPr>
        <w:t>о</w:t>
      </w:r>
      <w:r>
        <w:rPr>
          <w:spacing w:val="7"/>
        </w:rPr>
        <w:t>в</w:t>
      </w:r>
      <w:r>
        <w:rPr>
          <w:spacing w:val="8"/>
        </w:rPr>
        <w:t>а</w:t>
      </w:r>
      <w:r>
        <w:rPr>
          <w:spacing w:val="13"/>
        </w:rPr>
        <w:t>н</w:t>
      </w:r>
      <w:r>
        <w:rPr>
          <w:spacing w:val="11"/>
        </w:rPr>
        <w:t>и</w:t>
      </w:r>
      <w:r>
        <w:rPr>
          <w:spacing w:val="13"/>
        </w:rPr>
        <w:t>я</w:t>
      </w:r>
      <w:proofErr w:type="spellEnd"/>
      <w:r>
        <w:rPr>
          <w:spacing w:val="1"/>
        </w:rPr>
        <w:t>,</w:t>
      </w:r>
      <w:r>
        <w:rPr>
          <w:spacing w:val="-1"/>
        </w:rPr>
        <w:t xml:space="preserve"> </w:t>
      </w:r>
      <w:r>
        <w:t xml:space="preserve">его доступность, открытость и привлекательность для </w:t>
      </w:r>
      <w:r>
        <w:rPr>
          <w:spacing w:val="-114"/>
          <w:position w:val="-6"/>
        </w:rPr>
        <w:t>е</w:t>
      </w:r>
      <w:r>
        <w:rPr>
          <w:spacing w:val="12"/>
        </w:rPr>
        <w:t>о</w:t>
      </w:r>
      <w:r>
        <w:rPr>
          <w:spacing w:val="3"/>
        </w:rPr>
        <w:t>б</w:t>
      </w:r>
      <w:r>
        <w:rPr>
          <w:spacing w:val="10"/>
        </w:rPr>
        <w:t>у</w:t>
      </w:r>
      <w:r>
        <w:rPr>
          <w:spacing w:val="11"/>
        </w:rPr>
        <w:t>ча</w:t>
      </w:r>
      <w:r>
        <w:rPr>
          <w:spacing w:val="10"/>
        </w:rPr>
        <w:t>ю</w:t>
      </w:r>
      <w:r>
        <w:rPr>
          <w:spacing w:val="12"/>
        </w:rPr>
        <w:t>щ</w:t>
      </w:r>
      <w:r>
        <w:rPr>
          <w:spacing w:val="7"/>
        </w:rPr>
        <w:t>и</w:t>
      </w:r>
      <w:r>
        <w:rPr>
          <w:spacing w:val="8"/>
        </w:rPr>
        <w:t>х</w:t>
      </w:r>
      <w:r>
        <w:rPr>
          <w:spacing w:val="11"/>
        </w:rPr>
        <w:t>с</w:t>
      </w:r>
      <w:r>
        <w:rPr>
          <w:spacing w:val="14"/>
        </w:rPr>
        <w:t>я</w:t>
      </w:r>
      <w:r>
        <w:rPr>
          <w:spacing w:val="2"/>
        </w:rPr>
        <w:t>,</w:t>
      </w:r>
      <w:r>
        <w:rPr>
          <w:spacing w:val="-1"/>
        </w:rPr>
        <w:t xml:space="preserve"> </w:t>
      </w:r>
      <w:r>
        <w:t xml:space="preserve">их родителей (законных представителей) и всего общества, </w:t>
      </w:r>
      <w:r>
        <w:rPr>
          <w:spacing w:val="-113"/>
          <w:position w:val="-6"/>
        </w:rPr>
        <w:t>т</w:t>
      </w:r>
      <w:r>
        <w:rPr>
          <w:spacing w:val="7"/>
        </w:rPr>
        <w:t>в</w:t>
      </w:r>
      <w:r>
        <w:rPr>
          <w:spacing w:val="21"/>
        </w:rPr>
        <w:t>о</w:t>
      </w:r>
      <w:r>
        <w:rPr>
          <w:spacing w:val="10"/>
        </w:rPr>
        <w:t>с</w:t>
      </w:r>
      <w:r>
        <w:rPr>
          <w:spacing w:val="9"/>
        </w:rPr>
        <w:t>п</w:t>
      </w:r>
      <w:r>
        <w:rPr>
          <w:spacing w:val="13"/>
        </w:rPr>
        <w:t>и</w:t>
      </w:r>
      <w:r>
        <w:rPr>
          <w:spacing w:val="12"/>
        </w:rPr>
        <w:t>т</w:t>
      </w:r>
      <w:r>
        <w:rPr>
          <w:spacing w:val="8"/>
        </w:rPr>
        <w:t>а</w:t>
      </w:r>
      <w:r>
        <w:rPr>
          <w:spacing w:val="9"/>
        </w:rPr>
        <w:t>н</w:t>
      </w:r>
      <w:r>
        <w:rPr>
          <w:spacing w:val="14"/>
        </w:rPr>
        <w:t>и</w:t>
      </w:r>
      <w:r>
        <w:rPr>
          <w:spacing w:val="1"/>
        </w:rPr>
        <w:t>е</w:t>
      </w:r>
      <w:r>
        <w:rPr>
          <w:spacing w:val="-1"/>
        </w:rPr>
        <w:t xml:space="preserve"> </w:t>
      </w:r>
      <w:r>
        <w:t>обучающихся;</w:t>
      </w:r>
    </w:p>
    <w:p w:rsidR="00A435DF" w:rsidRDefault="00A435DF">
      <w:pPr>
        <w:pStyle w:val="a3"/>
        <w:spacing w:line="192" w:lineRule="auto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 w:line="242" w:lineRule="auto"/>
        <w:ind w:right="712" w:firstLine="707"/>
      </w:pPr>
      <w:proofErr w:type="gramStart"/>
      <w:r>
        <w:lastRenderedPageBreak/>
        <w:t>гарантирующей</w:t>
      </w:r>
      <w:proofErr w:type="gramEnd"/>
      <w:r>
        <w:t xml:space="preserve"> безопасность, охрану и укрепление физического, психического здоровья и социального благополучия обучающихся.</w:t>
      </w:r>
    </w:p>
    <w:p w:rsidR="00A435DF" w:rsidRDefault="00D74E73">
      <w:pPr>
        <w:pStyle w:val="a3"/>
        <w:spacing w:before="1"/>
        <w:ind w:right="706" w:firstLine="707"/>
      </w:pPr>
      <w:r>
        <w:t>В целях обеспечения реализации программы начального общего образования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МОУ Ивановская СОШ для</w:t>
      </w:r>
      <w:r>
        <w:rPr>
          <w:spacing w:val="-15"/>
        </w:rPr>
        <w:t xml:space="preserve"> </w:t>
      </w:r>
      <w:r>
        <w:t>участников</w:t>
      </w:r>
      <w:r>
        <w:rPr>
          <w:spacing w:val="-11"/>
        </w:rPr>
        <w:t xml:space="preserve"> </w:t>
      </w:r>
      <w:r>
        <w:t>образовательных</w:t>
      </w:r>
      <w:r>
        <w:rPr>
          <w:spacing w:val="-13"/>
        </w:rPr>
        <w:t xml:space="preserve"> </w:t>
      </w:r>
      <w:r>
        <w:t>отношений созданы условия, обеспечивающие возможность:</w:t>
      </w:r>
    </w:p>
    <w:p w:rsidR="00A435DF" w:rsidRDefault="00D74E73">
      <w:pPr>
        <w:pStyle w:val="a3"/>
        <w:ind w:right="711" w:firstLine="707"/>
      </w:pPr>
      <w:r>
        <w:t xml:space="preserve">достижения планируемых результатов освоения программы начального общего образования </w:t>
      </w:r>
      <w:proofErr w:type="gramStart"/>
      <w:r>
        <w:t>обучающимися</w:t>
      </w:r>
      <w:proofErr w:type="gramEnd"/>
      <w:r>
        <w:t>;</w:t>
      </w:r>
    </w:p>
    <w:p w:rsidR="00A435DF" w:rsidRDefault="00D74E73">
      <w:pPr>
        <w:pStyle w:val="a3"/>
        <w:ind w:right="698" w:firstLine="707"/>
      </w:pPr>
      <w:r>
        <w:t xml:space="preserve">формирования функциональной грамотности обучающихся (способности решать учебные задачи и жизненные проблемные ситуации на основе сформированных предметных, </w:t>
      </w:r>
      <w:proofErr w:type="spellStart"/>
      <w:r>
        <w:t>метапредметных</w:t>
      </w:r>
      <w:proofErr w:type="spellEnd"/>
      <w:r>
        <w:t xml:space="preserve"> и универсальных способов</w:t>
      </w:r>
      <w:r>
        <w:rPr>
          <w:spacing w:val="-7"/>
        </w:rPr>
        <w:t xml:space="preserve"> </w:t>
      </w:r>
      <w:r>
        <w:t>деятельности),</w:t>
      </w:r>
      <w:r>
        <w:rPr>
          <w:spacing w:val="-3"/>
        </w:rPr>
        <w:t xml:space="preserve"> </w:t>
      </w:r>
      <w:r>
        <w:t>включающей</w:t>
      </w:r>
      <w:r>
        <w:rPr>
          <w:spacing w:val="-3"/>
        </w:rPr>
        <w:t xml:space="preserve"> </w:t>
      </w:r>
      <w:r>
        <w:t>овладение</w:t>
      </w:r>
      <w:r>
        <w:rPr>
          <w:spacing w:val="-6"/>
        </w:rPr>
        <w:t xml:space="preserve"> </w:t>
      </w:r>
      <w:r>
        <w:t>ключевыми</w:t>
      </w:r>
      <w:r>
        <w:rPr>
          <w:spacing w:val="-3"/>
        </w:rPr>
        <w:t xml:space="preserve"> </w:t>
      </w:r>
      <w:r>
        <w:t>компетенциями, составляющими основу готовности к успешному взаимодействию с изменяющимся миром и дальнейшему успешному образованию;</w:t>
      </w:r>
    </w:p>
    <w:p w:rsidR="00A435DF" w:rsidRDefault="00D74E73">
      <w:pPr>
        <w:pStyle w:val="a3"/>
        <w:spacing w:before="1"/>
        <w:ind w:right="700" w:firstLine="707"/>
      </w:pPr>
      <w:r>
        <w:t xml:space="preserve">выявления и развития </w:t>
      </w:r>
      <w:proofErr w:type="gramStart"/>
      <w:r>
        <w:t>способностей</w:t>
      </w:r>
      <w:proofErr w:type="gramEnd"/>
      <w:r>
        <w:t xml:space="preserve"> обучающихся через урочную и внеурочную деятельность, систему воспитательных мероприятий, практик, учебных занятий и</w:t>
      </w:r>
      <w:r>
        <w:rPr>
          <w:spacing w:val="-5"/>
        </w:rPr>
        <w:t xml:space="preserve"> </w:t>
      </w:r>
      <w:r>
        <w:t>иных форм</w:t>
      </w:r>
      <w:r>
        <w:rPr>
          <w:spacing w:val="-4"/>
        </w:rPr>
        <w:t xml:space="preserve"> </w:t>
      </w:r>
      <w:r>
        <w:t>деятельности, включая</w:t>
      </w:r>
      <w:r>
        <w:rPr>
          <w:spacing w:val="-2"/>
        </w:rPr>
        <w:t xml:space="preserve"> </w:t>
      </w:r>
      <w:r>
        <w:t>общественно</w:t>
      </w:r>
      <w:r>
        <w:rPr>
          <w:spacing w:val="-2"/>
        </w:rPr>
        <w:t xml:space="preserve"> </w:t>
      </w:r>
      <w:r>
        <w:t>полезную деятельность, в том числе с использованием возможностей иных образовательных организаций, а также организаций, обладающих ресурсами, необходимыми для реализации программ начального общего образования, и иных видов образовательной деятельности, предусмотренных программой начального общего образования;</w:t>
      </w:r>
    </w:p>
    <w:p w:rsidR="00A435DF" w:rsidRDefault="00D74E73">
      <w:pPr>
        <w:pStyle w:val="a3"/>
        <w:ind w:right="694" w:firstLine="707"/>
      </w:pPr>
      <w:r>
        <w:t>работы с одаренными детьми, организации интеллектуальных и творческих соревнований, научно-технического творчества и проектно-исследовательской деятельности;</w:t>
      </w:r>
    </w:p>
    <w:p w:rsidR="00A435DF" w:rsidRDefault="00D74E73">
      <w:pPr>
        <w:pStyle w:val="a3"/>
        <w:ind w:right="716" w:firstLine="707"/>
      </w:pPr>
      <w:r>
        <w:t xml:space="preserve">выполнения индивидуальных и групповых проектных работ, включая задания </w:t>
      </w:r>
      <w:proofErr w:type="spellStart"/>
      <w:r>
        <w:t>межпредметного</w:t>
      </w:r>
      <w:proofErr w:type="spellEnd"/>
      <w:r>
        <w:t xml:space="preserve"> характера, в том числе с участием в совместной </w:t>
      </w:r>
      <w:r>
        <w:rPr>
          <w:spacing w:val="-2"/>
        </w:rPr>
        <w:t>деятельности;</w:t>
      </w:r>
    </w:p>
    <w:p w:rsidR="00A435DF" w:rsidRDefault="00D74E73">
      <w:pPr>
        <w:pStyle w:val="a3"/>
        <w:ind w:right="711" w:firstLine="707"/>
      </w:pPr>
      <w:r>
        <w:t>участия обучающихся, их родителей (законных представителей) и педагогических работников в разработке программы начального общего образования, проектировании и развитии в школе социальной среды, а также в разработке и реализации индивидуальных учебных планов;</w:t>
      </w:r>
    </w:p>
    <w:p w:rsidR="00A435DF" w:rsidRDefault="00D74E73">
      <w:pPr>
        <w:pStyle w:val="a3"/>
        <w:ind w:right="700" w:firstLine="707"/>
      </w:pPr>
      <w:r>
        <w:t>эффективного использования времени, отведенного на реализацию части</w:t>
      </w:r>
      <w:r>
        <w:rPr>
          <w:spacing w:val="-16"/>
        </w:rPr>
        <w:t xml:space="preserve"> </w:t>
      </w:r>
      <w:r>
        <w:t>программы</w:t>
      </w:r>
      <w:r>
        <w:rPr>
          <w:spacing w:val="-13"/>
        </w:rPr>
        <w:t xml:space="preserve"> </w:t>
      </w:r>
      <w:r>
        <w:t>начального</w:t>
      </w:r>
      <w:r>
        <w:rPr>
          <w:spacing w:val="-13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образования,</w:t>
      </w:r>
      <w:r>
        <w:rPr>
          <w:spacing w:val="-12"/>
        </w:rPr>
        <w:t xml:space="preserve"> </w:t>
      </w:r>
      <w:r>
        <w:t>формируемой</w:t>
      </w:r>
      <w:r>
        <w:rPr>
          <w:spacing w:val="-11"/>
        </w:rPr>
        <w:t xml:space="preserve"> </w:t>
      </w:r>
      <w:r>
        <w:t>участниками образовательных отношений, в соответствии с запросами обучающихся и их родителей (законных представителей), особенностями развития и возможностями</w:t>
      </w:r>
      <w:r>
        <w:rPr>
          <w:spacing w:val="-14"/>
        </w:rPr>
        <w:t xml:space="preserve"> </w:t>
      </w:r>
      <w:r>
        <w:t>обучающихся,</w:t>
      </w:r>
      <w:r>
        <w:rPr>
          <w:spacing w:val="-15"/>
        </w:rPr>
        <w:t xml:space="preserve"> </w:t>
      </w:r>
      <w:r>
        <w:t>спецификой</w:t>
      </w:r>
      <w:r>
        <w:rPr>
          <w:spacing w:val="-14"/>
        </w:rPr>
        <w:t xml:space="preserve"> </w:t>
      </w:r>
      <w:r>
        <w:t>школы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учетом</w:t>
      </w:r>
      <w:r>
        <w:rPr>
          <w:spacing w:val="-15"/>
        </w:rPr>
        <w:t xml:space="preserve"> </w:t>
      </w:r>
      <w:r>
        <w:t>национальных</w:t>
      </w:r>
      <w:r>
        <w:rPr>
          <w:spacing w:val="-13"/>
        </w:rPr>
        <w:t xml:space="preserve"> </w:t>
      </w:r>
      <w:r>
        <w:t>и культурных особенностей субъекта Российской Федерации;</w:t>
      </w:r>
    </w:p>
    <w:p w:rsidR="00A435DF" w:rsidRDefault="00D74E73">
      <w:pPr>
        <w:pStyle w:val="a3"/>
        <w:ind w:right="712" w:firstLine="707"/>
      </w:pPr>
      <w:r>
        <w:t>использования в образовательной деятельности современных образовательных и информационных технологий;</w:t>
      </w:r>
    </w:p>
    <w:p w:rsidR="00A435DF" w:rsidRDefault="00D74E73">
      <w:pPr>
        <w:pStyle w:val="a3"/>
        <w:spacing w:before="1"/>
        <w:ind w:right="710" w:firstLine="707"/>
      </w:pPr>
      <w:r>
        <w:t>эффективной самостоятельной работы обучающихся при поддержке педагогических работников;</w:t>
      </w:r>
    </w:p>
    <w:p w:rsidR="00A435DF" w:rsidRDefault="00D74E73">
      <w:pPr>
        <w:pStyle w:val="a3"/>
        <w:ind w:right="716" w:firstLine="707"/>
      </w:pPr>
      <w:r>
        <w:t>включения обучающихся в процессы понимания и преобразования внешней социальной среды города для приобретения опыта социальной деятельности, реализации социальных проектов и программ;</w:t>
      </w:r>
    </w:p>
    <w:p w:rsidR="00A435DF" w:rsidRDefault="00A435DF">
      <w:pPr>
        <w:pStyle w:val="a3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/>
        <w:ind w:right="708" w:firstLine="707"/>
      </w:pPr>
      <w:r>
        <w:lastRenderedPageBreak/>
        <w:t>обновления содержания программы начального общего образования, методик и технологий ее реализации в соответствии с динамикой развития системы образования, запросов обучающихся и их родителей (законных представителей), 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 xml:space="preserve">учетом национальных и культурных особенностей </w:t>
      </w:r>
      <w:r>
        <w:rPr>
          <w:spacing w:val="-2"/>
        </w:rPr>
        <w:t>Урала;</w:t>
      </w:r>
    </w:p>
    <w:p w:rsidR="00A435DF" w:rsidRDefault="00D74E73">
      <w:pPr>
        <w:pStyle w:val="a3"/>
        <w:spacing w:before="4"/>
        <w:ind w:right="710" w:firstLine="707"/>
      </w:pPr>
      <w:r>
        <w:t>эффективного управления ОО с использованием ИКТ, а также современных механизмов финансирования реализации программ начального общего образования.</w:t>
      </w:r>
    </w:p>
    <w:p w:rsidR="00A435DF" w:rsidRDefault="00D74E73">
      <w:pPr>
        <w:pStyle w:val="a3"/>
        <w:ind w:right="709" w:firstLine="707"/>
      </w:pPr>
      <w:r>
        <w:t>При реализации программы начального общего образования каждому обучающемуся, родителям (законным представителям) несовершеннолетнего обучающегося в течение всего периода обучения должен быть обеспечен доступ к информационно-образовательной среде.</w:t>
      </w:r>
    </w:p>
    <w:p w:rsidR="00A435DF" w:rsidRDefault="00D74E73">
      <w:pPr>
        <w:pStyle w:val="a3"/>
        <w:spacing w:line="319" w:lineRule="exact"/>
        <w:ind w:left="1418"/>
      </w:pPr>
      <w:r>
        <w:rPr>
          <w:spacing w:val="-2"/>
        </w:rPr>
        <w:t>Информационно-образовательная</w:t>
      </w:r>
      <w:r>
        <w:rPr>
          <w:spacing w:val="-9"/>
        </w:rPr>
        <w:t xml:space="preserve"> </w:t>
      </w:r>
      <w:r>
        <w:rPr>
          <w:spacing w:val="-2"/>
        </w:rPr>
        <w:t>среда</w:t>
      </w:r>
      <w:r>
        <w:rPr>
          <w:spacing w:val="-7"/>
        </w:rPr>
        <w:t xml:space="preserve"> </w:t>
      </w:r>
      <w:r>
        <w:rPr>
          <w:spacing w:val="-2"/>
        </w:rPr>
        <w:t>должна</w:t>
      </w:r>
      <w:r>
        <w:rPr>
          <w:spacing w:val="-4"/>
        </w:rPr>
        <w:t xml:space="preserve"> </w:t>
      </w:r>
      <w:r>
        <w:rPr>
          <w:spacing w:val="-2"/>
        </w:rPr>
        <w:t>обеспечивать:</w:t>
      </w:r>
    </w:p>
    <w:p w:rsidR="00A435DF" w:rsidRDefault="00D74E73">
      <w:pPr>
        <w:pStyle w:val="a3"/>
        <w:spacing w:before="6"/>
        <w:ind w:right="700" w:firstLine="707"/>
      </w:pPr>
      <w:r>
        <w:t>доступ к учебным планам, рабочим программам учебных предметов, учебных курсов (в том числе внеурочной деятельности), учебных модулей, учебным изданиям и образовательным ресурсам, указанным в рабочих программах учебных предметов, учебных курсов (в том числе внеурочной деятельности), учебных модулей, информации о ходе образовательного процесса, результатах промежуточной и итоговой аттестации обучающихся;</w:t>
      </w:r>
    </w:p>
    <w:p w:rsidR="00A435DF" w:rsidRDefault="00D74E73">
      <w:pPr>
        <w:pStyle w:val="a3"/>
        <w:spacing w:line="242" w:lineRule="auto"/>
        <w:ind w:right="719" w:firstLine="707"/>
      </w:pPr>
      <w:r>
        <w:t>доступ к информации о расписании проведения учебных занятий, процедурах и критериях оценки результатов обучения.</w:t>
      </w:r>
    </w:p>
    <w:p w:rsidR="00A435DF" w:rsidRDefault="00D74E73">
      <w:pPr>
        <w:pStyle w:val="a3"/>
        <w:ind w:right="692" w:firstLine="707"/>
      </w:pPr>
      <w:r>
        <w:t xml:space="preserve">Доступ к информационным ресурсам информационно-образовательной среды </w:t>
      </w:r>
      <w:proofErr w:type="gramStart"/>
      <w:r>
        <w:t>обеспечивается</w:t>
      </w:r>
      <w:proofErr w:type="gramEnd"/>
      <w:r>
        <w:t xml:space="preserve"> в том числе посредством информационно-телекоммуникационной сети "Интернет" (далее - сеть Интернет).</w:t>
      </w:r>
    </w:p>
    <w:p w:rsidR="00A435DF" w:rsidRDefault="00D74E73">
      <w:pPr>
        <w:pStyle w:val="a3"/>
        <w:ind w:right="692" w:firstLine="707"/>
      </w:pPr>
      <w:proofErr w:type="gramStart"/>
      <w:r>
        <w:t>В случае реализации программы начального общего образования с применением электронного обучения, дистанционных образовательных технологий каждый обучающийся в течение всего периода обучения обеспечен индивидуальным авторизированным доступом к совокупности информационных и электронных образовательных ресурсов, информационных технологий, соответствующих технологических средств, обеспечивающих освоение обучающимися образовательных программ начального общего образования в полном объеме независимо от их мест нахождения, в которой имеется доступ к сети Интернет</w:t>
      </w:r>
      <w:proofErr w:type="gramEnd"/>
      <w:r>
        <w:t>, как на территории школы, так и за ее пределами (далее – электронная информационно-образовательная среда).</w:t>
      </w:r>
    </w:p>
    <w:p w:rsidR="00A435DF" w:rsidRDefault="00D74E73">
      <w:pPr>
        <w:pStyle w:val="a3"/>
        <w:ind w:right="697" w:firstLine="707"/>
      </w:pPr>
      <w:r>
        <w:t>Реализация программы начального общего образования с применением электронного обучения, дистанционных образовательных технологий осуществляется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Гигиеническими нормативами и</w:t>
      </w:r>
      <w:r>
        <w:rPr>
          <w:spacing w:val="-2"/>
        </w:rPr>
        <w:t xml:space="preserve"> </w:t>
      </w:r>
      <w:r>
        <w:t>Санитарно-эпидемиологическими требованиями.</w:t>
      </w:r>
    </w:p>
    <w:p w:rsidR="00A435DF" w:rsidRDefault="00D74E73">
      <w:pPr>
        <w:pStyle w:val="a3"/>
        <w:ind w:left="1418" w:right="719"/>
        <w:jc w:val="left"/>
      </w:pPr>
      <w:r>
        <w:t>Электронная информационно-образовательная среда обеспечивает: доступ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учебным</w:t>
      </w:r>
      <w:r>
        <w:rPr>
          <w:spacing w:val="38"/>
        </w:rPr>
        <w:t xml:space="preserve"> </w:t>
      </w:r>
      <w:r>
        <w:t>планам,</w:t>
      </w:r>
      <w:r>
        <w:rPr>
          <w:spacing w:val="38"/>
        </w:rPr>
        <w:t xml:space="preserve"> </w:t>
      </w:r>
      <w:r>
        <w:t>рабочим</w:t>
      </w:r>
      <w:r>
        <w:rPr>
          <w:spacing w:val="40"/>
        </w:rPr>
        <w:t xml:space="preserve"> </w:t>
      </w:r>
      <w:r>
        <w:t>программам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предметов,</w:t>
      </w:r>
    </w:p>
    <w:p w:rsidR="00A435DF" w:rsidRDefault="00D74E73">
      <w:pPr>
        <w:pStyle w:val="a3"/>
        <w:ind w:right="710"/>
      </w:pPr>
      <w:proofErr w:type="gramStart"/>
      <w:r>
        <w:t>учебных курсов (в том числе внеурочной деятельности), учебных модулей, электронным учебным изданиям и электронным образовательным ресурсам, указанным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рабочих программах учебных</w:t>
      </w:r>
      <w:r>
        <w:rPr>
          <w:spacing w:val="-1"/>
        </w:rPr>
        <w:t xml:space="preserve"> </w:t>
      </w:r>
      <w:r>
        <w:t>предметов,</w:t>
      </w:r>
      <w:r>
        <w:rPr>
          <w:spacing w:val="-2"/>
        </w:rPr>
        <w:t xml:space="preserve"> </w:t>
      </w:r>
      <w:r>
        <w:t>учебных курсов (в том</w:t>
      </w:r>
      <w:proofErr w:type="gramEnd"/>
    </w:p>
    <w:p w:rsidR="00A435DF" w:rsidRDefault="00A435DF">
      <w:pPr>
        <w:pStyle w:val="a3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5" w:line="242" w:lineRule="auto"/>
        <w:ind w:right="714"/>
      </w:pPr>
      <w:proofErr w:type="gramStart"/>
      <w:r>
        <w:lastRenderedPageBreak/>
        <w:t>числе</w:t>
      </w:r>
      <w:proofErr w:type="gramEnd"/>
      <w:r>
        <w:t xml:space="preserve"> внеурочной деятельности), учебных модулей посредством сети </w:t>
      </w:r>
      <w:r>
        <w:rPr>
          <w:spacing w:val="-2"/>
        </w:rPr>
        <w:t>Интернет;</w:t>
      </w:r>
    </w:p>
    <w:p w:rsidR="00A435DF" w:rsidRDefault="00D74E73">
      <w:pPr>
        <w:pStyle w:val="a3"/>
        <w:spacing w:before="1"/>
        <w:ind w:right="699" w:firstLine="707"/>
      </w:pPr>
      <w:r>
        <w:rPr>
          <w:spacing w:val="-2"/>
        </w:rPr>
        <w:t>формирование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хранение</w:t>
      </w:r>
      <w:r>
        <w:rPr>
          <w:spacing w:val="-6"/>
        </w:rPr>
        <w:t xml:space="preserve"> </w:t>
      </w:r>
      <w:r>
        <w:rPr>
          <w:spacing w:val="-2"/>
        </w:rPr>
        <w:t>электронного</w:t>
      </w:r>
      <w:r>
        <w:rPr>
          <w:spacing w:val="-9"/>
        </w:rPr>
        <w:t xml:space="preserve"> </w:t>
      </w:r>
      <w:r>
        <w:rPr>
          <w:spacing w:val="-2"/>
        </w:rPr>
        <w:t>портфолио</w:t>
      </w:r>
      <w:r>
        <w:rPr>
          <w:spacing w:val="-9"/>
        </w:rPr>
        <w:t xml:space="preserve"> </w:t>
      </w:r>
      <w:r>
        <w:rPr>
          <w:spacing w:val="-2"/>
        </w:rPr>
        <w:t>обучающегося,</w:t>
      </w:r>
      <w:r>
        <w:rPr>
          <w:spacing w:val="-6"/>
        </w:rPr>
        <w:t xml:space="preserve"> </w:t>
      </w:r>
      <w:r>
        <w:rPr>
          <w:spacing w:val="-2"/>
        </w:rPr>
        <w:t>в</w:t>
      </w:r>
      <w:r>
        <w:rPr>
          <w:spacing w:val="-6"/>
        </w:rPr>
        <w:t xml:space="preserve"> </w:t>
      </w:r>
      <w:r>
        <w:rPr>
          <w:spacing w:val="-2"/>
        </w:rPr>
        <w:t xml:space="preserve">том </w:t>
      </w:r>
      <w:r>
        <w:t>числе выполненных им работ и результатов выполнения работ;</w:t>
      </w:r>
    </w:p>
    <w:p w:rsidR="00A435DF" w:rsidRDefault="00D74E73">
      <w:pPr>
        <w:pStyle w:val="a3"/>
        <w:ind w:right="711" w:firstLine="707"/>
      </w:pPr>
      <w:r>
        <w:t>фиксацию и хранение информации о ходе образовательного процесса, результатов промежуточной аттестации и результатов освоения программы начального общего образования;</w:t>
      </w:r>
    </w:p>
    <w:p w:rsidR="00A435DF" w:rsidRDefault="00D74E73">
      <w:pPr>
        <w:pStyle w:val="a3"/>
        <w:ind w:right="711" w:firstLine="707"/>
      </w:pPr>
      <w:r>
        <w:t>проведение учебных занятий, процедуры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A435DF" w:rsidRDefault="00D74E73">
      <w:pPr>
        <w:pStyle w:val="a3"/>
        <w:ind w:right="715" w:firstLine="707"/>
      </w:pPr>
      <w:r>
        <w:t>взаимодействие между участниками образовательного процесса, в том числе посредством сети Интернет.</w:t>
      </w:r>
    </w:p>
    <w:p w:rsidR="00A435DF" w:rsidRDefault="00D74E73">
      <w:pPr>
        <w:pStyle w:val="a3"/>
        <w:ind w:right="701" w:firstLine="707"/>
      </w:pPr>
      <w:r>
        <w:t>Функционирование электронной информационно-образовательной среды обеспечивается соответствующими средствами ИКТ и квалификацией работников, ее использующих и поддерживающих. Функционирование электронной информационно-образовательной среды соответствует законодательству Российской Федерации.</w:t>
      </w:r>
    </w:p>
    <w:p w:rsidR="00A435DF" w:rsidRDefault="00D74E73">
      <w:pPr>
        <w:pStyle w:val="a3"/>
        <w:ind w:right="696" w:firstLine="707"/>
      </w:pPr>
      <w:r>
        <w:t>Условия использования электронной информационно-образовательной обеспечивают безопасность хранения информации об участниках образовательных отношений, безопасность цифровых образовательных ресурсов, используемых при реализации программ начального общего образования, безопасность организации образовательной деятельности в соответствии с Гигиеническими нормативами и Санитарно-эпидемиологическими требованиями.</w:t>
      </w:r>
    </w:p>
    <w:p w:rsidR="00A435DF" w:rsidRDefault="00D74E73">
      <w:pPr>
        <w:pStyle w:val="1"/>
        <w:spacing w:line="315" w:lineRule="exact"/>
        <w:ind w:left="3254"/>
      </w:pPr>
      <w:r>
        <w:rPr>
          <w:spacing w:val="-2"/>
        </w:rPr>
        <w:t>Материально-техническое</w:t>
      </w:r>
      <w:r>
        <w:rPr>
          <w:spacing w:val="-10"/>
        </w:rPr>
        <w:t xml:space="preserve"> </w:t>
      </w:r>
      <w:r>
        <w:rPr>
          <w:spacing w:val="-2"/>
        </w:rPr>
        <w:t>обеспечение</w:t>
      </w:r>
    </w:p>
    <w:p w:rsidR="00A435DF" w:rsidRDefault="00D74E73">
      <w:pPr>
        <w:pStyle w:val="a3"/>
        <w:spacing w:before="7" w:line="242" w:lineRule="auto"/>
        <w:ind w:right="698" w:firstLine="1415"/>
      </w:pPr>
      <w:r>
        <w:t xml:space="preserve">Материально-технические условия МОУ </w:t>
      </w:r>
      <w:proofErr w:type="gramStart"/>
      <w:r>
        <w:t>Ивановская</w:t>
      </w:r>
      <w:proofErr w:type="gramEnd"/>
      <w:r>
        <w:t xml:space="preserve"> СОШ</w:t>
      </w:r>
      <w:r>
        <w:rPr>
          <w:spacing w:val="-2"/>
        </w:rPr>
        <w:t xml:space="preserve"> обеспечивают:</w:t>
      </w:r>
    </w:p>
    <w:p w:rsidR="00A435DF" w:rsidRDefault="00D74E73">
      <w:pPr>
        <w:pStyle w:val="a5"/>
        <w:numPr>
          <w:ilvl w:val="0"/>
          <w:numId w:val="15"/>
        </w:numPr>
        <w:tabs>
          <w:tab w:val="left" w:pos="1871"/>
        </w:tabs>
        <w:ind w:right="704" w:firstLine="707"/>
        <w:jc w:val="both"/>
        <w:rPr>
          <w:sz w:val="28"/>
        </w:rPr>
      </w:pPr>
      <w:r>
        <w:rPr>
          <w:sz w:val="28"/>
        </w:rPr>
        <w:t>возможность достижения обучающимися результатов освоения программы начального общего образования, требования к которым установлены ФГОС;</w:t>
      </w:r>
    </w:p>
    <w:p w:rsidR="00A435DF" w:rsidRDefault="00D74E73">
      <w:pPr>
        <w:pStyle w:val="a5"/>
        <w:numPr>
          <w:ilvl w:val="0"/>
          <w:numId w:val="15"/>
        </w:numPr>
        <w:tabs>
          <w:tab w:val="left" w:pos="1721"/>
        </w:tabs>
        <w:spacing w:line="316" w:lineRule="exact"/>
        <w:ind w:left="1721" w:hanging="303"/>
        <w:jc w:val="both"/>
        <w:rPr>
          <w:sz w:val="28"/>
        </w:rPr>
      </w:pPr>
      <w:r>
        <w:rPr>
          <w:spacing w:val="-2"/>
          <w:sz w:val="28"/>
        </w:rPr>
        <w:t>соблюдение:</w:t>
      </w:r>
    </w:p>
    <w:p w:rsidR="00A435DF" w:rsidRDefault="00D74E73">
      <w:pPr>
        <w:pStyle w:val="a3"/>
        <w:spacing w:before="2"/>
        <w:ind w:right="700" w:firstLine="707"/>
      </w:pPr>
      <w:r>
        <w:t xml:space="preserve">Гигиенических нормативов и Санитарно-эпидемиологических </w:t>
      </w:r>
      <w:r>
        <w:rPr>
          <w:spacing w:val="-2"/>
        </w:rPr>
        <w:t>требований;</w:t>
      </w:r>
    </w:p>
    <w:p w:rsidR="00A435DF" w:rsidRDefault="00D74E73">
      <w:pPr>
        <w:pStyle w:val="a3"/>
        <w:spacing w:before="2"/>
        <w:ind w:right="709" w:firstLine="707"/>
      </w:pPr>
      <w:r>
        <w:t>социально-бытовых условий для обучающихся, включающих организацию питьевого режима и наличие оборудованных помещений для организации питания;</w:t>
      </w:r>
    </w:p>
    <w:p w:rsidR="00A435DF" w:rsidRDefault="00D74E73">
      <w:pPr>
        <w:pStyle w:val="a3"/>
        <w:ind w:right="707" w:firstLine="707"/>
      </w:pPr>
      <w:r>
        <w:t>социально-бытовых условий для педагогических работников, в том числе</w:t>
      </w:r>
      <w:r>
        <w:rPr>
          <w:spacing w:val="-18"/>
        </w:rPr>
        <w:t xml:space="preserve"> </w:t>
      </w:r>
      <w:r>
        <w:t>оборудованных</w:t>
      </w:r>
      <w:r>
        <w:rPr>
          <w:spacing w:val="-10"/>
        </w:rPr>
        <w:t xml:space="preserve"> </w:t>
      </w:r>
      <w:r>
        <w:t>рабочих</w:t>
      </w:r>
      <w:r>
        <w:rPr>
          <w:spacing w:val="-12"/>
        </w:rPr>
        <w:t xml:space="preserve"> </w:t>
      </w:r>
      <w:r>
        <w:t>мест,</w:t>
      </w:r>
      <w:r>
        <w:rPr>
          <w:spacing w:val="-14"/>
        </w:rPr>
        <w:t xml:space="preserve"> </w:t>
      </w:r>
      <w:r>
        <w:t>помещений</w:t>
      </w:r>
      <w:r>
        <w:rPr>
          <w:spacing w:val="-17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отдыха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самоподготовки педагогических работников;</w:t>
      </w:r>
    </w:p>
    <w:p w:rsidR="00A435DF" w:rsidRDefault="00D74E73">
      <w:pPr>
        <w:pStyle w:val="a3"/>
        <w:ind w:left="1418" w:right="2160"/>
      </w:pPr>
      <w:r>
        <w:t>требований</w:t>
      </w:r>
      <w:r>
        <w:rPr>
          <w:spacing w:val="-6"/>
        </w:rPr>
        <w:t xml:space="preserve"> </w:t>
      </w:r>
      <w:r>
        <w:t>пожарной</w:t>
      </w:r>
      <w:r>
        <w:rPr>
          <w:spacing w:val="-10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электробезопасности; требований охраны труда;</w:t>
      </w:r>
    </w:p>
    <w:p w:rsidR="00A435DF" w:rsidRDefault="00D74E73">
      <w:pPr>
        <w:pStyle w:val="a3"/>
        <w:ind w:right="716" w:firstLine="707"/>
      </w:pPr>
      <w:r>
        <w:t>сроков и объемов текущего и капитального ремонта зданий и сооружений, благоустройства территории.</w:t>
      </w:r>
    </w:p>
    <w:p w:rsidR="00A435DF" w:rsidRDefault="00D74E73">
      <w:pPr>
        <w:pStyle w:val="a5"/>
        <w:numPr>
          <w:ilvl w:val="0"/>
          <w:numId w:val="14"/>
        </w:numPr>
        <w:tabs>
          <w:tab w:val="left" w:pos="1628"/>
        </w:tabs>
        <w:spacing w:line="317" w:lineRule="exact"/>
        <w:ind w:left="1628" w:hanging="210"/>
        <w:rPr>
          <w:sz w:val="28"/>
        </w:rPr>
      </w:pPr>
      <w:r>
        <w:rPr>
          <w:spacing w:val="-2"/>
          <w:sz w:val="28"/>
        </w:rPr>
        <w:t>требований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транспортному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обслуживанию</w:t>
      </w:r>
      <w:r>
        <w:rPr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:rsidR="00A435DF" w:rsidRDefault="00A435DF">
      <w:pPr>
        <w:pStyle w:val="a5"/>
        <w:spacing w:line="317" w:lineRule="exact"/>
        <w:rPr>
          <w:sz w:val="28"/>
        </w:rPr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5"/>
        <w:numPr>
          <w:ilvl w:val="0"/>
          <w:numId w:val="14"/>
        </w:numPr>
        <w:tabs>
          <w:tab w:val="left" w:pos="1623"/>
        </w:tabs>
        <w:spacing w:before="65"/>
        <w:ind w:right="701" w:firstLine="707"/>
        <w:rPr>
          <w:sz w:val="28"/>
        </w:rPr>
      </w:pPr>
      <w:r>
        <w:rPr>
          <w:sz w:val="28"/>
        </w:rPr>
        <w:lastRenderedPageBreak/>
        <w:t>требований</w:t>
      </w:r>
      <w:r>
        <w:rPr>
          <w:spacing w:val="-16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7"/>
          <w:sz w:val="28"/>
        </w:rPr>
        <w:t xml:space="preserve"> </w:t>
      </w:r>
      <w:r>
        <w:rPr>
          <w:sz w:val="28"/>
        </w:rPr>
        <w:t>безопасной</w:t>
      </w:r>
      <w:r>
        <w:rPr>
          <w:spacing w:val="-14"/>
          <w:sz w:val="28"/>
        </w:rPr>
        <w:t xml:space="preserve"> </w:t>
      </w:r>
      <w:r>
        <w:rPr>
          <w:sz w:val="28"/>
        </w:rPr>
        <w:t>эксплуатации</w:t>
      </w:r>
      <w:r>
        <w:rPr>
          <w:spacing w:val="-16"/>
          <w:sz w:val="28"/>
        </w:rPr>
        <w:t xml:space="preserve"> </w:t>
      </w:r>
      <w:r>
        <w:rPr>
          <w:sz w:val="28"/>
        </w:rPr>
        <w:t>улично-дорожной сети и технических средств организации дорожного движения в месте расположения образовательной организации;</w:t>
      </w:r>
    </w:p>
    <w:p w:rsidR="00A435DF" w:rsidRDefault="00D74E73">
      <w:pPr>
        <w:pStyle w:val="a5"/>
        <w:numPr>
          <w:ilvl w:val="0"/>
          <w:numId w:val="14"/>
        </w:numPr>
        <w:tabs>
          <w:tab w:val="left" w:pos="1740"/>
        </w:tabs>
        <w:spacing w:before="5"/>
        <w:ind w:right="720" w:firstLine="707"/>
        <w:rPr>
          <w:sz w:val="28"/>
        </w:rPr>
      </w:pPr>
      <w:r>
        <w:rPr>
          <w:sz w:val="28"/>
        </w:rPr>
        <w:t>требований к организации безопасной эксплуатации спортивных сооружений, спортивного инвентаря и оборудования;</w:t>
      </w:r>
    </w:p>
    <w:p w:rsidR="00A435DF" w:rsidRDefault="00D74E73">
      <w:pPr>
        <w:pStyle w:val="a5"/>
        <w:numPr>
          <w:ilvl w:val="0"/>
          <w:numId w:val="14"/>
        </w:numPr>
        <w:tabs>
          <w:tab w:val="left" w:pos="1822"/>
        </w:tabs>
        <w:ind w:right="714" w:firstLine="707"/>
        <w:rPr>
          <w:sz w:val="28"/>
        </w:rPr>
      </w:pPr>
      <w:r>
        <w:rPr>
          <w:sz w:val="28"/>
        </w:rPr>
        <w:t>своевременных сроков и необходимых объемов текущего и капитального ремонта;</w:t>
      </w:r>
    </w:p>
    <w:p w:rsidR="00A435DF" w:rsidRDefault="00D74E73">
      <w:pPr>
        <w:pStyle w:val="a5"/>
        <w:numPr>
          <w:ilvl w:val="0"/>
          <w:numId w:val="15"/>
        </w:numPr>
        <w:tabs>
          <w:tab w:val="left" w:pos="1792"/>
        </w:tabs>
        <w:ind w:right="714" w:firstLine="707"/>
        <w:jc w:val="both"/>
        <w:rPr>
          <w:sz w:val="28"/>
        </w:rPr>
      </w:pPr>
      <w:r>
        <w:rPr>
          <w:sz w:val="28"/>
        </w:rPr>
        <w:t>возможность для беспрепятственного доступа учащихся с ОВЗ к объектам инфраструктуры образовательного учреждения.</w:t>
      </w:r>
    </w:p>
    <w:p w:rsidR="00A435DF" w:rsidRDefault="00D74E73">
      <w:pPr>
        <w:pStyle w:val="a3"/>
        <w:ind w:right="698" w:firstLine="707"/>
      </w:pPr>
      <w:r>
        <w:t xml:space="preserve">В здании для реализации ООП НОО МОУ </w:t>
      </w:r>
      <w:proofErr w:type="gramStart"/>
      <w:r>
        <w:t>Ивановская</w:t>
      </w:r>
      <w:proofErr w:type="gramEnd"/>
      <w:r>
        <w:t xml:space="preserve"> СОШ оборудованы 4 учебных кабинета.</w:t>
      </w:r>
    </w:p>
    <w:p w:rsidR="00A435DF" w:rsidRDefault="00D74E73">
      <w:pPr>
        <w:pStyle w:val="a3"/>
        <w:spacing w:before="1"/>
        <w:ind w:right="695" w:firstLine="777"/>
      </w:pPr>
      <w:proofErr w:type="gramStart"/>
      <w:r>
        <w:t>Учебные кабинеты оснащены необходимым оборудованием, дидактическими и техническими средствами обучения, учебно-вспомогательным материалом и соответствуют требованиям ФГОС, включая расходные материалы и</w:t>
      </w:r>
      <w:r>
        <w:rPr>
          <w:spacing w:val="-1"/>
        </w:rPr>
        <w:t xml:space="preserve"> </w:t>
      </w:r>
      <w:r>
        <w:t>канцелярские принадлежности (бумага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ручного и машинного письма, картриджи, инструменты письма (в тетрадях и на доске), для изобразительного искусства, технологической обработки, носители цифровой информации.</w:t>
      </w:r>
      <w:proofErr w:type="gramEnd"/>
    </w:p>
    <w:p w:rsidR="00A435DF" w:rsidRDefault="00D74E73">
      <w:pPr>
        <w:pStyle w:val="a3"/>
        <w:ind w:right="706" w:firstLine="707"/>
      </w:pPr>
      <w:r>
        <w:t>Материально-технические условия школы достаточны для осуществления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 xml:space="preserve">требованиями </w:t>
      </w:r>
      <w:r>
        <w:rPr>
          <w:spacing w:val="-2"/>
        </w:rPr>
        <w:t>ФГОС.</w:t>
      </w:r>
    </w:p>
    <w:p w:rsidR="00A435DF" w:rsidRDefault="00D74E73">
      <w:pPr>
        <w:pStyle w:val="a3"/>
        <w:spacing w:before="1"/>
        <w:ind w:right="697" w:firstLine="707"/>
      </w:pPr>
      <w:r>
        <w:t>Учебные помещения школы в достаточном количестве оснащены мебелью, соответствующей возрастным особенностям учащихся. Учебная мебель промаркирована в соответствии с санитарно-гигиеническими требованиями (учебные столы и стулья промаркированы в соответствии с ростом учащихся). В кабинетах выделена зона рабочего места учителя, зона учебных занятий, информационно-методическая зона. Оборудованы гардеробы, санузлы, места личной гигиены; имеется школьная столовая с пищеблоком и обеденным залом.</w:t>
      </w:r>
    </w:p>
    <w:p w:rsidR="00A435DF" w:rsidRDefault="00D74E73">
      <w:pPr>
        <w:pStyle w:val="a3"/>
        <w:spacing w:before="2"/>
        <w:ind w:right="706" w:firstLine="707"/>
      </w:pPr>
      <w:r>
        <w:t xml:space="preserve">Для организации образовательной деятельности оборудована </w:t>
      </w:r>
      <w:r>
        <w:rPr>
          <w:spacing w:val="-2"/>
        </w:rPr>
        <w:t>библиотека.</w:t>
      </w:r>
    </w:p>
    <w:p w:rsidR="00A435DF" w:rsidRDefault="00D74E73">
      <w:pPr>
        <w:pStyle w:val="a3"/>
        <w:ind w:right="698" w:firstLine="707"/>
      </w:pPr>
      <w:r>
        <w:t>В здании школы обеспечена архитектурная доступность (возможность для беспрепятственного доступа учащихся с ограниченными возможностями здоровья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инвалидов)</w:t>
      </w:r>
      <w:r>
        <w:rPr>
          <w:spacing w:val="-1"/>
        </w:rPr>
        <w:t xml:space="preserve"> </w:t>
      </w:r>
      <w:r>
        <w:t>«Доступная среда»,</w:t>
      </w:r>
      <w:r>
        <w:rPr>
          <w:spacing w:val="-1"/>
        </w:rPr>
        <w:t xml:space="preserve"> </w:t>
      </w:r>
      <w:r>
        <w:t>которая в</w:t>
      </w:r>
      <w:r>
        <w:rPr>
          <w:spacing w:val="-4"/>
        </w:rPr>
        <w:t xml:space="preserve"> </w:t>
      </w:r>
      <w:r>
        <w:t>рамках реализации</w:t>
      </w:r>
      <w:r>
        <w:rPr>
          <w:spacing w:val="-1"/>
        </w:rPr>
        <w:t xml:space="preserve"> </w:t>
      </w:r>
      <w:r>
        <w:t>ООП НОО обеспечивает доступ к образовательным ресурсам, создает комфортные условия обучения детей-инвалидов.</w:t>
      </w:r>
    </w:p>
    <w:p w:rsidR="00A435DF" w:rsidRDefault="00D74E73">
      <w:pPr>
        <w:pStyle w:val="a3"/>
        <w:ind w:right="710" w:firstLine="707"/>
      </w:pPr>
      <w:r>
        <w:t>Материально-техническое и информационное оснащение образовательной деятельности школы обеспечивает возможность:</w:t>
      </w:r>
    </w:p>
    <w:p w:rsidR="00A435DF" w:rsidRDefault="00A435DF">
      <w:pPr>
        <w:pStyle w:val="a3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5"/>
        <w:numPr>
          <w:ilvl w:val="0"/>
          <w:numId w:val="13"/>
        </w:numPr>
        <w:tabs>
          <w:tab w:val="left" w:pos="1570"/>
        </w:tabs>
        <w:spacing w:before="78"/>
        <w:ind w:right="700" w:firstLine="707"/>
        <w:rPr>
          <w:sz w:val="28"/>
        </w:rPr>
      </w:pPr>
      <w:r>
        <w:rPr>
          <w:sz w:val="28"/>
        </w:rPr>
        <w:lastRenderedPageBreak/>
        <w:t>создания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17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4"/>
          <w:sz w:val="28"/>
        </w:rPr>
        <w:t xml:space="preserve"> </w:t>
      </w:r>
      <w:r>
        <w:rPr>
          <w:sz w:val="28"/>
        </w:rPr>
        <w:t>(в</w:t>
      </w:r>
      <w:r>
        <w:rPr>
          <w:spacing w:val="-18"/>
          <w:sz w:val="28"/>
        </w:rPr>
        <w:t xml:space="preserve"> </w:t>
      </w:r>
      <w:r>
        <w:rPr>
          <w:sz w:val="28"/>
        </w:rPr>
        <w:t>том</w:t>
      </w:r>
      <w:r>
        <w:rPr>
          <w:spacing w:val="-14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8"/>
          <w:sz w:val="28"/>
        </w:rPr>
        <w:t xml:space="preserve"> </w:t>
      </w:r>
      <w:r>
        <w:rPr>
          <w:sz w:val="28"/>
        </w:rPr>
        <w:t>запись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обработка изображений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звука,</w:t>
      </w:r>
      <w:r>
        <w:rPr>
          <w:spacing w:val="-4"/>
          <w:sz w:val="28"/>
        </w:rPr>
        <w:t xml:space="preserve"> </w:t>
      </w:r>
      <w:r>
        <w:rPr>
          <w:sz w:val="28"/>
        </w:rPr>
        <w:t>выступления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ауд</w:t>
      </w:r>
      <w:proofErr w:type="gramStart"/>
      <w:r>
        <w:rPr>
          <w:sz w:val="28"/>
        </w:rPr>
        <w:t>и-</w:t>
      </w:r>
      <w:proofErr w:type="gram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видеосопровождением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общение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 сети Интернет и др.);</w:t>
      </w:r>
    </w:p>
    <w:p w:rsidR="00A435DF" w:rsidRDefault="00D74E73">
      <w:pPr>
        <w:pStyle w:val="a5"/>
        <w:numPr>
          <w:ilvl w:val="0"/>
          <w:numId w:val="13"/>
        </w:numPr>
        <w:tabs>
          <w:tab w:val="left" w:pos="1596"/>
        </w:tabs>
        <w:spacing w:before="2"/>
        <w:ind w:right="716" w:firstLine="707"/>
        <w:rPr>
          <w:sz w:val="28"/>
        </w:rPr>
      </w:pPr>
      <w:r>
        <w:rPr>
          <w:sz w:val="28"/>
        </w:rPr>
        <w:t>получения информации различными способами (поиск информации в сети Интернет, работа в библиотеке и др.);</w:t>
      </w:r>
    </w:p>
    <w:p w:rsidR="00A435DF" w:rsidRDefault="00D74E73">
      <w:pPr>
        <w:pStyle w:val="a5"/>
        <w:numPr>
          <w:ilvl w:val="0"/>
          <w:numId w:val="13"/>
        </w:numPr>
        <w:tabs>
          <w:tab w:val="left" w:pos="1625"/>
        </w:tabs>
        <w:ind w:right="698" w:firstLine="707"/>
        <w:rPr>
          <w:sz w:val="28"/>
        </w:rPr>
      </w:pPr>
      <w:r>
        <w:rPr>
          <w:sz w:val="28"/>
        </w:rPr>
        <w:t xml:space="preserve">проведения экспериментов, в том числе с использованием учебного </w:t>
      </w:r>
      <w:r>
        <w:rPr>
          <w:spacing w:val="-2"/>
          <w:sz w:val="28"/>
        </w:rPr>
        <w:t xml:space="preserve">лабораторного оборудования, вещественных и виртуально-наглядных моделей </w:t>
      </w:r>
      <w:r>
        <w:rPr>
          <w:sz w:val="28"/>
        </w:rPr>
        <w:t>и коллекций основных математических и естественнонаучных объектов и явлений; цифрового (электронного) и традиционного измерения;</w:t>
      </w:r>
    </w:p>
    <w:p w:rsidR="00A435DF" w:rsidRDefault="00D74E73">
      <w:pPr>
        <w:pStyle w:val="a5"/>
        <w:numPr>
          <w:ilvl w:val="0"/>
          <w:numId w:val="13"/>
        </w:numPr>
        <w:tabs>
          <w:tab w:val="left" w:pos="1726"/>
        </w:tabs>
        <w:ind w:right="705" w:firstLine="707"/>
        <w:rPr>
          <w:sz w:val="28"/>
        </w:rPr>
      </w:pPr>
      <w:r>
        <w:rPr>
          <w:sz w:val="28"/>
        </w:rPr>
        <w:t>наблюдений (включая наблюдение микрообъектов), определения местонахождения, наглядного представления и анализа данных; использования цифровых планов и карт, спутниковых изображений;</w:t>
      </w:r>
    </w:p>
    <w:p w:rsidR="00A435DF" w:rsidRDefault="00D74E73">
      <w:pPr>
        <w:pStyle w:val="a5"/>
        <w:numPr>
          <w:ilvl w:val="0"/>
          <w:numId w:val="13"/>
        </w:numPr>
        <w:tabs>
          <w:tab w:val="left" w:pos="1573"/>
        </w:tabs>
        <w:spacing w:line="317" w:lineRule="exact"/>
        <w:ind w:left="1573" w:hanging="155"/>
        <w:rPr>
          <w:sz w:val="28"/>
        </w:rPr>
      </w:pPr>
      <w:r>
        <w:rPr>
          <w:spacing w:val="-2"/>
          <w:sz w:val="28"/>
        </w:rPr>
        <w:t>создания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материальных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объектов,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том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числе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произведений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искусства;</w:t>
      </w:r>
    </w:p>
    <w:p w:rsidR="00A435DF" w:rsidRDefault="00D74E73">
      <w:pPr>
        <w:pStyle w:val="a5"/>
        <w:numPr>
          <w:ilvl w:val="0"/>
          <w:numId w:val="13"/>
        </w:numPr>
        <w:tabs>
          <w:tab w:val="left" w:pos="1882"/>
        </w:tabs>
        <w:spacing w:before="7"/>
        <w:ind w:right="704" w:firstLine="707"/>
        <w:rPr>
          <w:sz w:val="28"/>
        </w:rPr>
      </w:pPr>
      <w:r>
        <w:rPr>
          <w:sz w:val="28"/>
        </w:rPr>
        <w:t>обработки материалов и информации с использованием технологических инструментов;</w:t>
      </w:r>
    </w:p>
    <w:p w:rsidR="00A435DF" w:rsidRDefault="00D74E73">
      <w:pPr>
        <w:pStyle w:val="a5"/>
        <w:numPr>
          <w:ilvl w:val="0"/>
          <w:numId w:val="13"/>
        </w:numPr>
        <w:tabs>
          <w:tab w:val="left" w:pos="1591"/>
        </w:tabs>
        <w:ind w:right="718" w:firstLine="707"/>
        <w:jc w:val="left"/>
        <w:rPr>
          <w:sz w:val="28"/>
        </w:rPr>
      </w:pPr>
      <w:r>
        <w:rPr>
          <w:sz w:val="28"/>
        </w:rPr>
        <w:t>проектирования и конструирования, в том числе моделей с цифровым управлением и обратной связью;</w:t>
      </w:r>
    </w:p>
    <w:p w:rsidR="00A435DF" w:rsidRDefault="00D74E73">
      <w:pPr>
        <w:pStyle w:val="a5"/>
        <w:numPr>
          <w:ilvl w:val="0"/>
          <w:numId w:val="13"/>
        </w:numPr>
        <w:tabs>
          <w:tab w:val="left" w:pos="1580"/>
        </w:tabs>
        <w:spacing w:line="316" w:lineRule="exact"/>
        <w:ind w:left="1580" w:hanging="162"/>
        <w:jc w:val="left"/>
        <w:rPr>
          <w:sz w:val="28"/>
        </w:rPr>
      </w:pPr>
      <w:r>
        <w:rPr>
          <w:sz w:val="28"/>
        </w:rPr>
        <w:t>физического</w:t>
      </w:r>
      <w:r>
        <w:rPr>
          <w:spacing w:val="-20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-17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-14"/>
          <w:sz w:val="28"/>
        </w:rPr>
        <w:t xml:space="preserve"> </w:t>
      </w:r>
      <w:r>
        <w:rPr>
          <w:sz w:val="28"/>
        </w:rPr>
        <w:t>соревнованиях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играх;</w:t>
      </w:r>
    </w:p>
    <w:p w:rsidR="00A435DF" w:rsidRDefault="00D74E73">
      <w:pPr>
        <w:pStyle w:val="a5"/>
        <w:numPr>
          <w:ilvl w:val="0"/>
          <w:numId w:val="13"/>
        </w:numPr>
        <w:tabs>
          <w:tab w:val="left" w:pos="1601"/>
        </w:tabs>
        <w:spacing w:before="4" w:line="242" w:lineRule="auto"/>
        <w:ind w:right="708" w:firstLine="707"/>
        <w:jc w:val="left"/>
        <w:rPr>
          <w:sz w:val="28"/>
        </w:rPr>
      </w:pPr>
      <w:r>
        <w:rPr>
          <w:sz w:val="28"/>
        </w:rPr>
        <w:t>планирования учебной деятельности, фиксирования его реализации в целом и отдельных этапов (выступлений, экспериментов);</w:t>
      </w:r>
    </w:p>
    <w:p w:rsidR="00A435DF" w:rsidRDefault="00D74E73">
      <w:pPr>
        <w:pStyle w:val="a5"/>
        <w:numPr>
          <w:ilvl w:val="0"/>
          <w:numId w:val="13"/>
        </w:numPr>
        <w:tabs>
          <w:tab w:val="left" w:pos="1580"/>
        </w:tabs>
        <w:spacing w:line="313" w:lineRule="exact"/>
        <w:ind w:left="1580" w:hanging="162"/>
        <w:jc w:val="left"/>
        <w:rPr>
          <w:sz w:val="28"/>
        </w:rPr>
      </w:pPr>
      <w:r>
        <w:rPr>
          <w:sz w:val="28"/>
        </w:rPr>
        <w:t>размещения</w:t>
      </w:r>
      <w:r>
        <w:rPr>
          <w:spacing w:val="-12"/>
          <w:sz w:val="28"/>
        </w:rPr>
        <w:t xml:space="preserve"> </w:t>
      </w:r>
      <w:r>
        <w:rPr>
          <w:sz w:val="28"/>
        </w:rPr>
        <w:t>своих</w:t>
      </w:r>
      <w:r>
        <w:rPr>
          <w:spacing w:val="-13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работ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13"/>
          <w:sz w:val="28"/>
        </w:rPr>
        <w:t xml:space="preserve"> </w:t>
      </w:r>
      <w:r>
        <w:rPr>
          <w:sz w:val="28"/>
        </w:rPr>
        <w:t>среде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ОО;</w:t>
      </w:r>
    </w:p>
    <w:p w:rsidR="00A435DF" w:rsidRDefault="00D74E73">
      <w:pPr>
        <w:pStyle w:val="a5"/>
        <w:numPr>
          <w:ilvl w:val="0"/>
          <w:numId w:val="13"/>
        </w:numPr>
        <w:tabs>
          <w:tab w:val="left" w:pos="1580"/>
        </w:tabs>
        <w:spacing w:line="321" w:lineRule="exact"/>
        <w:ind w:left="1580" w:hanging="162"/>
        <w:jc w:val="left"/>
        <w:rPr>
          <w:sz w:val="28"/>
        </w:rPr>
      </w:pPr>
      <w:r>
        <w:rPr>
          <w:spacing w:val="-2"/>
          <w:sz w:val="28"/>
        </w:rPr>
        <w:t>проведение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массовых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мероприятий,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собраний,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представлений;</w:t>
      </w:r>
    </w:p>
    <w:p w:rsidR="00A435DF" w:rsidRDefault="00D74E73">
      <w:pPr>
        <w:pStyle w:val="a5"/>
        <w:numPr>
          <w:ilvl w:val="0"/>
          <w:numId w:val="13"/>
        </w:numPr>
        <w:tabs>
          <w:tab w:val="left" w:pos="1580"/>
        </w:tabs>
        <w:ind w:left="1580" w:hanging="162"/>
        <w:jc w:val="left"/>
        <w:rPr>
          <w:sz w:val="28"/>
        </w:rPr>
      </w:pPr>
      <w:r>
        <w:rPr>
          <w:sz w:val="28"/>
        </w:rPr>
        <w:t>организации</w:t>
      </w:r>
      <w:r>
        <w:rPr>
          <w:spacing w:val="-14"/>
          <w:sz w:val="28"/>
        </w:rPr>
        <w:t xml:space="preserve"> </w:t>
      </w:r>
      <w:r>
        <w:rPr>
          <w:sz w:val="28"/>
        </w:rPr>
        <w:t>отдыха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питания.</w:t>
      </w:r>
    </w:p>
    <w:p w:rsidR="00A435DF" w:rsidRDefault="00D74E73">
      <w:pPr>
        <w:pStyle w:val="a3"/>
        <w:tabs>
          <w:tab w:val="left" w:pos="2803"/>
          <w:tab w:val="left" w:pos="4281"/>
          <w:tab w:val="left" w:pos="5134"/>
          <w:tab w:val="left" w:pos="6973"/>
          <w:tab w:val="left" w:pos="8614"/>
        </w:tabs>
        <w:spacing w:line="290" w:lineRule="auto"/>
        <w:ind w:right="700" w:firstLine="1415"/>
        <w:jc w:val="left"/>
      </w:pPr>
      <w:r>
        <w:rPr>
          <w:spacing w:val="-4"/>
        </w:rPr>
        <w:t>Все</w:t>
      </w:r>
      <w:r>
        <w:tab/>
      </w:r>
      <w:r>
        <w:rPr>
          <w:spacing w:val="-2"/>
        </w:rPr>
        <w:t>указанные</w:t>
      </w:r>
      <w:r>
        <w:tab/>
      </w:r>
      <w:r>
        <w:rPr>
          <w:spacing w:val="-4"/>
        </w:rPr>
        <w:t>виды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2"/>
        </w:rPr>
        <w:t>обеспечены</w:t>
      </w:r>
      <w:r>
        <w:tab/>
      </w:r>
      <w:r>
        <w:rPr>
          <w:spacing w:val="-2"/>
        </w:rPr>
        <w:t>расходными материалами.</w:t>
      </w:r>
    </w:p>
    <w:p w:rsidR="00A435DF" w:rsidRDefault="00D74E73">
      <w:pPr>
        <w:pStyle w:val="1"/>
        <w:spacing w:line="265" w:lineRule="exact"/>
        <w:ind w:left="3571"/>
      </w:pPr>
      <w:r>
        <w:rPr>
          <w:spacing w:val="-2"/>
        </w:rPr>
        <w:t>Учебно-методическое</w:t>
      </w:r>
      <w:r>
        <w:rPr>
          <w:spacing w:val="-8"/>
        </w:rPr>
        <w:t xml:space="preserve"> </w:t>
      </w:r>
      <w:r>
        <w:rPr>
          <w:spacing w:val="-2"/>
        </w:rPr>
        <w:t>обеспечение</w:t>
      </w:r>
    </w:p>
    <w:p w:rsidR="00A435DF" w:rsidRDefault="00D74E73">
      <w:pPr>
        <w:pStyle w:val="a3"/>
        <w:ind w:right="700" w:firstLine="707"/>
      </w:pPr>
      <w:r>
        <w:t xml:space="preserve">Учебно-методическое обеспечение реализации ООП НОО направлено на обеспечение широкого, постоянного и устойчивого доступа для всех участников образовательных отношений к любой информации, связанной с реализацией основной образовательной программы, планируемыми результатами, организацией образовательной деятельности и условиями её </w:t>
      </w:r>
      <w:r>
        <w:rPr>
          <w:spacing w:val="-2"/>
        </w:rPr>
        <w:t>осуществления.</w:t>
      </w:r>
    </w:p>
    <w:p w:rsidR="00A435DF" w:rsidRDefault="00D74E73">
      <w:pPr>
        <w:pStyle w:val="a3"/>
        <w:spacing w:before="1"/>
        <w:ind w:right="699" w:firstLine="707"/>
      </w:pPr>
      <w:proofErr w:type="gramStart"/>
      <w:r>
        <w:t>Обеспеченность учебной литературой для реализации требований ФГОС составляет 100%. Фонд учебной литературы обновляется ежегодно на 10-20%.</w:t>
      </w:r>
      <w:r>
        <w:rPr>
          <w:spacing w:val="-10"/>
        </w:rPr>
        <w:t xml:space="preserve"> </w:t>
      </w:r>
      <w:r>
        <w:t>Укомплектованность</w:t>
      </w:r>
      <w:r>
        <w:rPr>
          <w:spacing w:val="-9"/>
        </w:rPr>
        <w:t xml:space="preserve"> </w:t>
      </w:r>
      <w:r>
        <w:t>учебниками,</w:t>
      </w:r>
      <w:r>
        <w:rPr>
          <w:spacing w:val="-8"/>
        </w:rPr>
        <w:t xml:space="preserve"> </w:t>
      </w:r>
      <w:r>
        <w:t>учебно-методической</w:t>
      </w:r>
      <w:r>
        <w:rPr>
          <w:spacing w:val="-8"/>
        </w:rPr>
        <w:t xml:space="preserve"> </w:t>
      </w:r>
      <w:r>
        <w:t>литературой и материалами по всем предметам ООП НОО соответствует норме обеспеченности образовательной деятельности учебными изданиями: не менее одного учебника и (или) учебного пособия в печатной форме, выпущенных</w:t>
      </w:r>
      <w:r>
        <w:rPr>
          <w:spacing w:val="67"/>
          <w:w w:val="150"/>
        </w:rPr>
        <w:t xml:space="preserve">  </w:t>
      </w:r>
      <w:r>
        <w:t>организациями,</w:t>
      </w:r>
      <w:r>
        <w:rPr>
          <w:spacing w:val="66"/>
          <w:w w:val="150"/>
        </w:rPr>
        <w:t xml:space="preserve">  </w:t>
      </w:r>
      <w:r>
        <w:t>входящими</w:t>
      </w:r>
      <w:r>
        <w:rPr>
          <w:spacing w:val="67"/>
          <w:w w:val="150"/>
        </w:rPr>
        <w:t xml:space="preserve">  </w:t>
      </w:r>
      <w:r>
        <w:t>в</w:t>
      </w:r>
      <w:r>
        <w:rPr>
          <w:spacing w:val="66"/>
          <w:w w:val="150"/>
        </w:rPr>
        <w:t xml:space="preserve">  </w:t>
      </w:r>
      <w:r>
        <w:t>перечень</w:t>
      </w:r>
      <w:r>
        <w:rPr>
          <w:spacing w:val="66"/>
          <w:w w:val="150"/>
        </w:rPr>
        <w:t xml:space="preserve">  </w:t>
      </w:r>
      <w:r>
        <w:t>организаций,</w:t>
      </w:r>
      <w:proofErr w:type="gramEnd"/>
    </w:p>
    <w:p w:rsidR="00A435DF" w:rsidRDefault="00A435DF">
      <w:pPr>
        <w:pStyle w:val="a3"/>
        <w:sectPr w:rsidR="00A435DF">
          <w:pgSz w:w="11920" w:h="16850"/>
          <w:pgMar w:top="96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78"/>
        <w:ind w:right="697"/>
      </w:pPr>
      <w:proofErr w:type="gramStart"/>
      <w:r>
        <w:lastRenderedPageBreak/>
        <w:t>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необходимого для освоения программы начального общего образования, на каждого обучающегося по учебным предметам: русский язык, математика, окружающий мир, литературное</w:t>
      </w:r>
      <w:r>
        <w:rPr>
          <w:spacing w:val="-11"/>
        </w:rPr>
        <w:t xml:space="preserve"> </w:t>
      </w:r>
      <w:r>
        <w:t>чтение,</w:t>
      </w:r>
      <w:r>
        <w:rPr>
          <w:spacing w:val="-8"/>
        </w:rPr>
        <w:t xml:space="preserve"> </w:t>
      </w:r>
      <w:r>
        <w:t>иностранные</w:t>
      </w:r>
      <w:r>
        <w:rPr>
          <w:spacing w:val="-8"/>
        </w:rPr>
        <w:t xml:space="preserve"> </w:t>
      </w:r>
      <w:r>
        <w:t>языки,</w:t>
      </w:r>
      <w:r>
        <w:rPr>
          <w:spacing w:val="-8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</w:t>
      </w:r>
      <w:r>
        <w:rPr>
          <w:spacing w:val="-9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менее</w:t>
      </w:r>
      <w:r>
        <w:rPr>
          <w:spacing w:val="-12"/>
        </w:rPr>
        <w:t xml:space="preserve"> </w:t>
      </w:r>
      <w:r>
        <w:t>одного</w:t>
      </w:r>
      <w:r>
        <w:rPr>
          <w:spacing w:val="-8"/>
        </w:rPr>
        <w:t xml:space="preserve"> </w:t>
      </w:r>
      <w:r>
        <w:t>учебника</w:t>
      </w:r>
      <w:r>
        <w:rPr>
          <w:spacing w:val="-9"/>
        </w:rPr>
        <w:t xml:space="preserve"> </w:t>
      </w:r>
      <w:r>
        <w:t>и (или)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пособия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печатной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(или)</w:t>
      </w:r>
      <w:r>
        <w:rPr>
          <w:spacing w:val="-5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форме,</w:t>
      </w:r>
      <w:r>
        <w:rPr>
          <w:spacing w:val="-5"/>
        </w:rPr>
        <w:t xml:space="preserve"> </w:t>
      </w:r>
      <w:r>
        <w:t>необходимого для освоения программы начального</w:t>
      </w:r>
      <w:proofErr w:type="gramEnd"/>
      <w:r>
        <w:t xml:space="preserve"> общего образования, на каждого обучающегося по иным учебным предметам (дисциплинам, курсам), </w:t>
      </w:r>
      <w:proofErr w:type="gramStart"/>
      <w:r>
        <w:t>входящим</w:t>
      </w:r>
      <w:proofErr w:type="gramEnd"/>
      <w:r>
        <w:rPr>
          <w:spacing w:val="-18"/>
        </w:rPr>
        <w:t xml:space="preserve"> </w:t>
      </w:r>
      <w:r>
        <w:t>как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обязательную</w:t>
      </w:r>
      <w:r>
        <w:rPr>
          <w:spacing w:val="-17"/>
        </w:rPr>
        <w:t xml:space="preserve"> </w:t>
      </w:r>
      <w:r>
        <w:t>часть</w:t>
      </w:r>
      <w:r>
        <w:rPr>
          <w:spacing w:val="-18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>плана</w:t>
      </w:r>
      <w:r>
        <w:rPr>
          <w:spacing w:val="-17"/>
        </w:rPr>
        <w:t xml:space="preserve"> </w:t>
      </w:r>
      <w:r>
        <w:t>указанной</w:t>
      </w:r>
      <w:r>
        <w:rPr>
          <w:spacing w:val="-16"/>
        </w:rPr>
        <w:t xml:space="preserve"> </w:t>
      </w:r>
      <w:r>
        <w:t>программы,</w:t>
      </w:r>
      <w:r>
        <w:rPr>
          <w:spacing w:val="-18"/>
        </w:rPr>
        <w:t xml:space="preserve"> </w:t>
      </w:r>
      <w:r>
        <w:t>так и в часть, формируемую участниками образовательных отношений.</w:t>
      </w:r>
    </w:p>
    <w:p w:rsidR="00A435DF" w:rsidRDefault="00D74E73">
      <w:pPr>
        <w:pStyle w:val="a3"/>
        <w:spacing w:before="1"/>
        <w:ind w:right="699" w:firstLine="283"/>
      </w:pPr>
      <w:proofErr w:type="gramStart"/>
      <w:r>
        <w:t xml:space="preserve">Дополнительно в МОУ Ивановская СОШ имеются учебные пособия в электронной форме, выпущенные организациями, входящими в перечень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 образования, необходимого для освоения программы начального общего образования на </w:t>
      </w:r>
      <w:r>
        <w:rPr>
          <w:spacing w:val="-2"/>
        </w:rPr>
        <w:t>каждого</w:t>
      </w:r>
      <w:r>
        <w:rPr>
          <w:spacing w:val="-7"/>
        </w:rPr>
        <w:t xml:space="preserve"> </w:t>
      </w:r>
      <w:r>
        <w:rPr>
          <w:spacing w:val="-2"/>
        </w:rPr>
        <w:t>обучающегося</w:t>
      </w:r>
      <w:r>
        <w:rPr>
          <w:spacing w:val="-10"/>
        </w:rPr>
        <w:t xml:space="preserve"> </w:t>
      </w:r>
      <w:r>
        <w:rPr>
          <w:spacing w:val="-2"/>
        </w:rPr>
        <w:t>по</w:t>
      </w:r>
      <w:r>
        <w:rPr>
          <w:spacing w:val="-7"/>
        </w:rPr>
        <w:t xml:space="preserve"> </w:t>
      </w:r>
      <w:r>
        <w:rPr>
          <w:spacing w:val="-2"/>
        </w:rPr>
        <w:t>каждому</w:t>
      </w:r>
      <w:r>
        <w:rPr>
          <w:spacing w:val="-9"/>
        </w:rPr>
        <w:t xml:space="preserve"> </w:t>
      </w:r>
      <w:r>
        <w:rPr>
          <w:spacing w:val="-2"/>
        </w:rPr>
        <w:t>учебному</w:t>
      </w:r>
      <w:r>
        <w:rPr>
          <w:spacing w:val="-14"/>
        </w:rPr>
        <w:t xml:space="preserve"> </w:t>
      </w:r>
      <w:r>
        <w:rPr>
          <w:spacing w:val="-2"/>
        </w:rPr>
        <w:t>предмету,</w:t>
      </w:r>
      <w:r>
        <w:rPr>
          <w:spacing w:val="-8"/>
        </w:rPr>
        <w:t xml:space="preserve"> </w:t>
      </w:r>
      <w:r>
        <w:rPr>
          <w:spacing w:val="-2"/>
        </w:rPr>
        <w:t>учебному</w:t>
      </w:r>
      <w:r>
        <w:rPr>
          <w:spacing w:val="-14"/>
        </w:rPr>
        <w:t xml:space="preserve"> </w:t>
      </w:r>
      <w:r>
        <w:rPr>
          <w:spacing w:val="-2"/>
        </w:rPr>
        <w:t>курсу</w:t>
      </w:r>
      <w:r>
        <w:rPr>
          <w:spacing w:val="-14"/>
        </w:rPr>
        <w:t xml:space="preserve"> </w:t>
      </w:r>
      <w:r>
        <w:rPr>
          <w:spacing w:val="-2"/>
        </w:rPr>
        <w:t>(в</w:t>
      </w:r>
      <w:r>
        <w:rPr>
          <w:spacing w:val="-9"/>
        </w:rPr>
        <w:t xml:space="preserve"> </w:t>
      </w:r>
      <w:r>
        <w:rPr>
          <w:spacing w:val="-2"/>
        </w:rPr>
        <w:t xml:space="preserve">том </w:t>
      </w:r>
      <w:r>
        <w:t>числе внеурочной деятельности), учебному модулю, входящему как</w:t>
      </w:r>
      <w:proofErr w:type="gramEnd"/>
      <w:r>
        <w:t xml:space="preserve"> в обязательную часть указанной программы, так и в часть программы, формируемую участниками образовательных отношений.</w:t>
      </w:r>
    </w:p>
    <w:p w:rsidR="00A435DF" w:rsidRDefault="00D74E73">
      <w:pPr>
        <w:pStyle w:val="a3"/>
        <w:ind w:left="779" w:right="761" w:firstLine="213"/>
      </w:pPr>
      <w:r>
        <w:t>Перечень школьных учебников для реализации ООП НОО (соответствует федеральному перечню учебников)</w:t>
      </w:r>
    </w:p>
    <w:p w:rsidR="00A435DF" w:rsidRDefault="00D74E73">
      <w:pPr>
        <w:pStyle w:val="a3"/>
        <w:spacing w:line="322" w:lineRule="exact"/>
        <w:ind w:left="1418"/>
      </w:pPr>
      <w:r>
        <w:rPr>
          <w:spacing w:val="-2"/>
        </w:rPr>
        <w:t>Фонд</w:t>
      </w:r>
      <w:r>
        <w:rPr>
          <w:spacing w:val="-9"/>
        </w:rPr>
        <w:t xml:space="preserve"> </w:t>
      </w:r>
      <w:r>
        <w:rPr>
          <w:spacing w:val="-2"/>
        </w:rPr>
        <w:t>дополнительной</w:t>
      </w:r>
      <w:r>
        <w:rPr>
          <w:spacing w:val="-3"/>
        </w:rPr>
        <w:t xml:space="preserve"> </w:t>
      </w:r>
      <w:r>
        <w:rPr>
          <w:spacing w:val="-2"/>
        </w:rPr>
        <w:t>литературы</w:t>
      </w:r>
      <w:r>
        <w:rPr>
          <w:spacing w:val="1"/>
        </w:rPr>
        <w:t xml:space="preserve"> </w:t>
      </w:r>
      <w:r>
        <w:rPr>
          <w:spacing w:val="-2"/>
        </w:rPr>
        <w:t>включает:</w:t>
      </w:r>
    </w:p>
    <w:p w:rsidR="00A435DF" w:rsidRDefault="00D74E73">
      <w:pPr>
        <w:pStyle w:val="a5"/>
        <w:numPr>
          <w:ilvl w:val="0"/>
          <w:numId w:val="12"/>
        </w:numPr>
        <w:tabs>
          <w:tab w:val="left" w:pos="1137"/>
          <w:tab w:val="left" w:pos="1206"/>
        </w:tabs>
        <w:ind w:right="699" w:hanging="360"/>
        <w:rPr>
          <w:sz w:val="28"/>
        </w:rPr>
      </w:pPr>
      <w:r>
        <w:rPr>
          <w:sz w:val="28"/>
        </w:rPr>
        <w:tab/>
        <w:t xml:space="preserve">отечественную и зарубежную, классическую и современную художественную литературу; научно-популярную и научно-техническую </w:t>
      </w:r>
      <w:r>
        <w:rPr>
          <w:spacing w:val="-2"/>
          <w:sz w:val="28"/>
        </w:rPr>
        <w:t>литературу;</w:t>
      </w:r>
    </w:p>
    <w:p w:rsidR="00A435DF" w:rsidRDefault="00D74E73">
      <w:pPr>
        <w:pStyle w:val="a5"/>
        <w:numPr>
          <w:ilvl w:val="0"/>
          <w:numId w:val="12"/>
        </w:numPr>
        <w:tabs>
          <w:tab w:val="left" w:pos="1137"/>
          <w:tab w:val="left" w:pos="1206"/>
        </w:tabs>
        <w:ind w:right="703" w:hanging="360"/>
        <w:rPr>
          <w:sz w:val="28"/>
        </w:rPr>
      </w:pPr>
      <w:r>
        <w:rPr>
          <w:sz w:val="28"/>
        </w:rPr>
        <w:tab/>
        <w:t>издания по изобразительному искусству, музыке, физической культуре и спорту,</w:t>
      </w:r>
      <w:r>
        <w:rPr>
          <w:spacing w:val="-18"/>
          <w:sz w:val="28"/>
        </w:rPr>
        <w:t xml:space="preserve"> </w:t>
      </w:r>
      <w:r>
        <w:rPr>
          <w:sz w:val="28"/>
        </w:rPr>
        <w:t>экологии,</w:t>
      </w:r>
      <w:r>
        <w:rPr>
          <w:spacing w:val="-15"/>
          <w:sz w:val="28"/>
        </w:rPr>
        <w:t xml:space="preserve"> </w:t>
      </w:r>
      <w:r>
        <w:rPr>
          <w:sz w:val="28"/>
        </w:rPr>
        <w:t>правилам</w:t>
      </w:r>
      <w:r>
        <w:rPr>
          <w:spacing w:val="-16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дорогах;</w:t>
      </w:r>
      <w:r>
        <w:rPr>
          <w:spacing w:val="-11"/>
          <w:sz w:val="28"/>
        </w:rPr>
        <w:t xml:space="preserve"> </w:t>
      </w:r>
      <w:r>
        <w:rPr>
          <w:sz w:val="28"/>
        </w:rPr>
        <w:t>справочно-</w:t>
      </w:r>
    </w:p>
    <w:p w:rsidR="00A435DF" w:rsidRDefault="00D74E73">
      <w:pPr>
        <w:spacing w:line="250" w:lineRule="exact"/>
        <w:ind w:left="779"/>
        <w:jc w:val="both"/>
      </w:pPr>
      <w:r>
        <w:rPr>
          <w:spacing w:val="-2"/>
        </w:rPr>
        <w:t>библиографические</w:t>
      </w:r>
      <w:r>
        <w:rPr>
          <w:spacing w:val="1"/>
        </w:rPr>
        <w:t xml:space="preserve"> </w:t>
      </w:r>
      <w:r>
        <w:rPr>
          <w:spacing w:val="-2"/>
        </w:rPr>
        <w:t>и</w:t>
      </w:r>
      <w:r>
        <w:rPr>
          <w:spacing w:val="7"/>
        </w:rPr>
        <w:t xml:space="preserve"> </w:t>
      </w:r>
      <w:r>
        <w:rPr>
          <w:spacing w:val="-2"/>
        </w:rPr>
        <w:t>периодические</w:t>
      </w:r>
      <w:r>
        <w:rPr>
          <w:spacing w:val="8"/>
        </w:rPr>
        <w:t xml:space="preserve"> </w:t>
      </w:r>
      <w:r>
        <w:rPr>
          <w:spacing w:val="-2"/>
        </w:rPr>
        <w:t>издания;</w:t>
      </w:r>
    </w:p>
    <w:p w:rsidR="00A435DF" w:rsidRDefault="00D74E73">
      <w:pPr>
        <w:pStyle w:val="a5"/>
        <w:numPr>
          <w:ilvl w:val="0"/>
          <w:numId w:val="12"/>
        </w:numPr>
        <w:tabs>
          <w:tab w:val="left" w:pos="1137"/>
          <w:tab w:val="left" w:pos="1206"/>
        </w:tabs>
        <w:spacing w:before="2"/>
        <w:ind w:right="715" w:hanging="360"/>
        <w:rPr>
          <w:sz w:val="28"/>
        </w:rPr>
      </w:pPr>
      <w:r>
        <w:rPr>
          <w:sz w:val="28"/>
        </w:rPr>
        <w:tab/>
        <w:t>собрание словарей; литературу по социальному и профессиональному самоопределению учащихся.</w:t>
      </w:r>
    </w:p>
    <w:p w:rsidR="00A435DF" w:rsidRDefault="00D74E73">
      <w:pPr>
        <w:pStyle w:val="a3"/>
        <w:ind w:right="701" w:firstLine="707"/>
      </w:pPr>
      <w:proofErr w:type="gramStart"/>
      <w:r>
        <w:t>Учебно-методическое и информационное обеспечение реализации основной образовательной программы начального общего образования обеспечивает информационную поддержку образовательной деятельности учащихся и педагогических работников на основе современных информационных технологий в области библиотечных услуг (создание и ведение электронного каталога и полнотекстовых баз данных, поиск документов</w:t>
      </w:r>
      <w:r>
        <w:rPr>
          <w:spacing w:val="-18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любому</w:t>
      </w:r>
      <w:r>
        <w:rPr>
          <w:spacing w:val="-17"/>
        </w:rPr>
        <w:t xml:space="preserve"> </w:t>
      </w:r>
      <w:r>
        <w:t>критерию,</w:t>
      </w:r>
      <w:r>
        <w:rPr>
          <w:spacing w:val="-15"/>
        </w:rPr>
        <w:t xml:space="preserve"> </w:t>
      </w:r>
      <w:r>
        <w:t>доступ</w:t>
      </w:r>
      <w:r>
        <w:rPr>
          <w:spacing w:val="-15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электронным</w:t>
      </w:r>
      <w:r>
        <w:rPr>
          <w:spacing w:val="-14"/>
        </w:rPr>
        <w:t xml:space="preserve"> </w:t>
      </w:r>
      <w:r>
        <w:t>учебным</w:t>
      </w:r>
      <w:r>
        <w:rPr>
          <w:spacing w:val="-15"/>
        </w:rPr>
        <w:t xml:space="preserve"> </w:t>
      </w:r>
      <w:r>
        <w:t>материалам и образовательным ресурсам Интернета).</w:t>
      </w:r>
      <w:proofErr w:type="gramEnd"/>
    </w:p>
    <w:p w:rsidR="00A435DF" w:rsidRDefault="00D74E73">
      <w:pPr>
        <w:pStyle w:val="a3"/>
        <w:spacing w:before="1"/>
        <w:ind w:right="696" w:firstLine="707"/>
      </w:pPr>
      <w:proofErr w:type="gramStart"/>
      <w:r>
        <w:t>Учебно-методическое и информационное обеспечение реализации основной образовательной программы начального общего образования осуществляется за счет оснащения библиотеки, читального зала, учебных кабинетов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лабораторий,</w:t>
      </w:r>
      <w:r>
        <w:rPr>
          <w:spacing w:val="-11"/>
        </w:rPr>
        <w:t xml:space="preserve"> </w:t>
      </w:r>
      <w:r>
        <w:t>административных</w:t>
      </w:r>
      <w:r>
        <w:rPr>
          <w:spacing w:val="-7"/>
        </w:rPr>
        <w:t xml:space="preserve"> </w:t>
      </w:r>
      <w:r>
        <w:t>помещений,</w:t>
      </w:r>
      <w:r>
        <w:rPr>
          <w:spacing w:val="-11"/>
        </w:rPr>
        <w:t xml:space="preserve"> </w:t>
      </w:r>
      <w:r>
        <w:t>наличия</w:t>
      </w:r>
      <w:r>
        <w:rPr>
          <w:spacing w:val="-9"/>
        </w:rPr>
        <w:t xml:space="preserve"> </w:t>
      </w:r>
      <w:r>
        <w:t>школьного сервера,</w:t>
      </w:r>
      <w:r>
        <w:rPr>
          <w:spacing w:val="-10"/>
        </w:rPr>
        <w:t xml:space="preserve"> </w:t>
      </w:r>
      <w:r>
        <w:t>школьного</w:t>
      </w:r>
      <w:r>
        <w:rPr>
          <w:spacing w:val="-13"/>
        </w:rPr>
        <w:t xml:space="preserve"> </w:t>
      </w:r>
      <w:r>
        <w:t>сайта,</w:t>
      </w:r>
      <w:r>
        <w:rPr>
          <w:spacing w:val="-10"/>
        </w:rPr>
        <w:t xml:space="preserve"> </w:t>
      </w:r>
      <w:r>
        <w:t>внутренней</w:t>
      </w:r>
      <w:r>
        <w:rPr>
          <w:spacing w:val="-7"/>
        </w:rPr>
        <w:t xml:space="preserve"> </w:t>
      </w:r>
      <w:r>
        <w:t>(локальной)</w:t>
      </w:r>
      <w:r>
        <w:rPr>
          <w:spacing w:val="-9"/>
        </w:rPr>
        <w:t xml:space="preserve"> </w:t>
      </w:r>
      <w:r>
        <w:t>сети,</w:t>
      </w:r>
      <w:r>
        <w:rPr>
          <w:spacing w:val="-9"/>
        </w:rPr>
        <w:t xml:space="preserve"> </w:t>
      </w:r>
      <w:r>
        <w:t>внешней</w:t>
      </w:r>
      <w:r>
        <w:rPr>
          <w:spacing w:val="-9"/>
        </w:rPr>
        <w:t xml:space="preserve"> </w:t>
      </w:r>
      <w:r>
        <w:t>(в</w:t>
      </w:r>
      <w:r>
        <w:rPr>
          <w:spacing w:val="-11"/>
        </w:rPr>
        <w:t xml:space="preserve"> </w:t>
      </w:r>
      <w:r>
        <w:t>том</w:t>
      </w:r>
      <w:r>
        <w:rPr>
          <w:spacing w:val="-9"/>
        </w:rPr>
        <w:t xml:space="preserve"> </w:t>
      </w:r>
      <w:r>
        <w:t>числе</w:t>
      </w:r>
      <w:proofErr w:type="gramEnd"/>
    </w:p>
    <w:p w:rsidR="00A435DF" w:rsidRDefault="00A435DF">
      <w:pPr>
        <w:pStyle w:val="a3"/>
        <w:sectPr w:rsidR="00A435DF">
          <w:pgSz w:w="11920" w:h="16850"/>
          <w:pgMar w:top="96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78"/>
        <w:ind w:right="701"/>
      </w:pPr>
      <w:r>
        <w:lastRenderedPageBreak/>
        <w:t>глобальной) сети и направлено на обеспечение широкого, постоянного и устойчивого доступа для всех участников образовательных отношений к любой информации, связанной с реализацией основной образовательной программы, достижением планируемых результатов, организацией образовательной деятельности и условиями ее осуществления.</w:t>
      </w:r>
    </w:p>
    <w:p w:rsidR="00A435DF" w:rsidRDefault="00D74E73">
      <w:pPr>
        <w:pStyle w:val="a3"/>
        <w:spacing w:before="1"/>
        <w:ind w:right="705" w:firstLine="707"/>
      </w:pPr>
      <w:proofErr w:type="gramStart"/>
      <w:r>
        <w:t>Обучающимся обеспечен доступ к печатным и электронным образовательным ресурсам (далее - ЭОР), в том числе к ЭОР, размещенным в федеральных и региональных базах данных ЭОР.</w:t>
      </w:r>
      <w:proofErr w:type="gramEnd"/>
    </w:p>
    <w:p w:rsidR="00A435DF" w:rsidRDefault="00D74E73">
      <w:pPr>
        <w:pStyle w:val="1"/>
        <w:spacing w:before="321"/>
        <w:ind w:left="3153"/>
      </w:pPr>
      <w:r>
        <w:rPr>
          <w:spacing w:val="-4"/>
        </w:rPr>
        <w:t>Психолого-педагогические</w:t>
      </w:r>
      <w:r>
        <w:rPr>
          <w:spacing w:val="22"/>
        </w:rPr>
        <w:t xml:space="preserve"> </w:t>
      </w:r>
      <w:r>
        <w:rPr>
          <w:spacing w:val="-4"/>
        </w:rPr>
        <w:t>условия</w:t>
      </w:r>
    </w:p>
    <w:p w:rsidR="00A435DF" w:rsidRDefault="00D74E73">
      <w:pPr>
        <w:pStyle w:val="a3"/>
        <w:spacing w:before="4"/>
        <w:ind w:right="710" w:firstLine="707"/>
      </w:pPr>
      <w:r>
        <w:t>Психолого-педагогические условия реализации основной образовательной программы начального общего образования обеспечивают:</w:t>
      </w:r>
    </w:p>
    <w:p w:rsidR="00A435DF" w:rsidRDefault="00D74E73">
      <w:pPr>
        <w:pStyle w:val="a5"/>
        <w:numPr>
          <w:ilvl w:val="0"/>
          <w:numId w:val="11"/>
        </w:numPr>
        <w:tabs>
          <w:tab w:val="left" w:pos="1761"/>
        </w:tabs>
        <w:ind w:right="714" w:firstLine="707"/>
        <w:jc w:val="both"/>
        <w:rPr>
          <w:sz w:val="28"/>
        </w:rPr>
      </w:pPr>
      <w:r>
        <w:rPr>
          <w:sz w:val="28"/>
        </w:rPr>
        <w:t>преемственность содержания и форм организации образовательной деятельности при реализации образовательных программ дошкольного, начального общего и основного общего образования;</w:t>
      </w:r>
    </w:p>
    <w:p w:rsidR="00A435DF" w:rsidRDefault="00D74E73">
      <w:pPr>
        <w:pStyle w:val="a5"/>
        <w:numPr>
          <w:ilvl w:val="0"/>
          <w:numId w:val="11"/>
        </w:numPr>
        <w:tabs>
          <w:tab w:val="left" w:pos="1799"/>
        </w:tabs>
        <w:spacing w:before="1"/>
        <w:ind w:right="702" w:firstLine="707"/>
        <w:jc w:val="both"/>
        <w:rPr>
          <w:sz w:val="28"/>
        </w:rPr>
      </w:pPr>
      <w:r>
        <w:rPr>
          <w:sz w:val="28"/>
        </w:rPr>
        <w:t>социально-психологическую адаптацию обучающихся к условиям школы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2"/>
          <w:sz w:val="28"/>
        </w:rPr>
        <w:t xml:space="preserve"> </w:t>
      </w:r>
      <w:r>
        <w:rPr>
          <w:sz w:val="28"/>
        </w:rPr>
        <w:t>специфики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возрастного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психофизиологического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развития, включая особенности адаптации к социальной среде;</w:t>
      </w:r>
    </w:p>
    <w:p w:rsidR="00A435DF" w:rsidRDefault="00D74E73">
      <w:pPr>
        <w:pStyle w:val="a5"/>
        <w:numPr>
          <w:ilvl w:val="0"/>
          <w:numId w:val="11"/>
        </w:numPr>
        <w:tabs>
          <w:tab w:val="left" w:pos="1723"/>
        </w:tabs>
        <w:ind w:right="704" w:firstLine="707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5"/>
          <w:sz w:val="28"/>
        </w:rPr>
        <w:t xml:space="preserve"> </w:t>
      </w:r>
      <w:r>
        <w:rPr>
          <w:sz w:val="28"/>
        </w:rPr>
        <w:t>психолого-педагогической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компетентности работников ОО и родителей (законных представителей) несовершеннолетних </w:t>
      </w:r>
      <w:r>
        <w:rPr>
          <w:spacing w:val="-2"/>
          <w:sz w:val="28"/>
        </w:rPr>
        <w:t>обучающихся;</w:t>
      </w:r>
    </w:p>
    <w:p w:rsidR="00A435DF" w:rsidRDefault="00D74E73">
      <w:pPr>
        <w:pStyle w:val="a5"/>
        <w:numPr>
          <w:ilvl w:val="0"/>
          <w:numId w:val="11"/>
        </w:numPr>
        <w:tabs>
          <w:tab w:val="left" w:pos="1835"/>
        </w:tabs>
        <w:spacing w:line="242" w:lineRule="auto"/>
        <w:ind w:right="709" w:firstLine="707"/>
        <w:jc w:val="both"/>
        <w:rPr>
          <w:sz w:val="28"/>
        </w:rPr>
      </w:pPr>
      <w:r>
        <w:rPr>
          <w:sz w:val="28"/>
        </w:rPr>
        <w:t xml:space="preserve">профилактику формирования у обучающихся </w:t>
      </w:r>
      <w:proofErr w:type="spellStart"/>
      <w:r>
        <w:rPr>
          <w:sz w:val="28"/>
        </w:rPr>
        <w:t>девиантных</w:t>
      </w:r>
      <w:proofErr w:type="spellEnd"/>
      <w:r>
        <w:rPr>
          <w:sz w:val="28"/>
        </w:rPr>
        <w:t xml:space="preserve"> форм поведения, агрессии и повышенной тревожности;</w:t>
      </w:r>
    </w:p>
    <w:p w:rsidR="00A435DF" w:rsidRDefault="00D74E73">
      <w:pPr>
        <w:pStyle w:val="a5"/>
        <w:numPr>
          <w:ilvl w:val="0"/>
          <w:numId w:val="11"/>
        </w:numPr>
        <w:tabs>
          <w:tab w:val="left" w:pos="1903"/>
        </w:tabs>
        <w:ind w:right="694" w:firstLine="707"/>
        <w:jc w:val="both"/>
        <w:rPr>
          <w:sz w:val="28"/>
        </w:rPr>
      </w:pPr>
      <w:r>
        <w:rPr>
          <w:sz w:val="28"/>
        </w:rPr>
        <w:t xml:space="preserve">психолого-педагогическое сопровождение квалифицированными специалистами (педагогом-психологом, учителем-логопедом, учителем-дефектологом, </w:t>
      </w:r>
      <w:proofErr w:type="spellStart"/>
      <w:r>
        <w:rPr>
          <w:sz w:val="28"/>
        </w:rPr>
        <w:t>тьютором</w:t>
      </w:r>
      <w:proofErr w:type="spellEnd"/>
      <w:r>
        <w:rPr>
          <w:sz w:val="28"/>
        </w:rPr>
        <w:t>, социальным педагогом) участников образовательных отношений:</w:t>
      </w:r>
    </w:p>
    <w:p w:rsidR="00A435DF" w:rsidRDefault="00D74E73">
      <w:pPr>
        <w:pStyle w:val="a3"/>
        <w:spacing w:line="292" w:lineRule="auto"/>
        <w:ind w:left="1418" w:right="714"/>
      </w:pPr>
      <w:r>
        <w:t>формирование и развитие психолого-педагогической компетентности; сохранение</w:t>
      </w:r>
      <w:r>
        <w:rPr>
          <w:spacing w:val="71"/>
          <w:w w:val="150"/>
        </w:rPr>
        <w:t xml:space="preserve">  </w:t>
      </w:r>
      <w:r>
        <w:t>и</w:t>
      </w:r>
      <w:r>
        <w:rPr>
          <w:spacing w:val="65"/>
          <w:w w:val="150"/>
        </w:rPr>
        <w:t xml:space="preserve">  </w:t>
      </w:r>
      <w:r>
        <w:t>укрепление</w:t>
      </w:r>
      <w:r>
        <w:rPr>
          <w:spacing w:val="71"/>
          <w:w w:val="150"/>
        </w:rPr>
        <w:t xml:space="preserve">  </w:t>
      </w:r>
      <w:r>
        <w:t>психологического</w:t>
      </w:r>
      <w:r>
        <w:rPr>
          <w:spacing w:val="68"/>
          <w:w w:val="150"/>
        </w:rPr>
        <w:t xml:space="preserve">  </w:t>
      </w:r>
      <w:r>
        <w:t>благополучия</w:t>
      </w:r>
      <w:r>
        <w:rPr>
          <w:spacing w:val="66"/>
          <w:w w:val="150"/>
        </w:rPr>
        <w:t xml:space="preserve">  </w:t>
      </w:r>
      <w:r>
        <w:rPr>
          <w:spacing w:val="-10"/>
        </w:rPr>
        <w:t>и</w:t>
      </w:r>
    </w:p>
    <w:p w:rsidR="00A435DF" w:rsidRDefault="00D74E73">
      <w:pPr>
        <w:pStyle w:val="a3"/>
        <w:spacing w:line="252" w:lineRule="exact"/>
      </w:pPr>
      <w:r>
        <w:t>психического</w:t>
      </w:r>
      <w:r>
        <w:rPr>
          <w:spacing w:val="-10"/>
        </w:rPr>
        <w:t xml:space="preserve"> </w:t>
      </w:r>
      <w:r>
        <w:t>здоровья</w:t>
      </w:r>
      <w:r>
        <w:rPr>
          <w:spacing w:val="-9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;</w:t>
      </w:r>
    </w:p>
    <w:p w:rsidR="00A435DF" w:rsidRDefault="00D74E73">
      <w:pPr>
        <w:pStyle w:val="a3"/>
        <w:ind w:left="1418" w:right="1846"/>
      </w:pPr>
      <w:r>
        <w:t>поддержка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сопровождение</w:t>
      </w:r>
      <w:r>
        <w:rPr>
          <w:spacing w:val="-8"/>
        </w:rPr>
        <w:t xml:space="preserve"> </w:t>
      </w:r>
      <w:r>
        <w:t>детско-родительских</w:t>
      </w:r>
      <w:r>
        <w:rPr>
          <w:spacing w:val="-8"/>
        </w:rPr>
        <w:t xml:space="preserve"> </w:t>
      </w:r>
      <w:r>
        <w:t>отношений; формирование</w:t>
      </w:r>
      <w:r>
        <w:rPr>
          <w:spacing w:val="-14"/>
        </w:rPr>
        <w:t xml:space="preserve"> </w:t>
      </w:r>
      <w:r>
        <w:t>ценности</w:t>
      </w:r>
      <w:r>
        <w:rPr>
          <w:spacing w:val="-14"/>
        </w:rPr>
        <w:t xml:space="preserve"> </w:t>
      </w:r>
      <w:r>
        <w:t>здоровья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безопасного</w:t>
      </w:r>
      <w:r>
        <w:rPr>
          <w:spacing w:val="-12"/>
        </w:rPr>
        <w:t xml:space="preserve"> </w:t>
      </w:r>
      <w:r>
        <w:t>образа</w:t>
      </w:r>
      <w:r>
        <w:rPr>
          <w:spacing w:val="-17"/>
        </w:rPr>
        <w:t xml:space="preserve"> </w:t>
      </w:r>
      <w:r>
        <w:t>жизни;</w:t>
      </w:r>
    </w:p>
    <w:p w:rsidR="00A435DF" w:rsidRDefault="00D74E73">
      <w:pPr>
        <w:pStyle w:val="a3"/>
        <w:ind w:firstLine="707"/>
        <w:jc w:val="left"/>
      </w:pPr>
      <w:r>
        <w:t>дифференциация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индивидуализация</w:t>
      </w:r>
      <w:r>
        <w:rPr>
          <w:spacing w:val="-7"/>
        </w:rPr>
        <w:t xml:space="preserve"> </w:t>
      </w:r>
      <w:r>
        <w:t>обучения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учетом особенностей когнитивного и эмоционального развития обучающихся;</w:t>
      </w:r>
    </w:p>
    <w:p w:rsidR="00A435DF" w:rsidRDefault="00D74E73">
      <w:pPr>
        <w:pStyle w:val="a3"/>
        <w:spacing w:line="242" w:lineRule="auto"/>
        <w:ind w:firstLine="707"/>
        <w:jc w:val="left"/>
      </w:pPr>
      <w:r>
        <w:t>мониторинг</w:t>
      </w:r>
      <w:r>
        <w:rPr>
          <w:spacing w:val="37"/>
        </w:rPr>
        <w:t xml:space="preserve"> </w:t>
      </w:r>
      <w:r>
        <w:t>возможностей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способностей</w:t>
      </w:r>
      <w:r>
        <w:rPr>
          <w:spacing w:val="35"/>
        </w:rPr>
        <w:t xml:space="preserve"> </w:t>
      </w:r>
      <w:r>
        <w:t>обучающихся,</w:t>
      </w:r>
      <w:r>
        <w:rPr>
          <w:spacing w:val="34"/>
        </w:rPr>
        <w:t xml:space="preserve"> </w:t>
      </w:r>
      <w:r>
        <w:t>выявление, поддержка и сопровождение одаренных детей;</w:t>
      </w:r>
    </w:p>
    <w:p w:rsidR="00A435DF" w:rsidRDefault="00D74E73">
      <w:pPr>
        <w:pStyle w:val="a3"/>
        <w:tabs>
          <w:tab w:val="left" w:pos="3000"/>
          <w:tab w:val="left" w:pos="4490"/>
          <w:tab w:val="left" w:pos="5419"/>
          <w:tab w:val="left" w:pos="7700"/>
        </w:tabs>
        <w:ind w:right="746" w:firstLine="707"/>
        <w:jc w:val="left"/>
      </w:pPr>
      <w:r>
        <w:rPr>
          <w:spacing w:val="-2"/>
        </w:rPr>
        <w:t>создание</w:t>
      </w:r>
      <w:r>
        <w:tab/>
      </w:r>
      <w:r>
        <w:rPr>
          <w:spacing w:val="-2"/>
        </w:rPr>
        <w:t>условий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последующего</w:t>
      </w:r>
      <w:r>
        <w:tab/>
      </w:r>
      <w:r>
        <w:rPr>
          <w:spacing w:val="-2"/>
        </w:rPr>
        <w:t>профессионального самоопределения;</w:t>
      </w:r>
    </w:p>
    <w:p w:rsidR="00A435DF" w:rsidRDefault="00D74E73">
      <w:pPr>
        <w:pStyle w:val="a3"/>
        <w:spacing w:line="242" w:lineRule="auto"/>
        <w:ind w:firstLine="707"/>
        <w:jc w:val="left"/>
      </w:pPr>
      <w:r>
        <w:t>сопровождение</w:t>
      </w:r>
      <w:r>
        <w:rPr>
          <w:spacing w:val="33"/>
        </w:rPr>
        <w:t xml:space="preserve"> </w:t>
      </w:r>
      <w:r>
        <w:t>проектирования</w:t>
      </w:r>
      <w:r>
        <w:rPr>
          <w:spacing w:val="34"/>
        </w:rPr>
        <w:t xml:space="preserve"> </w:t>
      </w:r>
      <w:r>
        <w:t>обучающимися</w:t>
      </w:r>
      <w:r>
        <w:rPr>
          <w:spacing w:val="33"/>
        </w:rPr>
        <w:t xml:space="preserve"> </w:t>
      </w:r>
      <w:r>
        <w:t>планов</w:t>
      </w:r>
      <w:r>
        <w:rPr>
          <w:spacing w:val="34"/>
        </w:rPr>
        <w:t xml:space="preserve"> </w:t>
      </w:r>
      <w:r>
        <w:t>продолжения образования и будущего профессионального самоопределения;</w:t>
      </w:r>
    </w:p>
    <w:p w:rsidR="00A435DF" w:rsidRDefault="00D74E73">
      <w:pPr>
        <w:pStyle w:val="a3"/>
        <w:tabs>
          <w:tab w:val="left" w:pos="3182"/>
          <w:tab w:val="left" w:pos="4942"/>
          <w:tab w:val="left" w:pos="5366"/>
          <w:tab w:val="left" w:pos="7469"/>
          <w:tab w:val="left" w:pos="8607"/>
        </w:tabs>
        <w:spacing w:line="242" w:lineRule="auto"/>
        <w:ind w:right="736" w:firstLine="707"/>
        <w:jc w:val="left"/>
      </w:pPr>
      <w:r>
        <w:rPr>
          <w:spacing w:val="-2"/>
        </w:rPr>
        <w:t>обеспечение</w:t>
      </w:r>
      <w:r>
        <w:tab/>
      </w:r>
      <w:r>
        <w:rPr>
          <w:spacing w:val="-2"/>
        </w:rPr>
        <w:t>осознанного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ответственного</w:t>
      </w:r>
      <w:r>
        <w:tab/>
      </w:r>
      <w:r>
        <w:rPr>
          <w:spacing w:val="-2"/>
        </w:rPr>
        <w:t>выбора</w:t>
      </w:r>
      <w:r>
        <w:tab/>
      </w:r>
      <w:r>
        <w:rPr>
          <w:spacing w:val="-2"/>
        </w:rPr>
        <w:t xml:space="preserve">дальнейшей </w:t>
      </w:r>
      <w:r>
        <w:t>профессиональной сферы деятельности;</w:t>
      </w:r>
    </w:p>
    <w:p w:rsidR="00A435DF" w:rsidRDefault="00D74E73">
      <w:pPr>
        <w:pStyle w:val="a3"/>
        <w:ind w:right="719" w:firstLine="707"/>
        <w:jc w:val="left"/>
      </w:pPr>
      <w:r>
        <w:t>формирование</w:t>
      </w:r>
      <w:r>
        <w:rPr>
          <w:spacing w:val="34"/>
        </w:rPr>
        <w:t xml:space="preserve"> </w:t>
      </w:r>
      <w:r>
        <w:t>коммуникативных</w:t>
      </w:r>
      <w:r>
        <w:rPr>
          <w:spacing w:val="35"/>
        </w:rPr>
        <w:t xml:space="preserve"> </w:t>
      </w:r>
      <w:r>
        <w:t>навыков</w:t>
      </w:r>
      <w:r>
        <w:rPr>
          <w:spacing w:val="35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разновозрастной</w:t>
      </w:r>
      <w:r>
        <w:rPr>
          <w:spacing w:val="36"/>
        </w:rPr>
        <w:t xml:space="preserve"> </w:t>
      </w:r>
      <w:r>
        <w:t>среде</w:t>
      </w:r>
      <w:r>
        <w:rPr>
          <w:spacing w:val="34"/>
        </w:rPr>
        <w:t xml:space="preserve"> </w:t>
      </w:r>
      <w:r>
        <w:t>и среде сверстников;</w:t>
      </w:r>
    </w:p>
    <w:p w:rsidR="00A435DF" w:rsidRDefault="00A435DF">
      <w:pPr>
        <w:pStyle w:val="a3"/>
        <w:jc w:val="left"/>
        <w:sectPr w:rsidR="00A435DF">
          <w:pgSz w:w="11920" w:h="16850"/>
          <w:pgMar w:top="96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78"/>
        <w:ind w:left="1418"/>
        <w:jc w:val="left"/>
      </w:pPr>
      <w:r>
        <w:lastRenderedPageBreak/>
        <w:t xml:space="preserve">поддержка детских объединений, ученического самоуправления; </w:t>
      </w:r>
      <w:r>
        <w:rPr>
          <w:spacing w:val="-2"/>
        </w:rPr>
        <w:t>формирование</w:t>
      </w:r>
      <w:r>
        <w:rPr>
          <w:spacing w:val="-15"/>
        </w:rPr>
        <w:t xml:space="preserve"> </w:t>
      </w:r>
      <w:r>
        <w:rPr>
          <w:spacing w:val="-2"/>
        </w:rPr>
        <w:t>психологической</w:t>
      </w:r>
      <w:r>
        <w:rPr>
          <w:spacing w:val="-15"/>
        </w:rPr>
        <w:t xml:space="preserve"> </w:t>
      </w:r>
      <w:r>
        <w:rPr>
          <w:spacing w:val="-2"/>
        </w:rPr>
        <w:t>культуры</w:t>
      </w:r>
      <w:r>
        <w:rPr>
          <w:spacing w:val="-12"/>
        </w:rPr>
        <w:t xml:space="preserve"> </w:t>
      </w:r>
      <w:r>
        <w:rPr>
          <w:spacing w:val="-2"/>
        </w:rPr>
        <w:t>поведения</w:t>
      </w:r>
      <w:r>
        <w:rPr>
          <w:spacing w:val="-12"/>
        </w:rPr>
        <w:t xml:space="preserve"> </w:t>
      </w:r>
      <w:proofErr w:type="gramStart"/>
      <w:r>
        <w:rPr>
          <w:spacing w:val="-2"/>
        </w:rPr>
        <w:t>в</w:t>
      </w:r>
      <w:proofErr w:type="gramEnd"/>
      <w:r>
        <w:rPr>
          <w:spacing w:val="-16"/>
        </w:rPr>
        <w:t xml:space="preserve"> </w:t>
      </w:r>
      <w:r>
        <w:rPr>
          <w:spacing w:val="-2"/>
        </w:rPr>
        <w:t>информационной</w:t>
      </w:r>
    </w:p>
    <w:p w:rsidR="00A435DF" w:rsidRDefault="00D74E73">
      <w:pPr>
        <w:pStyle w:val="a3"/>
        <w:spacing w:line="317" w:lineRule="exact"/>
        <w:jc w:val="left"/>
      </w:pPr>
      <w:r>
        <w:rPr>
          <w:spacing w:val="-2"/>
        </w:rPr>
        <w:t>среде;</w:t>
      </w:r>
    </w:p>
    <w:p w:rsidR="00A435DF" w:rsidRDefault="00D74E73">
      <w:pPr>
        <w:pStyle w:val="a3"/>
        <w:spacing w:before="5"/>
        <w:ind w:left="1418"/>
        <w:jc w:val="left"/>
      </w:pPr>
      <w:r>
        <w:rPr>
          <w:spacing w:val="-2"/>
        </w:rPr>
        <w:t>развитие</w:t>
      </w:r>
      <w:r>
        <w:rPr>
          <w:spacing w:val="-10"/>
        </w:rPr>
        <w:t xml:space="preserve"> </w:t>
      </w:r>
      <w:r>
        <w:rPr>
          <w:spacing w:val="-2"/>
        </w:rPr>
        <w:t>психологической</w:t>
      </w:r>
      <w:r>
        <w:rPr>
          <w:spacing w:val="-10"/>
        </w:rPr>
        <w:t xml:space="preserve"> </w:t>
      </w:r>
      <w:r>
        <w:rPr>
          <w:spacing w:val="-2"/>
        </w:rPr>
        <w:t>культуры</w:t>
      </w:r>
      <w:r>
        <w:rPr>
          <w:spacing w:val="-10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области</w:t>
      </w:r>
      <w:r>
        <w:rPr>
          <w:spacing w:val="-11"/>
        </w:rPr>
        <w:t xml:space="preserve"> </w:t>
      </w:r>
      <w:r>
        <w:rPr>
          <w:spacing w:val="-2"/>
        </w:rPr>
        <w:t>использования</w:t>
      </w:r>
      <w:r>
        <w:rPr>
          <w:spacing w:val="-9"/>
        </w:rPr>
        <w:t xml:space="preserve"> </w:t>
      </w:r>
      <w:r>
        <w:rPr>
          <w:spacing w:val="-4"/>
        </w:rPr>
        <w:t>ИКТ;</w:t>
      </w:r>
    </w:p>
    <w:p w:rsidR="00A435DF" w:rsidRDefault="00D74E73">
      <w:pPr>
        <w:pStyle w:val="a5"/>
        <w:numPr>
          <w:ilvl w:val="0"/>
          <w:numId w:val="11"/>
        </w:numPr>
        <w:tabs>
          <w:tab w:val="left" w:pos="1888"/>
          <w:tab w:val="left" w:pos="4084"/>
          <w:tab w:val="left" w:pos="7472"/>
          <w:tab w:val="left" w:pos="9548"/>
        </w:tabs>
        <w:spacing w:before="2"/>
        <w:ind w:right="721" w:firstLine="707"/>
        <w:rPr>
          <w:sz w:val="28"/>
        </w:rPr>
      </w:pPr>
      <w:r>
        <w:rPr>
          <w:spacing w:val="-2"/>
          <w:sz w:val="28"/>
        </w:rPr>
        <w:t>индивидуальное</w:t>
      </w:r>
      <w:r>
        <w:rPr>
          <w:sz w:val="28"/>
        </w:rPr>
        <w:tab/>
      </w:r>
      <w:r>
        <w:rPr>
          <w:spacing w:val="-2"/>
          <w:sz w:val="28"/>
        </w:rPr>
        <w:t>психолого-педагогическое</w:t>
      </w:r>
      <w:r>
        <w:rPr>
          <w:sz w:val="28"/>
        </w:rPr>
        <w:tab/>
      </w:r>
      <w:r>
        <w:rPr>
          <w:spacing w:val="-2"/>
          <w:sz w:val="28"/>
        </w:rPr>
        <w:t>сопровождение</w:t>
      </w:r>
      <w:r>
        <w:rPr>
          <w:sz w:val="28"/>
        </w:rPr>
        <w:tab/>
      </w:r>
      <w:r>
        <w:rPr>
          <w:spacing w:val="-4"/>
          <w:sz w:val="28"/>
        </w:rPr>
        <w:t xml:space="preserve">всех </w:t>
      </w:r>
      <w:r>
        <w:rPr>
          <w:sz w:val="28"/>
        </w:rPr>
        <w:t>участников образовательных отношений, в том числе:</w:t>
      </w:r>
    </w:p>
    <w:p w:rsidR="00A435DF" w:rsidRDefault="00D74E73">
      <w:pPr>
        <w:pStyle w:val="a3"/>
        <w:tabs>
          <w:tab w:val="left" w:pos="3372"/>
          <w:tab w:val="left" w:pos="5506"/>
          <w:tab w:val="left" w:pos="6970"/>
          <w:tab w:val="left" w:pos="7347"/>
          <w:tab w:val="left" w:pos="8708"/>
        </w:tabs>
        <w:ind w:right="729" w:firstLine="707"/>
        <w:jc w:val="left"/>
      </w:pP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,</w:t>
      </w:r>
      <w:r>
        <w:tab/>
      </w:r>
      <w:r>
        <w:rPr>
          <w:spacing w:val="-2"/>
        </w:rPr>
        <w:t>испытывающих</w:t>
      </w:r>
      <w:r>
        <w:tab/>
      </w:r>
      <w:r>
        <w:rPr>
          <w:spacing w:val="-2"/>
        </w:rPr>
        <w:t>трудности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освоении</w:t>
      </w:r>
      <w:r>
        <w:tab/>
      </w:r>
      <w:r>
        <w:rPr>
          <w:spacing w:val="-2"/>
        </w:rPr>
        <w:t xml:space="preserve">программы </w:t>
      </w:r>
      <w:r>
        <w:t>начального общего образования, развитии и социальной адаптации;</w:t>
      </w:r>
    </w:p>
    <w:p w:rsidR="00A435DF" w:rsidRDefault="00D74E73">
      <w:pPr>
        <w:pStyle w:val="a3"/>
        <w:tabs>
          <w:tab w:val="left" w:pos="3506"/>
          <w:tab w:val="left" w:pos="5554"/>
          <w:tab w:val="left" w:pos="7942"/>
          <w:tab w:val="left" w:pos="9918"/>
        </w:tabs>
        <w:ind w:right="707" w:firstLine="707"/>
        <w:jc w:val="left"/>
      </w:pP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,</w:t>
      </w:r>
      <w:r>
        <w:tab/>
      </w:r>
      <w:r>
        <w:rPr>
          <w:spacing w:val="-2"/>
        </w:rPr>
        <w:t>проявляющих</w:t>
      </w:r>
      <w:r>
        <w:tab/>
      </w:r>
      <w:r>
        <w:rPr>
          <w:spacing w:val="-2"/>
        </w:rPr>
        <w:t>индивидуальные</w:t>
      </w:r>
      <w:r>
        <w:tab/>
      </w:r>
      <w:r>
        <w:rPr>
          <w:spacing w:val="-2"/>
        </w:rPr>
        <w:t>способности,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одаренных;</w:t>
      </w:r>
    </w:p>
    <w:p w:rsidR="00A435DF" w:rsidRDefault="00D74E73">
      <w:pPr>
        <w:pStyle w:val="a3"/>
        <w:tabs>
          <w:tab w:val="left" w:pos="3576"/>
          <w:tab w:val="left" w:pos="6804"/>
          <w:tab w:val="left" w:pos="7172"/>
          <w:tab w:val="left" w:pos="8014"/>
          <w:tab w:val="left" w:pos="9589"/>
        </w:tabs>
        <w:spacing w:line="242" w:lineRule="auto"/>
        <w:ind w:right="718" w:firstLine="707"/>
        <w:jc w:val="left"/>
      </w:pPr>
      <w:r>
        <w:rPr>
          <w:spacing w:val="-2"/>
        </w:rPr>
        <w:t>педагогических,</w:t>
      </w:r>
      <w:r>
        <w:tab/>
      </w:r>
      <w:r>
        <w:rPr>
          <w:spacing w:val="-2"/>
        </w:rPr>
        <w:t>учебно-вспомогательных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иных</w:t>
      </w:r>
      <w:r>
        <w:tab/>
      </w:r>
      <w:r>
        <w:rPr>
          <w:spacing w:val="-2"/>
        </w:rPr>
        <w:t>работников</w:t>
      </w:r>
      <w:r>
        <w:tab/>
      </w:r>
      <w:r>
        <w:rPr>
          <w:spacing w:val="-4"/>
        </w:rPr>
        <w:t xml:space="preserve">ОО, </w:t>
      </w:r>
      <w:r>
        <w:t>обеспечивающих реализацию программы начального общего образования;</w:t>
      </w:r>
    </w:p>
    <w:p w:rsidR="00A435DF" w:rsidRDefault="00D74E73">
      <w:pPr>
        <w:pStyle w:val="a3"/>
        <w:tabs>
          <w:tab w:val="left" w:pos="3211"/>
          <w:tab w:val="left" w:pos="4992"/>
          <w:tab w:val="left" w:pos="7520"/>
        </w:tabs>
        <w:ind w:right="748" w:firstLine="707"/>
        <w:jc w:val="left"/>
      </w:pPr>
      <w:r>
        <w:rPr>
          <w:spacing w:val="-2"/>
        </w:rPr>
        <w:t>родителей</w:t>
      </w:r>
      <w:r>
        <w:tab/>
      </w:r>
      <w:r>
        <w:rPr>
          <w:spacing w:val="-2"/>
        </w:rPr>
        <w:t>(законных</w:t>
      </w:r>
      <w:r>
        <w:tab/>
      </w:r>
      <w:r>
        <w:rPr>
          <w:spacing w:val="-2"/>
        </w:rPr>
        <w:t>представителей)</w:t>
      </w:r>
      <w:r>
        <w:tab/>
      </w:r>
      <w:r>
        <w:rPr>
          <w:spacing w:val="-2"/>
        </w:rPr>
        <w:t>несовершеннолетних обучающихся;</w:t>
      </w:r>
    </w:p>
    <w:p w:rsidR="00A435DF" w:rsidRDefault="00D74E73">
      <w:pPr>
        <w:pStyle w:val="a5"/>
        <w:numPr>
          <w:ilvl w:val="0"/>
          <w:numId w:val="11"/>
        </w:numPr>
        <w:tabs>
          <w:tab w:val="left" w:pos="1713"/>
        </w:tabs>
        <w:ind w:right="698" w:firstLine="707"/>
        <w:jc w:val="both"/>
        <w:rPr>
          <w:sz w:val="28"/>
        </w:rPr>
      </w:pPr>
      <w:r>
        <w:rPr>
          <w:sz w:val="28"/>
        </w:rPr>
        <w:t>диверсификацию</w:t>
      </w:r>
      <w:r>
        <w:rPr>
          <w:spacing w:val="-18"/>
          <w:sz w:val="28"/>
        </w:rPr>
        <w:t xml:space="preserve"> </w:t>
      </w:r>
      <w:r>
        <w:rPr>
          <w:sz w:val="28"/>
        </w:rPr>
        <w:t>уровней</w:t>
      </w:r>
      <w:r>
        <w:rPr>
          <w:spacing w:val="-17"/>
          <w:sz w:val="28"/>
        </w:rPr>
        <w:t xml:space="preserve"> </w:t>
      </w:r>
      <w:r>
        <w:rPr>
          <w:sz w:val="28"/>
        </w:rPr>
        <w:t>психолого-педагогического</w:t>
      </w:r>
      <w:r>
        <w:rPr>
          <w:spacing w:val="-18"/>
          <w:sz w:val="28"/>
        </w:rPr>
        <w:t xml:space="preserve"> </w:t>
      </w:r>
      <w:r>
        <w:rPr>
          <w:sz w:val="28"/>
        </w:rPr>
        <w:t>сопровождения (индивидуальный, групповой, уровень класса, уровень школы);</w:t>
      </w:r>
    </w:p>
    <w:p w:rsidR="00A435DF" w:rsidRDefault="00D74E73">
      <w:pPr>
        <w:pStyle w:val="a5"/>
        <w:numPr>
          <w:ilvl w:val="0"/>
          <w:numId w:val="11"/>
        </w:numPr>
        <w:tabs>
          <w:tab w:val="left" w:pos="1881"/>
        </w:tabs>
        <w:ind w:right="705" w:firstLine="707"/>
        <w:jc w:val="both"/>
        <w:rPr>
          <w:sz w:val="28"/>
        </w:rPr>
      </w:pPr>
      <w:r>
        <w:rPr>
          <w:sz w:val="28"/>
        </w:rPr>
        <w:t xml:space="preserve">вариативность форм психолого-педагогического сопровождения участников образовательных отношений (профилактика, диагностика, </w:t>
      </w:r>
      <w:r>
        <w:rPr>
          <w:spacing w:val="-2"/>
          <w:sz w:val="28"/>
        </w:rPr>
        <w:t>консультирование,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коррекционная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работа, развивающая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работа,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просвещение);</w:t>
      </w:r>
    </w:p>
    <w:p w:rsidR="00A435DF" w:rsidRDefault="00D74E73">
      <w:pPr>
        <w:pStyle w:val="a5"/>
        <w:numPr>
          <w:ilvl w:val="0"/>
          <w:numId w:val="11"/>
        </w:numPr>
        <w:tabs>
          <w:tab w:val="left" w:pos="2087"/>
        </w:tabs>
        <w:ind w:right="714" w:firstLine="707"/>
        <w:jc w:val="both"/>
        <w:rPr>
          <w:sz w:val="28"/>
        </w:rPr>
      </w:pPr>
      <w:r>
        <w:rPr>
          <w:sz w:val="28"/>
        </w:rPr>
        <w:t>осуществление мониторинга и оценки эффективности психологических программ сопровождения участников образовательных отношений, развития психологической службы ОО.</w:t>
      </w:r>
    </w:p>
    <w:p w:rsidR="00A435DF" w:rsidRDefault="00D74E73">
      <w:pPr>
        <w:pStyle w:val="a3"/>
        <w:ind w:right="698" w:firstLine="707"/>
      </w:pPr>
      <w:r>
        <w:t xml:space="preserve">Преемственность содержания и форм организации образовательной деятельности по отношению к уровню дошкольного образования включает: игру, учебное сотрудничество, совместную трудовую деятельность, разновозрастное сотрудничество, диагностику, рефлексию, педагогическое </w:t>
      </w:r>
      <w:r>
        <w:rPr>
          <w:spacing w:val="-2"/>
        </w:rPr>
        <w:t>общение,</w:t>
      </w:r>
      <w:r>
        <w:rPr>
          <w:spacing w:val="-3"/>
        </w:rPr>
        <w:t xml:space="preserve"> </w:t>
      </w:r>
      <w:r>
        <w:rPr>
          <w:spacing w:val="-2"/>
        </w:rPr>
        <w:t>а также информационно-методическое обеспечение образовательной деятельности.</w:t>
      </w:r>
    </w:p>
    <w:p w:rsidR="00A435DF" w:rsidRDefault="00D74E73">
      <w:pPr>
        <w:spacing w:before="60"/>
        <w:ind w:left="710" w:right="699" w:firstLine="707"/>
        <w:jc w:val="both"/>
        <w:rPr>
          <w:sz w:val="28"/>
        </w:rPr>
      </w:pPr>
      <w:r>
        <w:rPr>
          <w:sz w:val="28"/>
        </w:rPr>
        <w:t xml:space="preserve">С </w:t>
      </w:r>
      <w:r>
        <w:rPr>
          <w:b/>
          <w:sz w:val="28"/>
        </w:rPr>
        <w:t xml:space="preserve">учетом специфики возрастного психофизического развития учащихся </w:t>
      </w:r>
      <w:r>
        <w:rPr>
          <w:sz w:val="28"/>
        </w:rPr>
        <w:t>при переходе с уровня дошкольного образования на уровень начального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13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реализуется</w:t>
      </w:r>
      <w:r>
        <w:rPr>
          <w:spacing w:val="-12"/>
          <w:sz w:val="28"/>
        </w:rPr>
        <w:t xml:space="preserve"> </w:t>
      </w:r>
      <w:r>
        <w:rPr>
          <w:sz w:val="28"/>
        </w:rPr>
        <w:t>дополнительная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образовательная программа по преемственности для обеспечения равных стартовых </w:t>
      </w:r>
      <w:r>
        <w:rPr>
          <w:spacing w:val="-2"/>
          <w:sz w:val="28"/>
        </w:rPr>
        <w:t>возможностей.</w:t>
      </w:r>
    </w:p>
    <w:p w:rsidR="00A435DF" w:rsidRDefault="00D74E73">
      <w:pPr>
        <w:pStyle w:val="a3"/>
        <w:spacing w:before="3"/>
        <w:ind w:right="696" w:firstLine="707"/>
      </w:pPr>
      <w:r>
        <w:t>Программа предусматривает проведение учебных занятий, адаптационных тренингов, работу с родителями по оказанию поддержки учащихся</w:t>
      </w:r>
      <w:r>
        <w:rPr>
          <w:spacing w:val="-18"/>
        </w:rPr>
        <w:t xml:space="preserve"> </w:t>
      </w:r>
      <w:r>
        <w:t>через</w:t>
      </w:r>
      <w:r>
        <w:rPr>
          <w:spacing w:val="-17"/>
        </w:rPr>
        <w:t xml:space="preserve"> </w:t>
      </w:r>
      <w:r>
        <w:t>тематические</w:t>
      </w:r>
      <w:r>
        <w:rPr>
          <w:spacing w:val="-18"/>
        </w:rPr>
        <w:t xml:space="preserve"> </w:t>
      </w:r>
      <w:r>
        <w:t>родительские</w:t>
      </w:r>
      <w:r>
        <w:rPr>
          <w:spacing w:val="-17"/>
        </w:rPr>
        <w:t xml:space="preserve"> </w:t>
      </w:r>
      <w:r>
        <w:t>собрания,</w:t>
      </w:r>
      <w:r>
        <w:rPr>
          <w:spacing w:val="-18"/>
        </w:rPr>
        <w:t xml:space="preserve"> </w:t>
      </w:r>
      <w:r>
        <w:t>консультации</w:t>
      </w:r>
      <w:r>
        <w:rPr>
          <w:spacing w:val="-17"/>
        </w:rPr>
        <w:t xml:space="preserve"> </w:t>
      </w:r>
      <w:r>
        <w:t>педагогов и специалистов, дни открытых дверей. Работа с педагогами по обеспечению решения задач преемственности проводится через психолого-педагогические консилиумы, круглые столы, посещение уроков и внеклассных мероприятий.</w:t>
      </w:r>
    </w:p>
    <w:p w:rsidR="00A435DF" w:rsidRDefault="00D74E73">
      <w:pPr>
        <w:pStyle w:val="a3"/>
        <w:ind w:right="708" w:firstLine="707"/>
      </w:pPr>
      <w:r>
        <w:t>В</w:t>
      </w:r>
      <w:r>
        <w:rPr>
          <w:spacing w:val="-6"/>
        </w:rPr>
        <w:t xml:space="preserve"> </w:t>
      </w:r>
      <w:r>
        <w:t>период</w:t>
      </w:r>
      <w:r>
        <w:rPr>
          <w:spacing w:val="-4"/>
        </w:rPr>
        <w:t xml:space="preserve"> </w:t>
      </w:r>
      <w:r>
        <w:t>перехода</w:t>
      </w:r>
      <w:r>
        <w:rPr>
          <w:spacing w:val="-5"/>
        </w:rPr>
        <w:t xml:space="preserve"> </w:t>
      </w:r>
      <w:r>
        <w:t>учащихся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уровень</w:t>
      </w:r>
      <w:r>
        <w:rPr>
          <w:spacing w:val="-7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>образования преемственность формирования УУД обеспечивается за счет:</w:t>
      </w:r>
    </w:p>
    <w:p w:rsidR="00A435DF" w:rsidRDefault="00D74E73">
      <w:pPr>
        <w:pStyle w:val="a5"/>
        <w:numPr>
          <w:ilvl w:val="0"/>
          <w:numId w:val="10"/>
        </w:numPr>
        <w:tabs>
          <w:tab w:val="left" w:pos="1430"/>
        </w:tabs>
        <w:spacing w:before="1"/>
        <w:ind w:right="705"/>
        <w:rPr>
          <w:sz w:val="28"/>
        </w:rPr>
      </w:pPr>
      <w:r>
        <w:rPr>
          <w:sz w:val="28"/>
        </w:rPr>
        <w:t>принятия в педагогическом коллективе общих ценностных оснований образования, в частности — ориентация на ключевой стратегический приоритет</w:t>
      </w:r>
      <w:r>
        <w:rPr>
          <w:spacing w:val="-18"/>
          <w:sz w:val="28"/>
        </w:rPr>
        <w:t xml:space="preserve"> </w:t>
      </w:r>
      <w:r>
        <w:rPr>
          <w:sz w:val="28"/>
        </w:rPr>
        <w:t>непрерывного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8"/>
          <w:sz w:val="28"/>
        </w:rPr>
        <w:t xml:space="preserve"> </w:t>
      </w:r>
      <w:r>
        <w:rPr>
          <w:sz w:val="28"/>
        </w:rPr>
        <w:t>—</w:t>
      </w:r>
      <w:r>
        <w:rPr>
          <w:spacing w:val="-17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7"/>
          <w:sz w:val="28"/>
        </w:rPr>
        <w:t xml:space="preserve"> </w:t>
      </w:r>
      <w:r>
        <w:rPr>
          <w:sz w:val="28"/>
        </w:rPr>
        <w:t>учиться;</w:t>
      </w:r>
    </w:p>
    <w:p w:rsidR="00A435DF" w:rsidRDefault="00A435DF">
      <w:pPr>
        <w:pStyle w:val="a5"/>
        <w:rPr>
          <w:sz w:val="28"/>
        </w:rPr>
        <w:sectPr w:rsidR="00A435DF">
          <w:pgSz w:w="11920" w:h="16850"/>
          <w:pgMar w:top="960" w:right="141" w:bottom="280" w:left="992" w:header="720" w:footer="720" w:gutter="0"/>
          <w:cols w:space="720"/>
        </w:sectPr>
      </w:pPr>
    </w:p>
    <w:p w:rsidR="00A435DF" w:rsidRDefault="00D74E73">
      <w:pPr>
        <w:pStyle w:val="a5"/>
        <w:numPr>
          <w:ilvl w:val="0"/>
          <w:numId w:val="10"/>
        </w:numPr>
        <w:tabs>
          <w:tab w:val="left" w:pos="1430"/>
        </w:tabs>
        <w:spacing w:before="80"/>
        <w:ind w:right="719"/>
        <w:rPr>
          <w:sz w:val="28"/>
        </w:rPr>
      </w:pPr>
      <w:r>
        <w:rPr>
          <w:sz w:val="28"/>
        </w:rPr>
        <w:lastRenderedPageBreak/>
        <w:t>четкого представления педагогов о планируемых результатах обучения на каждом уровне;</w:t>
      </w:r>
    </w:p>
    <w:p w:rsidR="00A435DF" w:rsidRDefault="00D74E73">
      <w:pPr>
        <w:pStyle w:val="a5"/>
        <w:numPr>
          <w:ilvl w:val="0"/>
          <w:numId w:val="10"/>
        </w:numPr>
        <w:tabs>
          <w:tab w:val="left" w:pos="1430"/>
        </w:tabs>
        <w:ind w:right="707"/>
        <w:rPr>
          <w:sz w:val="28"/>
        </w:rPr>
      </w:pPr>
      <w:r>
        <w:rPr>
          <w:sz w:val="28"/>
        </w:rPr>
        <w:t>целенаправленной деятельности по реализации условий, обеспечивающих развитие УУД в образовательной деятельности (коммуникативные, регулятивные, познавательные, логические и др.)</w:t>
      </w:r>
    </w:p>
    <w:p w:rsidR="00A435DF" w:rsidRDefault="00D74E73">
      <w:pPr>
        <w:spacing w:before="317"/>
        <w:ind w:left="1082" w:right="1069" w:hanging="6"/>
        <w:jc w:val="center"/>
        <w:rPr>
          <w:i/>
          <w:sz w:val="28"/>
        </w:rPr>
      </w:pPr>
      <w:r>
        <w:rPr>
          <w:i/>
          <w:sz w:val="28"/>
        </w:rPr>
        <w:t>Формирование и развитие психолого-педагогической компетентности педагогических</w:t>
      </w:r>
      <w:r>
        <w:rPr>
          <w:i/>
          <w:spacing w:val="-2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административных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работников,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родителей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(законных представителей) учащихся</w:t>
      </w:r>
    </w:p>
    <w:p w:rsidR="00A435DF" w:rsidRDefault="00D74E73">
      <w:pPr>
        <w:pStyle w:val="a3"/>
        <w:spacing w:before="1"/>
        <w:ind w:left="724" w:right="697" w:firstLine="139"/>
      </w:pPr>
      <w:r>
        <w:t>Психологическое консультирование и просвещение является одним из обязательных</w:t>
      </w:r>
      <w:r>
        <w:rPr>
          <w:spacing w:val="-1"/>
        </w:rPr>
        <w:t xml:space="preserve"> </w:t>
      </w:r>
      <w:r>
        <w:t>направлений деятельности педагога-психолога</w:t>
      </w:r>
      <w:r>
        <w:rPr>
          <w:spacing w:val="-1"/>
        </w:rPr>
        <w:t xml:space="preserve"> </w:t>
      </w:r>
      <w:r>
        <w:t>и проводится со всеми субъектами образовательных отношений. Задачи сопровождения педагогического коллектива варьируются в зависимости от актуальной и единой</w:t>
      </w:r>
      <w:r>
        <w:rPr>
          <w:spacing w:val="-6"/>
        </w:rPr>
        <w:t xml:space="preserve"> </w:t>
      </w:r>
      <w:r>
        <w:t>методической</w:t>
      </w:r>
      <w:r>
        <w:rPr>
          <w:spacing w:val="-3"/>
        </w:rPr>
        <w:t xml:space="preserve"> </w:t>
      </w:r>
      <w:r>
        <w:t>темы</w:t>
      </w:r>
      <w:r>
        <w:rPr>
          <w:spacing w:val="-4"/>
        </w:rPr>
        <w:t xml:space="preserve"> </w:t>
      </w:r>
      <w:r>
        <w:t>ОО.</w:t>
      </w:r>
      <w:r>
        <w:rPr>
          <w:spacing w:val="-7"/>
        </w:rPr>
        <w:t xml:space="preserve"> </w:t>
      </w:r>
      <w:r>
        <w:t>Педагог-психолог,</w:t>
      </w:r>
      <w:r>
        <w:rPr>
          <w:spacing w:val="-6"/>
        </w:rPr>
        <w:t xml:space="preserve"> </w:t>
      </w:r>
      <w:r>
        <w:t>учитель-логопед,</w:t>
      </w:r>
      <w:r>
        <w:rPr>
          <w:spacing w:val="-7"/>
        </w:rPr>
        <w:t xml:space="preserve"> </w:t>
      </w:r>
      <w:r>
        <w:t>учитель-дефектолог принимают активное участие в работе творческих групп, консультировании и психологическом просвещении педагогов и родителей (законных представителей) учащихся.</w:t>
      </w:r>
    </w:p>
    <w:p w:rsidR="00A435DF" w:rsidRDefault="00D74E73">
      <w:pPr>
        <w:pStyle w:val="a3"/>
        <w:ind w:left="724" w:right="697" w:firstLine="859"/>
      </w:pPr>
      <w:r>
        <w:t>При организации психолого-педагогического сопровождения участников образовательных отношений на уровне начального общего образования можно выделить следующие уровни психолого-педагогического сопровождения: индивидуальное, групповое, на уровне класса, на уровне образовательной организации.</w:t>
      </w:r>
    </w:p>
    <w:p w:rsidR="00A435DF" w:rsidRDefault="00D74E73">
      <w:pPr>
        <w:spacing w:line="318" w:lineRule="exact"/>
        <w:ind w:left="724"/>
        <w:jc w:val="both"/>
        <w:rPr>
          <w:sz w:val="28"/>
        </w:rPr>
      </w:pPr>
      <w:r>
        <w:rPr>
          <w:i/>
          <w:spacing w:val="-2"/>
          <w:sz w:val="28"/>
        </w:rPr>
        <w:t>Основными</w:t>
      </w:r>
      <w:r>
        <w:rPr>
          <w:i/>
          <w:spacing w:val="-17"/>
          <w:sz w:val="28"/>
        </w:rPr>
        <w:t xml:space="preserve"> </w:t>
      </w:r>
      <w:r>
        <w:rPr>
          <w:i/>
          <w:spacing w:val="-2"/>
          <w:sz w:val="28"/>
        </w:rPr>
        <w:t>формами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психолого-педагогического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сопровождения</w:t>
      </w:r>
      <w:r>
        <w:rPr>
          <w:i/>
          <w:spacing w:val="-14"/>
          <w:sz w:val="28"/>
        </w:rPr>
        <w:t xml:space="preserve"> </w:t>
      </w:r>
      <w:r>
        <w:rPr>
          <w:spacing w:val="-2"/>
          <w:sz w:val="28"/>
        </w:rPr>
        <w:t>выступают:</w:t>
      </w:r>
    </w:p>
    <w:p w:rsidR="00A435DF" w:rsidRDefault="00D74E73">
      <w:pPr>
        <w:pStyle w:val="a5"/>
        <w:numPr>
          <w:ilvl w:val="0"/>
          <w:numId w:val="9"/>
        </w:numPr>
        <w:tabs>
          <w:tab w:val="left" w:pos="2125"/>
        </w:tabs>
        <w:spacing w:before="4"/>
        <w:ind w:right="707" w:firstLine="144"/>
        <w:rPr>
          <w:sz w:val="28"/>
        </w:rPr>
      </w:pPr>
      <w:r>
        <w:rPr>
          <w:sz w:val="28"/>
        </w:rPr>
        <w:t>диагностика, направленная на определение особенностей статуса учащегося,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-7"/>
          <w:sz w:val="28"/>
        </w:rPr>
        <w:t xml:space="preserve"> </w:t>
      </w:r>
      <w:r>
        <w:rPr>
          <w:sz w:val="28"/>
        </w:rPr>
        <w:t>может</w:t>
      </w:r>
      <w:r>
        <w:rPr>
          <w:spacing w:val="-7"/>
          <w:sz w:val="28"/>
        </w:rPr>
        <w:t xml:space="preserve"> </w:t>
      </w:r>
      <w:r>
        <w:rPr>
          <w:sz w:val="28"/>
        </w:rPr>
        <w:t>проводиться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этапе</w:t>
      </w:r>
      <w:r>
        <w:rPr>
          <w:spacing w:val="-7"/>
          <w:sz w:val="28"/>
        </w:rPr>
        <w:t xml:space="preserve"> </w:t>
      </w:r>
      <w:r>
        <w:rPr>
          <w:sz w:val="28"/>
        </w:rPr>
        <w:t>перехода</w:t>
      </w:r>
      <w:r>
        <w:rPr>
          <w:spacing w:val="-6"/>
          <w:sz w:val="28"/>
        </w:rPr>
        <w:t xml:space="preserve"> </w:t>
      </w:r>
      <w:r>
        <w:rPr>
          <w:sz w:val="28"/>
        </w:rPr>
        <w:t>ученика</w:t>
      </w:r>
      <w:r>
        <w:rPr>
          <w:spacing w:val="-6"/>
          <w:sz w:val="28"/>
        </w:rPr>
        <w:t xml:space="preserve"> </w:t>
      </w:r>
      <w:r>
        <w:rPr>
          <w:sz w:val="28"/>
        </w:rPr>
        <w:t>на следующий уровень образования и в конце каждого учебного года;</w:t>
      </w:r>
    </w:p>
    <w:p w:rsidR="00A435DF" w:rsidRDefault="00D74E73">
      <w:pPr>
        <w:pStyle w:val="a5"/>
        <w:numPr>
          <w:ilvl w:val="0"/>
          <w:numId w:val="9"/>
        </w:numPr>
        <w:tabs>
          <w:tab w:val="left" w:pos="2125"/>
        </w:tabs>
        <w:ind w:right="708" w:firstLine="144"/>
        <w:rPr>
          <w:sz w:val="28"/>
        </w:rPr>
      </w:pPr>
      <w:r>
        <w:rPr>
          <w:sz w:val="28"/>
        </w:rPr>
        <w:t>консультирование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родителей,</w:t>
      </w:r>
      <w:r>
        <w:rPr>
          <w:spacing w:val="-17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-18"/>
          <w:sz w:val="28"/>
        </w:rPr>
        <w:t xml:space="preserve"> </w:t>
      </w:r>
      <w:r>
        <w:rPr>
          <w:sz w:val="28"/>
        </w:rPr>
        <w:t>осуществляется учителем и психологом с учетом результатов диагностики, а также</w:t>
      </w:r>
    </w:p>
    <w:p w:rsidR="00A435DF" w:rsidRDefault="00D74E73">
      <w:pPr>
        <w:pStyle w:val="a3"/>
        <w:spacing w:line="320" w:lineRule="exact"/>
        <w:ind w:left="779"/>
      </w:pPr>
      <w:r>
        <w:rPr>
          <w:spacing w:val="-2"/>
        </w:rPr>
        <w:t>администрацией</w:t>
      </w:r>
      <w:r>
        <w:rPr>
          <w:spacing w:val="6"/>
        </w:rPr>
        <w:t xml:space="preserve"> </w:t>
      </w:r>
      <w:r>
        <w:rPr>
          <w:spacing w:val="-2"/>
        </w:rPr>
        <w:t>школы;</w:t>
      </w:r>
    </w:p>
    <w:p w:rsidR="00A435DF" w:rsidRDefault="00D74E73">
      <w:pPr>
        <w:pStyle w:val="a5"/>
        <w:numPr>
          <w:ilvl w:val="0"/>
          <w:numId w:val="9"/>
        </w:numPr>
        <w:tabs>
          <w:tab w:val="left" w:pos="2125"/>
        </w:tabs>
        <w:spacing w:before="3"/>
        <w:ind w:right="703" w:firstLine="144"/>
        <w:rPr>
          <w:sz w:val="28"/>
        </w:rPr>
      </w:pPr>
      <w:r>
        <w:rPr>
          <w:sz w:val="28"/>
        </w:rPr>
        <w:t xml:space="preserve">профилактика, экспертиза, развивающая работа, просвещение, коррекционная работа, осуществляемая в течение всего учебного </w:t>
      </w:r>
      <w:r>
        <w:rPr>
          <w:spacing w:val="-2"/>
          <w:sz w:val="28"/>
        </w:rPr>
        <w:t>времени.</w:t>
      </w:r>
    </w:p>
    <w:p w:rsidR="00A435DF" w:rsidRDefault="00D74E73">
      <w:pPr>
        <w:spacing w:line="242" w:lineRule="auto"/>
        <w:ind w:left="2901" w:right="1028" w:hanging="1851"/>
        <w:jc w:val="both"/>
        <w:rPr>
          <w:i/>
          <w:sz w:val="28"/>
        </w:rPr>
      </w:pPr>
      <w:r>
        <w:rPr>
          <w:i/>
          <w:sz w:val="28"/>
        </w:rPr>
        <w:t>Вариативность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направлений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психолого-педагогического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сопровождения участников образовательных отношений</w:t>
      </w:r>
    </w:p>
    <w:p w:rsidR="00A435DF" w:rsidRDefault="00D74E73">
      <w:pPr>
        <w:pStyle w:val="a3"/>
        <w:ind w:left="724" w:right="704" w:firstLine="719"/>
      </w:pPr>
      <w:r>
        <w:t xml:space="preserve">К основным направлениям психолого-педагогического сопровождения </w:t>
      </w:r>
      <w:r>
        <w:rPr>
          <w:spacing w:val="-2"/>
        </w:rPr>
        <w:t>относятся:</w:t>
      </w:r>
    </w:p>
    <w:p w:rsidR="00A435DF" w:rsidRDefault="00D74E73">
      <w:pPr>
        <w:pStyle w:val="a5"/>
        <w:numPr>
          <w:ilvl w:val="0"/>
          <w:numId w:val="8"/>
        </w:numPr>
        <w:tabs>
          <w:tab w:val="left" w:pos="1417"/>
        </w:tabs>
        <w:spacing w:line="316" w:lineRule="exact"/>
        <w:ind w:left="1417" w:hanging="376"/>
        <w:rPr>
          <w:sz w:val="28"/>
        </w:rPr>
      </w:pPr>
      <w:r>
        <w:rPr>
          <w:spacing w:val="-2"/>
          <w:sz w:val="28"/>
        </w:rPr>
        <w:t>сохранение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укрепление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психологического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здоровья;</w:t>
      </w:r>
    </w:p>
    <w:p w:rsidR="00A435DF" w:rsidRDefault="00D74E73">
      <w:pPr>
        <w:pStyle w:val="a5"/>
        <w:numPr>
          <w:ilvl w:val="0"/>
          <w:numId w:val="8"/>
        </w:numPr>
        <w:tabs>
          <w:tab w:val="left" w:pos="1417"/>
        </w:tabs>
        <w:ind w:left="1417" w:hanging="376"/>
        <w:rPr>
          <w:sz w:val="28"/>
        </w:rPr>
      </w:pPr>
      <w:r>
        <w:rPr>
          <w:sz w:val="28"/>
        </w:rPr>
        <w:t>мониторинг</w:t>
      </w:r>
      <w:r>
        <w:rPr>
          <w:spacing w:val="-18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учащихся;</w:t>
      </w:r>
    </w:p>
    <w:p w:rsidR="00A435DF" w:rsidRDefault="00D74E73">
      <w:pPr>
        <w:pStyle w:val="a5"/>
        <w:numPr>
          <w:ilvl w:val="0"/>
          <w:numId w:val="8"/>
        </w:numPr>
        <w:tabs>
          <w:tab w:val="left" w:pos="1417"/>
          <w:tab w:val="left" w:pos="4951"/>
          <w:tab w:val="left" w:pos="6622"/>
          <w:tab w:val="left" w:pos="8357"/>
        </w:tabs>
        <w:spacing w:before="3" w:line="242" w:lineRule="auto"/>
        <w:ind w:right="720" w:firstLine="316"/>
        <w:jc w:val="left"/>
        <w:rPr>
          <w:sz w:val="28"/>
        </w:rPr>
      </w:pPr>
      <w:r>
        <w:rPr>
          <w:spacing w:val="-2"/>
          <w:sz w:val="28"/>
        </w:rPr>
        <w:t>психолого-педагогическая</w:t>
      </w:r>
      <w:r>
        <w:rPr>
          <w:sz w:val="28"/>
        </w:rPr>
        <w:tab/>
      </w:r>
      <w:r>
        <w:rPr>
          <w:spacing w:val="-2"/>
          <w:sz w:val="28"/>
        </w:rPr>
        <w:t>поддержка</w:t>
      </w:r>
      <w:r>
        <w:rPr>
          <w:sz w:val="28"/>
        </w:rPr>
        <w:tab/>
      </w:r>
      <w:r>
        <w:rPr>
          <w:spacing w:val="-2"/>
          <w:sz w:val="28"/>
        </w:rPr>
        <w:t>участников</w:t>
      </w:r>
      <w:r>
        <w:rPr>
          <w:sz w:val="28"/>
        </w:rPr>
        <w:tab/>
      </w:r>
      <w:r>
        <w:rPr>
          <w:spacing w:val="-2"/>
          <w:sz w:val="28"/>
        </w:rPr>
        <w:t>олимпиадного движения;</w:t>
      </w:r>
    </w:p>
    <w:p w:rsidR="00A435DF" w:rsidRDefault="00D74E73">
      <w:pPr>
        <w:pStyle w:val="a5"/>
        <w:numPr>
          <w:ilvl w:val="0"/>
          <w:numId w:val="8"/>
        </w:numPr>
        <w:tabs>
          <w:tab w:val="left" w:pos="1417"/>
        </w:tabs>
        <w:spacing w:line="313" w:lineRule="exact"/>
        <w:ind w:left="1417" w:hanging="376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20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A435DF" w:rsidRDefault="00D74E73">
      <w:pPr>
        <w:pStyle w:val="a5"/>
        <w:numPr>
          <w:ilvl w:val="0"/>
          <w:numId w:val="8"/>
        </w:numPr>
        <w:tabs>
          <w:tab w:val="left" w:pos="1417"/>
        </w:tabs>
        <w:spacing w:line="320" w:lineRule="exact"/>
        <w:ind w:left="1417" w:hanging="376"/>
        <w:jc w:val="left"/>
        <w:rPr>
          <w:sz w:val="28"/>
        </w:rPr>
      </w:pPr>
      <w:r>
        <w:rPr>
          <w:spacing w:val="-2"/>
          <w:sz w:val="28"/>
        </w:rPr>
        <w:t>развитие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экологической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культуры;</w:t>
      </w:r>
    </w:p>
    <w:p w:rsidR="00A435DF" w:rsidRDefault="00D74E73">
      <w:pPr>
        <w:pStyle w:val="a5"/>
        <w:numPr>
          <w:ilvl w:val="0"/>
          <w:numId w:val="8"/>
        </w:numPr>
        <w:tabs>
          <w:tab w:val="left" w:pos="1417"/>
        </w:tabs>
        <w:spacing w:line="322" w:lineRule="exact"/>
        <w:ind w:left="1417" w:hanging="376"/>
        <w:jc w:val="left"/>
        <w:rPr>
          <w:sz w:val="28"/>
        </w:rPr>
      </w:pPr>
      <w:r>
        <w:rPr>
          <w:spacing w:val="-2"/>
          <w:sz w:val="28"/>
        </w:rPr>
        <w:t>дифференциация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z w:val="28"/>
        </w:rPr>
        <w:t xml:space="preserve"> </w:t>
      </w:r>
      <w:r>
        <w:rPr>
          <w:spacing w:val="-2"/>
          <w:sz w:val="28"/>
        </w:rPr>
        <w:t>индивидуализация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обучения;</w:t>
      </w:r>
    </w:p>
    <w:p w:rsidR="00A435DF" w:rsidRDefault="00D74E73">
      <w:pPr>
        <w:pStyle w:val="a5"/>
        <w:numPr>
          <w:ilvl w:val="0"/>
          <w:numId w:val="8"/>
        </w:numPr>
        <w:tabs>
          <w:tab w:val="left" w:pos="1417"/>
          <w:tab w:val="left" w:pos="2995"/>
          <w:tab w:val="left" w:pos="3453"/>
          <w:tab w:val="left" w:pos="5054"/>
          <w:tab w:val="left" w:pos="6031"/>
          <w:tab w:val="left" w:pos="6463"/>
          <w:tab w:val="left" w:pos="7841"/>
        </w:tabs>
        <w:spacing w:before="5"/>
        <w:ind w:left="1417" w:hanging="376"/>
        <w:jc w:val="left"/>
        <w:rPr>
          <w:sz w:val="28"/>
        </w:rPr>
      </w:pPr>
      <w:r>
        <w:rPr>
          <w:spacing w:val="-2"/>
          <w:sz w:val="28"/>
        </w:rPr>
        <w:t>выявление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поддержку</w:t>
      </w:r>
      <w:r>
        <w:rPr>
          <w:sz w:val="28"/>
        </w:rPr>
        <w:tab/>
      </w:r>
      <w:r>
        <w:rPr>
          <w:spacing w:val="-4"/>
          <w:sz w:val="28"/>
        </w:rPr>
        <w:t>детей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особыми</w:t>
      </w:r>
      <w:proofErr w:type="gramEnd"/>
      <w:r>
        <w:rPr>
          <w:sz w:val="28"/>
        </w:rPr>
        <w:tab/>
      </w:r>
      <w:r>
        <w:rPr>
          <w:spacing w:val="-2"/>
          <w:sz w:val="28"/>
        </w:rPr>
        <w:t>образовательными</w:t>
      </w:r>
    </w:p>
    <w:p w:rsidR="00A435DF" w:rsidRDefault="00A435DF">
      <w:pPr>
        <w:pStyle w:val="a5"/>
        <w:jc w:val="left"/>
        <w:rPr>
          <w:sz w:val="28"/>
        </w:rPr>
        <w:sectPr w:rsidR="00A435DF">
          <w:pgSz w:w="11920" w:h="16850"/>
          <w:pgMar w:top="96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78"/>
        <w:ind w:left="724"/>
      </w:pPr>
      <w:r>
        <w:lastRenderedPageBreak/>
        <w:t>потребностями</w:t>
      </w:r>
      <w:r>
        <w:rPr>
          <w:spacing w:val="-1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особыми</w:t>
      </w:r>
      <w:r>
        <w:rPr>
          <w:spacing w:val="-9"/>
        </w:rPr>
        <w:t xml:space="preserve"> </w:t>
      </w:r>
      <w:r>
        <w:t>возможностями</w:t>
      </w:r>
      <w:r>
        <w:rPr>
          <w:spacing w:val="-8"/>
        </w:rPr>
        <w:t xml:space="preserve"> </w:t>
      </w:r>
      <w:r>
        <w:rPr>
          <w:spacing w:val="-2"/>
        </w:rPr>
        <w:t>здоровья;</w:t>
      </w:r>
    </w:p>
    <w:p w:rsidR="00A435DF" w:rsidRDefault="00D74E73">
      <w:pPr>
        <w:pStyle w:val="a5"/>
        <w:numPr>
          <w:ilvl w:val="0"/>
          <w:numId w:val="8"/>
        </w:numPr>
        <w:tabs>
          <w:tab w:val="left" w:pos="1416"/>
        </w:tabs>
        <w:spacing w:line="242" w:lineRule="auto"/>
        <w:ind w:right="796" w:firstLine="316"/>
        <w:rPr>
          <w:sz w:val="28"/>
        </w:rPr>
      </w:pPr>
      <w:r>
        <w:rPr>
          <w:sz w:val="28"/>
        </w:rPr>
        <w:t>формирование коммуникативных навыков в разновозрастной среде и среде сверстников;</w:t>
      </w:r>
    </w:p>
    <w:p w:rsidR="00A435DF" w:rsidRDefault="00D74E73">
      <w:pPr>
        <w:pStyle w:val="a5"/>
        <w:numPr>
          <w:ilvl w:val="0"/>
          <w:numId w:val="8"/>
        </w:numPr>
        <w:tabs>
          <w:tab w:val="left" w:pos="1417"/>
        </w:tabs>
        <w:spacing w:line="312" w:lineRule="exact"/>
        <w:ind w:left="1417" w:hanging="376"/>
        <w:rPr>
          <w:sz w:val="28"/>
        </w:rPr>
      </w:pPr>
      <w:r>
        <w:rPr>
          <w:spacing w:val="-2"/>
          <w:sz w:val="28"/>
        </w:rPr>
        <w:t>поддержку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детских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объединений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ученического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самоуправления.</w:t>
      </w:r>
    </w:p>
    <w:p w:rsidR="00A435DF" w:rsidRDefault="00D74E73">
      <w:pPr>
        <w:pStyle w:val="a3"/>
        <w:spacing w:before="5"/>
        <w:ind w:right="697" w:firstLine="993"/>
      </w:pPr>
      <w:r>
        <w:rPr>
          <w:i/>
        </w:rPr>
        <w:t xml:space="preserve">Сохранение и укрепление психологического здоровья </w:t>
      </w:r>
      <w:r>
        <w:t>– предполагает создание классным руководителем, педагогами и самими учащимися атмосферы благоприятного психологического климата в каждом классе и выявление педагогом-психологом качества этой атмосферы.</w:t>
      </w:r>
    </w:p>
    <w:p w:rsidR="00A435DF" w:rsidRDefault="00D74E73">
      <w:pPr>
        <w:ind w:left="710" w:right="693" w:firstLine="993"/>
        <w:jc w:val="both"/>
        <w:rPr>
          <w:sz w:val="28"/>
        </w:rPr>
      </w:pPr>
      <w:proofErr w:type="gramStart"/>
      <w:r w:rsidRPr="00D74E73">
        <w:rPr>
          <w:sz w:val="28"/>
          <w:szCs w:val="28"/>
        </w:rPr>
        <w:t>В МОУ Ивановская СОШ разработаны программа коррекционной работы</w:t>
      </w:r>
      <w:r>
        <w:rPr>
          <w:sz w:val="28"/>
        </w:rPr>
        <w:t xml:space="preserve"> для</w:t>
      </w:r>
      <w:r>
        <w:rPr>
          <w:spacing w:val="-17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14"/>
          <w:sz w:val="28"/>
        </w:rPr>
        <w:t xml:space="preserve"> </w:t>
      </w:r>
      <w:r>
        <w:rPr>
          <w:sz w:val="28"/>
        </w:rPr>
        <w:t>комплексной</w:t>
      </w:r>
      <w:r>
        <w:rPr>
          <w:spacing w:val="-15"/>
          <w:sz w:val="28"/>
        </w:rPr>
        <w:t xml:space="preserve"> </w:t>
      </w:r>
      <w:r>
        <w:rPr>
          <w:sz w:val="28"/>
        </w:rPr>
        <w:t>коррекционной</w:t>
      </w:r>
      <w:r>
        <w:rPr>
          <w:spacing w:val="-12"/>
          <w:sz w:val="28"/>
        </w:rPr>
        <w:t xml:space="preserve"> </w:t>
      </w:r>
      <w:r>
        <w:rPr>
          <w:sz w:val="28"/>
        </w:rPr>
        <w:t>психолого-педагогической</w:t>
      </w:r>
      <w:r>
        <w:rPr>
          <w:spacing w:val="-17"/>
          <w:sz w:val="28"/>
        </w:rPr>
        <w:t xml:space="preserve"> </w:t>
      </w:r>
      <w:r>
        <w:rPr>
          <w:sz w:val="28"/>
        </w:rPr>
        <w:t>помощи и поддержки учащихся с ОВЗ при освоении ООП НОО.</w:t>
      </w:r>
      <w:proofErr w:type="gramEnd"/>
      <w:r>
        <w:rPr>
          <w:sz w:val="28"/>
        </w:rPr>
        <w:t xml:space="preserve"> В рамках этой программы деятельность осуществляется с учетом </w:t>
      </w:r>
      <w:r>
        <w:rPr>
          <w:b/>
          <w:i/>
          <w:sz w:val="28"/>
        </w:rPr>
        <w:t>вариативности направлений и форм, а также диверсификации уровней психолого-педагогического</w:t>
      </w:r>
      <w:r>
        <w:rPr>
          <w:b/>
          <w:i/>
          <w:spacing w:val="-17"/>
          <w:sz w:val="28"/>
        </w:rPr>
        <w:t xml:space="preserve"> </w:t>
      </w:r>
      <w:r>
        <w:rPr>
          <w:b/>
          <w:i/>
          <w:sz w:val="28"/>
        </w:rPr>
        <w:t>сопровождения</w:t>
      </w:r>
      <w:r>
        <w:rPr>
          <w:b/>
          <w:i/>
          <w:spacing w:val="-17"/>
          <w:sz w:val="28"/>
        </w:rPr>
        <w:t xml:space="preserve"> </w:t>
      </w:r>
      <w:r>
        <w:rPr>
          <w:b/>
          <w:i/>
          <w:sz w:val="28"/>
        </w:rPr>
        <w:t>участников</w:t>
      </w:r>
      <w:r>
        <w:rPr>
          <w:b/>
          <w:i/>
          <w:spacing w:val="-20"/>
          <w:sz w:val="28"/>
        </w:rPr>
        <w:t xml:space="preserve"> </w:t>
      </w:r>
      <w:r>
        <w:rPr>
          <w:b/>
          <w:i/>
          <w:sz w:val="28"/>
        </w:rPr>
        <w:t>образовательных</w:t>
      </w:r>
      <w:r>
        <w:rPr>
          <w:b/>
          <w:i/>
          <w:spacing w:val="-14"/>
          <w:sz w:val="28"/>
        </w:rPr>
        <w:t xml:space="preserve"> </w:t>
      </w:r>
      <w:r>
        <w:rPr>
          <w:b/>
          <w:i/>
          <w:sz w:val="28"/>
        </w:rPr>
        <w:t>отношений</w:t>
      </w:r>
      <w:r>
        <w:rPr>
          <w:sz w:val="28"/>
        </w:rPr>
        <w:t>.</w:t>
      </w:r>
    </w:p>
    <w:p w:rsidR="00A435DF" w:rsidRDefault="00A435DF">
      <w:pPr>
        <w:pStyle w:val="a3"/>
        <w:spacing w:before="95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77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0"/>
        <w:gridCol w:w="1803"/>
        <w:gridCol w:w="3827"/>
        <w:gridCol w:w="3020"/>
      </w:tblGrid>
      <w:tr w:rsidR="00A435DF">
        <w:trPr>
          <w:trHeight w:val="820"/>
        </w:trPr>
        <w:tc>
          <w:tcPr>
            <w:tcW w:w="1320" w:type="dxa"/>
          </w:tcPr>
          <w:p w:rsidR="00A435DF" w:rsidRDefault="00D74E73">
            <w:pPr>
              <w:pStyle w:val="TableParagraph"/>
              <w:spacing w:line="275" w:lineRule="exact"/>
              <w:ind w:left="259" w:hanging="14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Диверсиф</w:t>
            </w:r>
            <w:proofErr w:type="spellEnd"/>
          </w:p>
          <w:p w:rsidR="00A435DF" w:rsidRDefault="00D74E73">
            <w:pPr>
              <w:pStyle w:val="TableParagraph"/>
              <w:spacing w:before="13" w:line="256" w:lineRule="exact"/>
              <w:ind w:left="220" w:right="216" w:firstLine="3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икация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уровней</w:t>
            </w:r>
          </w:p>
        </w:tc>
        <w:tc>
          <w:tcPr>
            <w:tcW w:w="1803" w:type="dxa"/>
          </w:tcPr>
          <w:p w:rsidR="00A435DF" w:rsidRDefault="00D74E73">
            <w:pPr>
              <w:pStyle w:val="TableParagraph"/>
              <w:spacing w:line="268" w:lineRule="exact"/>
              <w:ind w:left="4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Формы</w:t>
            </w:r>
          </w:p>
        </w:tc>
        <w:tc>
          <w:tcPr>
            <w:tcW w:w="3827" w:type="dxa"/>
          </w:tcPr>
          <w:p w:rsidR="00A435DF" w:rsidRDefault="00D74E73">
            <w:pPr>
              <w:pStyle w:val="TableParagraph"/>
              <w:spacing w:line="268" w:lineRule="exact"/>
              <w:ind w:left="61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направления</w:t>
            </w:r>
          </w:p>
        </w:tc>
        <w:tc>
          <w:tcPr>
            <w:tcW w:w="3020" w:type="dxa"/>
          </w:tcPr>
          <w:p w:rsidR="00A435DF" w:rsidRDefault="00D74E73">
            <w:pPr>
              <w:pStyle w:val="TableParagraph"/>
              <w:spacing w:line="268" w:lineRule="exact"/>
              <w:ind w:left="7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A435DF">
        <w:trPr>
          <w:trHeight w:val="1101"/>
        </w:trPr>
        <w:tc>
          <w:tcPr>
            <w:tcW w:w="1320" w:type="dxa"/>
            <w:vMerge w:val="restart"/>
          </w:tcPr>
          <w:p w:rsidR="00A435DF" w:rsidRDefault="00D74E73">
            <w:pPr>
              <w:pStyle w:val="TableParagraph"/>
              <w:ind w:left="55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Индивидуа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льный</w:t>
            </w:r>
            <w:proofErr w:type="spellEnd"/>
            <w:proofErr w:type="gramEnd"/>
          </w:p>
        </w:tc>
        <w:tc>
          <w:tcPr>
            <w:tcW w:w="1803" w:type="dxa"/>
            <w:vMerge w:val="restart"/>
          </w:tcPr>
          <w:p w:rsidR="00A435DF" w:rsidRDefault="00D74E73">
            <w:pPr>
              <w:pStyle w:val="TableParagraph"/>
              <w:ind w:left="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Просвещение, </w:t>
            </w:r>
            <w:proofErr w:type="gramStart"/>
            <w:r>
              <w:rPr>
                <w:spacing w:val="-6"/>
                <w:sz w:val="24"/>
              </w:rPr>
              <w:t xml:space="preserve">консультирован </w:t>
            </w:r>
            <w:proofErr w:type="spellStart"/>
            <w:r>
              <w:rPr>
                <w:spacing w:val="-6"/>
                <w:sz w:val="24"/>
              </w:rPr>
              <w:t>ие</w:t>
            </w:r>
            <w:proofErr w:type="spellEnd"/>
            <w:proofErr w:type="gramEnd"/>
          </w:p>
        </w:tc>
        <w:tc>
          <w:tcPr>
            <w:tcW w:w="3827" w:type="dxa"/>
            <w:vMerge w:val="restart"/>
          </w:tcPr>
          <w:p w:rsidR="00A435DF" w:rsidRDefault="00D74E73">
            <w:pPr>
              <w:pStyle w:val="TableParagraph"/>
              <w:numPr>
                <w:ilvl w:val="0"/>
                <w:numId w:val="7"/>
              </w:numPr>
              <w:tabs>
                <w:tab w:val="left" w:pos="579"/>
                <w:tab w:val="left" w:pos="2863"/>
              </w:tabs>
              <w:ind w:right="4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Сохранение и укрепление </w:t>
            </w:r>
            <w:r>
              <w:rPr>
                <w:spacing w:val="-2"/>
                <w:sz w:val="24"/>
              </w:rPr>
              <w:t>психологического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здоровья учащихся;</w:t>
            </w:r>
          </w:p>
          <w:p w:rsidR="00A435DF" w:rsidRDefault="00D74E73">
            <w:pPr>
              <w:pStyle w:val="TableParagraph"/>
              <w:numPr>
                <w:ilvl w:val="0"/>
                <w:numId w:val="7"/>
              </w:numPr>
              <w:tabs>
                <w:tab w:val="left" w:pos="310"/>
              </w:tabs>
              <w:ind w:right="44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коммуникативных </w:t>
            </w:r>
            <w:r>
              <w:rPr>
                <w:sz w:val="24"/>
              </w:rPr>
              <w:t>навыков в разновозрастной среде и среде сверстников;</w:t>
            </w:r>
          </w:p>
          <w:p w:rsidR="00A435DF" w:rsidRDefault="00D74E73">
            <w:pPr>
              <w:pStyle w:val="TableParagraph"/>
              <w:numPr>
                <w:ilvl w:val="0"/>
                <w:numId w:val="7"/>
              </w:numPr>
              <w:tabs>
                <w:tab w:val="left" w:pos="1051"/>
                <w:tab w:val="left" w:pos="3641"/>
              </w:tabs>
              <w:ind w:right="49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Дифференциация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индивидуализация обучения;</w:t>
            </w:r>
          </w:p>
          <w:p w:rsidR="00A435DF" w:rsidRDefault="00D74E73">
            <w:pPr>
              <w:pStyle w:val="TableParagraph"/>
              <w:numPr>
                <w:ilvl w:val="0"/>
                <w:numId w:val="7"/>
              </w:numPr>
              <w:tabs>
                <w:tab w:val="left" w:pos="634"/>
              </w:tabs>
              <w:ind w:right="50" w:firstLine="0"/>
              <w:jc w:val="both"/>
              <w:rPr>
                <w:sz w:val="24"/>
              </w:rPr>
            </w:pPr>
            <w:r>
              <w:rPr>
                <w:sz w:val="24"/>
              </w:rPr>
              <w:t>Выявление и поддержка одаренных детей и детей с ОВЗ;</w:t>
            </w:r>
          </w:p>
          <w:p w:rsidR="00A435DF" w:rsidRDefault="00D74E73">
            <w:pPr>
              <w:pStyle w:val="TableParagraph"/>
              <w:numPr>
                <w:ilvl w:val="0"/>
                <w:numId w:val="7"/>
              </w:numPr>
              <w:tabs>
                <w:tab w:val="left" w:pos="1032"/>
                <w:tab w:val="left" w:pos="2620"/>
              </w:tabs>
              <w:ind w:right="70" w:firstLine="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Психолого-педагогическая </w:t>
            </w:r>
            <w:r>
              <w:rPr>
                <w:spacing w:val="-2"/>
                <w:sz w:val="24"/>
              </w:rPr>
              <w:t>поддержка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участников</w:t>
            </w:r>
          </w:p>
        </w:tc>
        <w:tc>
          <w:tcPr>
            <w:tcW w:w="3020" w:type="dxa"/>
          </w:tcPr>
          <w:p w:rsidR="00A435DF" w:rsidRDefault="00D74E73">
            <w:pPr>
              <w:pStyle w:val="TableParagraph"/>
              <w:tabs>
                <w:tab w:val="left" w:pos="975"/>
                <w:tab w:val="left" w:pos="1877"/>
                <w:tab w:val="left" w:pos="2241"/>
              </w:tabs>
              <w:ind w:left="52" w:right="51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пропаганды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здорового </w:t>
            </w:r>
            <w:r>
              <w:rPr>
                <w:spacing w:val="-2"/>
                <w:sz w:val="24"/>
              </w:rPr>
              <w:t>образа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</w:p>
          <w:p w:rsidR="00A435DF" w:rsidRDefault="00D74E73">
            <w:pPr>
              <w:pStyle w:val="TableParagraph"/>
              <w:tabs>
                <w:tab w:val="left" w:pos="2219"/>
              </w:tabs>
              <w:spacing w:before="1" w:line="264" w:lineRule="exact"/>
              <w:ind w:left="52" w:right="6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Центра </w:t>
            </w:r>
            <w:r>
              <w:rPr>
                <w:spacing w:val="-2"/>
                <w:sz w:val="24"/>
              </w:rPr>
              <w:t>здоровья</w:t>
            </w:r>
          </w:p>
        </w:tc>
      </w:tr>
      <w:tr w:rsidR="00A435DF">
        <w:trPr>
          <w:trHeight w:val="852"/>
        </w:trPr>
        <w:tc>
          <w:tcPr>
            <w:tcW w:w="132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03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</w:tcPr>
          <w:p w:rsidR="00A435DF" w:rsidRDefault="00D74E73">
            <w:pPr>
              <w:pStyle w:val="TableParagraph"/>
              <w:tabs>
                <w:tab w:val="left" w:pos="486"/>
                <w:tab w:val="left" w:pos="1482"/>
              </w:tabs>
              <w:ind w:left="52" w:right="64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краеведческой </w:t>
            </w:r>
            <w:r>
              <w:rPr>
                <w:sz w:val="24"/>
              </w:rPr>
              <w:t>игры «Я-</w:t>
            </w:r>
            <w:proofErr w:type="spellStart"/>
            <w:r>
              <w:rPr>
                <w:sz w:val="24"/>
              </w:rPr>
              <w:t>тагильчанин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A435DF">
        <w:trPr>
          <w:trHeight w:val="822"/>
        </w:trPr>
        <w:tc>
          <w:tcPr>
            <w:tcW w:w="132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03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</w:tcPr>
          <w:p w:rsidR="00A435DF" w:rsidRDefault="00D74E73">
            <w:pPr>
              <w:pStyle w:val="TableParagraph"/>
              <w:tabs>
                <w:tab w:val="left" w:pos="2118"/>
              </w:tabs>
              <w:ind w:left="52" w:right="63"/>
              <w:rPr>
                <w:sz w:val="24"/>
              </w:rPr>
            </w:pPr>
            <w:r>
              <w:rPr>
                <w:sz w:val="24"/>
              </w:rPr>
              <w:t>Коррекционно-</w:t>
            </w:r>
            <w:r>
              <w:rPr>
                <w:spacing w:val="-2"/>
                <w:sz w:val="24"/>
              </w:rPr>
              <w:t>развивающие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занятия,</w:t>
            </w:r>
          </w:p>
          <w:p w:rsidR="00A435DF" w:rsidRDefault="00D74E73">
            <w:pPr>
              <w:pStyle w:val="TableParagraph"/>
              <w:spacing w:line="262" w:lineRule="exact"/>
              <w:ind w:left="52"/>
              <w:rPr>
                <w:sz w:val="24"/>
              </w:rPr>
            </w:pPr>
            <w:r>
              <w:rPr>
                <w:spacing w:val="-2"/>
                <w:sz w:val="24"/>
              </w:rPr>
              <w:t>рефлексия</w:t>
            </w:r>
          </w:p>
        </w:tc>
      </w:tr>
      <w:tr w:rsidR="00A435DF">
        <w:trPr>
          <w:trHeight w:val="549"/>
        </w:trPr>
        <w:tc>
          <w:tcPr>
            <w:tcW w:w="132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03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</w:tcPr>
          <w:p w:rsidR="00A435DF" w:rsidRDefault="00D74E73">
            <w:pPr>
              <w:pStyle w:val="TableParagraph"/>
              <w:tabs>
                <w:tab w:val="left" w:pos="1734"/>
                <w:tab w:val="left" w:pos="2190"/>
              </w:tabs>
              <w:spacing w:before="3" w:line="228" w:lineRule="auto"/>
              <w:ind w:left="52" w:right="63"/>
              <w:rPr>
                <w:sz w:val="24"/>
              </w:rPr>
            </w:pPr>
            <w:r>
              <w:rPr>
                <w:spacing w:val="-2"/>
                <w:sz w:val="24"/>
              </w:rPr>
              <w:t>Предметные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недели, </w:t>
            </w:r>
            <w:r>
              <w:rPr>
                <w:spacing w:val="-2"/>
                <w:sz w:val="24"/>
              </w:rPr>
              <w:t>конкурсы,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олимпиады,</w:t>
            </w:r>
          </w:p>
        </w:tc>
      </w:tr>
    </w:tbl>
    <w:p w:rsidR="00A435DF" w:rsidRDefault="00A435DF">
      <w:pPr>
        <w:pStyle w:val="a3"/>
        <w:spacing w:before="3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77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0"/>
        <w:gridCol w:w="1803"/>
        <w:gridCol w:w="3827"/>
        <w:gridCol w:w="3020"/>
      </w:tblGrid>
      <w:tr w:rsidR="00A435DF">
        <w:trPr>
          <w:trHeight w:val="523"/>
        </w:trPr>
        <w:tc>
          <w:tcPr>
            <w:tcW w:w="1320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24"/>
              </w:rPr>
            </w:pPr>
          </w:p>
        </w:tc>
        <w:tc>
          <w:tcPr>
            <w:tcW w:w="1803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24"/>
              </w:rPr>
            </w:pPr>
          </w:p>
        </w:tc>
        <w:tc>
          <w:tcPr>
            <w:tcW w:w="3827" w:type="dxa"/>
            <w:tcBorders>
              <w:top w:val="nil"/>
            </w:tcBorders>
          </w:tcPr>
          <w:p w:rsidR="00A435DF" w:rsidRDefault="00D74E73">
            <w:pPr>
              <w:pStyle w:val="TableParagraph"/>
              <w:spacing w:line="268" w:lineRule="exact"/>
              <w:ind w:left="52"/>
              <w:rPr>
                <w:sz w:val="24"/>
              </w:rPr>
            </w:pPr>
            <w:r>
              <w:rPr>
                <w:spacing w:val="-2"/>
                <w:sz w:val="24"/>
              </w:rPr>
              <w:t>олимпиадного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3020" w:type="dxa"/>
            <w:tcBorders>
              <w:top w:val="nil"/>
            </w:tcBorders>
          </w:tcPr>
          <w:p w:rsidR="00A435DF" w:rsidRDefault="00D74E73">
            <w:pPr>
              <w:pStyle w:val="TableParagraph"/>
              <w:spacing w:line="268" w:lineRule="exact"/>
              <w:ind w:left="52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A435DF">
        <w:trPr>
          <w:trHeight w:val="549"/>
        </w:trPr>
        <w:tc>
          <w:tcPr>
            <w:tcW w:w="1320" w:type="dxa"/>
            <w:vMerge w:val="restart"/>
            <w:tcBorders>
              <w:bottom w:val="nil"/>
            </w:tcBorders>
          </w:tcPr>
          <w:p w:rsidR="00A435DF" w:rsidRDefault="00D74E73">
            <w:pPr>
              <w:pStyle w:val="TableParagraph"/>
              <w:spacing w:line="265" w:lineRule="exact"/>
              <w:ind w:left="55"/>
              <w:rPr>
                <w:sz w:val="24"/>
              </w:rPr>
            </w:pPr>
            <w:r>
              <w:rPr>
                <w:spacing w:val="-2"/>
                <w:sz w:val="24"/>
              </w:rPr>
              <w:t>Групповой</w:t>
            </w:r>
          </w:p>
        </w:tc>
        <w:tc>
          <w:tcPr>
            <w:tcW w:w="1803" w:type="dxa"/>
            <w:vMerge w:val="restart"/>
            <w:tcBorders>
              <w:bottom w:val="nil"/>
            </w:tcBorders>
          </w:tcPr>
          <w:p w:rsidR="00A435DF" w:rsidRDefault="00D74E73">
            <w:pPr>
              <w:pStyle w:val="TableParagraph"/>
              <w:ind w:left="5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Коррекционная, </w:t>
            </w:r>
            <w:r>
              <w:rPr>
                <w:spacing w:val="-2"/>
                <w:sz w:val="24"/>
              </w:rPr>
              <w:t>развивающая работа</w:t>
            </w:r>
          </w:p>
        </w:tc>
        <w:tc>
          <w:tcPr>
            <w:tcW w:w="3827" w:type="dxa"/>
            <w:vMerge w:val="restart"/>
            <w:tcBorders>
              <w:bottom w:val="nil"/>
            </w:tcBorders>
          </w:tcPr>
          <w:p w:rsidR="00A435DF" w:rsidRDefault="00D74E73">
            <w:pPr>
              <w:pStyle w:val="TableParagraph"/>
              <w:ind w:left="52" w:right="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Формирование ценности здоровья и безопасного образа </w:t>
            </w:r>
            <w:r>
              <w:rPr>
                <w:spacing w:val="-2"/>
                <w:sz w:val="24"/>
              </w:rPr>
              <w:t>жизни;</w:t>
            </w:r>
          </w:p>
        </w:tc>
        <w:tc>
          <w:tcPr>
            <w:tcW w:w="3020" w:type="dxa"/>
          </w:tcPr>
          <w:p w:rsidR="00A435DF" w:rsidRDefault="00D74E73">
            <w:pPr>
              <w:pStyle w:val="TableParagraph"/>
              <w:spacing w:line="259" w:lineRule="exact"/>
              <w:ind w:left="52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ВУД</w:t>
            </w:r>
          </w:p>
          <w:p w:rsidR="00A435DF" w:rsidRDefault="00D74E73">
            <w:pPr>
              <w:pStyle w:val="TableParagraph"/>
              <w:spacing w:line="270" w:lineRule="exact"/>
              <w:ind w:left="5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Здоровячок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A435DF">
        <w:trPr>
          <w:trHeight w:val="550"/>
        </w:trPr>
        <w:tc>
          <w:tcPr>
            <w:tcW w:w="1320" w:type="dxa"/>
            <w:vMerge/>
            <w:tcBorders>
              <w:top w:val="nil"/>
              <w:bottom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03" w:type="dxa"/>
            <w:vMerge/>
            <w:tcBorders>
              <w:top w:val="nil"/>
              <w:bottom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/>
            <w:tcBorders>
              <w:top w:val="nil"/>
              <w:bottom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</w:tcPr>
          <w:p w:rsidR="00A435DF" w:rsidRDefault="00D74E73">
            <w:pPr>
              <w:pStyle w:val="TableParagraph"/>
              <w:tabs>
                <w:tab w:val="left" w:pos="1917"/>
              </w:tabs>
              <w:spacing w:line="230" w:lineRule="auto"/>
              <w:ind w:left="52" w:right="70"/>
              <w:rPr>
                <w:sz w:val="24"/>
              </w:rPr>
            </w:pPr>
            <w:r>
              <w:rPr>
                <w:spacing w:val="-2"/>
                <w:sz w:val="24"/>
              </w:rPr>
              <w:t>Групповая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проектная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A435DF">
        <w:trPr>
          <w:trHeight w:val="549"/>
        </w:trPr>
        <w:tc>
          <w:tcPr>
            <w:tcW w:w="132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24"/>
              </w:rPr>
            </w:pPr>
          </w:p>
        </w:tc>
        <w:tc>
          <w:tcPr>
            <w:tcW w:w="1803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61" w:lineRule="exact"/>
              <w:ind w:left="52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8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коммуникативных</w:t>
            </w:r>
            <w:proofErr w:type="gramEnd"/>
          </w:p>
          <w:p w:rsidR="00A435DF" w:rsidRDefault="00D74E73">
            <w:pPr>
              <w:pStyle w:val="TableParagraph"/>
              <w:spacing w:line="269" w:lineRule="exact"/>
              <w:ind w:left="52"/>
              <w:rPr>
                <w:sz w:val="24"/>
              </w:rPr>
            </w:pPr>
            <w:r>
              <w:rPr>
                <w:spacing w:val="-2"/>
                <w:sz w:val="24"/>
              </w:rPr>
              <w:t>навыков;</w:t>
            </w:r>
          </w:p>
        </w:tc>
        <w:tc>
          <w:tcPr>
            <w:tcW w:w="3020" w:type="dxa"/>
          </w:tcPr>
          <w:p w:rsidR="00A435DF" w:rsidRDefault="00D74E73">
            <w:pPr>
              <w:pStyle w:val="TableParagraph"/>
              <w:tabs>
                <w:tab w:val="left" w:pos="1499"/>
              </w:tabs>
              <w:spacing w:line="230" w:lineRule="auto"/>
              <w:ind w:left="52" w:right="75"/>
              <w:rPr>
                <w:sz w:val="24"/>
              </w:rPr>
            </w:pPr>
            <w:r>
              <w:rPr>
                <w:spacing w:val="-2"/>
                <w:sz w:val="24"/>
              </w:rPr>
              <w:t>Конкурсы,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соревнования, </w:t>
            </w:r>
            <w:r>
              <w:rPr>
                <w:spacing w:val="-2"/>
                <w:sz w:val="24"/>
              </w:rPr>
              <w:t>концерты</w:t>
            </w:r>
          </w:p>
        </w:tc>
      </w:tr>
      <w:tr w:rsidR="00A435DF">
        <w:trPr>
          <w:trHeight w:val="260"/>
        </w:trPr>
        <w:tc>
          <w:tcPr>
            <w:tcW w:w="132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8"/>
              </w:rPr>
            </w:pPr>
          </w:p>
        </w:tc>
        <w:tc>
          <w:tcPr>
            <w:tcW w:w="1803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8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8"/>
              </w:rPr>
            </w:pPr>
          </w:p>
        </w:tc>
        <w:tc>
          <w:tcPr>
            <w:tcW w:w="3020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241" w:lineRule="exact"/>
              <w:ind w:left="52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Диагностика</w:t>
            </w:r>
          </w:p>
        </w:tc>
      </w:tr>
      <w:tr w:rsidR="00A435DF">
        <w:trPr>
          <w:trHeight w:val="557"/>
        </w:trPr>
        <w:tc>
          <w:tcPr>
            <w:tcW w:w="1320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24"/>
              </w:rPr>
            </w:pPr>
          </w:p>
        </w:tc>
        <w:tc>
          <w:tcPr>
            <w:tcW w:w="1803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24"/>
              </w:rPr>
            </w:pPr>
          </w:p>
        </w:tc>
        <w:tc>
          <w:tcPr>
            <w:tcW w:w="3827" w:type="dxa"/>
            <w:tcBorders>
              <w:top w:val="nil"/>
            </w:tcBorders>
          </w:tcPr>
          <w:p w:rsidR="00A435DF" w:rsidRDefault="00D74E73">
            <w:pPr>
              <w:pStyle w:val="TableParagraph"/>
              <w:tabs>
                <w:tab w:val="left" w:pos="635"/>
                <w:tab w:val="left" w:pos="2151"/>
                <w:tab w:val="left" w:pos="2662"/>
              </w:tabs>
              <w:ind w:left="52" w:right="50"/>
              <w:rPr>
                <w:sz w:val="24"/>
              </w:rPr>
            </w:pPr>
            <w:r>
              <w:rPr>
                <w:spacing w:val="-6"/>
                <w:sz w:val="24"/>
              </w:rPr>
              <w:t>3)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Выявление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поддержка </w:t>
            </w:r>
            <w:r>
              <w:rPr>
                <w:sz w:val="24"/>
              </w:rPr>
              <w:t>одаренных детей и детей с ОВЗ</w:t>
            </w:r>
          </w:p>
        </w:tc>
        <w:tc>
          <w:tcPr>
            <w:tcW w:w="3020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24"/>
              </w:rPr>
            </w:pPr>
          </w:p>
        </w:tc>
      </w:tr>
      <w:tr w:rsidR="00A435DF">
        <w:trPr>
          <w:trHeight w:val="825"/>
        </w:trPr>
        <w:tc>
          <w:tcPr>
            <w:tcW w:w="1320" w:type="dxa"/>
          </w:tcPr>
          <w:p w:rsidR="00A435DF" w:rsidRDefault="00D74E73">
            <w:pPr>
              <w:pStyle w:val="TableParagraph"/>
              <w:tabs>
                <w:tab w:val="left" w:pos="558"/>
              </w:tabs>
              <w:ind w:left="55" w:right="57"/>
              <w:rPr>
                <w:sz w:val="24"/>
              </w:rPr>
            </w:pP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уровне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803" w:type="dxa"/>
          </w:tcPr>
          <w:p w:rsidR="00A435DF" w:rsidRDefault="00D74E73">
            <w:pPr>
              <w:pStyle w:val="TableParagraph"/>
              <w:spacing w:line="265" w:lineRule="exact"/>
              <w:ind w:left="55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Профилактика</w:t>
            </w:r>
          </w:p>
        </w:tc>
        <w:tc>
          <w:tcPr>
            <w:tcW w:w="3827" w:type="dxa"/>
          </w:tcPr>
          <w:p w:rsidR="00A435DF" w:rsidRDefault="00D74E73">
            <w:pPr>
              <w:pStyle w:val="TableParagraph"/>
              <w:ind w:left="52"/>
              <w:rPr>
                <w:sz w:val="24"/>
              </w:rPr>
            </w:pPr>
            <w:r>
              <w:rPr>
                <w:sz w:val="24"/>
              </w:rPr>
              <w:t>1) Поддержка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детских объединений и ученического самоуправления;</w:t>
            </w:r>
          </w:p>
        </w:tc>
        <w:tc>
          <w:tcPr>
            <w:tcW w:w="3020" w:type="dxa"/>
          </w:tcPr>
          <w:p w:rsidR="00A435DF" w:rsidRDefault="00D74E73">
            <w:pPr>
              <w:pStyle w:val="TableParagraph"/>
              <w:spacing w:line="275" w:lineRule="exact"/>
              <w:ind w:left="5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самоуправления</w:t>
            </w:r>
          </w:p>
          <w:p w:rsidR="00A435DF" w:rsidRDefault="00D74E73">
            <w:pPr>
              <w:pStyle w:val="TableParagraph"/>
              <w:tabs>
                <w:tab w:val="left" w:pos="1478"/>
                <w:tab w:val="left" w:pos="2267"/>
              </w:tabs>
              <w:spacing w:before="6" w:line="262" w:lineRule="exact"/>
              <w:ind w:left="52" w:right="60"/>
              <w:rPr>
                <w:sz w:val="24"/>
              </w:rPr>
            </w:pPr>
            <w:r>
              <w:rPr>
                <w:spacing w:val="-2"/>
                <w:sz w:val="24"/>
              </w:rPr>
              <w:t>Зимние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летние </w:t>
            </w:r>
            <w:r>
              <w:rPr>
                <w:sz w:val="24"/>
              </w:rPr>
              <w:t>Олимпийские игры</w:t>
            </w:r>
          </w:p>
        </w:tc>
      </w:tr>
    </w:tbl>
    <w:p w:rsidR="00A435DF" w:rsidRDefault="00A435DF">
      <w:pPr>
        <w:pStyle w:val="TableParagraph"/>
        <w:spacing w:line="262" w:lineRule="exact"/>
        <w:rPr>
          <w:sz w:val="24"/>
        </w:rPr>
        <w:sectPr w:rsidR="00A435DF">
          <w:pgSz w:w="11920" w:h="16850"/>
          <w:pgMar w:top="96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7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0"/>
        <w:gridCol w:w="1803"/>
        <w:gridCol w:w="3827"/>
        <w:gridCol w:w="3020"/>
      </w:tblGrid>
      <w:tr w:rsidR="00A435DF">
        <w:trPr>
          <w:trHeight w:val="1656"/>
        </w:trPr>
        <w:tc>
          <w:tcPr>
            <w:tcW w:w="1320" w:type="dxa"/>
            <w:vMerge w:val="restart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26"/>
              </w:rPr>
            </w:pPr>
          </w:p>
        </w:tc>
        <w:tc>
          <w:tcPr>
            <w:tcW w:w="1803" w:type="dxa"/>
            <w:vMerge w:val="restart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26"/>
              </w:rPr>
            </w:pPr>
          </w:p>
        </w:tc>
        <w:tc>
          <w:tcPr>
            <w:tcW w:w="3827" w:type="dxa"/>
            <w:vMerge w:val="restart"/>
            <w:tcBorders>
              <w:top w:val="nil"/>
            </w:tcBorders>
          </w:tcPr>
          <w:p w:rsidR="00A435DF" w:rsidRDefault="00D74E73">
            <w:pPr>
              <w:pStyle w:val="TableParagraph"/>
              <w:numPr>
                <w:ilvl w:val="0"/>
                <w:numId w:val="6"/>
              </w:numPr>
              <w:tabs>
                <w:tab w:val="left" w:pos="766"/>
              </w:tabs>
              <w:ind w:right="4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Формирование ценности здоровья и безопасного образа </w:t>
            </w:r>
            <w:r>
              <w:rPr>
                <w:spacing w:val="-2"/>
                <w:sz w:val="24"/>
              </w:rPr>
              <w:t>жизни;</w:t>
            </w:r>
          </w:p>
          <w:p w:rsidR="00A435DF" w:rsidRDefault="00D74E73">
            <w:pPr>
              <w:pStyle w:val="TableParagraph"/>
              <w:numPr>
                <w:ilvl w:val="0"/>
                <w:numId w:val="6"/>
              </w:numPr>
              <w:tabs>
                <w:tab w:val="left" w:pos="310"/>
              </w:tabs>
              <w:ind w:right="44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коммуникативных </w:t>
            </w:r>
            <w:r>
              <w:rPr>
                <w:sz w:val="24"/>
              </w:rPr>
              <w:t>навыков в разновозрастной среде и среде сверстников;</w:t>
            </w:r>
          </w:p>
          <w:p w:rsidR="00A435DF" w:rsidRDefault="00D74E73">
            <w:pPr>
              <w:pStyle w:val="TableParagraph"/>
              <w:numPr>
                <w:ilvl w:val="0"/>
                <w:numId w:val="6"/>
              </w:numPr>
              <w:tabs>
                <w:tab w:val="left" w:pos="634"/>
              </w:tabs>
              <w:ind w:right="50" w:firstLine="0"/>
              <w:jc w:val="both"/>
              <w:rPr>
                <w:sz w:val="24"/>
              </w:rPr>
            </w:pPr>
            <w:r>
              <w:rPr>
                <w:sz w:val="24"/>
              </w:rPr>
              <w:t>Выявление и поддержка одаренных детей и детей с ОВЗ;</w:t>
            </w:r>
          </w:p>
          <w:p w:rsidR="00A435DF" w:rsidRDefault="00A435DF">
            <w:pPr>
              <w:pStyle w:val="TableParagraph"/>
              <w:spacing w:before="268"/>
              <w:rPr>
                <w:sz w:val="24"/>
              </w:rPr>
            </w:pPr>
          </w:p>
          <w:p w:rsidR="00A435DF" w:rsidRDefault="00D74E73">
            <w:pPr>
              <w:pStyle w:val="TableParagraph"/>
              <w:numPr>
                <w:ilvl w:val="0"/>
                <w:numId w:val="6"/>
              </w:numPr>
              <w:tabs>
                <w:tab w:val="left" w:pos="305"/>
              </w:tabs>
              <w:ind w:left="305" w:hanging="25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3020" w:type="dxa"/>
          </w:tcPr>
          <w:p w:rsidR="00A435DF" w:rsidRDefault="00D74E73">
            <w:pPr>
              <w:pStyle w:val="TableParagraph"/>
              <w:ind w:left="52" w:right="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Классные часы, беседы, встречи с интересными </w:t>
            </w:r>
            <w:r>
              <w:rPr>
                <w:spacing w:val="-2"/>
                <w:sz w:val="24"/>
              </w:rPr>
              <w:t>людьми</w:t>
            </w:r>
          </w:p>
          <w:p w:rsidR="00A435DF" w:rsidRDefault="00D74E73">
            <w:pPr>
              <w:pStyle w:val="TableParagraph"/>
              <w:spacing w:line="270" w:lineRule="atLeast"/>
              <w:ind w:left="52"/>
              <w:rPr>
                <w:sz w:val="24"/>
              </w:rPr>
            </w:pPr>
            <w:r>
              <w:rPr>
                <w:sz w:val="24"/>
              </w:rPr>
              <w:t>Внеурочная деятельность Пилотный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«Вектор </w:t>
            </w:r>
            <w:r>
              <w:rPr>
                <w:spacing w:val="-2"/>
                <w:sz w:val="24"/>
              </w:rPr>
              <w:t>здоровья»</w:t>
            </w:r>
          </w:p>
        </w:tc>
      </w:tr>
      <w:tr w:rsidR="00A435DF">
        <w:trPr>
          <w:trHeight w:val="1651"/>
        </w:trPr>
        <w:tc>
          <w:tcPr>
            <w:tcW w:w="132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03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</w:tcPr>
          <w:p w:rsidR="00A435DF" w:rsidRDefault="00D74E73">
            <w:pPr>
              <w:pStyle w:val="TableParagraph"/>
              <w:tabs>
                <w:tab w:val="left" w:pos="2846"/>
              </w:tabs>
              <w:spacing w:line="261" w:lineRule="exact"/>
              <w:ind w:left="52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A435DF" w:rsidRDefault="00D74E73">
            <w:pPr>
              <w:pStyle w:val="TableParagraph"/>
              <w:tabs>
                <w:tab w:val="left" w:pos="1974"/>
              </w:tabs>
              <w:spacing w:before="2"/>
              <w:ind w:left="52" w:right="62"/>
              <w:rPr>
                <w:sz w:val="24"/>
              </w:rPr>
            </w:pPr>
            <w:r>
              <w:rPr>
                <w:spacing w:val="-2"/>
                <w:sz w:val="24"/>
              </w:rPr>
              <w:t>природоохранных, социальных,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экологических, краеведческих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проектах</w:t>
            </w:r>
            <w:proofErr w:type="gramEnd"/>
            <w:r>
              <w:rPr>
                <w:spacing w:val="-2"/>
                <w:sz w:val="24"/>
              </w:rPr>
              <w:t>,</w:t>
            </w:r>
          </w:p>
          <w:p w:rsidR="00A435DF" w:rsidRDefault="00D74E73">
            <w:pPr>
              <w:pStyle w:val="TableParagraph"/>
              <w:tabs>
                <w:tab w:val="left" w:pos="2058"/>
              </w:tabs>
              <w:spacing w:before="11" w:line="228" w:lineRule="auto"/>
              <w:ind w:left="52" w:right="65"/>
              <w:rPr>
                <w:sz w:val="24"/>
              </w:rPr>
            </w:pPr>
            <w:r>
              <w:rPr>
                <w:spacing w:val="-2"/>
                <w:sz w:val="24"/>
              </w:rPr>
              <w:t>совместная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трудовая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A435DF">
        <w:trPr>
          <w:trHeight w:val="547"/>
        </w:trPr>
        <w:tc>
          <w:tcPr>
            <w:tcW w:w="1320" w:type="dxa"/>
          </w:tcPr>
          <w:p w:rsidR="00A435DF" w:rsidRDefault="00D74E73">
            <w:pPr>
              <w:pStyle w:val="TableParagraph"/>
              <w:tabs>
                <w:tab w:val="left" w:pos="558"/>
              </w:tabs>
              <w:spacing w:line="228" w:lineRule="auto"/>
              <w:ind w:left="55" w:right="57"/>
              <w:rPr>
                <w:sz w:val="24"/>
              </w:rPr>
            </w:pP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уровне </w:t>
            </w:r>
            <w:r>
              <w:rPr>
                <w:spacing w:val="-6"/>
                <w:sz w:val="24"/>
              </w:rPr>
              <w:t>ОО</w:t>
            </w:r>
          </w:p>
        </w:tc>
        <w:tc>
          <w:tcPr>
            <w:tcW w:w="1803" w:type="dxa"/>
          </w:tcPr>
          <w:p w:rsidR="00A435DF" w:rsidRDefault="00D74E73">
            <w:pPr>
              <w:pStyle w:val="TableParagraph"/>
              <w:spacing w:line="228" w:lineRule="auto"/>
              <w:ind w:left="5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Диагностика, </w:t>
            </w:r>
            <w:r>
              <w:rPr>
                <w:spacing w:val="-2"/>
                <w:sz w:val="24"/>
              </w:rPr>
              <w:t>экспертиза</w:t>
            </w:r>
          </w:p>
        </w:tc>
        <w:tc>
          <w:tcPr>
            <w:tcW w:w="3827" w:type="dxa"/>
          </w:tcPr>
          <w:p w:rsidR="00A435DF" w:rsidRDefault="00D74E73">
            <w:pPr>
              <w:pStyle w:val="TableParagraph"/>
              <w:numPr>
                <w:ilvl w:val="0"/>
                <w:numId w:val="5"/>
              </w:numPr>
              <w:tabs>
                <w:tab w:val="left" w:pos="467"/>
                <w:tab w:val="left" w:pos="1970"/>
                <w:tab w:val="left" w:pos="3643"/>
              </w:tabs>
              <w:spacing w:line="228" w:lineRule="auto"/>
              <w:ind w:right="4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возможностей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способностей учащихся</w:t>
            </w:r>
          </w:p>
        </w:tc>
        <w:tc>
          <w:tcPr>
            <w:tcW w:w="3020" w:type="dxa"/>
          </w:tcPr>
          <w:p w:rsidR="00A435DF" w:rsidRDefault="00D74E73">
            <w:pPr>
              <w:pStyle w:val="TableParagraph"/>
              <w:spacing w:line="265" w:lineRule="exact"/>
              <w:ind w:left="5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Самообследование</w:t>
            </w:r>
            <w:proofErr w:type="spellEnd"/>
          </w:p>
        </w:tc>
      </w:tr>
    </w:tbl>
    <w:p w:rsidR="00A435DF" w:rsidRDefault="00A435DF">
      <w:pPr>
        <w:pStyle w:val="a3"/>
        <w:spacing w:before="30"/>
        <w:ind w:left="0"/>
        <w:jc w:val="left"/>
      </w:pPr>
    </w:p>
    <w:p w:rsidR="00A435DF" w:rsidRDefault="00D74E73">
      <w:pPr>
        <w:pStyle w:val="a3"/>
        <w:spacing w:before="1"/>
        <w:ind w:right="708" w:firstLine="707"/>
      </w:pPr>
      <w:r>
        <w:t xml:space="preserve">С целью изучения психологического климата, выявления социометрического статуса каждого ребенка в классе, системы взаимоотношений детей можно применять следующие диагностические средства: 1. Карта-схема А.Н. </w:t>
      </w:r>
      <w:proofErr w:type="spellStart"/>
      <w:r>
        <w:t>Лутошкина</w:t>
      </w:r>
      <w:proofErr w:type="spellEnd"/>
      <w:r>
        <w:t>.</w:t>
      </w:r>
    </w:p>
    <w:p w:rsidR="00A435DF" w:rsidRDefault="00D74E73">
      <w:pPr>
        <w:pStyle w:val="a3"/>
        <w:ind w:right="697" w:firstLine="707"/>
      </w:pPr>
      <w:r>
        <w:t>Мониторинг</w:t>
      </w:r>
      <w:r>
        <w:rPr>
          <w:spacing w:val="-18"/>
        </w:rPr>
        <w:t xml:space="preserve"> </w:t>
      </w:r>
      <w:r>
        <w:t>возможностей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способностей</w:t>
      </w:r>
      <w:r>
        <w:rPr>
          <w:spacing w:val="-17"/>
        </w:rPr>
        <w:t xml:space="preserve"> </w:t>
      </w:r>
      <w:r>
        <w:t>учащихся</w:t>
      </w:r>
      <w:r>
        <w:rPr>
          <w:spacing w:val="-18"/>
        </w:rPr>
        <w:t xml:space="preserve"> </w:t>
      </w:r>
      <w:r>
        <w:t>осуществляется</w:t>
      </w:r>
      <w:r>
        <w:rPr>
          <w:spacing w:val="-17"/>
        </w:rPr>
        <w:t xml:space="preserve"> </w:t>
      </w:r>
      <w:r>
        <w:t xml:space="preserve">на уровне диагностики их общего интеллектуального уровня и личностных достижений по следующим методикам: Н.Г. </w:t>
      </w:r>
      <w:proofErr w:type="spellStart"/>
      <w:r>
        <w:t>Лусканова</w:t>
      </w:r>
      <w:proofErr w:type="spellEnd"/>
      <w:r>
        <w:t xml:space="preserve"> «Анкета изучения мотивации»; тест </w:t>
      </w:r>
      <w:proofErr w:type="spellStart"/>
      <w:r>
        <w:t>Амтхауэра</w:t>
      </w:r>
      <w:proofErr w:type="spellEnd"/>
      <w:r>
        <w:t>.</w:t>
      </w:r>
    </w:p>
    <w:p w:rsidR="00A435DF" w:rsidRDefault="00A435DF">
      <w:pPr>
        <w:pStyle w:val="a3"/>
        <w:spacing w:before="320"/>
        <w:ind w:left="0"/>
        <w:jc w:val="left"/>
      </w:pPr>
    </w:p>
    <w:p w:rsidR="00A435DF" w:rsidRDefault="00D74E73">
      <w:pPr>
        <w:pStyle w:val="1"/>
        <w:spacing w:before="1"/>
        <w:ind w:left="510" w:right="504"/>
        <w:jc w:val="center"/>
      </w:pPr>
      <w:r>
        <w:rPr>
          <w:spacing w:val="-2"/>
        </w:rPr>
        <w:t>Кадровые</w:t>
      </w:r>
      <w:r>
        <w:rPr>
          <w:spacing w:val="-4"/>
        </w:rPr>
        <w:t xml:space="preserve"> </w:t>
      </w:r>
      <w:r>
        <w:rPr>
          <w:spacing w:val="-2"/>
        </w:rPr>
        <w:t>условия</w:t>
      </w:r>
    </w:p>
    <w:p w:rsidR="00A435DF" w:rsidRDefault="000340D4" w:rsidP="000340D4">
      <w:pPr>
        <w:pStyle w:val="a3"/>
        <w:tabs>
          <w:tab w:val="left" w:pos="2274"/>
          <w:tab w:val="left" w:pos="2594"/>
          <w:tab w:val="left" w:pos="4300"/>
          <w:tab w:val="left" w:pos="4606"/>
          <w:tab w:val="left" w:pos="5714"/>
          <w:tab w:val="left" w:pos="6564"/>
          <w:tab w:val="left" w:pos="7669"/>
          <w:tab w:val="left" w:pos="9106"/>
          <w:tab w:val="left" w:pos="9935"/>
        </w:tabs>
        <w:spacing w:before="4"/>
        <w:ind w:left="734" w:right="688" w:firstLine="811"/>
      </w:pPr>
      <w:r w:rsidRPr="00D74E73">
        <w:t xml:space="preserve">МОУ </w:t>
      </w:r>
      <w:proofErr w:type="gramStart"/>
      <w:r w:rsidRPr="00D74E73">
        <w:t>Ивановская</w:t>
      </w:r>
      <w:proofErr w:type="gramEnd"/>
      <w:r w:rsidRPr="00D74E73">
        <w:t xml:space="preserve"> СОШ</w:t>
      </w:r>
      <w:r>
        <w:t xml:space="preserve"> </w:t>
      </w:r>
      <w:r w:rsidR="00D74E73">
        <w:t>укомплектована</w:t>
      </w:r>
      <w:r w:rsidR="00D74E73">
        <w:rPr>
          <w:spacing w:val="-2"/>
        </w:rPr>
        <w:t xml:space="preserve"> </w:t>
      </w:r>
      <w:r w:rsidR="00D74E73">
        <w:t>кадрами,</w:t>
      </w:r>
      <w:r w:rsidR="00D74E73">
        <w:rPr>
          <w:spacing w:val="-3"/>
        </w:rPr>
        <w:t xml:space="preserve"> </w:t>
      </w:r>
      <w:r w:rsidR="00D74E73">
        <w:t>имеющими</w:t>
      </w:r>
      <w:r w:rsidR="00D74E73">
        <w:rPr>
          <w:spacing w:val="-2"/>
        </w:rPr>
        <w:t xml:space="preserve"> </w:t>
      </w:r>
      <w:r w:rsidR="00D74E73">
        <w:t>необходимую квалификацию для решения задач, определенных основной образовательной программой, способными к инновационной профессиональной деятельности. Уровень</w:t>
      </w:r>
      <w:r w:rsidR="00D74E73">
        <w:rPr>
          <w:spacing w:val="40"/>
        </w:rPr>
        <w:t xml:space="preserve"> </w:t>
      </w:r>
      <w:r w:rsidR="00D74E73">
        <w:t>квалификации</w:t>
      </w:r>
      <w:r w:rsidR="00D74E73">
        <w:rPr>
          <w:spacing w:val="40"/>
        </w:rPr>
        <w:t xml:space="preserve"> </w:t>
      </w:r>
      <w:r w:rsidR="00D74E73">
        <w:t>педагогических</w:t>
      </w:r>
      <w:r w:rsidR="00D74E73">
        <w:rPr>
          <w:spacing w:val="40"/>
        </w:rPr>
        <w:t xml:space="preserve"> </w:t>
      </w:r>
      <w:r w:rsidR="00D74E73">
        <w:t>работников</w:t>
      </w:r>
      <w:r w:rsidR="00D74E73">
        <w:rPr>
          <w:spacing w:val="40"/>
        </w:rPr>
        <w:t xml:space="preserve"> </w:t>
      </w:r>
      <w:r w:rsidR="00D74E73">
        <w:t xml:space="preserve">образовательной </w:t>
      </w:r>
      <w:r w:rsidR="00D74E73">
        <w:rPr>
          <w:spacing w:val="-2"/>
        </w:rPr>
        <w:t>организации</w:t>
      </w:r>
      <w:r w:rsidR="00D74E73">
        <w:tab/>
      </w:r>
      <w:r w:rsidR="00D74E73">
        <w:tab/>
      </w:r>
      <w:r w:rsidR="00D74E73">
        <w:rPr>
          <w:spacing w:val="-2"/>
        </w:rPr>
        <w:t>соответствует</w:t>
      </w:r>
      <w:r w:rsidR="00D74E73">
        <w:tab/>
      </w:r>
      <w:r w:rsidR="00D74E73">
        <w:tab/>
      </w:r>
      <w:r w:rsidR="00D74E73">
        <w:rPr>
          <w:spacing w:val="-2"/>
        </w:rPr>
        <w:t>требованиям,</w:t>
      </w:r>
      <w:r w:rsidR="00D74E73">
        <w:tab/>
      </w:r>
      <w:r w:rsidR="00D74E73">
        <w:rPr>
          <w:spacing w:val="-2"/>
        </w:rPr>
        <w:t>предусмотренным</w:t>
      </w:r>
      <w:r w:rsidR="00D74E73">
        <w:tab/>
      </w:r>
      <w:r w:rsidR="00D74E73">
        <w:rPr>
          <w:spacing w:val="-2"/>
        </w:rPr>
        <w:t>Единым квалификационным</w:t>
      </w:r>
      <w:r w:rsidR="00D74E73">
        <w:rPr>
          <w:spacing w:val="-10"/>
        </w:rPr>
        <w:t xml:space="preserve"> </w:t>
      </w:r>
      <w:r w:rsidR="00D74E73">
        <w:rPr>
          <w:spacing w:val="-2"/>
        </w:rPr>
        <w:t>справочником</w:t>
      </w:r>
      <w:r w:rsidR="00D74E73">
        <w:rPr>
          <w:spacing w:val="-8"/>
        </w:rPr>
        <w:t xml:space="preserve"> </w:t>
      </w:r>
      <w:r w:rsidR="00D74E73">
        <w:rPr>
          <w:spacing w:val="-2"/>
        </w:rPr>
        <w:t>должностей</w:t>
      </w:r>
      <w:r w:rsidR="00D74E73">
        <w:rPr>
          <w:spacing w:val="-5"/>
        </w:rPr>
        <w:t xml:space="preserve"> </w:t>
      </w:r>
      <w:r w:rsidR="00D74E73">
        <w:rPr>
          <w:spacing w:val="-2"/>
        </w:rPr>
        <w:t>руководителей,</w:t>
      </w:r>
      <w:r w:rsidR="00D74E73">
        <w:rPr>
          <w:spacing w:val="-6"/>
        </w:rPr>
        <w:t xml:space="preserve"> </w:t>
      </w:r>
      <w:r w:rsidR="00D74E73">
        <w:rPr>
          <w:spacing w:val="-2"/>
        </w:rPr>
        <w:t>специалистов</w:t>
      </w:r>
      <w:r w:rsidR="00D74E73">
        <w:rPr>
          <w:spacing w:val="-8"/>
        </w:rPr>
        <w:t xml:space="preserve"> </w:t>
      </w:r>
      <w:r w:rsidR="00D74E73">
        <w:rPr>
          <w:spacing w:val="-2"/>
        </w:rPr>
        <w:t>и служащих,</w:t>
      </w:r>
      <w:r w:rsidR="00D74E73">
        <w:tab/>
      </w:r>
      <w:r w:rsidR="00D74E73">
        <w:rPr>
          <w:spacing w:val="-2"/>
        </w:rPr>
        <w:t>утвержденным</w:t>
      </w:r>
      <w:r w:rsidR="00D74E73">
        <w:tab/>
      </w:r>
      <w:r w:rsidR="00D74E73">
        <w:rPr>
          <w:spacing w:val="-2"/>
        </w:rPr>
        <w:t>Приказом</w:t>
      </w:r>
      <w:r w:rsidR="00D74E73">
        <w:tab/>
      </w:r>
      <w:r w:rsidR="00D74E73">
        <w:rPr>
          <w:spacing w:val="-2"/>
        </w:rPr>
        <w:t>Министерства</w:t>
      </w:r>
      <w:r w:rsidR="00D74E73">
        <w:tab/>
      </w:r>
      <w:r w:rsidR="00D74E73">
        <w:rPr>
          <w:spacing w:val="-2"/>
        </w:rPr>
        <w:t>здравоохранения</w:t>
      </w:r>
      <w:r w:rsidR="00D74E73">
        <w:tab/>
      </w:r>
      <w:r w:rsidR="00D74E73">
        <w:rPr>
          <w:spacing w:val="-10"/>
        </w:rPr>
        <w:t>и</w:t>
      </w:r>
    </w:p>
    <w:p w:rsidR="00A435DF" w:rsidRDefault="00D74E73" w:rsidP="000340D4">
      <w:pPr>
        <w:pStyle w:val="a3"/>
        <w:spacing w:line="322" w:lineRule="exact"/>
        <w:ind w:left="743"/>
      </w:pPr>
      <w:r>
        <w:t>социального</w:t>
      </w:r>
      <w:r>
        <w:rPr>
          <w:spacing w:val="-18"/>
        </w:rPr>
        <w:t xml:space="preserve"> </w:t>
      </w:r>
      <w:r>
        <w:t>развития</w:t>
      </w:r>
      <w:r>
        <w:rPr>
          <w:spacing w:val="-16"/>
        </w:rPr>
        <w:t xml:space="preserve"> </w:t>
      </w:r>
      <w:r>
        <w:t>Российской</w:t>
      </w:r>
      <w:r>
        <w:rPr>
          <w:spacing w:val="-14"/>
        </w:rPr>
        <w:t xml:space="preserve"> </w:t>
      </w:r>
      <w:r>
        <w:t>Федерации</w:t>
      </w:r>
      <w:r>
        <w:rPr>
          <w:spacing w:val="-16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26</w:t>
      </w:r>
      <w:r>
        <w:rPr>
          <w:spacing w:val="-14"/>
        </w:rPr>
        <w:t xml:space="preserve"> </w:t>
      </w:r>
      <w:r>
        <w:t>августа</w:t>
      </w:r>
      <w:r>
        <w:rPr>
          <w:spacing w:val="-16"/>
        </w:rPr>
        <w:t xml:space="preserve"> </w:t>
      </w:r>
      <w:r>
        <w:t>2010</w:t>
      </w:r>
      <w:r>
        <w:rPr>
          <w:spacing w:val="-16"/>
        </w:rPr>
        <w:t xml:space="preserve"> </w:t>
      </w:r>
      <w:r>
        <w:t>г.</w:t>
      </w:r>
      <w:r>
        <w:rPr>
          <w:spacing w:val="-11"/>
        </w:rPr>
        <w:t xml:space="preserve"> </w:t>
      </w:r>
      <w:r>
        <w:t>№</w:t>
      </w:r>
      <w:r>
        <w:rPr>
          <w:spacing w:val="-16"/>
        </w:rPr>
        <w:t xml:space="preserve"> </w:t>
      </w:r>
      <w:r>
        <w:rPr>
          <w:spacing w:val="-2"/>
        </w:rPr>
        <w:t>761н.</w:t>
      </w:r>
    </w:p>
    <w:p w:rsidR="00A435DF" w:rsidRDefault="00A435DF" w:rsidP="000340D4">
      <w:pPr>
        <w:pStyle w:val="a3"/>
        <w:spacing w:line="322" w:lineRule="exact"/>
        <w:sectPr w:rsidR="00A435DF">
          <w:pgSz w:w="11920" w:h="16850"/>
          <w:pgMar w:top="108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891"/>
        <w:gridCol w:w="1560"/>
        <w:gridCol w:w="2259"/>
        <w:gridCol w:w="2252"/>
      </w:tblGrid>
      <w:tr w:rsidR="00A435DF">
        <w:trPr>
          <w:trHeight w:val="650"/>
        </w:trPr>
        <w:tc>
          <w:tcPr>
            <w:tcW w:w="1690" w:type="dxa"/>
            <w:vMerge w:val="restart"/>
          </w:tcPr>
          <w:p w:rsidR="00A435DF" w:rsidRDefault="00D74E73">
            <w:pPr>
              <w:pStyle w:val="TableParagraph"/>
              <w:spacing w:line="223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Должность</w:t>
            </w:r>
          </w:p>
        </w:tc>
        <w:tc>
          <w:tcPr>
            <w:tcW w:w="1891" w:type="dxa"/>
            <w:vMerge w:val="restart"/>
          </w:tcPr>
          <w:p w:rsidR="00A435DF" w:rsidRDefault="00D74E73">
            <w:pPr>
              <w:pStyle w:val="TableParagraph"/>
              <w:spacing w:before="1" w:line="235" w:lineRule="auto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Должностные </w:t>
            </w:r>
            <w:r>
              <w:rPr>
                <w:spacing w:val="-2"/>
                <w:sz w:val="20"/>
              </w:rPr>
              <w:t>обязанности</w:t>
            </w:r>
          </w:p>
        </w:tc>
        <w:tc>
          <w:tcPr>
            <w:tcW w:w="1560" w:type="dxa"/>
            <w:vMerge w:val="restart"/>
          </w:tcPr>
          <w:p w:rsidR="00A435DF" w:rsidRDefault="00D74E73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Количество </w:t>
            </w:r>
            <w:r>
              <w:rPr>
                <w:spacing w:val="-4"/>
                <w:sz w:val="20"/>
              </w:rPr>
              <w:t xml:space="preserve">педагогических </w:t>
            </w:r>
            <w:r>
              <w:rPr>
                <w:spacing w:val="-2"/>
                <w:sz w:val="20"/>
              </w:rPr>
              <w:t>работников</w:t>
            </w:r>
          </w:p>
          <w:p w:rsidR="00A435DF" w:rsidRDefault="00D74E73">
            <w:pPr>
              <w:pStyle w:val="TableParagraph"/>
              <w:tabs>
                <w:tab w:val="left" w:pos="1392"/>
              </w:tabs>
              <w:spacing w:line="229" w:lineRule="exact"/>
              <w:ind w:left="112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(требуется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/</w:t>
            </w:r>
            <w:proofErr w:type="gramEnd"/>
          </w:p>
          <w:p w:rsidR="00A435DF" w:rsidRDefault="00D74E73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имеется)</w:t>
            </w:r>
          </w:p>
        </w:tc>
        <w:tc>
          <w:tcPr>
            <w:tcW w:w="4511" w:type="dxa"/>
            <w:gridSpan w:val="2"/>
          </w:tcPr>
          <w:p w:rsidR="00A435DF" w:rsidRDefault="00D74E73">
            <w:pPr>
              <w:pStyle w:val="TableParagraph"/>
              <w:spacing w:before="1" w:line="235" w:lineRule="auto"/>
              <w:ind w:left="1769" w:right="602" w:hanging="1196"/>
              <w:rPr>
                <w:sz w:val="20"/>
              </w:rPr>
            </w:pPr>
            <w:r>
              <w:rPr>
                <w:spacing w:val="-2"/>
                <w:sz w:val="20"/>
              </w:rPr>
              <w:t>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квалификации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педагогических работников</w:t>
            </w:r>
          </w:p>
        </w:tc>
      </w:tr>
      <w:tr w:rsidR="00A435DF">
        <w:trPr>
          <w:trHeight w:val="65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</w:tcPr>
          <w:p w:rsidR="00A435DF" w:rsidRDefault="00D74E73">
            <w:pPr>
              <w:pStyle w:val="TableParagraph"/>
              <w:spacing w:before="1" w:line="235" w:lineRule="auto"/>
              <w:ind w:left="518" w:hanging="310"/>
              <w:rPr>
                <w:sz w:val="20"/>
              </w:rPr>
            </w:pPr>
            <w:r>
              <w:rPr>
                <w:spacing w:val="-2"/>
                <w:sz w:val="20"/>
              </w:rPr>
              <w:t>Требования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уровню квалификации</w:t>
            </w:r>
          </w:p>
        </w:tc>
        <w:tc>
          <w:tcPr>
            <w:tcW w:w="2252" w:type="dxa"/>
          </w:tcPr>
          <w:p w:rsidR="00A435DF" w:rsidRDefault="00D74E73">
            <w:pPr>
              <w:pStyle w:val="TableParagraph"/>
              <w:spacing w:before="1" w:line="235" w:lineRule="auto"/>
              <w:ind w:left="516" w:hanging="320"/>
              <w:rPr>
                <w:sz w:val="20"/>
              </w:rPr>
            </w:pPr>
            <w:r>
              <w:rPr>
                <w:spacing w:val="-2"/>
                <w:sz w:val="20"/>
              </w:rPr>
              <w:t>Фактический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уровень квалификации</w:t>
            </w:r>
          </w:p>
        </w:tc>
      </w:tr>
      <w:tr w:rsidR="00A435DF">
        <w:trPr>
          <w:trHeight w:val="209"/>
        </w:trPr>
        <w:tc>
          <w:tcPr>
            <w:tcW w:w="1690" w:type="dxa"/>
            <w:vMerge w:val="restart"/>
          </w:tcPr>
          <w:p w:rsidR="00A435DF" w:rsidRDefault="00D74E73">
            <w:pPr>
              <w:pStyle w:val="TableParagraph"/>
              <w:spacing w:line="211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Руководитель</w:t>
            </w:r>
          </w:p>
        </w:tc>
        <w:tc>
          <w:tcPr>
            <w:tcW w:w="1891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9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Обеспечивает</w:t>
            </w:r>
          </w:p>
        </w:tc>
        <w:tc>
          <w:tcPr>
            <w:tcW w:w="1560" w:type="dxa"/>
            <w:vMerge w:val="restart"/>
          </w:tcPr>
          <w:p w:rsidR="00A435DF" w:rsidRDefault="00D74E73">
            <w:pPr>
              <w:pStyle w:val="TableParagraph"/>
              <w:spacing w:line="211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0/1</w:t>
            </w:r>
          </w:p>
        </w:tc>
        <w:tc>
          <w:tcPr>
            <w:tcW w:w="2259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9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Высшее</w:t>
            </w:r>
          </w:p>
        </w:tc>
        <w:tc>
          <w:tcPr>
            <w:tcW w:w="2252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9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Высшее</w:t>
            </w: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системную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</w:tr>
      <w:tr w:rsidR="00A435DF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образовательную</w:t>
            </w:r>
            <w:r>
              <w:rPr>
                <w:spacing w:val="-10"/>
                <w:sz w:val="20"/>
              </w:rPr>
              <w:t xml:space="preserve"> и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по</w:t>
            </w:r>
            <w:proofErr w:type="gramEnd"/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z w:val="20"/>
              </w:rPr>
              <w:t>административно-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направлениям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дополнительное</w:t>
            </w: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хозяйственную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подготовки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</w:tr>
      <w:tr w:rsidR="00A435DF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работу</w:t>
            </w:r>
            <w:r>
              <w:rPr>
                <w:spacing w:val="-5"/>
                <w:sz w:val="20"/>
              </w:rPr>
              <w:t xml:space="preserve"> ОУ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«Государственное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муниципальное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менеджмента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управление»,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экономики,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стаж</w:t>
            </w:r>
          </w:p>
        </w:tc>
      </w:tr>
      <w:tr w:rsidR="00A435DF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«Менеджмент»,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1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работы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на</w:t>
            </w:r>
            <w:proofErr w:type="gramEnd"/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«Управление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или</w:t>
            </w: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персоналом»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стаж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руководящих</w:t>
            </w:r>
          </w:p>
        </w:tc>
      </w:tr>
      <w:tr w:rsidR="00A435DF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работы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на</w:t>
            </w:r>
            <w:proofErr w:type="gramEnd"/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должностях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менее </w:t>
            </w:r>
            <w:r>
              <w:rPr>
                <w:spacing w:val="-10"/>
                <w:sz w:val="20"/>
              </w:rPr>
              <w:t>5</w:t>
            </w:r>
          </w:p>
        </w:tc>
      </w:tr>
      <w:tr w:rsidR="00A435DF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педагогических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лет</w:t>
            </w: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должностях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менее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z w:val="20"/>
              </w:rPr>
              <w:t>лет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либо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высшее</w:t>
            </w:r>
            <w:proofErr w:type="gramEnd"/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дополнительное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государственного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7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муниципального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управления</w:t>
            </w:r>
            <w:r>
              <w:rPr>
                <w:spacing w:val="-5"/>
                <w:sz w:val="20"/>
              </w:rPr>
              <w:t xml:space="preserve"> или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менеджмента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экономики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стаж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работы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на</w:t>
            </w:r>
            <w:proofErr w:type="gramEnd"/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или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7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руководящих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должностях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менее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4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</w:tcBorders>
          </w:tcPr>
          <w:p w:rsidR="00A435DF" w:rsidRDefault="00D74E73">
            <w:pPr>
              <w:pStyle w:val="TableParagraph"/>
              <w:spacing w:line="221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252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16"/>
              </w:rPr>
            </w:pPr>
          </w:p>
        </w:tc>
      </w:tr>
      <w:tr w:rsidR="00A435DF">
        <w:trPr>
          <w:trHeight w:val="208"/>
        </w:trPr>
        <w:tc>
          <w:tcPr>
            <w:tcW w:w="1690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88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Заместитель</w:t>
            </w:r>
          </w:p>
        </w:tc>
        <w:tc>
          <w:tcPr>
            <w:tcW w:w="1891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88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Координирует</w:t>
            </w:r>
          </w:p>
        </w:tc>
        <w:tc>
          <w:tcPr>
            <w:tcW w:w="1560" w:type="dxa"/>
            <w:vMerge w:val="restart"/>
          </w:tcPr>
          <w:p w:rsidR="00A435DF" w:rsidRDefault="00741562">
            <w:pPr>
              <w:pStyle w:val="TableParagraph"/>
              <w:spacing w:line="209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0/3</w:t>
            </w:r>
          </w:p>
        </w:tc>
        <w:tc>
          <w:tcPr>
            <w:tcW w:w="2259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88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Высшее</w:t>
            </w:r>
          </w:p>
        </w:tc>
        <w:tc>
          <w:tcPr>
            <w:tcW w:w="2252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88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Высшее</w:t>
            </w: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руководителя</w:t>
            </w: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работу учителей,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разработку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учебно-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по</w:t>
            </w:r>
            <w:proofErr w:type="gramEnd"/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</w:tr>
      <w:tr w:rsidR="00A435DF">
        <w:trPr>
          <w:trHeight w:val="217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методической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направлениям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дополнительное</w:t>
            </w: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иной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подготовки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документации.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«Государственное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Обеспечивает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муниципальное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менеджмента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совершенствование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управление»,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экономики,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стаж</w:t>
            </w: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методов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«Менеджмент»,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работы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на</w:t>
            </w:r>
            <w:proofErr w:type="gramEnd"/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организации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«Управление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или</w:t>
            </w: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образовательного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персоналом»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стаж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руководящих</w:t>
            </w: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процесса.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работы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на</w:t>
            </w:r>
            <w:proofErr w:type="gramEnd"/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должностях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менее </w:t>
            </w:r>
            <w:r>
              <w:rPr>
                <w:spacing w:val="-10"/>
                <w:sz w:val="20"/>
              </w:rPr>
              <w:t>5</w:t>
            </w: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Осуществляет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педагогических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лет.</w:t>
            </w: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контроль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за</w:t>
            </w:r>
            <w:proofErr w:type="gramEnd"/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должностях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менее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качеством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z w:val="20"/>
              </w:rPr>
              <w:t>лет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либо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высшее</w:t>
            </w:r>
            <w:proofErr w:type="gramEnd"/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образовательного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процесса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дополнительное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государственного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муниципального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управления</w:t>
            </w:r>
            <w:r>
              <w:rPr>
                <w:spacing w:val="-5"/>
                <w:sz w:val="20"/>
              </w:rPr>
              <w:t xml:space="preserve"> или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менеджмента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39"/>
        </w:trPr>
        <w:tc>
          <w:tcPr>
            <w:tcW w:w="1690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16"/>
              </w:rPr>
            </w:pPr>
          </w:p>
        </w:tc>
        <w:tc>
          <w:tcPr>
            <w:tcW w:w="1891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</w:tcBorders>
          </w:tcPr>
          <w:p w:rsidR="00A435DF" w:rsidRDefault="00D74E73"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экономики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стаж</w:t>
            </w:r>
          </w:p>
        </w:tc>
        <w:tc>
          <w:tcPr>
            <w:tcW w:w="2252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16"/>
              </w:rPr>
            </w:pPr>
          </w:p>
        </w:tc>
      </w:tr>
    </w:tbl>
    <w:p w:rsidR="00A435DF" w:rsidRDefault="00A435DF">
      <w:pPr>
        <w:pStyle w:val="TableParagraph"/>
        <w:rPr>
          <w:sz w:val="16"/>
        </w:rPr>
        <w:sectPr w:rsidR="00A435DF">
          <w:pgSz w:w="11920" w:h="16850"/>
          <w:pgMar w:top="136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891"/>
        <w:gridCol w:w="1558"/>
        <w:gridCol w:w="2261"/>
        <w:gridCol w:w="2251"/>
      </w:tblGrid>
      <w:tr w:rsidR="00A435DF">
        <w:trPr>
          <w:trHeight w:val="2507"/>
        </w:trPr>
        <w:tc>
          <w:tcPr>
            <w:tcW w:w="1690" w:type="dxa"/>
          </w:tcPr>
          <w:p w:rsidR="00A435DF" w:rsidRDefault="00A435DF">
            <w:pPr>
              <w:pStyle w:val="TableParagraph"/>
              <w:rPr>
                <w:sz w:val="18"/>
              </w:rPr>
            </w:pPr>
          </w:p>
        </w:tc>
        <w:tc>
          <w:tcPr>
            <w:tcW w:w="1891" w:type="dxa"/>
          </w:tcPr>
          <w:p w:rsidR="00A435DF" w:rsidRDefault="00A435DF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</w:tcPr>
          <w:p w:rsidR="00A435DF" w:rsidRDefault="00A435DF"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</w:tcPr>
          <w:p w:rsidR="00A435DF" w:rsidRDefault="00D74E73">
            <w:pPr>
              <w:pStyle w:val="TableParagraph"/>
              <w:ind w:left="108" w:right="432"/>
              <w:rPr>
                <w:sz w:val="20"/>
              </w:rPr>
            </w:pPr>
            <w:r>
              <w:rPr>
                <w:sz w:val="20"/>
              </w:rPr>
              <w:t xml:space="preserve">работы на </w:t>
            </w:r>
            <w:proofErr w:type="gramStart"/>
            <w:r>
              <w:rPr>
                <w:sz w:val="20"/>
              </w:rPr>
              <w:t>педагогических</w:t>
            </w:r>
            <w:proofErr w:type="gram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или </w:t>
            </w:r>
            <w:r>
              <w:rPr>
                <w:spacing w:val="-2"/>
                <w:sz w:val="20"/>
              </w:rPr>
              <w:t>руководящих</w:t>
            </w:r>
          </w:p>
          <w:p w:rsidR="00A435DF" w:rsidRDefault="00D74E73">
            <w:pPr>
              <w:pStyle w:val="TableParagraph"/>
              <w:spacing w:before="2"/>
              <w:ind w:left="108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должностях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менее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5 </w:t>
            </w:r>
            <w:r>
              <w:rPr>
                <w:spacing w:val="-4"/>
                <w:sz w:val="20"/>
              </w:rPr>
              <w:t>лет.</w:t>
            </w:r>
          </w:p>
        </w:tc>
        <w:tc>
          <w:tcPr>
            <w:tcW w:w="2251" w:type="dxa"/>
          </w:tcPr>
          <w:p w:rsidR="00A435DF" w:rsidRDefault="00A435DF">
            <w:pPr>
              <w:pStyle w:val="TableParagraph"/>
              <w:rPr>
                <w:sz w:val="18"/>
              </w:rPr>
            </w:pPr>
          </w:p>
        </w:tc>
      </w:tr>
      <w:tr w:rsidR="00A435DF">
        <w:trPr>
          <w:trHeight w:val="209"/>
        </w:trPr>
        <w:tc>
          <w:tcPr>
            <w:tcW w:w="1690" w:type="dxa"/>
            <w:vMerge w:val="restart"/>
          </w:tcPr>
          <w:p w:rsidR="00A435DF" w:rsidRDefault="00D74E73">
            <w:pPr>
              <w:pStyle w:val="TableParagraph"/>
              <w:spacing w:line="211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</w:p>
        </w:tc>
        <w:tc>
          <w:tcPr>
            <w:tcW w:w="1891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9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Осуществляет</w:t>
            </w:r>
          </w:p>
        </w:tc>
        <w:tc>
          <w:tcPr>
            <w:tcW w:w="1558" w:type="dxa"/>
            <w:vMerge w:val="restart"/>
          </w:tcPr>
          <w:p w:rsidR="00A435DF" w:rsidRDefault="00D74E73" w:rsidP="00741562">
            <w:pPr>
              <w:pStyle w:val="TableParagraph"/>
              <w:spacing w:line="211" w:lineRule="exact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0/</w:t>
            </w:r>
            <w:r w:rsidR="00741562">
              <w:rPr>
                <w:spacing w:val="-4"/>
                <w:sz w:val="20"/>
              </w:rPr>
              <w:t>4</w:t>
            </w:r>
          </w:p>
        </w:tc>
        <w:tc>
          <w:tcPr>
            <w:tcW w:w="2261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9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Высшее</w:t>
            </w:r>
          </w:p>
        </w:tc>
        <w:tc>
          <w:tcPr>
            <w:tcW w:w="2251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90" w:lineRule="exact"/>
              <w:ind w:left="113"/>
              <w:rPr>
                <w:sz w:val="20"/>
              </w:rPr>
            </w:pPr>
            <w:r>
              <w:rPr>
                <w:sz w:val="20"/>
              </w:rPr>
              <w:t>Высшее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среднее</w:t>
            </w: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обучение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воспитание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5"/>
                <w:sz w:val="20"/>
              </w:rPr>
              <w:t xml:space="preserve"> или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по</w:t>
            </w:r>
            <w:proofErr w:type="gramEnd"/>
          </w:p>
        </w:tc>
      </w:tr>
      <w:tr w:rsidR="00A435DF">
        <w:trPr>
          <w:trHeight w:val="217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обучающихся,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среднее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направлению</w:t>
            </w: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способствует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подготовки</w:t>
            </w:r>
          </w:p>
        </w:tc>
      </w:tr>
      <w:tr w:rsidR="00A435DF">
        <w:trPr>
          <w:trHeight w:val="221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2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формированию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2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по</w:t>
            </w:r>
            <w:proofErr w:type="gramEnd"/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2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«Образование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</w:tr>
      <w:tr w:rsidR="00A435DF">
        <w:trPr>
          <w:trHeight w:val="221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2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общей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культуры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2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направлению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2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педагогика»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или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pacing w:val="-10"/>
                <w:sz w:val="20"/>
              </w:rPr>
              <w:t>в</w:t>
            </w:r>
            <w:proofErr w:type="gramEnd"/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личности,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подготовки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области,</w:t>
            </w:r>
          </w:p>
        </w:tc>
      </w:tr>
      <w:tr w:rsidR="00A435DF">
        <w:trPr>
          <w:trHeight w:val="217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социализации,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«Образование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и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соответствующей</w:t>
            </w: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осознанного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педагогика»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или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pacing w:val="-10"/>
                <w:sz w:val="20"/>
              </w:rPr>
              <w:t>в</w:t>
            </w:r>
            <w:proofErr w:type="gramEnd"/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преподаваемому</w:t>
            </w:r>
          </w:p>
        </w:tc>
      </w:tr>
      <w:tr w:rsidR="00A435DF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z w:val="20"/>
              </w:rPr>
              <w:t>выбора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освоения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области,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предмету</w:t>
            </w:r>
          </w:p>
        </w:tc>
      </w:tr>
      <w:tr w:rsidR="00A435DF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образовательных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соответствующей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программ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преподаваемому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предмету,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без</w:t>
            </w:r>
            <w:proofErr w:type="gramEnd"/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8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предъявления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требований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стажу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работы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либо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высшее</w:t>
            </w:r>
            <w:proofErr w:type="gramEnd"/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5"/>
                <w:sz w:val="20"/>
              </w:rPr>
              <w:t xml:space="preserve"> или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среднее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дополнительное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по</w:t>
            </w:r>
            <w:proofErr w:type="gramEnd"/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направлению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деятельности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pacing w:val="-10"/>
                <w:sz w:val="20"/>
              </w:rPr>
              <w:t>в</w:t>
            </w:r>
            <w:proofErr w:type="gramEnd"/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образовательном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учреждении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без</w:t>
            </w:r>
            <w:proofErr w:type="gramEnd"/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предъявления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требований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стажу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37"/>
        </w:trPr>
        <w:tc>
          <w:tcPr>
            <w:tcW w:w="1690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</w:tcBorders>
          </w:tcPr>
          <w:p w:rsidR="00A435DF" w:rsidRDefault="00D74E73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работы.</w:t>
            </w:r>
          </w:p>
        </w:tc>
        <w:tc>
          <w:tcPr>
            <w:tcW w:w="2251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16"/>
              </w:rPr>
            </w:pPr>
          </w:p>
        </w:tc>
      </w:tr>
      <w:tr w:rsidR="00A435DF">
        <w:trPr>
          <w:trHeight w:val="211"/>
        </w:trPr>
        <w:tc>
          <w:tcPr>
            <w:tcW w:w="1690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92" w:lineRule="exact"/>
              <w:ind w:left="112"/>
              <w:rPr>
                <w:sz w:val="20"/>
              </w:rPr>
            </w:pPr>
            <w:r>
              <w:rPr>
                <w:sz w:val="20"/>
              </w:rPr>
              <w:t>Педагог-</w:t>
            </w:r>
          </w:p>
        </w:tc>
        <w:tc>
          <w:tcPr>
            <w:tcW w:w="1891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92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Осуществляет</w:t>
            </w:r>
          </w:p>
        </w:tc>
        <w:tc>
          <w:tcPr>
            <w:tcW w:w="1558" w:type="dxa"/>
            <w:vMerge w:val="restart"/>
          </w:tcPr>
          <w:p w:rsidR="00A435DF" w:rsidRDefault="00D74E73">
            <w:pPr>
              <w:pStyle w:val="TableParagraph"/>
              <w:spacing w:line="213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0/1</w:t>
            </w:r>
          </w:p>
        </w:tc>
        <w:tc>
          <w:tcPr>
            <w:tcW w:w="2261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92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Высшее</w:t>
            </w:r>
          </w:p>
        </w:tc>
        <w:tc>
          <w:tcPr>
            <w:tcW w:w="2251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92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высшее</w:t>
            </w: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психолог</w:t>
            </w: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профессиональную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1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деятельность,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5"/>
                <w:sz w:val="20"/>
              </w:rPr>
              <w:t xml:space="preserve"> или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1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по</w:t>
            </w:r>
            <w:proofErr w:type="gramEnd"/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1" w:lineRule="exact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направленную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на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среднее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1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направлению</w:t>
            </w: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сохранение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подготовки</w:t>
            </w: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психического,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по</w:t>
            </w:r>
            <w:proofErr w:type="gramEnd"/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«Педагогика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соматического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направлению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психология»</w:t>
            </w: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социального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подготовки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благополучия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«Педагогика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обучающихся.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психология»</w:t>
            </w:r>
            <w:r>
              <w:rPr>
                <w:spacing w:val="2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без</w:t>
            </w:r>
            <w:proofErr w:type="gramEnd"/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предъявления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требований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стажу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работы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либо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высшее</w:t>
            </w:r>
            <w:proofErr w:type="gramEnd"/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5"/>
                <w:sz w:val="20"/>
              </w:rPr>
              <w:t xml:space="preserve"> или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среднее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39"/>
        </w:trPr>
        <w:tc>
          <w:tcPr>
            <w:tcW w:w="1690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16"/>
              </w:rPr>
            </w:pPr>
          </w:p>
        </w:tc>
        <w:tc>
          <w:tcPr>
            <w:tcW w:w="1891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</w:tcBorders>
          </w:tcPr>
          <w:p w:rsidR="00A435DF" w:rsidRDefault="00D74E73">
            <w:pPr>
              <w:pStyle w:val="TableParagraph"/>
              <w:spacing w:line="22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дополнительное</w:t>
            </w:r>
          </w:p>
        </w:tc>
        <w:tc>
          <w:tcPr>
            <w:tcW w:w="2251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16"/>
              </w:rPr>
            </w:pPr>
          </w:p>
        </w:tc>
      </w:tr>
    </w:tbl>
    <w:p w:rsidR="00A435DF" w:rsidRDefault="00A435DF">
      <w:pPr>
        <w:pStyle w:val="TableParagraph"/>
        <w:rPr>
          <w:sz w:val="16"/>
        </w:rPr>
        <w:sectPr w:rsidR="00A435DF">
          <w:type w:val="continuous"/>
          <w:pgSz w:w="11920" w:h="16850"/>
          <w:pgMar w:top="108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891"/>
        <w:gridCol w:w="1558"/>
        <w:gridCol w:w="2261"/>
        <w:gridCol w:w="2251"/>
      </w:tblGrid>
      <w:tr w:rsidR="00A435DF">
        <w:trPr>
          <w:trHeight w:val="2071"/>
        </w:trPr>
        <w:tc>
          <w:tcPr>
            <w:tcW w:w="1690" w:type="dxa"/>
          </w:tcPr>
          <w:p w:rsidR="00A435DF" w:rsidRDefault="00A435DF">
            <w:pPr>
              <w:pStyle w:val="TableParagraph"/>
              <w:rPr>
                <w:sz w:val="18"/>
              </w:rPr>
            </w:pPr>
          </w:p>
        </w:tc>
        <w:tc>
          <w:tcPr>
            <w:tcW w:w="1891" w:type="dxa"/>
          </w:tcPr>
          <w:p w:rsidR="00A435DF" w:rsidRDefault="00A435DF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</w:tcPr>
          <w:p w:rsidR="00A435DF" w:rsidRDefault="00A435DF"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</w:tcPr>
          <w:p w:rsidR="00A435DF" w:rsidRDefault="00D74E73">
            <w:pPr>
              <w:pStyle w:val="TableParagraph"/>
              <w:ind w:left="108" w:right="43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профессиональное </w:t>
            </w:r>
            <w:r>
              <w:rPr>
                <w:sz w:val="20"/>
              </w:rPr>
              <w:t xml:space="preserve">образование по </w:t>
            </w:r>
            <w:r>
              <w:rPr>
                <w:spacing w:val="-2"/>
                <w:sz w:val="20"/>
              </w:rPr>
              <w:t>направлению подготовки</w:t>
            </w:r>
          </w:p>
          <w:p w:rsidR="00A435DF" w:rsidRDefault="00D74E73">
            <w:pPr>
              <w:pStyle w:val="TableParagraph"/>
              <w:spacing w:before="2"/>
              <w:ind w:left="108" w:right="432"/>
              <w:rPr>
                <w:sz w:val="20"/>
              </w:rPr>
            </w:pPr>
            <w:r>
              <w:rPr>
                <w:sz w:val="20"/>
              </w:rPr>
              <w:t xml:space="preserve">«Педагогика и психология» без </w:t>
            </w:r>
            <w:r>
              <w:rPr>
                <w:spacing w:val="-2"/>
                <w:sz w:val="20"/>
              </w:rPr>
              <w:t>предъявления</w:t>
            </w:r>
          </w:p>
          <w:p w:rsidR="00A435DF" w:rsidRDefault="00D74E73">
            <w:pPr>
              <w:pStyle w:val="TableParagraph"/>
              <w:spacing w:before="7" w:line="216" w:lineRule="exact"/>
              <w:ind w:left="108" w:right="432"/>
              <w:rPr>
                <w:sz w:val="20"/>
              </w:rPr>
            </w:pPr>
            <w:r>
              <w:rPr>
                <w:spacing w:val="-2"/>
                <w:sz w:val="20"/>
              </w:rPr>
              <w:t>требований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стажу работы</w:t>
            </w:r>
          </w:p>
        </w:tc>
        <w:tc>
          <w:tcPr>
            <w:tcW w:w="2251" w:type="dxa"/>
          </w:tcPr>
          <w:p w:rsidR="00A435DF" w:rsidRDefault="00A435DF">
            <w:pPr>
              <w:pStyle w:val="TableParagraph"/>
              <w:rPr>
                <w:sz w:val="18"/>
              </w:rPr>
            </w:pPr>
          </w:p>
        </w:tc>
      </w:tr>
      <w:tr w:rsidR="00A435DF">
        <w:trPr>
          <w:trHeight w:val="210"/>
        </w:trPr>
        <w:tc>
          <w:tcPr>
            <w:tcW w:w="1690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91" w:lineRule="exact"/>
              <w:ind w:left="112"/>
              <w:rPr>
                <w:sz w:val="20"/>
              </w:rPr>
            </w:pPr>
            <w:r>
              <w:rPr>
                <w:sz w:val="20"/>
              </w:rPr>
              <w:t>Педагог-</w:t>
            </w:r>
          </w:p>
        </w:tc>
        <w:tc>
          <w:tcPr>
            <w:tcW w:w="1891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91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Обеспечивает</w:t>
            </w:r>
          </w:p>
        </w:tc>
        <w:tc>
          <w:tcPr>
            <w:tcW w:w="1558" w:type="dxa"/>
            <w:vMerge w:val="restart"/>
          </w:tcPr>
          <w:p w:rsidR="00A435DF" w:rsidRDefault="00D74E73">
            <w:pPr>
              <w:pStyle w:val="TableParagraph"/>
              <w:spacing w:line="211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0/1</w:t>
            </w:r>
          </w:p>
        </w:tc>
        <w:tc>
          <w:tcPr>
            <w:tcW w:w="2261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9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Высшее</w:t>
            </w:r>
          </w:p>
        </w:tc>
        <w:tc>
          <w:tcPr>
            <w:tcW w:w="2251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91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Высшее</w:t>
            </w: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библиотекарь</w:t>
            </w: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доступ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обучающихся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к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по</w:t>
            </w:r>
            <w:proofErr w:type="gramEnd"/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по</w:t>
            </w:r>
            <w:proofErr w:type="gramEnd"/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информационным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специальности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специальности</w:t>
            </w: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ресурсам,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z w:val="20"/>
              </w:rPr>
              <w:t>«Библиотечно-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«Технологии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</w:tr>
      <w:tr w:rsidR="00A435DF">
        <w:trPr>
          <w:trHeight w:val="217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участвует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их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информационная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предпринимательство»,</w:t>
            </w: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1" w:lineRule="exact"/>
              <w:ind w:left="112"/>
              <w:rPr>
                <w:sz w:val="20"/>
              </w:rPr>
            </w:pPr>
            <w:r>
              <w:rPr>
                <w:sz w:val="20"/>
              </w:rPr>
              <w:t>духовно-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деятельность».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1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среднее</w:t>
            </w:r>
          </w:p>
        </w:tc>
      </w:tr>
      <w:tr w:rsidR="00A435DF">
        <w:trPr>
          <w:trHeight w:val="221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2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нравственном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2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по</w:t>
            </w: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воспитании</w:t>
            </w:r>
            <w:proofErr w:type="gramEnd"/>
            <w:r>
              <w:rPr>
                <w:spacing w:val="-2"/>
                <w:sz w:val="20"/>
              </w:rPr>
              <w:t>,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специальности</w:t>
            </w: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профориентации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«Библиотековедение»</w:t>
            </w:r>
          </w:p>
        </w:tc>
      </w:tr>
      <w:tr w:rsidR="00A435DF">
        <w:trPr>
          <w:trHeight w:val="217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социализации,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содействует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формированию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информационной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компетентности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37"/>
        </w:trPr>
        <w:tc>
          <w:tcPr>
            <w:tcW w:w="1690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16"/>
              </w:rPr>
            </w:pPr>
          </w:p>
        </w:tc>
        <w:tc>
          <w:tcPr>
            <w:tcW w:w="1891" w:type="dxa"/>
            <w:tcBorders>
              <w:top w:val="nil"/>
            </w:tcBorders>
          </w:tcPr>
          <w:p w:rsidR="00A435DF" w:rsidRDefault="00D74E73">
            <w:pPr>
              <w:pStyle w:val="TableParagraph"/>
              <w:spacing w:line="217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обучающихся.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16"/>
              </w:rPr>
            </w:pPr>
          </w:p>
        </w:tc>
        <w:tc>
          <w:tcPr>
            <w:tcW w:w="2251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16"/>
              </w:rPr>
            </w:pPr>
          </w:p>
        </w:tc>
      </w:tr>
      <w:tr w:rsidR="00A435DF">
        <w:trPr>
          <w:trHeight w:val="209"/>
        </w:trPr>
        <w:tc>
          <w:tcPr>
            <w:tcW w:w="1690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9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Педагог</w:t>
            </w:r>
          </w:p>
        </w:tc>
        <w:tc>
          <w:tcPr>
            <w:tcW w:w="1891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9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Осуществляет</w:t>
            </w:r>
          </w:p>
        </w:tc>
        <w:tc>
          <w:tcPr>
            <w:tcW w:w="1558" w:type="dxa"/>
            <w:vMerge w:val="restart"/>
          </w:tcPr>
          <w:p w:rsidR="00A435DF" w:rsidRDefault="00741562">
            <w:pPr>
              <w:pStyle w:val="TableParagraph"/>
              <w:spacing w:line="211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0/1</w:t>
            </w:r>
          </w:p>
        </w:tc>
        <w:tc>
          <w:tcPr>
            <w:tcW w:w="2261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9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Высшее</w:t>
            </w:r>
          </w:p>
        </w:tc>
        <w:tc>
          <w:tcPr>
            <w:tcW w:w="2251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9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Высшее</w:t>
            </w: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дополнительного</w:t>
            </w: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дополнительное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5"/>
                <w:sz w:val="20"/>
              </w:rPr>
              <w:t xml:space="preserve"> или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по</w:t>
            </w:r>
            <w:proofErr w:type="gramEnd"/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обучающихся,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среднее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направлению</w:t>
            </w:r>
          </w:p>
        </w:tc>
      </w:tr>
      <w:tr w:rsidR="00A435DF">
        <w:trPr>
          <w:trHeight w:val="221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2" w:lineRule="exact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воспитанников</w:t>
            </w:r>
            <w:r>
              <w:rPr>
                <w:spacing w:val="9"/>
                <w:sz w:val="20"/>
              </w:rPr>
              <w:t xml:space="preserve"> </w:t>
            </w:r>
            <w:proofErr w:type="gramStart"/>
            <w:r>
              <w:rPr>
                <w:spacing w:val="-10"/>
                <w:sz w:val="20"/>
              </w:rPr>
              <w:t>в</w:t>
            </w:r>
            <w:proofErr w:type="gramEnd"/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2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2" w:lineRule="exact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«Педагогика»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1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соответствии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pacing w:val="-7"/>
                <w:sz w:val="20"/>
              </w:rPr>
              <w:t>со</w:t>
            </w:r>
            <w:proofErr w:type="gramEnd"/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области,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1" w:lineRule="exact"/>
              <w:ind w:left="113"/>
              <w:rPr>
                <w:sz w:val="20"/>
              </w:rPr>
            </w:pPr>
            <w:r>
              <w:rPr>
                <w:sz w:val="20"/>
              </w:rPr>
              <w:t>«Социально-</w:t>
            </w:r>
          </w:p>
        </w:tc>
      </w:tr>
      <w:tr w:rsidR="00A435DF">
        <w:trPr>
          <w:trHeight w:val="218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своей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соответствующей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культурный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сервис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образовательной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профилю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кружка,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proofErr w:type="gramStart"/>
            <w:r>
              <w:rPr>
                <w:spacing w:val="-4"/>
                <w:sz w:val="20"/>
              </w:rPr>
              <w:t>туризм»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(по</w:t>
            </w:r>
            <w:proofErr w:type="gramEnd"/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программой,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секции,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студии,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направлению</w:t>
            </w: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развивает</w:t>
            </w:r>
            <w:r>
              <w:rPr>
                <w:spacing w:val="-5"/>
                <w:sz w:val="20"/>
              </w:rPr>
              <w:t xml:space="preserve"> их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клубного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иного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деятельности)</w:t>
            </w: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разнообразную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детского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объединения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творческую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z w:val="20"/>
              </w:rPr>
              <w:t>без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предъявления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7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деятельность.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требований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стажу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работы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либо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высшее</w:t>
            </w:r>
            <w:proofErr w:type="gramEnd"/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5"/>
                <w:sz w:val="20"/>
              </w:rPr>
              <w:t xml:space="preserve"> или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среднее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дополнительное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по</w:t>
            </w:r>
            <w:proofErr w:type="gramEnd"/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направлению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"Образование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педагогика"</w:t>
            </w:r>
            <w:r>
              <w:rPr>
                <w:spacing w:val="6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без</w:t>
            </w:r>
            <w:proofErr w:type="gramEnd"/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предъявления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требований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стажу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39"/>
        </w:trPr>
        <w:tc>
          <w:tcPr>
            <w:tcW w:w="1690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16"/>
              </w:rPr>
            </w:pPr>
          </w:p>
        </w:tc>
        <w:tc>
          <w:tcPr>
            <w:tcW w:w="1891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</w:tcBorders>
          </w:tcPr>
          <w:p w:rsidR="00A435DF" w:rsidRDefault="00D74E73">
            <w:pPr>
              <w:pStyle w:val="TableParagraph"/>
              <w:spacing w:line="22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работы.</w:t>
            </w:r>
          </w:p>
        </w:tc>
        <w:tc>
          <w:tcPr>
            <w:tcW w:w="2251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16"/>
              </w:rPr>
            </w:pPr>
          </w:p>
        </w:tc>
      </w:tr>
      <w:tr w:rsidR="00A435DF">
        <w:trPr>
          <w:trHeight w:val="217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организатор</w:t>
            </w: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развитию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8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личности,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талантов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5"/>
                <w:sz w:val="20"/>
              </w:rPr>
              <w:t xml:space="preserve"> или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по</w:t>
            </w:r>
            <w:proofErr w:type="gramEnd"/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1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обучающихся,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направлению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1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расширению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подготовки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37"/>
        </w:trPr>
        <w:tc>
          <w:tcPr>
            <w:tcW w:w="1690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16"/>
              </w:rPr>
            </w:pPr>
          </w:p>
        </w:tc>
        <w:tc>
          <w:tcPr>
            <w:tcW w:w="1891" w:type="dxa"/>
            <w:tcBorders>
              <w:top w:val="nil"/>
            </w:tcBorders>
          </w:tcPr>
          <w:p w:rsidR="00A435DF" w:rsidRDefault="00D74E73">
            <w:pPr>
              <w:pStyle w:val="TableParagraph"/>
              <w:spacing w:line="217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социальной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сферы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</w:tcBorders>
          </w:tcPr>
          <w:p w:rsidR="00A435DF" w:rsidRDefault="00D74E73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«Образование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и</w:t>
            </w:r>
          </w:p>
        </w:tc>
        <w:tc>
          <w:tcPr>
            <w:tcW w:w="2251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16"/>
              </w:rPr>
            </w:pPr>
          </w:p>
        </w:tc>
      </w:tr>
    </w:tbl>
    <w:p w:rsidR="00A435DF" w:rsidRDefault="00A435DF">
      <w:pPr>
        <w:pStyle w:val="TableParagraph"/>
        <w:rPr>
          <w:sz w:val="16"/>
        </w:rPr>
        <w:sectPr w:rsidR="00A435DF">
          <w:type w:val="continuous"/>
          <w:pgSz w:w="11920" w:h="16850"/>
          <w:pgMar w:top="108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891"/>
        <w:gridCol w:w="1558"/>
        <w:gridCol w:w="2261"/>
        <w:gridCol w:w="2251"/>
      </w:tblGrid>
      <w:tr w:rsidR="00A435DF">
        <w:trPr>
          <w:trHeight w:val="1706"/>
        </w:trPr>
        <w:tc>
          <w:tcPr>
            <w:tcW w:w="1690" w:type="dxa"/>
          </w:tcPr>
          <w:p w:rsidR="00A435DF" w:rsidRDefault="00A435DF">
            <w:pPr>
              <w:pStyle w:val="TableParagraph"/>
              <w:rPr>
                <w:sz w:val="24"/>
              </w:rPr>
            </w:pPr>
          </w:p>
        </w:tc>
        <w:tc>
          <w:tcPr>
            <w:tcW w:w="1891" w:type="dxa"/>
          </w:tcPr>
          <w:p w:rsidR="00A435DF" w:rsidRDefault="00D74E73">
            <w:pPr>
              <w:pStyle w:val="TableParagraph"/>
              <w:spacing w:line="223" w:lineRule="exact"/>
              <w:ind w:left="112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воспитании.</w:t>
            </w:r>
          </w:p>
        </w:tc>
        <w:tc>
          <w:tcPr>
            <w:tcW w:w="1558" w:type="dxa"/>
          </w:tcPr>
          <w:p w:rsidR="00A435DF" w:rsidRDefault="00A435DF">
            <w:pPr>
              <w:pStyle w:val="TableParagraph"/>
              <w:rPr>
                <w:sz w:val="24"/>
              </w:rPr>
            </w:pPr>
          </w:p>
        </w:tc>
        <w:tc>
          <w:tcPr>
            <w:tcW w:w="2261" w:type="dxa"/>
          </w:tcPr>
          <w:p w:rsidR="00A435DF" w:rsidRDefault="00D74E73">
            <w:pPr>
              <w:pStyle w:val="TableParagraph"/>
              <w:ind w:left="108" w:right="22"/>
              <w:rPr>
                <w:sz w:val="20"/>
              </w:rPr>
            </w:pPr>
            <w:r>
              <w:rPr>
                <w:sz w:val="20"/>
              </w:rPr>
              <w:t xml:space="preserve">педагогика» или в </w:t>
            </w:r>
            <w:r>
              <w:rPr>
                <w:spacing w:val="-2"/>
                <w:sz w:val="20"/>
              </w:rPr>
              <w:t>области, соответствующей профилю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без предъявления </w:t>
            </w:r>
            <w:r>
              <w:rPr>
                <w:sz w:val="20"/>
              </w:rPr>
              <w:t xml:space="preserve">требований к стажу </w:t>
            </w:r>
            <w:r>
              <w:rPr>
                <w:spacing w:val="-2"/>
                <w:sz w:val="20"/>
              </w:rPr>
              <w:t>работы.</w:t>
            </w:r>
          </w:p>
        </w:tc>
        <w:tc>
          <w:tcPr>
            <w:tcW w:w="2251" w:type="dxa"/>
          </w:tcPr>
          <w:p w:rsidR="00A435DF" w:rsidRDefault="00A435DF">
            <w:pPr>
              <w:pStyle w:val="TableParagraph"/>
              <w:rPr>
                <w:sz w:val="24"/>
              </w:rPr>
            </w:pPr>
          </w:p>
        </w:tc>
      </w:tr>
      <w:tr w:rsidR="00A435DF">
        <w:trPr>
          <w:trHeight w:val="210"/>
        </w:trPr>
        <w:tc>
          <w:tcPr>
            <w:tcW w:w="1690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91" w:lineRule="exact"/>
              <w:ind w:left="112"/>
              <w:rPr>
                <w:sz w:val="20"/>
              </w:rPr>
            </w:pPr>
            <w:r>
              <w:rPr>
                <w:sz w:val="20"/>
              </w:rPr>
              <w:t>Учитель-</w:t>
            </w:r>
          </w:p>
        </w:tc>
        <w:tc>
          <w:tcPr>
            <w:tcW w:w="1891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91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Осуществляет</w:t>
            </w:r>
          </w:p>
        </w:tc>
        <w:tc>
          <w:tcPr>
            <w:tcW w:w="1558" w:type="dxa"/>
            <w:vMerge w:val="restart"/>
          </w:tcPr>
          <w:p w:rsidR="00A435DF" w:rsidRDefault="00741562">
            <w:pPr>
              <w:pStyle w:val="TableParagraph"/>
              <w:spacing w:line="211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0/1</w:t>
            </w:r>
          </w:p>
        </w:tc>
        <w:tc>
          <w:tcPr>
            <w:tcW w:w="2261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9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Высшее</w:t>
            </w:r>
          </w:p>
        </w:tc>
        <w:tc>
          <w:tcPr>
            <w:tcW w:w="2251" w:type="dxa"/>
            <w:tcBorders>
              <w:bottom w:val="nil"/>
            </w:tcBorders>
          </w:tcPr>
          <w:p w:rsidR="00A435DF" w:rsidRDefault="00D74E73">
            <w:pPr>
              <w:pStyle w:val="TableParagraph"/>
              <w:spacing w:line="191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Высшее</w:t>
            </w: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логопед,</w:t>
            </w: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работу,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профессиональное</w:t>
            </w: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z w:val="20"/>
              </w:rPr>
              <w:t>учитель-</w:t>
            </w: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tabs>
                <w:tab w:val="left" w:pos="1588"/>
              </w:tabs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направленную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на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образование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tabs>
                <w:tab w:val="left" w:pos="1935"/>
              </w:tabs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5"/>
                <w:sz w:val="20"/>
              </w:rPr>
              <w:t>по</w:t>
            </w:r>
            <w:proofErr w:type="gramEnd"/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дефектолог</w:t>
            </w: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максимальную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tabs>
                <w:tab w:val="left" w:pos="1884"/>
              </w:tabs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дефектологии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5"/>
                <w:sz w:val="20"/>
              </w:rPr>
              <w:t>без</w:t>
            </w:r>
            <w:proofErr w:type="gramEnd"/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специальности</w:t>
            </w: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коррекцию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предъявления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«Логопедия»</w:t>
            </w: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tabs>
                <w:tab w:val="left" w:pos="1691"/>
              </w:tabs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недостатков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10"/>
                <w:sz w:val="20"/>
              </w:rPr>
              <w:t>в</w:t>
            </w:r>
            <w:proofErr w:type="gramEnd"/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tabs>
                <w:tab w:val="left" w:pos="1320"/>
                <w:tab w:val="left" w:pos="1647"/>
              </w:tabs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требований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к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стажу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tabs>
                <w:tab w:val="left" w:pos="1687"/>
              </w:tabs>
              <w:spacing w:line="199" w:lineRule="exact"/>
              <w:ind w:left="112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развитии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у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работы.</w:t>
            </w: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tabs>
                <w:tab w:val="left" w:pos="1694"/>
              </w:tabs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обучающихся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tabs>
                <w:tab w:val="left" w:pos="1689"/>
              </w:tabs>
              <w:spacing w:line="201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нарушениями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10"/>
                <w:sz w:val="20"/>
              </w:rPr>
              <w:t>в</w:t>
            </w:r>
            <w:proofErr w:type="gramEnd"/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tabs>
                <w:tab w:val="left" w:pos="1156"/>
                <w:tab w:val="left" w:pos="1478"/>
              </w:tabs>
              <w:spacing w:line="201" w:lineRule="exact"/>
              <w:ind w:left="112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развитии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том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числе</w:t>
            </w:r>
            <w:proofErr w:type="gramEnd"/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19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tabs>
                <w:tab w:val="left" w:pos="1694"/>
              </w:tabs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обучающихся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ограниченными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A435DF" w:rsidRDefault="00D74E73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возможностями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  <w:tc>
          <w:tcPr>
            <w:tcW w:w="2251" w:type="dxa"/>
            <w:tcBorders>
              <w:top w:val="nil"/>
              <w:bottom w:val="nil"/>
            </w:tcBorders>
          </w:tcPr>
          <w:p w:rsidR="00A435DF" w:rsidRDefault="00A435DF">
            <w:pPr>
              <w:pStyle w:val="TableParagraph"/>
              <w:rPr>
                <w:sz w:val="14"/>
              </w:rPr>
            </w:pPr>
          </w:p>
        </w:tc>
      </w:tr>
      <w:tr w:rsidR="00A435DF">
        <w:trPr>
          <w:trHeight w:val="239"/>
        </w:trPr>
        <w:tc>
          <w:tcPr>
            <w:tcW w:w="1690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16"/>
              </w:rPr>
            </w:pPr>
          </w:p>
        </w:tc>
        <w:tc>
          <w:tcPr>
            <w:tcW w:w="1891" w:type="dxa"/>
            <w:tcBorders>
              <w:top w:val="nil"/>
            </w:tcBorders>
          </w:tcPr>
          <w:p w:rsidR="00A435DF" w:rsidRDefault="00D74E73">
            <w:pPr>
              <w:pStyle w:val="TableParagraph"/>
              <w:spacing w:line="22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здоровья.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A435DF" w:rsidRDefault="00A435DF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16"/>
              </w:rPr>
            </w:pPr>
          </w:p>
        </w:tc>
        <w:tc>
          <w:tcPr>
            <w:tcW w:w="2251" w:type="dxa"/>
            <w:tcBorders>
              <w:top w:val="nil"/>
            </w:tcBorders>
          </w:tcPr>
          <w:p w:rsidR="00A435DF" w:rsidRDefault="00A435DF">
            <w:pPr>
              <w:pStyle w:val="TableParagraph"/>
              <w:rPr>
                <w:sz w:val="16"/>
              </w:rPr>
            </w:pPr>
          </w:p>
        </w:tc>
      </w:tr>
    </w:tbl>
    <w:p w:rsidR="00A435DF" w:rsidRDefault="00A435DF">
      <w:pPr>
        <w:pStyle w:val="a3"/>
        <w:ind w:left="0"/>
        <w:jc w:val="left"/>
      </w:pPr>
    </w:p>
    <w:p w:rsidR="00A435DF" w:rsidRDefault="00A435DF">
      <w:pPr>
        <w:pStyle w:val="a3"/>
        <w:spacing w:before="37"/>
        <w:ind w:left="0"/>
        <w:jc w:val="left"/>
      </w:pPr>
    </w:p>
    <w:p w:rsidR="00A435DF" w:rsidRDefault="00D74E73">
      <w:pPr>
        <w:pStyle w:val="a3"/>
        <w:spacing w:before="1"/>
        <w:ind w:right="709" w:firstLine="707"/>
      </w:pPr>
      <w:r>
        <w:t>Образовательное учреждение также укомплектовано: медицинским работником, работниками пищеблока, вспомогательным персоналом.</w:t>
      </w:r>
    </w:p>
    <w:p w:rsidR="00A435DF" w:rsidRDefault="00D74E73">
      <w:pPr>
        <w:pStyle w:val="a3"/>
        <w:ind w:right="707" w:firstLine="707"/>
      </w:pPr>
      <w:r>
        <w:t>В школе созданы условия для профессионального развития педагогов, направленные на усиление положительной мотивации и создание благоприятного климата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коллективе,</w:t>
      </w:r>
      <w:r>
        <w:rPr>
          <w:spacing w:val="-5"/>
        </w:rPr>
        <w:t xml:space="preserve"> </w:t>
      </w:r>
      <w:r>
        <w:t>условий творческой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педагогов, самообразование и повышение квалификации.</w:t>
      </w:r>
    </w:p>
    <w:p w:rsidR="00A435DF" w:rsidRDefault="00D74E73">
      <w:pPr>
        <w:pStyle w:val="a3"/>
        <w:ind w:right="697" w:firstLine="707"/>
      </w:pPr>
      <w:r>
        <w:t xml:space="preserve">Реализация ООП НОО обеспечивается </w:t>
      </w:r>
      <w:r>
        <w:rPr>
          <w:i/>
        </w:rPr>
        <w:t xml:space="preserve">непрерывностью </w:t>
      </w:r>
      <w:r>
        <w:t>профессионального развития педагогических работников школы. Система непрерывного повышения квалификации включает в себя следующие элементы и формы:</w:t>
      </w:r>
    </w:p>
    <w:p w:rsidR="00A435DF" w:rsidRDefault="00D74E73">
      <w:pPr>
        <w:pStyle w:val="a5"/>
        <w:numPr>
          <w:ilvl w:val="0"/>
          <w:numId w:val="4"/>
        </w:numPr>
        <w:tabs>
          <w:tab w:val="left" w:pos="1069"/>
          <w:tab w:val="left" w:pos="1139"/>
          <w:tab w:val="left" w:pos="2774"/>
          <w:tab w:val="left" w:pos="4752"/>
          <w:tab w:val="left" w:pos="5285"/>
          <w:tab w:val="left" w:pos="6048"/>
          <w:tab w:val="left" w:pos="7961"/>
          <w:tab w:val="left" w:pos="9911"/>
        </w:tabs>
        <w:ind w:left="1069" w:right="714" w:hanging="360"/>
        <w:jc w:val="left"/>
        <w:rPr>
          <w:sz w:val="28"/>
        </w:rPr>
      </w:pPr>
      <w:r>
        <w:rPr>
          <w:sz w:val="28"/>
        </w:rPr>
        <w:tab/>
      </w:r>
      <w:r>
        <w:rPr>
          <w:spacing w:val="-2"/>
          <w:sz w:val="28"/>
        </w:rPr>
        <w:t>повышение</w:t>
      </w:r>
      <w:r>
        <w:rPr>
          <w:sz w:val="28"/>
        </w:rPr>
        <w:tab/>
      </w:r>
      <w:r>
        <w:rPr>
          <w:spacing w:val="-2"/>
          <w:sz w:val="28"/>
        </w:rPr>
        <w:t>квалификации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4"/>
          <w:sz w:val="28"/>
        </w:rPr>
        <w:t>базе</w:t>
      </w:r>
      <w:r>
        <w:rPr>
          <w:sz w:val="28"/>
        </w:rPr>
        <w:tab/>
      </w:r>
      <w:r>
        <w:rPr>
          <w:spacing w:val="-2"/>
          <w:sz w:val="28"/>
        </w:rPr>
        <w:t>федеральных,</w:t>
      </w:r>
      <w:r>
        <w:rPr>
          <w:sz w:val="28"/>
        </w:rPr>
        <w:tab/>
      </w:r>
      <w:r>
        <w:rPr>
          <w:spacing w:val="-2"/>
          <w:sz w:val="28"/>
        </w:rPr>
        <w:t>региональных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муниципальных центров повышения квалификации,</w:t>
      </w:r>
    </w:p>
    <w:p w:rsidR="00A435DF" w:rsidRDefault="00D74E73">
      <w:pPr>
        <w:pStyle w:val="a5"/>
        <w:numPr>
          <w:ilvl w:val="0"/>
          <w:numId w:val="4"/>
        </w:numPr>
        <w:tabs>
          <w:tab w:val="left" w:pos="1069"/>
          <w:tab w:val="left" w:pos="1139"/>
        </w:tabs>
        <w:ind w:left="1069" w:right="4857" w:hanging="360"/>
        <w:jc w:val="left"/>
        <w:rPr>
          <w:sz w:val="28"/>
        </w:rPr>
      </w:pPr>
      <w:r>
        <w:rPr>
          <w:sz w:val="28"/>
        </w:rPr>
        <w:tab/>
        <w:t>корпоративное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20"/>
          <w:sz w:val="28"/>
        </w:rPr>
        <w:t xml:space="preserve"> </w:t>
      </w:r>
      <w:r>
        <w:rPr>
          <w:sz w:val="28"/>
        </w:rPr>
        <w:t>базе</w:t>
      </w:r>
      <w:r>
        <w:rPr>
          <w:spacing w:val="-17"/>
          <w:sz w:val="28"/>
        </w:rPr>
        <w:t xml:space="preserve"> </w:t>
      </w:r>
      <w:r>
        <w:rPr>
          <w:sz w:val="28"/>
        </w:rPr>
        <w:t>школы, дистанционное обучение,</w:t>
      </w:r>
    </w:p>
    <w:p w:rsidR="00A435DF" w:rsidRDefault="00D74E73">
      <w:pPr>
        <w:pStyle w:val="a5"/>
        <w:numPr>
          <w:ilvl w:val="0"/>
          <w:numId w:val="4"/>
        </w:numPr>
        <w:tabs>
          <w:tab w:val="left" w:pos="1139"/>
        </w:tabs>
        <w:spacing w:line="334" w:lineRule="exact"/>
        <w:ind w:left="1139" w:hanging="429"/>
        <w:jc w:val="left"/>
        <w:rPr>
          <w:sz w:val="28"/>
        </w:rPr>
      </w:pPr>
      <w:r>
        <w:rPr>
          <w:spacing w:val="-2"/>
          <w:sz w:val="28"/>
        </w:rPr>
        <w:t>стажировки,</w:t>
      </w:r>
    </w:p>
    <w:p w:rsidR="00A435DF" w:rsidRDefault="00D74E73">
      <w:pPr>
        <w:pStyle w:val="a5"/>
        <w:numPr>
          <w:ilvl w:val="0"/>
          <w:numId w:val="4"/>
        </w:numPr>
        <w:tabs>
          <w:tab w:val="left" w:pos="1139"/>
        </w:tabs>
        <w:ind w:left="1139" w:hanging="429"/>
        <w:jc w:val="left"/>
        <w:rPr>
          <w:sz w:val="28"/>
        </w:rPr>
      </w:pPr>
      <w:r>
        <w:rPr>
          <w:spacing w:val="-2"/>
          <w:sz w:val="28"/>
        </w:rPr>
        <w:t>самообразование,</w:t>
      </w:r>
    </w:p>
    <w:p w:rsidR="00A435DF" w:rsidRDefault="00D74E73">
      <w:pPr>
        <w:pStyle w:val="a5"/>
        <w:numPr>
          <w:ilvl w:val="0"/>
          <w:numId w:val="4"/>
        </w:numPr>
        <w:tabs>
          <w:tab w:val="left" w:pos="1139"/>
        </w:tabs>
        <w:spacing w:line="342" w:lineRule="exact"/>
        <w:ind w:left="1139" w:hanging="429"/>
        <w:jc w:val="left"/>
        <w:rPr>
          <w:sz w:val="28"/>
        </w:rPr>
      </w:pPr>
      <w:r>
        <w:rPr>
          <w:sz w:val="28"/>
        </w:rPr>
        <w:t>методическую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ОО,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городе,</w:t>
      </w:r>
    </w:p>
    <w:p w:rsidR="00A435DF" w:rsidRDefault="00D74E73">
      <w:pPr>
        <w:pStyle w:val="a5"/>
        <w:numPr>
          <w:ilvl w:val="0"/>
          <w:numId w:val="4"/>
        </w:numPr>
        <w:tabs>
          <w:tab w:val="left" w:pos="1069"/>
        </w:tabs>
        <w:spacing w:line="342" w:lineRule="exact"/>
        <w:ind w:left="1069" w:hanging="359"/>
        <w:jc w:val="left"/>
        <w:rPr>
          <w:sz w:val="28"/>
        </w:rPr>
      </w:pPr>
      <w:r>
        <w:rPr>
          <w:sz w:val="28"/>
        </w:rPr>
        <w:t>участие</w:t>
      </w:r>
      <w:r>
        <w:rPr>
          <w:spacing w:val="-20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конференциях,</w:t>
      </w:r>
      <w:r>
        <w:rPr>
          <w:spacing w:val="-17"/>
          <w:sz w:val="28"/>
        </w:rPr>
        <w:t xml:space="preserve"> </w:t>
      </w:r>
      <w:r>
        <w:rPr>
          <w:sz w:val="28"/>
        </w:rPr>
        <w:t>обучающих</w:t>
      </w:r>
      <w:r>
        <w:rPr>
          <w:spacing w:val="-14"/>
          <w:sz w:val="28"/>
        </w:rPr>
        <w:t xml:space="preserve"> </w:t>
      </w:r>
      <w:r>
        <w:rPr>
          <w:sz w:val="28"/>
        </w:rPr>
        <w:t>семинарах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мастер-</w:t>
      </w:r>
      <w:r>
        <w:rPr>
          <w:spacing w:val="-2"/>
          <w:sz w:val="28"/>
        </w:rPr>
        <w:t>классах,</w:t>
      </w:r>
    </w:p>
    <w:p w:rsidR="00A435DF" w:rsidRDefault="00D74E73">
      <w:pPr>
        <w:pStyle w:val="a5"/>
        <w:numPr>
          <w:ilvl w:val="0"/>
          <w:numId w:val="4"/>
        </w:numPr>
        <w:tabs>
          <w:tab w:val="left" w:pos="1141"/>
        </w:tabs>
        <w:spacing w:line="342" w:lineRule="exact"/>
        <w:ind w:left="1141" w:hanging="431"/>
        <w:jc w:val="left"/>
        <w:rPr>
          <w:sz w:val="28"/>
        </w:rPr>
      </w:pPr>
      <w:r>
        <w:rPr>
          <w:sz w:val="28"/>
        </w:rPr>
        <w:t>участие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проектах;</w:t>
      </w:r>
    </w:p>
    <w:p w:rsidR="00A435DF" w:rsidRDefault="00D74E73">
      <w:pPr>
        <w:pStyle w:val="a5"/>
        <w:numPr>
          <w:ilvl w:val="0"/>
          <w:numId w:val="4"/>
        </w:numPr>
        <w:tabs>
          <w:tab w:val="left" w:pos="1069"/>
        </w:tabs>
        <w:spacing w:line="342" w:lineRule="exact"/>
        <w:ind w:left="1069" w:hanging="359"/>
        <w:jc w:val="left"/>
        <w:rPr>
          <w:sz w:val="28"/>
        </w:rPr>
      </w:pPr>
      <w:r>
        <w:rPr>
          <w:sz w:val="28"/>
        </w:rPr>
        <w:t>создание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публикация</w:t>
      </w:r>
      <w:r>
        <w:rPr>
          <w:spacing w:val="-18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-16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pacing w:val="-5"/>
          <w:sz w:val="28"/>
        </w:rPr>
        <w:t>др.</w:t>
      </w:r>
    </w:p>
    <w:p w:rsidR="00A435DF" w:rsidRDefault="00D74E73">
      <w:pPr>
        <w:pStyle w:val="a3"/>
        <w:spacing w:before="6"/>
        <w:ind w:right="696" w:firstLine="707"/>
        <w:rPr>
          <w:i/>
        </w:rPr>
      </w:pPr>
      <w:r>
        <w:t>Педагогические работники школы ежегодно повышают квалификацию по</w:t>
      </w:r>
      <w:r>
        <w:rPr>
          <w:spacing w:val="-16"/>
        </w:rPr>
        <w:t xml:space="preserve"> </w:t>
      </w:r>
      <w:r>
        <w:t>различным</w:t>
      </w:r>
      <w:r>
        <w:rPr>
          <w:spacing w:val="-13"/>
        </w:rPr>
        <w:t xml:space="preserve"> </w:t>
      </w:r>
      <w:r>
        <w:t>образовательным</w:t>
      </w:r>
      <w:r>
        <w:rPr>
          <w:spacing w:val="-16"/>
        </w:rPr>
        <w:t xml:space="preserve"> </w:t>
      </w:r>
      <w:r>
        <w:t>программам,</w:t>
      </w:r>
      <w:r>
        <w:rPr>
          <w:spacing w:val="-14"/>
        </w:rPr>
        <w:t xml:space="preserve"> </w:t>
      </w:r>
      <w:r>
        <w:t>направленным</w:t>
      </w:r>
      <w:r>
        <w:rPr>
          <w:spacing w:val="-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 xml:space="preserve">формирование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развитие</w:t>
      </w:r>
      <w:r>
        <w:rPr>
          <w:spacing w:val="-15"/>
        </w:rPr>
        <w:t xml:space="preserve"> </w:t>
      </w:r>
      <w:r>
        <w:rPr>
          <w:spacing w:val="-2"/>
        </w:rPr>
        <w:t>профессиональной</w:t>
      </w:r>
      <w:r>
        <w:rPr>
          <w:spacing w:val="-11"/>
        </w:rPr>
        <w:t xml:space="preserve"> </w:t>
      </w:r>
      <w:r>
        <w:rPr>
          <w:spacing w:val="-2"/>
        </w:rPr>
        <w:t>компетенции</w:t>
      </w:r>
      <w:r>
        <w:rPr>
          <w:spacing w:val="-11"/>
        </w:rPr>
        <w:t xml:space="preserve"> </w:t>
      </w:r>
      <w:r>
        <w:rPr>
          <w:spacing w:val="-2"/>
        </w:rPr>
        <w:t>учителей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3"/>
        </w:rPr>
        <w:t xml:space="preserve"> </w:t>
      </w:r>
      <w:r>
        <w:rPr>
          <w:spacing w:val="-2"/>
        </w:rPr>
        <w:t>ИРО</w:t>
      </w:r>
      <w:r w:rsidR="00B0670E">
        <w:rPr>
          <w:spacing w:val="-2"/>
        </w:rPr>
        <w:t xml:space="preserve"> г. Ярославля</w:t>
      </w:r>
      <w:r>
        <w:t xml:space="preserve"> и др. в соответствии</w:t>
      </w:r>
      <w:r>
        <w:rPr>
          <w:spacing w:val="80"/>
        </w:rPr>
        <w:t xml:space="preserve">  </w:t>
      </w:r>
      <w:r>
        <w:t>с</w:t>
      </w:r>
      <w:r>
        <w:rPr>
          <w:spacing w:val="80"/>
        </w:rPr>
        <w:t xml:space="preserve">  </w:t>
      </w:r>
      <w:r>
        <w:rPr>
          <w:i/>
        </w:rPr>
        <w:t>графиком</w:t>
      </w:r>
      <w:r>
        <w:rPr>
          <w:i/>
          <w:spacing w:val="80"/>
        </w:rPr>
        <w:t xml:space="preserve">  </w:t>
      </w:r>
      <w:r>
        <w:rPr>
          <w:i/>
        </w:rPr>
        <w:t>повышения</w:t>
      </w:r>
      <w:r>
        <w:rPr>
          <w:i/>
          <w:spacing w:val="80"/>
        </w:rPr>
        <w:t xml:space="preserve">  </w:t>
      </w:r>
      <w:r>
        <w:rPr>
          <w:i/>
        </w:rPr>
        <w:t>квалификации</w:t>
      </w:r>
      <w:r>
        <w:rPr>
          <w:i/>
          <w:spacing w:val="80"/>
        </w:rPr>
        <w:t xml:space="preserve">  </w:t>
      </w:r>
      <w:r>
        <w:rPr>
          <w:i/>
        </w:rPr>
        <w:t>педагогических</w:t>
      </w:r>
    </w:p>
    <w:p w:rsidR="00A435DF" w:rsidRDefault="00A435DF">
      <w:pPr>
        <w:pStyle w:val="a3"/>
        <w:rPr>
          <w:i/>
        </w:rPr>
        <w:sectPr w:rsidR="00A435DF">
          <w:type w:val="continuous"/>
          <w:pgSz w:w="11920" w:h="16850"/>
          <w:pgMar w:top="1080" w:right="141" w:bottom="280" w:left="992" w:header="720" w:footer="720" w:gutter="0"/>
          <w:cols w:space="720"/>
        </w:sectPr>
      </w:pPr>
    </w:p>
    <w:p w:rsidR="00A435DF" w:rsidRDefault="00D74E73">
      <w:pPr>
        <w:spacing w:before="65"/>
        <w:ind w:left="710"/>
        <w:rPr>
          <w:i/>
          <w:sz w:val="28"/>
        </w:rPr>
      </w:pPr>
      <w:r>
        <w:rPr>
          <w:i/>
          <w:spacing w:val="-2"/>
          <w:sz w:val="28"/>
        </w:rPr>
        <w:lastRenderedPageBreak/>
        <w:t>работников</w:t>
      </w:r>
      <w:r>
        <w:rPr>
          <w:i/>
          <w:spacing w:val="-5"/>
          <w:sz w:val="28"/>
        </w:rPr>
        <w:t>.</w:t>
      </w:r>
    </w:p>
    <w:p w:rsidR="00A435DF" w:rsidRDefault="00D74E73">
      <w:pPr>
        <w:pStyle w:val="a3"/>
        <w:spacing w:before="3" w:line="242" w:lineRule="auto"/>
        <w:ind w:right="720" w:firstLine="707"/>
      </w:pPr>
      <w:r>
        <w:t xml:space="preserve">100% педагогических работников школы проходят </w:t>
      </w:r>
      <w:proofErr w:type="gramStart"/>
      <w:r>
        <w:t>обучение по</w:t>
      </w:r>
      <w:proofErr w:type="gramEnd"/>
      <w:r>
        <w:t xml:space="preserve"> образовательным программам как минимум раз в три года.</w:t>
      </w:r>
    </w:p>
    <w:p w:rsidR="00A435DF" w:rsidRDefault="00D74E73">
      <w:pPr>
        <w:ind w:left="710" w:right="700" w:firstLine="707"/>
        <w:jc w:val="both"/>
        <w:rPr>
          <w:i/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-4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осуществляется </w:t>
      </w:r>
      <w:r>
        <w:rPr>
          <w:i/>
          <w:sz w:val="28"/>
        </w:rPr>
        <w:t xml:space="preserve">инновационная деятельность коллектива школы по </w:t>
      </w:r>
      <w:proofErr w:type="spellStart"/>
      <w:r>
        <w:rPr>
          <w:i/>
          <w:sz w:val="28"/>
        </w:rPr>
        <w:t>здоровьесбережению</w:t>
      </w:r>
      <w:proofErr w:type="spellEnd"/>
      <w:r>
        <w:rPr>
          <w:i/>
          <w:sz w:val="28"/>
        </w:rPr>
        <w:t>.</w:t>
      </w:r>
    </w:p>
    <w:p w:rsidR="00A435DF" w:rsidRDefault="00D74E73">
      <w:pPr>
        <w:pStyle w:val="a3"/>
        <w:ind w:right="703" w:firstLine="707"/>
      </w:pPr>
      <w:r>
        <w:t xml:space="preserve">Образовательные программы развития профессиональной компетентности педагогов носят личностно-развивающий характер и направлены </w:t>
      </w:r>
      <w:proofErr w:type="gramStart"/>
      <w:r>
        <w:t>на</w:t>
      </w:r>
      <w:proofErr w:type="gramEnd"/>
      <w:r>
        <w:t>:</w:t>
      </w:r>
    </w:p>
    <w:p w:rsidR="00A435DF" w:rsidRDefault="00D74E73">
      <w:pPr>
        <w:pStyle w:val="a5"/>
        <w:numPr>
          <w:ilvl w:val="0"/>
          <w:numId w:val="3"/>
        </w:numPr>
        <w:tabs>
          <w:tab w:val="left" w:pos="1752"/>
        </w:tabs>
        <w:ind w:right="714" w:firstLine="707"/>
        <w:rPr>
          <w:sz w:val="28"/>
        </w:rPr>
      </w:pPr>
      <w:r>
        <w:rPr>
          <w:sz w:val="28"/>
        </w:rPr>
        <w:t>расширение знаний, умений, навыков, связанных с возрастной, педагогической, социальной и дифференциальной психологией;</w:t>
      </w:r>
    </w:p>
    <w:p w:rsidR="00A435DF" w:rsidRDefault="00D74E73">
      <w:pPr>
        <w:pStyle w:val="a5"/>
        <w:numPr>
          <w:ilvl w:val="0"/>
          <w:numId w:val="3"/>
        </w:numPr>
        <w:tabs>
          <w:tab w:val="left" w:pos="1697"/>
        </w:tabs>
        <w:spacing w:line="316" w:lineRule="exact"/>
        <w:ind w:left="1697" w:hanging="210"/>
        <w:rPr>
          <w:sz w:val="28"/>
        </w:rPr>
      </w:pPr>
      <w:r>
        <w:rPr>
          <w:spacing w:val="-2"/>
          <w:sz w:val="28"/>
        </w:rPr>
        <w:t>создание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адекватного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образа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педагога;</w:t>
      </w:r>
    </w:p>
    <w:p w:rsidR="00A435DF" w:rsidRDefault="00D74E73">
      <w:pPr>
        <w:pStyle w:val="a5"/>
        <w:numPr>
          <w:ilvl w:val="0"/>
          <w:numId w:val="3"/>
        </w:numPr>
        <w:tabs>
          <w:tab w:val="left" w:pos="1628"/>
        </w:tabs>
        <w:ind w:left="1628" w:hanging="210"/>
        <w:rPr>
          <w:sz w:val="28"/>
        </w:rPr>
      </w:pPr>
      <w:r>
        <w:rPr>
          <w:sz w:val="28"/>
        </w:rPr>
        <w:t>повышение</w:t>
      </w:r>
      <w:r>
        <w:rPr>
          <w:spacing w:val="-20"/>
          <w:sz w:val="28"/>
        </w:rPr>
        <w:t xml:space="preserve"> </w:t>
      </w:r>
      <w:r>
        <w:rPr>
          <w:sz w:val="28"/>
        </w:rPr>
        <w:t>уверенности</w:t>
      </w:r>
      <w:r>
        <w:rPr>
          <w:spacing w:val="-16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своих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возможностях;</w:t>
      </w:r>
    </w:p>
    <w:p w:rsidR="00A435DF" w:rsidRDefault="00D74E73">
      <w:pPr>
        <w:pStyle w:val="a5"/>
        <w:numPr>
          <w:ilvl w:val="0"/>
          <w:numId w:val="3"/>
        </w:numPr>
        <w:tabs>
          <w:tab w:val="left" w:pos="1654"/>
        </w:tabs>
        <w:spacing w:before="1"/>
        <w:ind w:right="699" w:firstLine="707"/>
        <w:rPr>
          <w:sz w:val="28"/>
        </w:rPr>
      </w:pPr>
      <w:r>
        <w:rPr>
          <w:sz w:val="28"/>
        </w:rPr>
        <w:t xml:space="preserve">формирование индивидуального стиля педагогической деятельности, способности осуществлять внутренний контроль в эмоционально-значимых </w:t>
      </w:r>
      <w:r>
        <w:rPr>
          <w:spacing w:val="-2"/>
          <w:sz w:val="28"/>
        </w:rPr>
        <w:t>ситуациях;</w:t>
      </w:r>
    </w:p>
    <w:p w:rsidR="00A435DF" w:rsidRDefault="00D74E73">
      <w:pPr>
        <w:pStyle w:val="a5"/>
        <w:numPr>
          <w:ilvl w:val="0"/>
          <w:numId w:val="3"/>
        </w:numPr>
        <w:tabs>
          <w:tab w:val="left" w:pos="1805"/>
        </w:tabs>
        <w:spacing w:before="1"/>
        <w:ind w:right="715" w:firstLine="707"/>
        <w:rPr>
          <w:sz w:val="28"/>
        </w:rPr>
      </w:pPr>
      <w:r>
        <w:rPr>
          <w:sz w:val="28"/>
        </w:rPr>
        <w:t>овладение навыками самодиагностики и умением определять эмоционально-ценностное отношение к педагогической профессии;</w:t>
      </w:r>
    </w:p>
    <w:p w:rsidR="00A435DF" w:rsidRDefault="00D74E73">
      <w:pPr>
        <w:pStyle w:val="a5"/>
        <w:numPr>
          <w:ilvl w:val="0"/>
          <w:numId w:val="3"/>
        </w:numPr>
        <w:tabs>
          <w:tab w:val="left" w:pos="1628"/>
        </w:tabs>
        <w:spacing w:line="316" w:lineRule="exact"/>
        <w:ind w:left="1628" w:hanging="210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навыками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коммуникативной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культуры;</w:t>
      </w:r>
    </w:p>
    <w:p w:rsidR="00A435DF" w:rsidRDefault="00D74E73">
      <w:pPr>
        <w:pStyle w:val="a5"/>
        <w:numPr>
          <w:ilvl w:val="0"/>
          <w:numId w:val="3"/>
        </w:numPr>
        <w:tabs>
          <w:tab w:val="left" w:pos="1724"/>
        </w:tabs>
        <w:spacing w:before="4"/>
        <w:ind w:right="698" w:firstLine="777"/>
        <w:rPr>
          <w:sz w:val="28"/>
        </w:rPr>
      </w:pPr>
      <w:r>
        <w:rPr>
          <w:sz w:val="28"/>
        </w:rPr>
        <w:t>развитие умения жить и ориентироваться в меняющемся социуме; – повышение психологической устойчивости в восприятии и оценке личных и социальных проблем.</w:t>
      </w:r>
    </w:p>
    <w:p w:rsidR="00A435DF" w:rsidRDefault="00D74E73">
      <w:pPr>
        <w:pStyle w:val="a3"/>
        <w:spacing w:before="2"/>
        <w:ind w:right="695" w:firstLine="707"/>
        <w:rPr>
          <w:i/>
        </w:rPr>
      </w:pPr>
      <w:r>
        <w:t xml:space="preserve">В соответствии с приказом </w:t>
      </w:r>
      <w:proofErr w:type="spellStart"/>
      <w:r>
        <w:t>Минобрнауки</w:t>
      </w:r>
      <w:proofErr w:type="spellEnd"/>
      <w:r>
        <w:t xml:space="preserve"> России от 7 апреля 2014 г. № 276 «О порядке аттестации педагогических работников государственных и муниципальных образовательных организаций» и графиком прохождения аттестации педагогические работники ежегодно проходят </w:t>
      </w:r>
      <w:r>
        <w:rPr>
          <w:i/>
        </w:rPr>
        <w:t>аттестацию</w:t>
      </w:r>
      <w:r>
        <w:rPr>
          <w:b/>
        </w:rPr>
        <w:t xml:space="preserve">. </w:t>
      </w:r>
      <w:r>
        <w:t>Аттестация педагогических работников в соответствии с Федеральным законом «Об образовании в Российской Федерации» (ст. 49) проводится в целях подтверждения их соответствия занимаемым должностям на основе оценки</w:t>
      </w:r>
      <w:r>
        <w:rPr>
          <w:spacing w:val="-9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профессиональной</w:t>
      </w:r>
      <w:r>
        <w:rPr>
          <w:spacing w:val="-8"/>
        </w:rPr>
        <w:t xml:space="preserve"> </w:t>
      </w:r>
      <w:r>
        <w:t>деятельности,</w:t>
      </w:r>
      <w:r>
        <w:rPr>
          <w:spacing w:val="-9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учетом</w:t>
      </w:r>
      <w:r>
        <w:rPr>
          <w:spacing w:val="-10"/>
        </w:rPr>
        <w:t xml:space="preserve"> </w:t>
      </w:r>
      <w:r>
        <w:t>желания</w:t>
      </w:r>
      <w:r>
        <w:rPr>
          <w:spacing w:val="-10"/>
        </w:rPr>
        <w:t xml:space="preserve"> </w:t>
      </w:r>
      <w:r>
        <w:t xml:space="preserve">педагогических работников в целях установления квалификационной категории и </w:t>
      </w:r>
      <w:r>
        <w:rPr>
          <w:i/>
        </w:rPr>
        <w:t>графиком прохождения аттес</w:t>
      </w:r>
      <w:r w:rsidR="000340D4">
        <w:rPr>
          <w:i/>
        </w:rPr>
        <w:t>тации педагогических работников.</w:t>
      </w:r>
    </w:p>
    <w:p w:rsidR="00A435DF" w:rsidRDefault="00D74E73">
      <w:pPr>
        <w:pStyle w:val="a3"/>
        <w:ind w:right="698" w:firstLine="707"/>
      </w:pPr>
      <w:r>
        <w:t xml:space="preserve">Создание </w:t>
      </w:r>
      <w:proofErr w:type="gramStart"/>
      <w:r>
        <w:t xml:space="preserve">системы </w:t>
      </w:r>
      <w:r>
        <w:rPr>
          <w:i/>
        </w:rPr>
        <w:t xml:space="preserve">методической работы, </w:t>
      </w:r>
      <w:r>
        <w:t>обеспечивающей сопровождение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t>педагогов</w:t>
      </w:r>
      <w:r>
        <w:rPr>
          <w:spacing w:val="-16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всех</w:t>
      </w:r>
      <w:r>
        <w:rPr>
          <w:spacing w:val="-13"/>
        </w:rPr>
        <w:t xml:space="preserve"> </w:t>
      </w:r>
      <w:r>
        <w:t>этапах</w:t>
      </w:r>
      <w:r>
        <w:rPr>
          <w:spacing w:val="-13"/>
        </w:rPr>
        <w:t xml:space="preserve"> </w:t>
      </w:r>
      <w:r>
        <w:t>реализации</w:t>
      </w:r>
      <w:r>
        <w:rPr>
          <w:spacing w:val="-13"/>
        </w:rPr>
        <w:t xml:space="preserve"> </w:t>
      </w:r>
      <w:r>
        <w:t>требований ФГОС включает</w:t>
      </w:r>
      <w:proofErr w:type="gramEnd"/>
      <w:r>
        <w:t xml:space="preserve"> следующие формы:</w:t>
      </w:r>
    </w:p>
    <w:p w:rsidR="00A435DF" w:rsidRDefault="00D74E73">
      <w:pPr>
        <w:pStyle w:val="a5"/>
        <w:numPr>
          <w:ilvl w:val="0"/>
          <w:numId w:val="2"/>
        </w:numPr>
        <w:tabs>
          <w:tab w:val="left" w:pos="1580"/>
        </w:tabs>
        <w:spacing w:line="319" w:lineRule="exact"/>
        <w:ind w:left="1580" w:hanging="162"/>
        <w:rPr>
          <w:sz w:val="28"/>
        </w:rPr>
      </w:pPr>
      <w:r>
        <w:rPr>
          <w:spacing w:val="-2"/>
          <w:sz w:val="28"/>
        </w:rPr>
        <w:t>семинары;</w:t>
      </w:r>
    </w:p>
    <w:p w:rsidR="00A435DF" w:rsidRDefault="00D74E73">
      <w:pPr>
        <w:pStyle w:val="a5"/>
        <w:numPr>
          <w:ilvl w:val="0"/>
          <w:numId w:val="2"/>
        </w:numPr>
        <w:tabs>
          <w:tab w:val="left" w:pos="1580"/>
        </w:tabs>
        <w:ind w:left="1580" w:hanging="162"/>
        <w:rPr>
          <w:sz w:val="28"/>
        </w:rPr>
      </w:pPr>
      <w:r>
        <w:rPr>
          <w:sz w:val="28"/>
        </w:rPr>
        <w:t>тренинги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педагогов;</w:t>
      </w:r>
    </w:p>
    <w:p w:rsidR="00A435DF" w:rsidRDefault="00D74E73">
      <w:pPr>
        <w:pStyle w:val="a5"/>
        <w:numPr>
          <w:ilvl w:val="0"/>
          <w:numId w:val="2"/>
        </w:numPr>
        <w:tabs>
          <w:tab w:val="left" w:pos="1572"/>
        </w:tabs>
        <w:spacing w:before="5"/>
        <w:ind w:right="710" w:firstLine="707"/>
        <w:rPr>
          <w:sz w:val="28"/>
        </w:rPr>
      </w:pPr>
      <w:r>
        <w:rPr>
          <w:sz w:val="28"/>
        </w:rPr>
        <w:t>заседания</w:t>
      </w:r>
      <w:r>
        <w:rPr>
          <w:spacing w:val="-18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-17"/>
          <w:sz w:val="28"/>
        </w:rPr>
        <w:t xml:space="preserve"> </w:t>
      </w:r>
      <w:r>
        <w:rPr>
          <w:sz w:val="28"/>
        </w:rPr>
        <w:t>объединений</w:t>
      </w:r>
      <w:r>
        <w:rPr>
          <w:spacing w:val="-17"/>
          <w:sz w:val="28"/>
        </w:rPr>
        <w:t xml:space="preserve"> </w:t>
      </w:r>
      <w:r>
        <w:rPr>
          <w:sz w:val="28"/>
        </w:rPr>
        <w:t>учителей,</w:t>
      </w:r>
      <w:r>
        <w:rPr>
          <w:spacing w:val="-17"/>
          <w:sz w:val="28"/>
        </w:rPr>
        <w:t xml:space="preserve"> </w:t>
      </w:r>
      <w:r>
        <w:rPr>
          <w:sz w:val="28"/>
        </w:rPr>
        <w:t>методического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совета; собрания участников образовательной деятельности и социальных партнеров </w:t>
      </w:r>
      <w:r>
        <w:rPr>
          <w:spacing w:val="-4"/>
          <w:sz w:val="28"/>
        </w:rPr>
        <w:t>ОУ;</w:t>
      </w:r>
    </w:p>
    <w:p w:rsidR="00A435DF" w:rsidRDefault="00D74E73">
      <w:pPr>
        <w:pStyle w:val="a5"/>
        <w:numPr>
          <w:ilvl w:val="0"/>
          <w:numId w:val="2"/>
        </w:numPr>
        <w:tabs>
          <w:tab w:val="left" w:pos="1580"/>
        </w:tabs>
        <w:spacing w:line="319" w:lineRule="exact"/>
        <w:ind w:left="1580" w:hanging="162"/>
        <w:rPr>
          <w:sz w:val="28"/>
        </w:rPr>
      </w:pPr>
      <w:r>
        <w:rPr>
          <w:spacing w:val="-2"/>
          <w:sz w:val="28"/>
        </w:rPr>
        <w:t>педагогические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советы;</w:t>
      </w:r>
    </w:p>
    <w:p w:rsidR="00A435DF" w:rsidRDefault="00D74E73">
      <w:pPr>
        <w:pStyle w:val="a5"/>
        <w:numPr>
          <w:ilvl w:val="0"/>
          <w:numId w:val="2"/>
        </w:numPr>
        <w:tabs>
          <w:tab w:val="left" w:pos="1580"/>
        </w:tabs>
        <w:spacing w:before="4" w:line="322" w:lineRule="exact"/>
        <w:ind w:left="1580" w:hanging="162"/>
        <w:rPr>
          <w:sz w:val="28"/>
        </w:rPr>
      </w:pPr>
      <w:r>
        <w:rPr>
          <w:spacing w:val="-2"/>
          <w:sz w:val="28"/>
        </w:rPr>
        <w:t>мастер-классы,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круглые</w:t>
      </w:r>
      <w:r>
        <w:rPr>
          <w:sz w:val="28"/>
        </w:rPr>
        <w:t xml:space="preserve"> </w:t>
      </w:r>
      <w:r>
        <w:rPr>
          <w:spacing w:val="-2"/>
          <w:sz w:val="28"/>
        </w:rPr>
        <w:t>столы,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открытые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уроки.</w:t>
      </w:r>
    </w:p>
    <w:p w:rsidR="00A435DF" w:rsidRDefault="00D74E73">
      <w:pPr>
        <w:pStyle w:val="a3"/>
        <w:ind w:right="708" w:firstLine="707"/>
      </w:pPr>
      <w:r>
        <w:t>Для достижения результатов основной образовательной программы в ходе ее реализации осуществляется оценка качества и результативности деятельности</w:t>
      </w:r>
      <w:r>
        <w:rPr>
          <w:spacing w:val="-15"/>
        </w:rPr>
        <w:t xml:space="preserve"> </w:t>
      </w:r>
      <w:r>
        <w:t>педагогических</w:t>
      </w:r>
      <w:r>
        <w:rPr>
          <w:spacing w:val="-16"/>
        </w:rPr>
        <w:t xml:space="preserve"> </w:t>
      </w:r>
      <w:r>
        <w:t>работников</w:t>
      </w:r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целью</w:t>
      </w:r>
      <w:r>
        <w:rPr>
          <w:spacing w:val="-16"/>
        </w:rPr>
        <w:t xml:space="preserve"> </w:t>
      </w:r>
      <w:r>
        <w:t>коррекции</w:t>
      </w:r>
      <w:r>
        <w:rPr>
          <w:spacing w:val="-18"/>
        </w:rPr>
        <w:t xml:space="preserve"> </w:t>
      </w:r>
      <w:r>
        <w:t>их</w:t>
      </w:r>
      <w:r>
        <w:rPr>
          <w:spacing w:val="-12"/>
        </w:rPr>
        <w:t xml:space="preserve"> </w:t>
      </w:r>
      <w:r>
        <w:t>деятельности,</w:t>
      </w:r>
    </w:p>
    <w:p w:rsidR="00A435DF" w:rsidRDefault="00A435DF">
      <w:pPr>
        <w:pStyle w:val="a3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Pr="000340D4" w:rsidRDefault="00D74E73">
      <w:pPr>
        <w:tabs>
          <w:tab w:val="left" w:pos="3163"/>
          <w:tab w:val="left" w:pos="6814"/>
          <w:tab w:val="left" w:pos="9140"/>
        </w:tabs>
        <w:spacing w:before="65"/>
        <w:ind w:left="710" w:right="707"/>
        <w:jc w:val="both"/>
        <w:rPr>
          <w:sz w:val="28"/>
        </w:rPr>
      </w:pPr>
      <w:r>
        <w:rPr>
          <w:sz w:val="28"/>
        </w:rPr>
        <w:lastRenderedPageBreak/>
        <w:t xml:space="preserve">а также определения стимулирующей части фонда оплаты труда в соответствии с </w:t>
      </w:r>
      <w:r w:rsidRPr="000340D4">
        <w:rPr>
          <w:sz w:val="28"/>
        </w:rPr>
        <w:t xml:space="preserve">Положением об оплате труда работников </w:t>
      </w:r>
      <w:r w:rsidR="000340D4" w:rsidRPr="000340D4">
        <w:rPr>
          <w:sz w:val="28"/>
        </w:rPr>
        <w:t xml:space="preserve">МОУ </w:t>
      </w:r>
      <w:proofErr w:type="gramStart"/>
      <w:r w:rsidR="000340D4" w:rsidRPr="000340D4">
        <w:rPr>
          <w:sz w:val="28"/>
        </w:rPr>
        <w:t>Ивановская</w:t>
      </w:r>
      <w:proofErr w:type="gramEnd"/>
      <w:r w:rsidR="000340D4" w:rsidRPr="000340D4">
        <w:rPr>
          <w:sz w:val="28"/>
        </w:rPr>
        <w:t xml:space="preserve"> СОШ</w:t>
      </w:r>
      <w:r w:rsidRPr="000340D4">
        <w:rPr>
          <w:sz w:val="28"/>
        </w:rPr>
        <w:t>.</w:t>
      </w:r>
    </w:p>
    <w:p w:rsidR="00A435DF" w:rsidRDefault="00D74E73">
      <w:pPr>
        <w:pStyle w:val="a3"/>
        <w:spacing w:before="2"/>
        <w:ind w:right="696" w:firstLine="707"/>
      </w:pPr>
      <w:r>
        <w:t xml:space="preserve">Критерии оценки результативности деятельности педагогических работников включают: динамику образовательных достижений учащихся, в том числе формирования УУД, а также активность и результативность их участия во внеурочной деятельности, образовательных, творческих и социальных, в том числе разновозрастных проектах, школьном самоуправлении. </w:t>
      </w:r>
      <w:proofErr w:type="gramStart"/>
      <w:r>
        <w:t xml:space="preserve">При оценке качества деятельности педагогических работников могут учитываться востребованность услуг учителя (в том числе внеурочных) учениками и родителями; использование учителями современных педагогических технологий, в том числе ИКТ и </w:t>
      </w:r>
      <w:proofErr w:type="spellStart"/>
      <w:r>
        <w:t>здоровьесберегающих</w:t>
      </w:r>
      <w:proofErr w:type="spellEnd"/>
      <w:r>
        <w:t>; участие в методической и научной работе; распространение передового педагогического опыта; повышение уровня профессионального мастерства; работа учителя по формированию и сопровождению индивидуальных образовательных траекторий учащихся;</w:t>
      </w:r>
      <w:proofErr w:type="gramEnd"/>
      <w:r>
        <w:t xml:space="preserve"> руководство проектной деятельностью учащихся; взаимодействие со всеми участниками образовательной деятельности и др.</w:t>
      </w:r>
    </w:p>
    <w:p w:rsidR="00A435DF" w:rsidRDefault="00A435DF">
      <w:pPr>
        <w:pStyle w:val="a3"/>
        <w:spacing w:before="4"/>
        <w:ind w:left="0"/>
        <w:jc w:val="left"/>
      </w:pPr>
    </w:p>
    <w:p w:rsidR="00A435DF" w:rsidRDefault="00D74E73">
      <w:pPr>
        <w:pStyle w:val="1"/>
        <w:ind w:left="4394"/>
        <w:jc w:val="left"/>
      </w:pPr>
      <w:r>
        <w:rPr>
          <w:spacing w:val="-2"/>
        </w:rPr>
        <w:t>Финансовые</w:t>
      </w:r>
      <w:r>
        <w:t xml:space="preserve"> </w:t>
      </w:r>
      <w:r>
        <w:rPr>
          <w:spacing w:val="-2"/>
        </w:rPr>
        <w:t>условия</w:t>
      </w:r>
    </w:p>
    <w:p w:rsidR="00A435DF" w:rsidRDefault="00D74E73">
      <w:pPr>
        <w:pStyle w:val="a3"/>
        <w:spacing w:before="2"/>
        <w:ind w:left="1487" w:right="757" w:hanging="70"/>
        <w:jc w:val="left"/>
      </w:pPr>
      <w:r>
        <w:t>Финансовые условия реализации ООП НОО обеспечивают:</w:t>
      </w:r>
      <w:r>
        <w:rPr>
          <w:spacing w:val="40"/>
        </w:rPr>
        <w:t xml:space="preserve"> </w:t>
      </w:r>
      <w:r>
        <w:t>соблюдение</w:t>
      </w:r>
      <w:r>
        <w:rPr>
          <w:spacing w:val="-8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полном</w:t>
      </w:r>
      <w:r>
        <w:rPr>
          <w:spacing w:val="-11"/>
        </w:rPr>
        <w:t xml:space="preserve"> </w:t>
      </w:r>
      <w:r>
        <w:t>объеме</w:t>
      </w:r>
      <w:r>
        <w:rPr>
          <w:spacing w:val="-9"/>
        </w:rPr>
        <w:t xml:space="preserve"> </w:t>
      </w:r>
      <w:r>
        <w:t>государственных</w:t>
      </w:r>
      <w:r>
        <w:rPr>
          <w:spacing w:val="-7"/>
        </w:rPr>
        <w:t xml:space="preserve"> </w:t>
      </w:r>
      <w:r>
        <w:t>гарантий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получению</w:t>
      </w:r>
    </w:p>
    <w:p w:rsidR="00A435DF" w:rsidRDefault="00D74E73">
      <w:pPr>
        <w:pStyle w:val="a3"/>
        <w:ind w:left="1418" w:hanging="708"/>
        <w:jc w:val="left"/>
      </w:pPr>
      <w:r>
        <w:t>гражданами общедоступного и бесплатного начального общего образования; возможность</w:t>
      </w:r>
      <w:r>
        <w:rPr>
          <w:spacing w:val="-7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всех</w:t>
      </w:r>
      <w:r>
        <w:rPr>
          <w:spacing w:val="-5"/>
        </w:rPr>
        <w:t xml:space="preserve"> </w:t>
      </w:r>
      <w:r>
        <w:t>требований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условий,</w:t>
      </w:r>
      <w:r>
        <w:rPr>
          <w:spacing w:val="-6"/>
        </w:rPr>
        <w:t xml:space="preserve"> </w:t>
      </w:r>
      <w:r>
        <w:rPr>
          <w:spacing w:val="-2"/>
        </w:rPr>
        <w:t>предусмотренных</w:t>
      </w:r>
    </w:p>
    <w:p w:rsidR="00A435DF" w:rsidRDefault="00D74E73">
      <w:pPr>
        <w:pStyle w:val="a3"/>
        <w:spacing w:line="316" w:lineRule="exact"/>
        <w:jc w:val="left"/>
      </w:pPr>
      <w:r>
        <w:rPr>
          <w:spacing w:val="-2"/>
        </w:rPr>
        <w:t>ФГОС;</w:t>
      </w:r>
    </w:p>
    <w:p w:rsidR="00A435DF" w:rsidRDefault="00D74E73">
      <w:pPr>
        <w:pStyle w:val="a3"/>
        <w:spacing w:before="4" w:line="242" w:lineRule="auto"/>
        <w:ind w:right="714" w:firstLine="707"/>
      </w:pPr>
      <w:r>
        <w:t>покрытие затрат на реализацию всех частей программы начального общего образования.</w:t>
      </w:r>
    </w:p>
    <w:p w:rsidR="00A435DF" w:rsidRDefault="00D74E73">
      <w:pPr>
        <w:pStyle w:val="a3"/>
        <w:ind w:right="704" w:firstLine="707"/>
      </w:pPr>
      <w:r>
        <w:t>Финансовое обеспечение реализации программы начального общего образования осуществляется в соответствии с нормативами финансирования государственных (муниципальных) услуг, утверждаемыми федеральными органами власти, органами государственной власти субъектов Российской Федерации с учетом требований ФГОС.</w:t>
      </w:r>
    </w:p>
    <w:p w:rsidR="00A435DF" w:rsidRDefault="00D74E73">
      <w:pPr>
        <w:pStyle w:val="a3"/>
        <w:ind w:right="706" w:firstLine="707"/>
      </w:pPr>
      <w:proofErr w:type="gramStart"/>
      <w:r>
        <w:t>Формирование и утверждение нормативов финансирования государственной (муниципальной) услуги по реализации программ начального общего образования осуществляются в соответствии с общими требованиями к определению нормативных затрат на оказание государственных (муниципальных) услуг в сфере начального общего образования, применяемых при расчете объема субсидии на финансовое обеспечение выполнения государственного (муниципального) задания на оказание государственных (муниципальных) услуг (выполнение работ) государственным (муниципальным) учреждением.</w:t>
      </w:r>
      <w:proofErr w:type="gramEnd"/>
    </w:p>
    <w:p w:rsidR="00A435DF" w:rsidRDefault="00A435DF">
      <w:pPr>
        <w:pStyle w:val="a3"/>
        <w:sectPr w:rsidR="00A435DF">
          <w:pgSz w:w="11920" w:h="16850"/>
          <w:pgMar w:top="1040" w:right="141" w:bottom="280" w:left="992" w:header="720" w:footer="720" w:gutter="0"/>
          <w:cols w:space="720"/>
        </w:sectPr>
      </w:pPr>
    </w:p>
    <w:p w:rsidR="00A435DF" w:rsidRDefault="00D74E73">
      <w:pPr>
        <w:pStyle w:val="a3"/>
        <w:spacing w:before="67"/>
        <w:ind w:right="702" w:firstLine="707"/>
      </w:pPr>
      <w:r>
        <w:lastRenderedPageBreak/>
        <w:t>Финансирование школы по источникам получения осуществляется из федерального бюджета, областного бюджета (субвенция), местного бюджета, областных трансфертов на питание учащихся, коммунальных услуг.</w:t>
      </w:r>
    </w:p>
    <w:p w:rsidR="00A435DF" w:rsidRDefault="00D74E73">
      <w:pPr>
        <w:pStyle w:val="a3"/>
        <w:spacing w:before="1"/>
        <w:ind w:right="713" w:firstLine="707"/>
      </w:pPr>
      <w:r>
        <w:t xml:space="preserve">Для реализации ООП НОО используются средства добровольных пожертвований граждан, </w:t>
      </w:r>
      <w:proofErr w:type="spellStart"/>
      <w:r>
        <w:t>грантовые</w:t>
      </w:r>
      <w:proofErr w:type="spellEnd"/>
      <w:r>
        <w:t xml:space="preserve"> средства:</w:t>
      </w:r>
    </w:p>
    <w:p w:rsidR="00A435DF" w:rsidRDefault="00D74E73">
      <w:pPr>
        <w:pStyle w:val="a5"/>
        <w:numPr>
          <w:ilvl w:val="0"/>
          <w:numId w:val="2"/>
        </w:numPr>
        <w:tabs>
          <w:tab w:val="left" w:pos="1697"/>
        </w:tabs>
        <w:spacing w:before="2"/>
        <w:ind w:right="935" w:firstLine="707"/>
        <w:jc w:val="left"/>
        <w:rPr>
          <w:sz w:val="28"/>
        </w:rPr>
      </w:pPr>
      <w:r>
        <w:rPr>
          <w:sz w:val="28"/>
        </w:rPr>
        <w:t>доходы,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счет</w:t>
      </w:r>
      <w:r>
        <w:rPr>
          <w:spacing w:val="40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40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платных образовательных услуг;</w:t>
      </w:r>
    </w:p>
    <w:p w:rsidR="00A435DF" w:rsidRDefault="00D74E73">
      <w:pPr>
        <w:pStyle w:val="a5"/>
        <w:numPr>
          <w:ilvl w:val="0"/>
          <w:numId w:val="2"/>
        </w:numPr>
        <w:tabs>
          <w:tab w:val="left" w:pos="1697"/>
        </w:tabs>
        <w:ind w:right="855" w:firstLine="707"/>
        <w:jc w:val="left"/>
        <w:rPr>
          <w:sz w:val="28"/>
        </w:rPr>
      </w:pPr>
      <w:r>
        <w:rPr>
          <w:sz w:val="28"/>
        </w:rPr>
        <w:t>доходы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предпринимательской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предусмотренные </w:t>
      </w:r>
      <w:r>
        <w:rPr>
          <w:spacing w:val="-2"/>
          <w:sz w:val="28"/>
        </w:rPr>
        <w:t>Уставом;</w:t>
      </w:r>
    </w:p>
    <w:p w:rsidR="00A435DF" w:rsidRDefault="00D74E73">
      <w:pPr>
        <w:pStyle w:val="a5"/>
        <w:numPr>
          <w:ilvl w:val="0"/>
          <w:numId w:val="2"/>
        </w:numPr>
        <w:tabs>
          <w:tab w:val="left" w:pos="1773"/>
          <w:tab w:val="left" w:pos="3549"/>
          <w:tab w:val="left" w:pos="4723"/>
          <w:tab w:val="left" w:pos="5249"/>
          <w:tab w:val="left" w:pos="6283"/>
          <w:tab w:val="left" w:pos="8050"/>
          <w:tab w:val="left" w:pos="9788"/>
        </w:tabs>
        <w:spacing w:before="1"/>
        <w:ind w:right="718" w:firstLine="707"/>
        <w:jc w:val="left"/>
        <w:rPr>
          <w:sz w:val="28"/>
        </w:rPr>
      </w:pPr>
      <w:r>
        <w:rPr>
          <w:spacing w:val="-2"/>
          <w:sz w:val="28"/>
        </w:rPr>
        <w:t>поступление</w:t>
      </w:r>
      <w:r>
        <w:rPr>
          <w:sz w:val="28"/>
        </w:rPr>
        <w:tab/>
      </w:r>
      <w:r>
        <w:rPr>
          <w:spacing w:val="-2"/>
          <w:sz w:val="28"/>
        </w:rPr>
        <w:t>средств</w:t>
      </w:r>
      <w:r>
        <w:rPr>
          <w:sz w:val="28"/>
        </w:rPr>
        <w:tab/>
      </w:r>
      <w:r>
        <w:rPr>
          <w:spacing w:val="-6"/>
          <w:sz w:val="28"/>
        </w:rPr>
        <w:t>от</w:t>
      </w:r>
      <w:r>
        <w:rPr>
          <w:sz w:val="28"/>
        </w:rPr>
        <w:tab/>
      </w:r>
      <w:r>
        <w:rPr>
          <w:spacing w:val="-2"/>
          <w:sz w:val="28"/>
        </w:rPr>
        <w:t>Фонда</w:t>
      </w:r>
      <w:r>
        <w:rPr>
          <w:sz w:val="28"/>
        </w:rPr>
        <w:tab/>
      </w:r>
      <w:r>
        <w:rPr>
          <w:spacing w:val="-2"/>
          <w:sz w:val="28"/>
        </w:rPr>
        <w:t>социального</w:t>
      </w:r>
      <w:r>
        <w:rPr>
          <w:sz w:val="28"/>
        </w:rPr>
        <w:tab/>
      </w:r>
      <w:r>
        <w:rPr>
          <w:spacing w:val="-2"/>
          <w:sz w:val="28"/>
        </w:rPr>
        <w:t>страхования</w:t>
      </w:r>
      <w:r>
        <w:rPr>
          <w:sz w:val="28"/>
        </w:rPr>
        <w:tab/>
      </w:r>
      <w:r>
        <w:rPr>
          <w:spacing w:val="-6"/>
          <w:sz w:val="28"/>
        </w:rPr>
        <w:t xml:space="preserve">на </w:t>
      </w:r>
      <w:r>
        <w:rPr>
          <w:sz w:val="28"/>
        </w:rPr>
        <w:t>оздоровление детей в лагерях с дневным пребыванием.</w:t>
      </w:r>
    </w:p>
    <w:p w:rsidR="00A435DF" w:rsidRDefault="00D74E73">
      <w:pPr>
        <w:pStyle w:val="a3"/>
        <w:ind w:right="699" w:firstLine="707"/>
      </w:pPr>
      <w:r>
        <w:t>Объем</w:t>
      </w:r>
      <w:r>
        <w:rPr>
          <w:spacing w:val="-18"/>
        </w:rPr>
        <w:t xml:space="preserve"> </w:t>
      </w:r>
      <w:r>
        <w:t>действующих</w:t>
      </w:r>
      <w:r>
        <w:rPr>
          <w:spacing w:val="-17"/>
        </w:rPr>
        <w:t xml:space="preserve"> </w:t>
      </w:r>
      <w:r>
        <w:t>расходных</w:t>
      </w:r>
      <w:r>
        <w:rPr>
          <w:spacing w:val="-18"/>
        </w:rPr>
        <w:t xml:space="preserve"> </w:t>
      </w:r>
      <w:r>
        <w:t>обязательств</w:t>
      </w:r>
      <w:r>
        <w:rPr>
          <w:spacing w:val="-17"/>
        </w:rPr>
        <w:t xml:space="preserve"> </w:t>
      </w:r>
      <w:r>
        <w:t>отражен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муниципальном задании,</w:t>
      </w:r>
      <w:r>
        <w:rPr>
          <w:spacing w:val="-9"/>
        </w:rPr>
        <w:t xml:space="preserve"> </w:t>
      </w:r>
      <w:r>
        <w:t>утвержден</w:t>
      </w:r>
      <w:r>
        <w:rPr>
          <w:spacing w:val="-8"/>
        </w:rPr>
        <w:t xml:space="preserve"> </w:t>
      </w:r>
      <w:r>
        <w:t>учредителем.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соответствии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требованиями</w:t>
      </w:r>
      <w:r>
        <w:rPr>
          <w:spacing w:val="-6"/>
        </w:rPr>
        <w:t xml:space="preserve"> </w:t>
      </w:r>
      <w:r>
        <w:t>ФГОС</w:t>
      </w:r>
      <w:r>
        <w:rPr>
          <w:spacing w:val="-8"/>
        </w:rPr>
        <w:t xml:space="preserve"> </w:t>
      </w:r>
      <w:r>
        <w:t>НОО задание учредителя обеспечивает соответствие показателей объемов и качества предоставляемых школой услуг (выполнение работ) с размерами направляемых на эти цели средств бюджета.</w:t>
      </w:r>
    </w:p>
    <w:p w:rsidR="00A435DF" w:rsidRDefault="00A435DF">
      <w:pPr>
        <w:pStyle w:val="a3"/>
        <w:sectPr w:rsidR="00A435DF">
          <w:pgSz w:w="11920" w:h="16850"/>
          <w:pgMar w:top="1920" w:right="141" w:bottom="280" w:left="992" w:header="720" w:footer="720" w:gutter="0"/>
          <w:cols w:space="720"/>
        </w:sectPr>
      </w:pPr>
    </w:p>
    <w:p w:rsidR="00A435DF" w:rsidRDefault="00D74E73">
      <w:pPr>
        <w:pStyle w:val="1"/>
        <w:spacing w:before="70"/>
        <w:ind w:left="0" w:right="976"/>
        <w:jc w:val="right"/>
      </w:pPr>
      <w:r>
        <w:rPr>
          <w:spacing w:val="-2"/>
        </w:rPr>
        <w:lastRenderedPageBreak/>
        <w:t>Приложение</w:t>
      </w:r>
      <w:r>
        <w:rPr>
          <w:spacing w:val="-14"/>
        </w:rPr>
        <w:t xml:space="preserve"> </w:t>
      </w:r>
      <w:r>
        <w:rPr>
          <w:spacing w:val="-10"/>
        </w:rPr>
        <w:t>1</w:t>
      </w:r>
    </w:p>
    <w:p w:rsidR="00A435DF" w:rsidRDefault="00D74E73">
      <w:pPr>
        <w:spacing w:before="317" w:line="322" w:lineRule="exact"/>
        <w:ind w:left="2407"/>
        <w:rPr>
          <w:b/>
          <w:sz w:val="28"/>
        </w:rPr>
      </w:pPr>
      <w:r>
        <w:rPr>
          <w:b/>
          <w:sz w:val="28"/>
        </w:rPr>
        <w:t>Рабочие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учебных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предметов</w:t>
      </w:r>
    </w:p>
    <w:p w:rsidR="00A435DF" w:rsidRDefault="00D74E73">
      <w:pPr>
        <w:pStyle w:val="a5"/>
        <w:numPr>
          <w:ilvl w:val="0"/>
          <w:numId w:val="1"/>
        </w:numPr>
        <w:tabs>
          <w:tab w:val="left" w:pos="1220"/>
        </w:tabs>
        <w:spacing w:line="322" w:lineRule="exact"/>
        <w:ind w:left="1220" w:hanging="359"/>
        <w:rPr>
          <w:sz w:val="28"/>
        </w:rPr>
      </w:pPr>
      <w:r>
        <w:rPr>
          <w:sz w:val="28"/>
        </w:rPr>
        <w:t>Рабочая</w:t>
      </w:r>
      <w:r>
        <w:rPr>
          <w:spacing w:val="-20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1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15"/>
          <w:sz w:val="28"/>
        </w:rPr>
        <w:t xml:space="preserve"> </w:t>
      </w:r>
      <w:r>
        <w:rPr>
          <w:sz w:val="28"/>
        </w:rPr>
        <w:t>«Русский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язык»</w:t>
      </w:r>
    </w:p>
    <w:p w:rsidR="00A435DF" w:rsidRDefault="00D74E73">
      <w:pPr>
        <w:pStyle w:val="a5"/>
        <w:numPr>
          <w:ilvl w:val="0"/>
          <w:numId w:val="1"/>
        </w:numPr>
        <w:tabs>
          <w:tab w:val="left" w:pos="1220"/>
        </w:tabs>
        <w:spacing w:line="322" w:lineRule="exact"/>
        <w:ind w:left="1220" w:hanging="359"/>
        <w:rPr>
          <w:sz w:val="28"/>
        </w:rPr>
      </w:pPr>
      <w:r>
        <w:rPr>
          <w:spacing w:val="-2"/>
          <w:sz w:val="28"/>
        </w:rPr>
        <w:t>Рабочая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учебного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предмета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«Литературное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чтение»</w:t>
      </w:r>
    </w:p>
    <w:p w:rsidR="00A435DF" w:rsidRDefault="00D74E73">
      <w:pPr>
        <w:pStyle w:val="a5"/>
        <w:numPr>
          <w:ilvl w:val="0"/>
          <w:numId w:val="1"/>
        </w:numPr>
        <w:tabs>
          <w:tab w:val="left" w:pos="1220"/>
        </w:tabs>
        <w:spacing w:line="322" w:lineRule="exact"/>
        <w:ind w:left="1220" w:hanging="359"/>
        <w:rPr>
          <w:sz w:val="28"/>
        </w:rPr>
      </w:pPr>
      <w:r>
        <w:rPr>
          <w:sz w:val="28"/>
        </w:rPr>
        <w:t>Рабочая</w:t>
      </w:r>
      <w:r>
        <w:rPr>
          <w:spacing w:val="-20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1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14"/>
          <w:sz w:val="28"/>
        </w:rPr>
        <w:t xml:space="preserve"> </w:t>
      </w:r>
      <w:r>
        <w:rPr>
          <w:sz w:val="28"/>
        </w:rPr>
        <w:t>«Иностранный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язык»</w:t>
      </w:r>
    </w:p>
    <w:p w:rsidR="00A435DF" w:rsidRDefault="00D74E73">
      <w:pPr>
        <w:pStyle w:val="a5"/>
        <w:numPr>
          <w:ilvl w:val="0"/>
          <w:numId w:val="1"/>
        </w:numPr>
        <w:tabs>
          <w:tab w:val="left" w:pos="1220"/>
        </w:tabs>
        <w:spacing w:line="322" w:lineRule="exact"/>
        <w:ind w:left="1220" w:hanging="359"/>
        <w:rPr>
          <w:sz w:val="28"/>
        </w:rPr>
      </w:pPr>
      <w:r>
        <w:rPr>
          <w:sz w:val="28"/>
        </w:rPr>
        <w:t>Рабочая</w:t>
      </w:r>
      <w:r>
        <w:rPr>
          <w:spacing w:val="-20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1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«Математика»</w:t>
      </w:r>
    </w:p>
    <w:p w:rsidR="00A435DF" w:rsidRDefault="00D74E73">
      <w:pPr>
        <w:pStyle w:val="a5"/>
        <w:numPr>
          <w:ilvl w:val="0"/>
          <w:numId w:val="1"/>
        </w:numPr>
        <w:tabs>
          <w:tab w:val="left" w:pos="1220"/>
        </w:tabs>
        <w:ind w:left="1220" w:hanging="359"/>
        <w:rPr>
          <w:sz w:val="28"/>
        </w:rPr>
      </w:pPr>
      <w:r>
        <w:rPr>
          <w:spacing w:val="-2"/>
          <w:sz w:val="28"/>
        </w:rPr>
        <w:t>Рабочая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программа</w:t>
      </w:r>
      <w:r>
        <w:rPr>
          <w:sz w:val="28"/>
        </w:rPr>
        <w:t xml:space="preserve"> </w:t>
      </w:r>
      <w:r>
        <w:rPr>
          <w:spacing w:val="-2"/>
          <w:sz w:val="28"/>
        </w:rPr>
        <w:t>учебного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предмета «Окружающий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мир»</w:t>
      </w:r>
    </w:p>
    <w:p w:rsidR="00A435DF" w:rsidRDefault="00D74E73">
      <w:pPr>
        <w:pStyle w:val="a5"/>
        <w:numPr>
          <w:ilvl w:val="0"/>
          <w:numId w:val="1"/>
        </w:numPr>
        <w:tabs>
          <w:tab w:val="left" w:pos="1221"/>
        </w:tabs>
        <w:spacing w:before="4" w:line="242" w:lineRule="auto"/>
        <w:ind w:right="1021"/>
        <w:rPr>
          <w:sz w:val="28"/>
        </w:rPr>
      </w:pPr>
      <w:r>
        <w:rPr>
          <w:sz w:val="28"/>
        </w:rPr>
        <w:t>Рабочая</w:t>
      </w:r>
      <w:r>
        <w:rPr>
          <w:spacing w:val="-19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19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18"/>
          <w:sz w:val="28"/>
        </w:rPr>
        <w:t xml:space="preserve"> </w:t>
      </w:r>
      <w:r>
        <w:rPr>
          <w:sz w:val="28"/>
        </w:rPr>
        <w:t>«Основы</w:t>
      </w:r>
      <w:r>
        <w:rPr>
          <w:spacing w:val="-18"/>
          <w:sz w:val="28"/>
        </w:rPr>
        <w:t xml:space="preserve"> </w:t>
      </w:r>
      <w:r>
        <w:rPr>
          <w:sz w:val="28"/>
        </w:rPr>
        <w:t>религиозных</w:t>
      </w:r>
      <w:r>
        <w:rPr>
          <w:spacing w:val="-17"/>
          <w:sz w:val="28"/>
        </w:rPr>
        <w:t xml:space="preserve"> </w:t>
      </w:r>
      <w:r>
        <w:rPr>
          <w:sz w:val="28"/>
        </w:rPr>
        <w:t>культур</w:t>
      </w:r>
      <w:r>
        <w:rPr>
          <w:spacing w:val="-18"/>
          <w:sz w:val="28"/>
        </w:rPr>
        <w:t xml:space="preserve"> </w:t>
      </w:r>
      <w:r>
        <w:rPr>
          <w:sz w:val="28"/>
        </w:rPr>
        <w:t>и светской этики»</w:t>
      </w:r>
    </w:p>
    <w:p w:rsidR="00A435DF" w:rsidRDefault="00D74E73">
      <w:pPr>
        <w:pStyle w:val="a5"/>
        <w:numPr>
          <w:ilvl w:val="0"/>
          <w:numId w:val="1"/>
        </w:numPr>
        <w:tabs>
          <w:tab w:val="left" w:pos="1220"/>
        </w:tabs>
        <w:spacing w:line="315" w:lineRule="exact"/>
        <w:ind w:left="1220" w:hanging="359"/>
        <w:rPr>
          <w:sz w:val="28"/>
        </w:rPr>
      </w:pPr>
      <w:r>
        <w:rPr>
          <w:spacing w:val="-2"/>
          <w:sz w:val="28"/>
        </w:rPr>
        <w:t>Рабочая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программа учебного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предмета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«Изобразительное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искусство»</w:t>
      </w:r>
    </w:p>
    <w:p w:rsidR="00A435DF" w:rsidRDefault="00D74E73">
      <w:pPr>
        <w:pStyle w:val="a5"/>
        <w:numPr>
          <w:ilvl w:val="0"/>
          <w:numId w:val="1"/>
        </w:numPr>
        <w:tabs>
          <w:tab w:val="left" w:pos="1220"/>
        </w:tabs>
        <w:spacing w:line="319" w:lineRule="exact"/>
        <w:ind w:left="1220" w:hanging="359"/>
        <w:rPr>
          <w:sz w:val="28"/>
        </w:rPr>
      </w:pPr>
      <w:r>
        <w:rPr>
          <w:sz w:val="28"/>
        </w:rPr>
        <w:t>Рабочая</w:t>
      </w:r>
      <w:r>
        <w:rPr>
          <w:spacing w:val="-20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1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«Музыка»</w:t>
      </w:r>
    </w:p>
    <w:p w:rsidR="00A435DF" w:rsidRDefault="00D74E73">
      <w:pPr>
        <w:pStyle w:val="a5"/>
        <w:numPr>
          <w:ilvl w:val="0"/>
          <w:numId w:val="1"/>
        </w:numPr>
        <w:tabs>
          <w:tab w:val="left" w:pos="1220"/>
        </w:tabs>
        <w:spacing w:before="1"/>
        <w:ind w:left="1220" w:hanging="359"/>
        <w:rPr>
          <w:sz w:val="28"/>
        </w:rPr>
      </w:pPr>
      <w:proofErr w:type="gramStart"/>
      <w:r>
        <w:rPr>
          <w:spacing w:val="-2"/>
          <w:sz w:val="28"/>
        </w:rPr>
        <w:t>Рабочая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программа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учебного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предмета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«Труд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(технология»</w:t>
      </w:r>
      <w:proofErr w:type="gramEnd"/>
    </w:p>
    <w:p w:rsidR="00A435DF" w:rsidRDefault="00D74E73">
      <w:pPr>
        <w:pStyle w:val="a5"/>
        <w:numPr>
          <w:ilvl w:val="0"/>
          <w:numId w:val="1"/>
        </w:numPr>
        <w:tabs>
          <w:tab w:val="left" w:pos="1290"/>
        </w:tabs>
        <w:spacing w:before="6"/>
        <w:ind w:left="1290" w:hanging="429"/>
        <w:rPr>
          <w:sz w:val="28"/>
        </w:rPr>
      </w:pPr>
      <w:r>
        <w:rPr>
          <w:sz w:val="28"/>
        </w:rPr>
        <w:t>Рабочая</w:t>
      </w:r>
      <w:r>
        <w:rPr>
          <w:spacing w:val="-20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1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13"/>
          <w:sz w:val="28"/>
        </w:rPr>
        <w:t xml:space="preserve"> </w:t>
      </w:r>
      <w:r>
        <w:rPr>
          <w:sz w:val="28"/>
        </w:rPr>
        <w:t>«Физическая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культура»</w:t>
      </w:r>
    </w:p>
    <w:p w:rsidR="00A435DF" w:rsidRDefault="00D74E73">
      <w:pPr>
        <w:pStyle w:val="1"/>
        <w:spacing w:before="319"/>
        <w:ind w:left="1684"/>
        <w:jc w:val="left"/>
      </w:pPr>
      <w:r>
        <w:rPr>
          <w:spacing w:val="-2"/>
        </w:rPr>
        <w:t>Рабочие</w:t>
      </w:r>
      <w:r>
        <w:rPr>
          <w:spacing w:val="-13"/>
        </w:rPr>
        <w:t xml:space="preserve"> </w:t>
      </w:r>
      <w:r>
        <w:rPr>
          <w:spacing w:val="-2"/>
        </w:rPr>
        <w:t>программы</w:t>
      </w:r>
      <w:r>
        <w:rPr>
          <w:spacing w:val="-10"/>
        </w:rPr>
        <w:t xml:space="preserve"> </w:t>
      </w:r>
      <w:r>
        <w:rPr>
          <w:spacing w:val="-2"/>
        </w:rPr>
        <w:t>курсов</w:t>
      </w:r>
      <w:r>
        <w:rPr>
          <w:spacing w:val="-9"/>
        </w:rPr>
        <w:t xml:space="preserve"> </w:t>
      </w:r>
      <w:r>
        <w:rPr>
          <w:spacing w:val="-2"/>
        </w:rPr>
        <w:t>внеурочной</w:t>
      </w:r>
      <w:r>
        <w:rPr>
          <w:spacing w:val="-8"/>
        </w:rPr>
        <w:t xml:space="preserve"> </w:t>
      </w:r>
      <w:r>
        <w:rPr>
          <w:spacing w:val="-2"/>
        </w:rPr>
        <w:t>деятельности</w:t>
      </w:r>
    </w:p>
    <w:p w:rsidR="00A435DF" w:rsidRDefault="00D74E73">
      <w:pPr>
        <w:pStyle w:val="a5"/>
        <w:numPr>
          <w:ilvl w:val="1"/>
          <w:numId w:val="1"/>
        </w:numPr>
        <w:tabs>
          <w:tab w:val="left" w:pos="1581"/>
        </w:tabs>
        <w:spacing w:before="5" w:line="256" w:lineRule="auto"/>
        <w:ind w:right="2093"/>
        <w:rPr>
          <w:sz w:val="28"/>
        </w:rPr>
      </w:pPr>
      <w:r>
        <w:rPr>
          <w:sz w:val="28"/>
        </w:rPr>
        <w:t>Рабочая</w:t>
      </w:r>
      <w:r>
        <w:rPr>
          <w:spacing w:val="-16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18"/>
          <w:sz w:val="28"/>
        </w:rPr>
        <w:t xml:space="preserve"> </w:t>
      </w:r>
      <w:r>
        <w:rPr>
          <w:sz w:val="28"/>
        </w:rPr>
        <w:t>курса</w:t>
      </w:r>
      <w:r>
        <w:rPr>
          <w:spacing w:val="-13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1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«Учись </w:t>
      </w:r>
      <w:r>
        <w:rPr>
          <w:spacing w:val="-2"/>
          <w:sz w:val="28"/>
        </w:rPr>
        <w:t>учиться»</w:t>
      </w:r>
    </w:p>
    <w:p w:rsidR="00A435DF" w:rsidRDefault="00D74E73">
      <w:pPr>
        <w:pStyle w:val="a5"/>
        <w:numPr>
          <w:ilvl w:val="1"/>
          <w:numId w:val="1"/>
        </w:numPr>
        <w:tabs>
          <w:tab w:val="left" w:pos="1580"/>
        </w:tabs>
        <w:spacing w:line="319" w:lineRule="exact"/>
        <w:ind w:left="1580" w:hanging="359"/>
        <w:rPr>
          <w:sz w:val="28"/>
        </w:rPr>
      </w:pPr>
      <w:r>
        <w:rPr>
          <w:spacing w:val="-2"/>
          <w:sz w:val="28"/>
        </w:rPr>
        <w:t>Рабочая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программа курса внеурочной деятельности</w:t>
      </w:r>
    </w:p>
    <w:p w:rsidR="00A435DF" w:rsidRDefault="00A435DF">
      <w:pPr>
        <w:pStyle w:val="a3"/>
        <w:spacing w:before="25"/>
        <w:ind w:left="0"/>
        <w:jc w:val="left"/>
      </w:pPr>
    </w:p>
    <w:p w:rsidR="00A435DF" w:rsidRDefault="00D74E73">
      <w:pPr>
        <w:pStyle w:val="a3"/>
        <w:ind w:left="141" w:right="719"/>
        <w:jc w:val="left"/>
      </w:pPr>
      <w:r>
        <w:t>Рабочие</w:t>
      </w:r>
      <w:r>
        <w:rPr>
          <w:spacing w:val="37"/>
        </w:rPr>
        <w:t xml:space="preserve"> </w:t>
      </w:r>
      <w:r>
        <w:t>программы</w:t>
      </w:r>
      <w:r>
        <w:rPr>
          <w:spacing w:val="35"/>
        </w:rPr>
        <w:t xml:space="preserve"> </w:t>
      </w:r>
      <w:r>
        <w:t>учебных</w:t>
      </w:r>
      <w:r>
        <w:rPr>
          <w:spacing w:val="35"/>
        </w:rPr>
        <w:t xml:space="preserve"> </w:t>
      </w:r>
      <w:r>
        <w:t>предметов</w:t>
      </w:r>
      <w:r>
        <w:rPr>
          <w:spacing w:val="36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курсов</w:t>
      </w:r>
      <w:r>
        <w:rPr>
          <w:spacing w:val="36"/>
        </w:rPr>
        <w:t xml:space="preserve"> </w:t>
      </w:r>
      <w:r>
        <w:t>внеурочной</w:t>
      </w:r>
      <w:r>
        <w:rPr>
          <w:spacing w:val="35"/>
        </w:rPr>
        <w:t xml:space="preserve"> </w:t>
      </w:r>
      <w:r>
        <w:t>деятельности,</w:t>
      </w:r>
      <w:r>
        <w:rPr>
          <w:spacing w:val="36"/>
        </w:rPr>
        <w:t xml:space="preserve"> </w:t>
      </w:r>
      <w:r>
        <w:t>а также</w:t>
      </w:r>
      <w:r>
        <w:rPr>
          <w:spacing w:val="57"/>
        </w:rPr>
        <w:t xml:space="preserve"> </w:t>
      </w:r>
      <w:r>
        <w:t>Рабочая</w:t>
      </w:r>
      <w:r>
        <w:rPr>
          <w:spacing w:val="58"/>
        </w:rPr>
        <w:t xml:space="preserve"> </w:t>
      </w:r>
      <w:r>
        <w:t>программа</w:t>
      </w:r>
      <w:r>
        <w:rPr>
          <w:spacing w:val="57"/>
        </w:rPr>
        <w:t xml:space="preserve"> </w:t>
      </w:r>
      <w:r>
        <w:t>воспитания</w:t>
      </w:r>
      <w:r>
        <w:rPr>
          <w:spacing w:val="55"/>
        </w:rPr>
        <w:t xml:space="preserve"> </w:t>
      </w:r>
      <w:r>
        <w:t>(</w:t>
      </w:r>
      <w:r>
        <w:rPr>
          <w:b/>
        </w:rPr>
        <w:t>Приложение</w:t>
      </w:r>
      <w:r>
        <w:rPr>
          <w:b/>
          <w:spacing w:val="58"/>
        </w:rPr>
        <w:t xml:space="preserve"> </w:t>
      </w:r>
      <w:r>
        <w:rPr>
          <w:b/>
        </w:rPr>
        <w:t>3)</w:t>
      </w:r>
      <w:r>
        <w:rPr>
          <w:b/>
          <w:spacing w:val="58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Календарный</w:t>
      </w:r>
      <w:r>
        <w:rPr>
          <w:spacing w:val="58"/>
        </w:rPr>
        <w:t xml:space="preserve"> </w:t>
      </w:r>
      <w:r>
        <w:rPr>
          <w:spacing w:val="-4"/>
        </w:rPr>
        <w:t>план</w:t>
      </w:r>
    </w:p>
    <w:p w:rsidR="00A435DF" w:rsidRDefault="00D74E73">
      <w:pPr>
        <w:spacing w:line="324" w:lineRule="exact"/>
        <w:ind w:left="141"/>
        <w:rPr>
          <w:sz w:val="28"/>
        </w:rPr>
      </w:pPr>
      <w:proofErr w:type="gramStart"/>
      <w:r>
        <w:rPr>
          <w:rFonts w:ascii="Calibri" w:hAnsi="Calibri"/>
          <w:position w:val="15"/>
        </w:rPr>
        <w:t>t</w:t>
      </w:r>
      <w:proofErr w:type="gramEnd"/>
      <w:r>
        <w:rPr>
          <w:sz w:val="28"/>
        </w:rPr>
        <w:t>воспитательной</w:t>
      </w:r>
      <w:r>
        <w:rPr>
          <w:spacing w:val="5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60"/>
          <w:sz w:val="28"/>
        </w:rPr>
        <w:t xml:space="preserve"> </w:t>
      </w:r>
      <w:r>
        <w:rPr>
          <w:sz w:val="28"/>
        </w:rPr>
        <w:t>ООП</w:t>
      </w:r>
      <w:r>
        <w:rPr>
          <w:spacing w:val="60"/>
          <w:sz w:val="28"/>
        </w:rPr>
        <w:t xml:space="preserve"> </w:t>
      </w:r>
      <w:r>
        <w:rPr>
          <w:sz w:val="28"/>
        </w:rPr>
        <w:t>НОО</w:t>
      </w:r>
      <w:r>
        <w:rPr>
          <w:spacing w:val="63"/>
          <w:sz w:val="28"/>
        </w:rPr>
        <w:t xml:space="preserve"> </w:t>
      </w:r>
      <w:r>
        <w:rPr>
          <w:b/>
          <w:sz w:val="28"/>
        </w:rPr>
        <w:t>(Приложение</w:t>
      </w:r>
      <w:r>
        <w:rPr>
          <w:b/>
          <w:spacing w:val="62"/>
          <w:sz w:val="28"/>
        </w:rPr>
        <w:t xml:space="preserve"> </w:t>
      </w:r>
      <w:r>
        <w:rPr>
          <w:b/>
          <w:sz w:val="28"/>
        </w:rPr>
        <w:t>4)</w:t>
      </w:r>
      <w:r>
        <w:rPr>
          <w:b/>
          <w:spacing w:val="62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60"/>
          <w:sz w:val="28"/>
        </w:rPr>
        <w:t xml:space="preserve"> </w:t>
      </w:r>
      <w:r>
        <w:rPr>
          <w:sz w:val="28"/>
        </w:rPr>
        <w:t>на</w:t>
      </w:r>
      <w:r>
        <w:rPr>
          <w:spacing w:val="59"/>
          <w:sz w:val="28"/>
        </w:rPr>
        <w:t xml:space="preserve"> </w:t>
      </w:r>
      <w:r>
        <w:rPr>
          <w:spacing w:val="-2"/>
          <w:sz w:val="28"/>
        </w:rPr>
        <w:t>сайте</w:t>
      </w:r>
    </w:p>
    <w:p w:rsidR="00A435DF" w:rsidRDefault="00D74E73">
      <w:pPr>
        <w:pStyle w:val="a3"/>
        <w:ind w:left="141"/>
        <w:jc w:val="left"/>
      </w:pPr>
      <w:r>
        <w:t>школы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разделе</w:t>
      </w:r>
      <w:r>
        <w:rPr>
          <w:spacing w:val="-3"/>
        </w:rPr>
        <w:t xml:space="preserve"> </w:t>
      </w:r>
      <w:r>
        <w:rPr>
          <w:spacing w:val="-2"/>
        </w:rPr>
        <w:t>«Образование</w:t>
      </w:r>
    </w:p>
    <w:sectPr w:rsidR="00A435DF">
      <w:pgSz w:w="11920" w:h="16850"/>
      <w:pgMar w:top="1940" w:right="141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46F1"/>
    <w:multiLevelType w:val="hybridMultilevel"/>
    <w:tmpl w:val="BDA017FC"/>
    <w:lvl w:ilvl="0" w:tplc="6B868DBA">
      <w:numFmt w:val="bullet"/>
      <w:lvlText w:val="–"/>
      <w:lvlJc w:val="left"/>
      <w:pPr>
        <w:ind w:left="710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BADE94">
      <w:numFmt w:val="bullet"/>
      <w:lvlText w:val="•"/>
      <w:lvlJc w:val="left"/>
      <w:pPr>
        <w:ind w:left="1725" w:hanging="336"/>
      </w:pPr>
      <w:rPr>
        <w:rFonts w:hint="default"/>
        <w:lang w:val="ru-RU" w:eastAsia="en-US" w:bidi="ar-SA"/>
      </w:rPr>
    </w:lvl>
    <w:lvl w:ilvl="2" w:tplc="707E01DE">
      <w:numFmt w:val="bullet"/>
      <w:lvlText w:val="•"/>
      <w:lvlJc w:val="left"/>
      <w:pPr>
        <w:ind w:left="2731" w:hanging="336"/>
      </w:pPr>
      <w:rPr>
        <w:rFonts w:hint="default"/>
        <w:lang w:val="ru-RU" w:eastAsia="en-US" w:bidi="ar-SA"/>
      </w:rPr>
    </w:lvl>
    <w:lvl w:ilvl="3" w:tplc="F536A5EE">
      <w:numFmt w:val="bullet"/>
      <w:lvlText w:val="•"/>
      <w:lvlJc w:val="left"/>
      <w:pPr>
        <w:ind w:left="3737" w:hanging="336"/>
      </w:pPr>
      <w:rPr>
        <w:rFonts w:hint="default"/>
        <w:lang w:val="ru-RU" w:eastAsia="en-US" w:bidi="ar-SA"/>
      </w:rPr>
    </w:lvl>
    <w:lvl w:ilvl="4" w:tplc="0EC05E42">
      <w:numFmt w:val="bullet"/>
      <w:lvlText w:val="•"/>
      <w:lvlJc w:val="left"/>
      <w:pPr>
        <w:ind w:left="4743" w:hanging="336"/>
      </w:pPr>
      <w:rPr>
        <w:rFonts w:hint="default"/>
        <w:lang w:val="ru-RU" w:eastAsia="en-US" w:bidi="ar-SA"/>
      </w:rPr>
    </w:lvl>
    <w:lvl w:ilvl="5" w:tplc="98324DCC">
      <w:numFmt w:val="bullet"/>
      <w:lvlText w:val="•"/>
      <w:lvlJc w:val="left"/>
      <w:pPr>
        <w:ind w:left="5749" w:hanging="336"/>
      </w:pPr>
      <w:rPr>
        <w:rFonts w:hint="default"/>
        <w:lang w:val="ru-RU" w:eastAsia="en-US" w:bidi="ar-SA"/>
      </w:rPr>
    </w:lvl>
    <w:lvl w:ilvl="6" w:tplc="079C3AFC">
      <w:numFmt w:val="bullet"/>
      <w:lvlText w:val="•"/>
      <w:lvlJc w:val="left"/>
      <w:pPr>
        <w:ind w:left="6754" w:hanging="336"/>
      </w:pPr>
      <w:rPr>
        <w:rFonts w:hint="default"/>
        <w:lang w:val="ru-RU" w:eastAsia="en-US" w:bidi="ar-SA"/>
      </w:rPr>
    </w:lvl>
    <w:lvl w:ilvl="7" w:tplc="4D00672A">
      <w:numFmt w:val="bullet"/>
      <w:lvlText w:val="•"/>
      <w:lvlJc w:val="left"/>
      <w:pPr>
        <w:ind w:left="7760" w:hanging="336"/>
      </w:pPr>
      <w:rPr>
        <w:rFonts w:hint="default"/>
        <w:lang w:val="ru-RU" w:eastAsia="en-US" w:bidi="ar-SA"/>
      </w:rPr>
    </w:lvl>
    <w:lvl w:ilvl="8" w:tplc="31782082">
      <w:numFmt w:val="bullet"/>
      <w:lvlText w:val="•"/>
      <w:lvlJc w:val="left"/>
      <w:pPr>
        <w:ind w:left="8766" w:hanging="336"/>
      </w:pPr>
      <w:rPr>
        <w:rFonts w:hint="default"/>
        <w:lang w:val="ru-RU" w:eastAsia="en-US" w:bidi="ar-SA"/>
      </w:rPr>
    </w:lvl>
  </w:abstractNum>
  <w:abstractNum w:abstractNumId="1">
    <w:nsid w:val="018571B7"/>
    <w:multiLevelType w:val="multilevel"/>
    <w:tmpl w:val="3EE07DF4"/>
    <w:lvl w:ilvl="0">
      <w:start w:val="3"/>
      <w:numFmt w:val="decimal"/>
      <w:lvlText w:val="%1."/>
      <w:lvlJc w:val="left"/>
      <w:pPr>
        <w:ind w:left="1161" w:hanging="45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2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64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8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6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5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492"/>
      </w:pPr>
      <w:rPr>
        <w:rFonts w:hint="default"/>
        <w:lang w:val="ru-RU" w:eastAsia="en-US" w:bidi="ar-SA"/>
      </w:rPr>
    </w:lvl>
  </w:abstractNum>
  <w:abstractNum w:abstractNumId="2">
    <w:nsid w:val="02326E81"/>
    <w:multiLevelType w:val="hybridMultilevel"/>
    <w:tmpl w:val="486247D2"/>
    <w:lvl w:ilvl="0" w:tplc="D7883DD0">
      <w:start w:val="1"/>
      <w:numFmt w:val="decimal"/>
      <w:lvlText w:val="%1)"/>
      <w:lvlJc w:val="left"/>
      <w:pPr>
        <w:ind w:left="169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CAC979A">
      <w:numFmt w:val="bullet"/>
      <w:lvlText w:val="•"/>
      <w:lvlJc w:val="left"/>
      <w:pPr>
        <w:ind w:left="2607" w:hanging="305"/>
      </w:pPr>
      <w:rPr>
        <w:rFonts w:hint="default"/>
        <w:lang w:val="ru-RU" w:eastAsia="en-US" w:bidi="ar-SA"/>
      </w:rPr>
    </w:lvl>
    <w:lvl w:ilvl="2" w:tplc="7736F4B2">
      <w:numFmt w:val="bullet"/>
      <w:lvlText w:val="•"/>
      <w:lvlJc w:val="left"/>
      <w:pPr>
        <w:ind w:left="3515" w:hanging="305"/>
      </w:pPr>
      <w:rPr>
        <w:rFonts w:hint="default"/>
        <w:lang w:val="ru-RU" w:eastAsia="en-US" w:bidi="ar-SA"/>
      </w:rPr>
    </w:lvl>
    <w:lvl w:ilvl="3" w:tplc="17D6EF06">
      <w:numFmt w:val="bullet"/>
      <w:lvlText w:val="•"/>
      <w:lvlJc w:val="left"/>
      <w:pPr>
        <w:ind w:left="4423" w:hanging="305"/>
      </w:pPr>
      <w:rPr>
        <w:rFonts w:hint="default"/>
        <w:lang w:val="ru-RU" w:eastAsia="en-US" w:bidi="ar-SA"/>
      </w:rPr>
    </w:lvl>
    <w:lvl w:ilvl="4" w:tplc="6D468D9A">
      <w:numFmt w:val="bullet"/>
      <w:lvlText w:val="•"/>
      <w:lvlJc w:val="left"/>
      <w:pPr>
        <w:ind w:left="5331" w:hanging="305"/>
      </w:pPr>
      <w:rPr>
        <w:rFonts w:hint="default"/>
        <w:lang w:val="ru-RU" w:eastAsia="en-US" w:bidi="ar-SA"/>
      </w:rPr>
    </w:lvl>
    <w:lvl w:ilvl="5" w:tplc="C7E65878">
      <w:numFmt w:val="bullet"/>
      <w:lvlText w:val="•"/>
      <w:lvlJc w:val="left"/>
      <w:pPr>
        <w:ind w:left="6239" w:hanging="305"/>
      </w:pPr>
      <w:rPr>
        <w:rFonts w:hint="default"/>
        <w:lang w:val="ru-RU" w:eastAsia="en-US" w:bidi="ar-SA"/>
      </w:rPr>
    </w:lvl>
    <w:lvl w:ilvl="6" w:tplc="6DA4C0DE">
      <w:numFmt w:val="bullet"/>
      <w:lvlText w:val="•"/>
      <w:lvlJc w:val="left"/>
      <w:pPr>
        <w:ind w:left="7146" w:hanging="305"/>
      </w:pPr>
      <w:rPr>
        <w:rFonts w:hint="default"/>
        <w:lang w:val="ru-RU" w:eastAsia="en-US" w:bidi="ar-SA"/>
      </w:rPr>
    </w:lvl>
    <w:lvl w:ilvl="7" w:tplc="7EDAF292">
      <w:numFmt w:val="bullet"/>
      <w:lvlText w:val="•"/>
      <w:lvlJc w:val="left"/>
      <w:pPr>
        <w:ind w:left="8054" w:hanging="305"/>
      </w:pPr>
      <w:rPr>
        <w:rFonts w:hint="default"/>
        <w:lang w:val="ru-RU" w:eastAsia="en-US" w:bidi="ar-SA"/>
      </w:rPr>
    </w:lvl>
    <w:lvl w:ilvl="8" w:tplc="7788313A">
      <w:numFmt w:val="bullet"/>
      <w:lvlText w:val="•"/>
      <w:lvlJc w:val="left"/>
      <w:pPr>
        <w:ind w:left="8962" w:hanging="305"/>
      </w:pPr>
      <w:rPr>
        <w:rFonts w:hint="default"/>
        <w:lang w:val="ru-RU" w:eastAsia="en-US" w:bidi="ar-SA"/>
      </w:rPr>
    </w:lvl>
  </w:abstractNum>
  <w:abstractNum w:abstractNumId="3">
    <w:nsid w:val="033B1CAA"/>
    <w:multiLevelType w:val="hybridMultilevel"/>
    <w:tmpl w:val="A8CC10FE"/>
    <w:lvl w:ilvl="0" w:tplc="503682D0">
      <w:start w:val="2"/>
      <w:numFmt w:val="decimal"/>
      <w:lvlText w:val="%1."/>
      <w:lvlJc w:val="left"/>
      <w:pPr>
        <w:ind w:left="112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96AE94">
      <w:numFmt w:val="bullet"/>
      <w:lvlText w:val="•"/>
      <w:lvlJc w:val="left"/>
      <w:pPr>
        <w:ind w:left="344" w:hanging="276"/>
      </w:pPr>
      <w:rPr>
        <w:rFonts w:hint="default"/>
        <w:lang w:val="ru-RU" w:eastAsia="en-US" w:bidi="ar-SA"/>
      </w:rPr>
    </w:lvl>
    <w:lvl w:ilvl="2" w:tplc="14660B7C">
      <w:numFmt w:val="bullet"/>
      <w:lvlText w:val="•"/>
      <w:lvlJc w:val="left"/>
      <w:pPr>
        <w:ind w:left="569" w:hanging="276"/>
      </w:pPr>
      <w:rPr>
        <w:rFonts w:hint="default"/>
        <w:lang w:val="ru-RU" w:eastAsia="en-US" w:bidi="ar-SA"/>
      </w:rPr>
    </w:lvl>
    <w:lvl w:ilvl="3" w:tplc="DB6C5AB8">
      <w:numFmt w:val="bullet"/>
      <w:lvlText w:val="•"/>
      <w:lvlJc w:val="left"/>
      <w:pPr>
        <w:ind w:left="794" w:hanging="276"/>
      </w:pPr>
      <w:rPr>
        <w:rFonts w:hint="default"/>
        <w:lang w:val="ru-RU" w:eastAsia="en-US" w:bidi="ar-SA"/>
      </w:rPr>
    </w:lvl>
    <w:lvl w:ilvl="4" w:tplc="AB94F412">
      <w:numFmt w:val="bullet"/>
      <w:lvlText w:val="•"/>
      <w:lvlJc w:val="left"/>
      <w:pPr>
        <w:ind w:left="1018" w:hanging="276"/>
      </w:pPr>
      <w:rPr>
        <w:rFonts w:hint="default"/>
        <w:lang w:val="ru-RU" w:eastAsia="en-US" w:bidi="ar-SA"/>
      </w:rPr>
    </w:lvl>
    <w:lvl w:ilvl="5" w:tplc="128A98B2">
      <w:numFmt w:val="bullet"/>
      <w:lvlText w:val="•"/>
      <w:lvlJc w:val="left"/>
      <w:pPr>
        <w:ind w:left="1243" w:hanging="276"/>
      </w:pPr>
      <w:rPr>
        <w:rFonts w:hint="default"/>
        <w:lang w:val="ru-RU" w:eastAsia="en-US" w:bidi="ar-SA"/>
      </w:rPr>
    </w:lvl>
    <w:lvl w:ilvl="6" w:tplc="93861A40">
      <w:numFmt w:val="bullet"/>
      <w:lvlText w:val="•"/>
      <w:lvlJc w:val="left"/>
      <w:pPr>
        <w:ind w:left="1468" w:hanging="276"/>
      </w:pPr>
      <w:rPr>
        <w:rFonts w:hint="default"/>
        <w:lang w:val="ru-RU" w:eastAsia="en-US" w:bidi="ar-SA"/>
      </w:rPr>
    </w:lvl>
    <w:lvl w:ilvl="7" w:tplc="6032D696">
      <w:numFmt w:val="bullet"/>
      <w:lvlText w:val="•"/>
      <w:lvlJc w:val="left"/>
      <w:pPr>
        <w:ind w:left="1692" w:hanging="276"/>
      </w:pPr>
      <w:rPr>
        <w:rFonts w:hint="default"/>
        <w:lang w:val="ru-RU" w:eastAsia="en-US" w:bidi="ar-SA"/>
      </w:rPr>
    </w:lvl>
    <w:lvl w:ilvl="8" w:tplc="EE0E39E4">
      <w:numFmt w:val="bullet"/>
      <w:lvlText w:val="•"/>
      <w:lvlJc w:val="left"/>
      <w:pPr>
        <w:ind w:left="1917" w:hanging="276"/>
      </w:pPr>
      <w:rPr>
        <w:rFonts w:hint="default"/>
        <w:lang w:val="ru-RU" w:eastAsia="en-US" w:bidi="ar-SA"/>
      </w:rPr>
    </w:lvl>
  </w:abstractNum>
  <w:abstractNum w:abstractNumId="4">
    <w:nsid w:val="056C3473"/>
    <w:multiLevelType w:val="hybridMultilevel"/>
    <w:tmpl w:val="A3882C06"/>
    <w:lvl w:ilvl="0" w:tplc="45844352">
      <w:numFmt w:val="bullet"/>
      <w:lvlText w:val=""/>
      <w:lvlJc w:val="left"/>
      <w:pPr>
        <w:ind w:left="99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4345DEA">
      <w:numFmt w:val="bullet"/>
      <w:lvlText w:val="•"/>
      <w:lvlJc w:val="left"/>
      <w:pPr>
        <w:ind w:left="1977" w:hanging="284"/>
      </w:pPr>
      <w:rPr>
        <w:rFonts w:hint="default"/>
        <w:lang w:val="ru-RU" w:eastAsia="en-US" w:bidi="ar-SA"/>
      </w:rPr>
    </w:lvl>
    <w:lvl w:ilvl="2" w:tplc="61E27F18">
      <w:numFmt w:val="bullet"/>
      <w:lvlText w:val="•"/>
      <w:lvlJc w:val="left"/>
      <w:pPr>
        <w:ind w:left="2955" w:hanging="284"/>
      </w:pPr>
      <w:rPr>
        <w:rFonts w:hint="default"/>
        <w:lang w:val="ru-RU" w:eastAsia="en-US" w:bidi="ar-SA"/>
      </w:rPr>
    </w:lvl>
    <w:lvl w:ilvl="3" w:tplc="3BA81B6C">
      <w:numFmt w:val="bullet"/>
      <w:lvlText w:val="•"/>
      <w:lvlJc w:val="left"/>
      <w:pPr>
        <w:ind w:left="3933" w:hanging="284"/>
      </w:pPr>
      <w:rPr>
        <w:rFonts w:hint="default"/>
        <w:lang w:val="ru-RU" w:eastAsia="en-US" w:bidi="ar-SA"/>
      </w:rPr>
    </w:lvl>
    <w:lvl w:ilvl="4" w:tplc="6A9A1EE6">
      <w:numFmt w:val="bullet"/>
      <w:lvlText w:val="•"/>
      <w:lvlJc w:val="left"/>
      <w:pPr>
        <w:ind w:left="4911" w:hanging="284"/>
      </w:pPr>
      <w:rPr>
        <w:rFonts w:hint="default"/>
        <w:lang w:val="ru-RU" w:eastAsia="en-US" w:bidi="ar-SA"/>
      </w:rPr>
    </w:lvl>
    <w:lvl w:ilvl="5" w:tplc="D5ACA644">
      <w:numFmt w:val="bullet"/>
      <w:lvlText w:val="•"/>
      <w:lvlJc w:val="left"/>
      <w:pPr>
        <w:ind w:left="5889" w:hanging="284"/>
      </w:pPr>
      <w:rPr>
        <w:rFonts w:hint="default"/>
        <w:lang w:val="ru-RU" w:eastAsia="en-US" w:bidi="ar-SA"/>
      </w:rPr>
    </w:lvl>
    <w:lvl w:ilvl="6" w:tplc="FD184218">
      <w:numFmt w:val="bullet"/>
      <w:lvlText w:val="•"/>
      <w:lvlJc w:val="left"/>
      <w:pPr>
        <w:ind w:left="6866" w:hanging="284"/>
      </w:pPr>
      <w:rPr>
        <w:rFonts w:hint="default"/>
        <w:lang w:val="ru-RU" w:eastAsia="en-US" w:bidi="ar-SA"/>
      </w:rPr>
    </w:lvl>
    <w:lvl w:ilvl="7" w:tplc="1E90BD4A">
      <w:numFmt w:val="bullet"/>
      <w:lvlText w:val="•"/>
      <w:lvlJc w:val="left"/>
      <w:pPr>
        <w:ind w:left="7844" w:hanging="284"/>
      </w:pPr>
      <w:rPr>
        <w:rFonts w:hint="default"/>
        <w:lang w:val="ru-RU" w:eastAsia="en-US" w:bidi="ar-SA"/>
      </w:rPr>
    </w:lvl>
    <w:lvl w:ilvl="8" w:tplc="6AF008CA">
      <w:numFmt w:val="bullet"/>
      <w:lvlText w:val="•"/>
      <w:lvlJc w:val="left"/>
      <w:pPr>
        <w:ind w:left="8822" w:hanging="284"/>
      </w:pPr>
      <w:rPr>
        <w:rFonts w:hint="default"/>
        <w:lang w:val="ru-RU" w:eastAsia="en-US" w:bidi="ar-SA"/>
      </w:rPr>
    </w:lvl>
  </w:abstractNum>
  <w:abstractNum w:abstractNumId="5">
    <w:nsid w:val="0A7265C0"/>
    <w:multiLevelType w:val="hybridMultilevel"/>
    <w:tmpl w:val="6422CC6E"/>
    <w:lvl w:ilvl="0" w:tplc="50428CBE">
      <w:start w:val="2"/>
      <w:numFmt w:val="decimal"/>
      <w:lvlText w:val="%1."/>
      <w:lvlJc w:val="left"/>
      <w:pPr>
        <w:ind w:left="11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5C08190">
      <w:numFmt w:val="bullet"/>
      <w:lvlText w:val="•"/>
      <w:lvlJc w:val="left"/>
      <w:pPr>
        <w:ind w:left="365" w:hanging="240"/>
      </w:pPr>
      <w:rPr>
        <w:rFonts w:hint="default"/>
        <w:lang w:val="ru-RU" w:eastAsia="en-US" w:bidi="ar-SA"/>
      </w:rPr>
    </w:lvl>
    <w:lvl w:ilvl="2" w:tplc="13B41CFC">
      <w:numFmt w:val="bullet"/>
      <w:lvlText w:val="•"/>
      <w:lvlJc w:val="left"/>
      <w:pPr>
        <w:ind w:left="611" w:hanging="240"/>
      </w:pPr>
      <w:rPr>
        <w:rFonts w:hint="default"/>
        <w:lang w:val="ru-RU" w:eastAsia="en-US" w:bidi="ar-SA"/>
      </w:rPr>
    </w:lvl>
    <w:lvl w:ilvl="3" w:tplc="47D66C56">
      <w:numFmt w:val="bullet"/>
      <w:lvlText w:val="•"/>
      <w:lvlJc w:val="left"/>
      <w:pPr>
        <w:ind w:left="857" w:hanging="240"/>
      </w:pPr>
      <w:rPr>
        <w:rFonts w:hint="default"/>
        <w:lang w:val="ru-RU" w:eastAsia="en-US" w:bidi="ar-SA"/>
      </w:rPr>
    </w:lvl>
    <w:lvl w:ilvl="4" w:tplc="C04A7126">
      <w:numFmt w:val="bullet"/>
      <w:lvlText w:val="•"/>
      <w:lvlJc w:val="left"/>
      <w:pPr>
        <w:ind w:left="1103" w:hanging="240"/>
      </w:pPr>
      <w:rPr>
        <w:rFonts w:hint="default"/>
        <w:lang w:val="ru-RU" w:eastAsia="en-US" w:bidi="ar-SA"/>
      </w:rPr>
    </w:lvl>
    <w:lvl w:ilvl="5" w:tplc="2B5A7A3C">
      <w:numFmt w:val="bullet"/>
      <w:lvlText w:val="•"/>
      <w:lvlJc w:val="left"/>
      <w:pPr>
        <w:ind w:left="1349" w:hanging="240"/>
      </w:pPr>
      <w:rPr>
        <w:rFonts w:hint="default"/>
        <w:lang w:val="ru-RU" w:eastAsia="en-US" w:bidi="ar-SA"/>
      </w:rPr>
    </w:lvl>
    <w:lvl w:ilvl="6" w:tplc="ABA0934C">
      <w:numFmt w:val="bullet"/>
      <w:lvlText w:val="•"/>
      <w:lvlJc w:val="left"/>
      <w:pPr>
        <w:ind w:left="1594" w:hanging="240"/>
      </w:pPr>
      <w:rPr>
        <w:rFonts w:hint="default"/>
        <w:lang w:val="ru-RU" w:eastAsia="en-US" w:bidi="ar-SA"/>
      </w:rPr>
    </w:lvl>
    <w:lvl w:ilvl="7" w:tplc="609EE890">
      <w:numFmt w:val="bullet"/>
      <w:lvlText w:val="•"/>
      <w:lvlJc w:val="left"/>
      <w:pPr>
        <w:ind w:left="1840" w:hanging="240"/>
      </w:pPr>
      <w:rPr>
        <w:rFonts w:hint="default"/>
        <w:lang w:val="ru-RU" w:eastAsia="en-US" w:bidi="ar-SA"/>
      </w:rPr>
    </w:lvl>
    <w:lvl w:ilvl="8" w:tplc="6F488EDC">
      <w:numFmt w:val="bullet"/>
      <w:lvlText w:val="•"/>
      <w:lvlJc w:val="left"/>
      <w:pPr>
        <w:ind w:left="2086" w:hanging="240"/>
      </w:pPr>
      <w:rPr>
        <w:rFonts w:hint="default"/>
        <w:lang w:val="ru-RU" w:eastAsia="en-US" w:bidi="ar-SA"/>
      </w:rPr>
    </w:lvl>
  </w:abstractNum>
  <w:abstractNum w:abstractNumId="6">
    <w:nsid w:val="0BD47A10"/>
    <w:multiLevelType w:val="hybridMultilevel"/>
    <w:tmpl w:val="08C00CA2"/>
    <w:lvl w:ilvl="0" w:tplc="18A84048">
      <w:numFmt w:val="bullet"/>
      <w:lvlText w:val="-"/>
      <w:lvlJc w:val="left"/>
      <w:pPr>
        <w:ind w:left="143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1124E66">
      <w:numFmt w:val="bullet"/>
      <w:lvlText w:val="•"/>
      <w:lvlJc w:val="left"/>
      <w:pPr>
        <w:ind w:left="2373" w:hanging="164"/>
      </w:pPr>
      <w:rPr>
        <w:rFonts w:hint="default"/>
        <w:lang w:val="ru-RU" w:eastAsia="en-US" w:bidi="ar-SA"/>
      </w:rPr>
    </w:lvl>
    <w:lvl w:ilvl="2" w:tplc="1FC2AA66">
      <w:numFmt w:val="bullet"/>
      <w:lvlText w:val="•"/>
      <w:lvlJc w:val="left"/>
      <w:pPr>
        <w:ind w:left="3307" w:hanging="164"/>
      </w:pPr>
      <w:rPr>
        <w:rFonts w:hint="default"/>
        <w:lang w:val="ru-RU" w:eastAsia="en-US" w:bidi="ar-SA"/>
      </w:rPr>
    </w:lvl>
    <w:lvl w:ilvl="3" w:tplc="B5644F38">
      <w:numFmt w:val="bullet"/>
      <w:lvlText w:val="•"/>
      <w:lvlJc w:val="left"/>
      <w:pPr>
        <w:ind w:left="4241" w:hanging="164"/>
      </w:pPr>
      <w:rPr>
        <w:rFonts w:hint="default"/>
        <w:lang w:val="ru-RU" w:eastAsia="en-US" w:bidi="ar-SA"/>
      </w:rPr>
    </w:lvl>
    <w:lvl w:ilvl="4" w:tplc="9F1EC90E">
      <w:numFmt w:val="bullet"/>
      <w:lvlText w:val="•"/>
      <w:lvlJc w:val="left"/>
      <w:pPr>
        <w:ind w:left="5175" w:hanging="164"/>
      </w:pPr>
      <w:rPr>
        <w:rFonts w:hint="default"/>
        <w:lang w:val="ru-RU" w:eastAsia="en-US" w:bidi="ar-SA"/>
      </w:rPr>
    </w:lvl>
    <w:lvl w:ilvl="5" w:tplc="961E6708">
      <w:numFmt w:val="bullet"/>
      <w:lvlText w:val="•"/>
      <w:lvlJc w:val="left"/>
      <w:pPr>
        <w:ind w:left="6109" w:hanging="164"/>
      </w:pPr>
      <w:rPr>
        <w:rFonts w:hint="default"/>
        <w:lang w:val="ru-RU" w:eastAsia="en-US" w:bidi="ar-SA"/>
      </w:rPr>
    </w:lvl>
    <w:lvl w:ilvl="6" w:tplc="2BAE35EE">
      <w:numFmt w:val="bullet"/>
      <w:lvlText w:val="•"/>
      <w:lvlJc w:val="left"/>
      <w:pPr>
        <w:ind w:left="7042" w:hanging="164"/>
      </w:pPr>
      <w:rPr>
        <w:rFonts w:hint="default"/>
        <w:lang w:val="ru-RU" w:eastAsia="en-US" w:bidi="ar-SA"/>
      </w:rPr>
    </w:lvl>
    <w:lvl w:ilvl="7" w:tplc="647C4CB6">
      <w:numFmt w:val="bullet"/>
      <w:lvlText w:val="•"/>
      <w:lvlJc w:val="left"/>
      <w:pPr>
        <w:ind w:left="7976" w:hanging="164"/>
      </w:pPr>
      <w:rPr>
        <w:rFonts w:hint="default"/>
        <w:lang w:val="ru-RU" w:eastAsia="en-US" w:bidi="ar-SA"/>
      </w:rPr>
    </w:lvl>
    <w:lvl w:ilvl="8" w:tplc="45400C02">
      <w:numFmt w:val="bullet"/>
      <w:lvlText w:val="•"/>
      <w:lvlJc w:val="left"/>
      <w:pPr>
        <w:ind w:left="8910" w:hanging="164"/>
      </w:pPr>
      <w:rPr>
        <w:rFonts w:hint="default"/>
        <w:lang w:val="ru-RU" w:eastAsia="en-US" w:bidi="ar-SA"/>
      </w:rPr>
    </w:lvl>
  </w:abstractNum>
  <w:abstractNum w:abstractNumId="7">
    <w:nsid w:val="0F2A67D1"/>
    <w:multiLevelType w:val="hybridMultilevel"/>
    <w:tmpl w:val="1B6E9234"/>
    <w:lvl w:ilvl="0" w:tplc="67CA2520">
      <w:start w:val="1"/>
      <w:numFmt w:val="decimal"/>
      <w:lvlText w:val="%1)"/>
      <w:lvlJc w:val="left"/>
      <w:pPr>
        <w:ind w:left="169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5AC07AC">
      <w:numFmt w:val="bullet"/>
      <w:lvlText w:val="•"/>
      <w:lvlJc w:val="left"/>
      <w:pPr>
        <w:ind w:left="2607" w:hanging="305"/>
      </w:pPr>
      <w:rPr>
        <w:rFonts w:hint="default"/>
        <w:lang w:val="ru-RU" w:eastAsia="en-US" w:bidi="ar-SA"/>
      </w:rPr>
    </w:lvl>
    <w:lvl w:ilvl="2" w:tplc="D250EAB4">
      <w:numFmt w:val="bullet"/>
      <w:lvlText w:val="•"/>
      <w:lvlJc w:val="left"/>
      <w:pPr>
        <w:ind w:left="3515" w:hanging="305"/>
      </w:pPr>
      <w:rPr>
        <w:rFonts w:hint="default"/>
        <w:lang w:val="ru-RU" w:eastAsia="en-US" w:bidi="ar-SA"/>
      </w:rPr>
    </w:lvl>
    <w:lvl w:ilvl="3" w:tplc="B80296C6">
      <w:numFmt w:val="bullet"/>
      <w:lvlText w:val="•"/>
      <w:lvlJc w:val="left"/>
      <w:pPr>
        <w:ind w:left="4423" w:hanging="305"/>
      </w:pPr>
      <w:rPr>
        <w:rFonts w:hint="default"/>
        <w:lang w:val="ru-RU" w:eastAsia="en-US" w:bidi="ar-SA"/>
      </w:rPr>
    </w:lvl>
    <w:lvl w:ilvl="4" w:tplc="D906573C">
      <w:numFmt w:val="bullet"/>
      <w:lvlText w:val="•"/>
      <w:lvlJc w:val="left"/>
      <w:pPr>
        <w:ind w:left="5331" w:hanging="305"/>
      </w:pPr>
      <w:rPr>
        <w:rFonts w:hint="default"/>
        <w:lang w:val="ru-RU" w:eastAsia="en-US" w:bidi="ar-SA"/>
      </w:rPr>
    </w:lvl>
    <w:lvl w:ilvl="5" w:tplc="F1CA6F3A">
      <w:numFmt w:val="bullet"/>
      <w:lvlText w:val="•"/>
      <w:lvlJc w:val="left"/>
      <w:pPr>
        <w:ind w:left="6239" w:hanging="305"/>
      </w:pPr>
      <w:rPr>
        <w:rFonts w:hint="default"/>
        <w:lang w:val="ru-RU" w:eastAsia="en-US" w:bidi="ar-SA"/>
      </w:rPr>
    </w:lvl>
    <w:lvl w:ilvl="6" w:tplc="9A90F656">
      <w:numFmt w:val="bullet"/>
      <w:lvlText w:val="•"/>
      <w:lvlJc w:val="left"/>
      <w:pPr>
        <w:ind w:left="7146" w:hanging="305"/>
      </w:pPr>
      <w:rPr>
        <w:rFonts w:hint="default"/>
        <w:lang w:val="ru-RU" w:eastAsia="en-US" w:bidi="ar-SA"/>
      </w:rPr>
    </w:lvl>
    <w:lvl w:ilvl="7" w:tplc="C27EDFF8">
      <w:numFmt w:val="bullet"/>
      <w:lvlText w:val="•"/>
      <w:lvlJc w:val="left"/>
      <w:pPr>
        <w:ind w:left="8054" w:hanging="305"/>
      </w:pPr>
      <w:rPr>
        <w:rFonts w:hint="default"/>
        <w:lang w:val="ru-RU" w:eastAsia="en-US" w:bidi="ar-SA"/>
      </w:rPr>
    </w:lvl>
    <w:lvl w:ilvl="8" w:tplc="C3A66B84">
      <w:numFmt w:val="bullet"/>
      <w:lvlText w:val="•"/>
      <w:lvlJc w:val="left"/>
      <w:pPr>
        <w:ind w:left="8962" w:hanging="305"/>
      </w:pPr>
      <w:rPr>
        <w:rFonts w:hint="default"/>
        <w:lang w:val="ru-RU" w:eastAsia="en-US" w:bidi="ar-SA"/>
      </w:rPr>
    </w:lvl>
  </w:abstractNum>
  <w:abstractNum w:abstractNumId="8">
    <w:nsid w:val="10860887"/>
    <w:multiLevelType w:val="hybridMultilevel"/>
    <w:tmpl w:val="B212D2A2"/>
    <w:lvl w:ilvl="0" w:tplc="38C4177E">
      <w:numFmt w:val="bullet"/>
      <w:lvlText w:val=""/>
      <w:lvlJc w:val="left"/>
      <w:pPr>
        <w:ind w:left="1778" w:hanging="2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1FA7ABE">
      <w:numFmt w:val="bullet"/>
      <w:lvlText w:val="•"/>
      <w:lvlJc w:val="left"/>
      <w:pPr>
        <w:ind w:left="2679" w:hanging="204"/>
      </w:pPr>
      <w:rPr>
        <w:rFonts w:hint="default"/>
        <w:lang w:val="ru-RU" w:eastAsia="en-US" w:bidi="ar-SA"/>
      </w:rPr>
    </w:lvl>
    <w:lvl w:ilvl="2" w:tplc="3C1EA686">
      <w:numFmt w:val="bullet"/>
      <w:lvlText w:val="•"/>
      <w:lvlJc w:val="left"/>
      <w:pPr>
        <w:ind w:left="3579" w:hanging="204"/>
      </w:pPr>
      <w:rPr>
        <w:rFonts w:hint="default"/>
        <w:lang w:val="ru-RU" w:eastAsia="en-US" w:bidi="ar-SA"/>
      </w:rPr>
    </w:lvl>
    <w:lvl w:ilvl="3" w:tplc="0E02B726">
      <w:numFmt w:val="bullet"/>
      <w:lvlText w:val="•"/>
      <w:lvlJc w:val="left"/>
      <w:pPr>
        <w:ind w:left="4479" w:hanging="204"/>
      </w:pPr>
      <w:rPr>
        <w:rFonts w:hint="default"/>
        <w:lang w:val="ru-RU" w:eastAsia="en-US" w:bidi="ar-SA"/>
      </w:rPr>
    </w:lvl>
    <w:lvl w:ilvl="4" w:tplc="A5B8384C">
      <w:numFmt w:val="bullet"/>
      <w:lvlText w:val="•"/>
      <w:lvlJc w:val="left"/>
      <w:pPr>
        <w:ind w:left="5379" w:hanging="204"/>
      </w:pPr>
      <w:rPr>
        <w:rFonts w:hint="default"/>
        <w:lang w:val="ru-RU" w:eastAsia="en-US" w:bidi="ar-SA"/>
      </w:rPr>
    </w:lvl>
    <w:lvl w:ilvl="5" w:tplc="09624BEC">
      <w:numFmt w:val="bullet"/>
      <w:lvlText w:val="•"/>
      <w:lvlJc w:val="left"/>
      <w:pPr>
        <w:ind w:left="6279" w:hanging="204"/>
      </w:pPr>
      <w:rPr>
        <w:rFonts w:hint="default"/>
        <w:lang w:val="ru-RU" w:eastAsia="en-US" w:bidi="ar-SA"/>
      </w:rPr>
    </w:lvl>
    <w:lvl w:ilvl="6" w:tplc="27344B48">
      <w:numFmt w:val="bullet"/>
      <w:lvlText w:val="•"/>
      <w:lvlJc w:val="left"/>
      <w:pPr>
        <w:ind w:left="7178" w:hanging="204"/>
      </w:pPr>
      <w:rPr>
        <w:rFonts w:hint="default"/>
        <w:lang w:val="ru-RU" w:eastAsia="en-US" w:bidi="ar-SA"/>
      </w:rPr>
    </w:lvl>
    <w:lvl w:ilvl="7" w:tplc="70029504">
      <w:numFmt w:val="bullet"/>
      <w:lvlText w:val="•"/>
      <w:lvlJc w:val="left"/>
      <w:pPr>
        <w:ind w:left="8078" w:hanging="204"/>
      </w:pPr>
      <w:rPr>
        <w:rFonts w:hint="default"/>
        <w:lang w:val="ru-RU" w:eastAsia="en-US" w:bidi="ar-SA"/>
      </w:rPr>
    </w:lvl>
    <w:lvl w:ilvl="8" w:tplc="25BE31F0">
      <w:numFmt w:val="bullet"/>
      <w:lvlText w:val="•"/>
      <w:lvlJc w:val="left"/>
      <w:pPr>
        <w:ind w:left="8978" w:hanging="204"/>
      </w:pPr>
      <w:rPr>
        <w:rFonts w:hint="default"/>
        <w:lang w:val="ru-RU" w:eastAsia="en-US" w:bidi="ar-SA"/>
      </w:rPr>
    </w:lvl>
  </w:abstractNum>
  <w:abstractNum w:abstractNumId="9">
    <w:nsid w:val="133F1803"/>
    <w:multiLevelType w:val="hybridMultilevel"/>
    <w:tmpl w:val="B7A81E9E"/>
    <w:lvl w:ilvl="0" w:tplc="D7C8AD94">
      <w:start w:val="2"/>
      <w:numFmt w:val="decimal"/>
      <w:lvlText w:val="%1."/>
      <w:lvlJc w:val="left"/>
      <w:pPr>
        <w:ind w:left="112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63C7DBC">
      <w:numFmt w:val="bullet"/>
      <w:lvlText w:val="•"/>
      <w:lvlJc w:val="left"/>
      <w:pPr>
        <w:ind w:left="344" w:hanging="228"/>
      </w:pPr>
      <w:rPr>
        <w:rFonts w:hint="default"/>
        <w:lang w:val="ru-RU" w:eastAsia="en-US" w:bidi="ar-SA"/>
      </w:rPr>
    </w:lvl>
    <w:lvl w:ilvl="2" w:tplc="27B806F2">
      <w:numFmt w:val="bullet"/>
      <w:lvlText w:val="•"/>
      <w:lvlJc w:val="left"/>
      <w:pPr>
        <w:ind w:left="569" w:hanging="228"/>
      </w:pPr>
      <w:rPr>
        <w:rFonts w:hint="default"/>
        <w:lang w:val="ru-RU" w:eastAsia="en-US" w:bidi="ar-SA"/>
      </w:rPr>
    </w:lvl>
    <w:lvl w:ilvl="3" w:tplc="E91EEBF6">
      <w:numFmt w:val="bullet"/>
      <w:lvlText w:val="•"/>
      <w:lvlJc w:val="left"/>
      <w:pPr>
        <w:ind w:left="794" w:hanging="228"/>
      </w:pPr>
      <w:rPr>
        <w:rFonts w:hint="default"/>
        <w:lang w:val="ru-RU" w:eastAsia="en-US" w:bidi="ar-SA"/>
      </w:rPr>
    </w:lvl>
    <w:lvl w:ilvl="4" w:tplc="C7A6B216">
      <w:numFmt w:val="bullet"/>
      <w:lvlText w:val="•"/>
      <w:lvlJc w:val="left"/>
      <w:pPr>
        <w:ind w:left="1018" w:hanging="228"/>
      </w:pPr>
      <w:rPr>
        <w:rFonts w:hint="default"/>
        <w:lang w:val="ru-RU" w:eastAsia="en-US" w:bidi="ar-SA"/>
      </w:rPr>
    </w:lvl>
    <w:lvl w:ilvl="5" w:tplc="8D9E47DE">
      <w:numFmt w:val="bullet"/>
      <w:lvlText w:val="•"/>
      <w:lvlJc w:val="left"/>
      <w:pPr>
        <w:ind w:left="1243" w:hanging="228"/>
      </w:pPr>
      <w:rPr>
        <w:rFonts w:hint="default"/>
        <w:lang w:val="ru-RU" w:eastAsia="en-US" w:bidi="ar-SA"/>
      </w:rPr>
    </w:lvl>
    <w:lvl w:ilvl="6" w:tplc="9EF221B6">
      <w:numFmt w:val="bullet"/>
      <w:lvlText w:val="•"/>
      <w:lvlJc w:val="left"/>
      <w:pPr>
        <w:ind w:left="1468" w:hanging="228"/>
      </w:pPr>
      <w:rPr>
        <w:rFonts w:hint="default"/>
        <w:lang w:val="ru-RU" w:eastAsia="en-US" w:bidi="ar-SA"/>
      </w:rPr>
    </w:lvl>
    <w:lvl w:ilvl="7" w:tplc="91E0CDBC">
      <w:numFmt w:val="bullet"/>
      <w:lvlText w:val="•"/>
      <w:lvlJc w:val="left"/>
      <w:pPr>
        <w:ind w:left="1692" w:hanging="228"/>
      </w:pPr>
      <w:rPr>
        <w:rFonts w:hint="default"/>
        <w:lang w:val="ru-RU" w:eastAsia="en-US" w:bidi="ar-SA"/>
      </w:rPr>
    </w:lvl>
    <w:lvl w:ilvl="8" w:tplc="274004A2">
      <w:numFmt w:val="bullet"/>
      <w:lvlText w:val="•"/>
      <w:lvlJc w:val="left"/>
      <w:pPr>
        <w:ind w:left="1917" w:hanging="228"/>
      </w:pPr>
      <w:rPr>
        <w:rFonts w:hint="default"/>
        <w:lang w:val="ru-RU" w:eastAsia="en-US" w:bidi="ar-SA"/>
      </w:rPr>
    </w:lvl>
  </w:abstractNum>
  <w:abstractNum w:abstractNumId="10">
    <w:nsid w:val="13572C3B"/>
    <w:multiLevelType w:val="hybridMultilevel"/>
    <w:tmpl w:val="06AE7C42"/>
    <w:lvl w:ilvl="0" w:tplc="4F52500A">
      <w:start w:val="1"/>
      <w:numFmt w:val="decimal"/>
      <w:lvlText w:val="%1."/>
      <w:lvlJc w:val="left"/>
      <w:pPr>
        <w:ind w:left="112" w:hanging="7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AE622C">
      <w:numFmt w:val="bullet"/>
      <w:lvlText w:val="•"/>
      <w:lvlJc w:val="left"/>
      <w:pPr>
        <w:ind w:left="344" w:hanging="728"/>
      </w:pPr>
      <w:rPr>
        <w:rFonts w:hint="default"/>
        <w:lang w:val="ru-RU" w:eastAsia="en-US" w:bidi="ar-SA"/>
      </w:rPr>
    </w:lvl>
    <w:lvl w:ilvl="2" w:tplc="87C65F92">
      <w:numFmt w:val="bullet"/>
      <w:lvlText w:val="•"/>
      <w:lvlJc w:val="left"/>
      <w:pPr>
        <w:ind w:left="569" w:hanging="728"/>
      </w:pPr>
      <w:rPr>
        <w:rFonts w:hint="default"/>
        <w:lang w:val="ru-RU" w:eastAsia="en-US" w:bidi="ar-SA"/>
      </w:rPr>
    </w:lvl>
    <w:lvl w:ilvl="3" w:tplc="D588421C">
      <w:numFmt w:val="bullet"/>
      <w:lvlText w:val="•"/>
      <w:lvlJc w:val="left"/>
      <w:pPr>
        <w:ind w:left="794" w:hanging="728"/>
      </w:pPr>
      <w:rPr>
        <w:rFonts w:hint="default"/>
        <w:lang w:val="ru-RU" w:eastAsia="en-US" w:bidi="ar-SA"/>
      </w:rPr>
    </w:lvl>
    <w:lvl w:ilvl="4" w:tplc="B406ED62">
      <w:numFmt w:val="bullet"/>
      <w:lvlText w:val="•"/>
      <w:lvlJc w:val="left"/>
      <w:pPr>
        <w:ind w:left="1018" w:hanging="728"/>
      </w:pPr>
      <w:rPr>
        <w:rFonts w:hint="default"/>
        <w:lang w:val="ru-RU" w:eastAsia="en-US" w:bidi="ar-SA"/>
      </w:rPr>
    </w:lvl>
    <w:lvl w:ilvl="5" w:tplc="5298F382">
      <w:numFmt w:val="bullet"/>
      <w:lvlText w:val="•"/>
      <w:lvlJc w:val="left"/>
      <w:pPr>
        <w:ind w:left="1243" w:hanging="728"/>
      </w:pPr>
      <w:rPr>
        <w:rFonts w:hint="default"/>
        <w:lang w:val="ru-RU" w:eastAsia="en-US" w:bidi="ar-SA"/>
      </w:rPr>
    </w:lvl>
    <w:lvl w:ilvl="6" w:tplc="624C8062">
      <w:numFmt w:val="bullet"/>
      <w:lvlText w:val="•"/>
      <w:lvlJc w:val="left"/>
      <w:pPr>
        <w:ind w:left="1468" w:hanging="728"/>
      </w:pPr>
      <w:rPr>
        <w:rFonts w:hint="default"/>
        <w:lang w:val="ru-RU" w:eastAsia="en-US" w:bidi="ar-SA"/>
      </w:rPr>
    </w:lvl>
    <w:lvl w:ilvl="7" w:tplc="BB181F8C">
      <w:numFmt w:val="bullet"/>
      <w:lvlText w:val="•"/>
      <w:lvlJc w:val="left"/>
      <w:pPr>
        <w:ind w:left="1692" w:hanging="728"/>
      </w:pPr>
      <w:rPr>
        <w:rFonts w:hint="default"/>
        <w:lang w:val="ru-RU" w:eastAsia="en-US" w:bidi="ar-SA"/>
      </w:rPr>
    </w:lvl>
    <w:lvl w:ilvl="8" w:tplc="9376800A">
      <w:numFmt w:val="bullet"/>
      <w:lvlText w:val="•"/>
      <w:lvlJc w:val="left"/>
      <w:pPr>
        <w:ind w:left="1917" w:hanging="728"/>
      </w:pPr>
      <w:rPr>
        <w:rFonts w:hint="default"/>
        <w:lang w:val="ru-RU" w:eastAsia="en-US" w:bidi="ar-SA"/>
      </w:rPr>
    </w:lvl>
  </w:abstractNum>
  <w:abstractNum w:abstractNumId="11">
    <w:nsid w:val="13AC6FD8"/>
    <w:multiLevelType w:val="hybridMultilevel"/>
    <w:tmpl w:val="1CC64DFA"/>
    <w:lvl w:ilvl="0" w:tplc="C7CC65FE">
      <w:start w:val="1"/>
      <w:numFmt w:val="decimal"/>
      <w:lvlText w:val="%1)"/>
      <w:lvlJc w:val="left"/>
      <w:pPr>
        <w:ind w:left="710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1049780">
      <w:numFmt w:val="bullet"/>
      <w:lvlText w:val="•"/>
      <w:lvlJc w:val="left"/>
      <w:pPr>
        <w:ind w:left="1725" w:hanging="317"/>
      </w:pPr>
      <w:rPr>
        <w:rFonts w:hint="default"/>
        <w:lang w:val="ru-RU" w:eastAsia="en-US" w:bidi="ar-SA"/>
      </w:rPr>
    </w:lvl>
    <w:lvl w:ilvl="2" w:tplc="A28C84FE">
      <w:numFmt w:val="bullet"/>
      <w:lvlText w:val="•"/>
      <w:lvlJc w:val="left"/>
      <w:pPr>
        <w:ind w:left="2731" w:hanging="317"/>
      </w:pPr>
      <w:rPr>
        <w:rFonts w:hint="default"/>
        <w:lang w:val="ru-RU" w:eastAsia="en-US" w:bidi="ar-SA"/>
      </w:rPr>
    </w:lvl>
    <w:lvl w:ilvl="3" w:tplc="74D46BE8">
      <w:numFmt w:val="bullet"/>
      <w:lvlText w:val="•"/>
      <w:lvlJc w:val="left"/>
      <w:pPr>
        <w:ind w:left="3737" w:hanging="317"/>
      </w:pPr>
      <w:rPr>
        <w:rFonts w:hint="default"/>
        <w:lang w:val="ru-RU" w:eastAsia="en-US" w:bidi="ar-SA"/>
      </w:rPr>
    </w:lvl>
    <w:lvl w:ilvl="4" w:tplc="41FA92F2">
      <w:numFmt w:val="bullet"/>
      <w:lvlText w:val="•"/>
      <w:lvlJc w:val="left"/>
      <w:pPr>
        <w:ind w:left="4743" w:hanging="317"/>
      </w:pPr>
      <w:rPr>
        <w:rFonts w:hint="default"/>
        <w:lang w:val="ru-RU" w:eastAsia="en-US" w:bidi="ar-SA"/>
      </w:rPr>
    </w:lvl>
    <w:lvl w:ilvl="5" w:tplc="F4C4A866">
      <w:numFmt w:val="bullet"/>
      <w:lvlText w:val="•"/>
      <w:lvlJc w:val="left"/>
      <w:pPr>
        <w:ind w:left="5749" w:hanging="317"/>
      </w:pPr>
      <w:rPr>
        <w:rFonts w:hint="default"/>
        <w:lang w:val="ru-RU" w:eastAsia="en-US" w:bidi="ar-SA"/>
      </w:rPr>
    </w:lvl>
    <w:lvl w:ilvl="6" w:tplc="F46A2FD4">
      <w:numFmt w:val="bullet"/>
      <w:lvlText w:val="•"/>
      <w:lvlJc w:val="left"/>
      <w:pPr>
        <w:ind w:left="6754" w:hanging="317"/>
      </w:pPr>
      <w:rPr>
        <w:rFonts w:hint="default"/>
        <w:lang w:val="ru-RU" w:eastAsia="en-US" w:bidi="ar-SA"/>
      </w:rPr>
    </w:lvl>
    <w:lvl w:ilvl="7" w:tplc="32AA21C4">
      <w:numFmt w:val="bullet"/>
      <w:lvlText w:val="•"/>
      <w:lvlJc w:val="left"/>
      <w:pPr>
        <w:ind w:left="7760" w:hanging="317"/>
      </w:pPr>
      <w:rPr>
        <w:rFonts w:hint="default"/>
        <w:lang w:val="ru-RU" w:eastAsia="en-US" w:bidi="ar-SA"/>
      </w:rPr>
    </w:lvl>
    <w:lvl w:ilvl="8" w:tplc="CED8A918">
      <w:numFmt w:val="bullet"/>
      <w:lvlText w:val="•"/>
      <w:lvlJc w:val="left"/>
      <w:pPr>
        <w:ind w:left="8766" w:hanging="317"/>
      </w:pPr>
      <w:rPr>
        <w:rFonts w:hint="default"/>
        <w:lang w:val="ru-RU" w:eastAsia="en-US" w:bidi="ar-SA"/>
      </w:rPr>
    </w:lvl>
  </w:abstractNum>
  <w:abstractNum w:abstractNumId="12">
    <w:nsid w:val="15243328"/>
    <w:multiLevelType w:val="hybridMultilevel"/>
    <w:tmpl w:val="A3A8CE34"/>
    <w:lvl w:ilvl="0" w:tplc="328EBE42">
      <w:numFmt w:val="bullet"/>
      <w:lvlText w:val="-"/>
      <w:lvlJc w:val="left"/>
      <w:pPr>
        <w:ind w:left="15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22C0E2">
      <w:numFmt w:val="bullet"/>
      <w:lvlText w:val="•"/>
      <w:lvlJc w:val="left"/>
      <w:pPr>
        <w:ind w:left="2445" w:hanging="164"/>
      </w:pPr>
      <w:rPr>
        <w:rFonts w:hint="default"/>
        <w:lang w:val="ru-RU" w:eastAsia="en-US" w:bidi="ar-SA"/>
      </w:rPr>
    </w:lvl>
    <w:lvl w:ilvl="2" w:tplc="11D69BC4">
      <w:numFmt w:val="bullet"/>
      <w:lvlText w:val="•"/>
      <w:lvlJc w:val="left"/>
      <w:pPr>
        <w:ind w:left="3371" w:hanging="164"/>
      </w:pPr>
      <w:rPr>
        <w:rFonts w:hint="default"/>
        <w:lang w:val="ru-RU" w:eastAsia="en-US" w:bidi="ar-SA"/>
      </w:rPr>
    </w:lvl>
    <w:lvl w:ilvl="3" w:tplc="2FE2610C">
      <w:numFmt w:val="bullet"/>
      <w:lvlText w:val="•"/>
      <w:lvlJc w:val="left"/>
      <w:pPr>
        <w:ind w:left="4297" w:hanging="164"/>
      </w:pPr>
      <w:rPr>
        <w:rFonts w:hint="default"/>
        <w:lang w:val="ru-RU" w:eastAsia="en-US" w:bidi="ar-SA"/>
      </w:rPr>
    </w:lvl>
    <w:lvl w:ilvl="4" w:tplc="5EC07946">
      <w:numFmt w:val="bullet"/>
      <w:lvlText w:val="•"/>
      <w:lvlJc w:val="left"/>
      <w:pPr>
        <w:ind w:left="5223" w:hanging="164"/>
      </w:pPr>
      <w:rPr>
        <w:rFonts w:hint="default"/>
        <w:lang w:val="ru-RU" w:eastAsia="en-US" w:bidi="ar-SA"/>
      </w:rPr>
    </w:lvl>
    <w:lvl w:ilvl="5" w:tplc="0184A5BC">
      <w:numFmt w:val="bullet"/>
      <w:lvlText w:val="•"/>
      <w:lvlJc w:val="left"/>
      <w:pPr>
        <w:ind w:left="6149" w:hanging="164"/>
      </w:pPr>
      <w:rPr>
        <w:rFonts w:hint="default"/>
        <w:lang w:val="ru-RU" w:eastAsia="en-US" w:bidi="ar-SA"/>
      </w:rPr>
    </w:lvl>
    <w:lvl w:ilvl="6" w:tplc="8ABA6416">
      <w:numFmt w:val="bullet"/>
      <w:lvlText w:val="•"/>
      <w:lvlJc w:val="left"/>
      <w:pPr>
        <w:ind w:left="7074" w:hanging="164"/>
      </w:pPr>
      <w:rPr>
        <w:rFonts w:hint="default"/>
        <w:lang w:val="ru-RU" w:eastAsia="en-US" w:bidi="ar-SA"/>
      </w:rPr>
    </w:lvl>
    <w:lvl w:ilvl="7" w:tplc="124A050A">
      <w:numFmt w:val="bullet"/>
      <w:lvlText w:val="•"/>
      <w:lvlJc w:val="left"/>
      <w:pPr>
        <w:ind w:left="8000" w:hanging="164"/>
      </w:pPr>
      <w:rPr>
        <w:rFonts w:hint="default"/>
        <w:lang w:val="ru-RU" w:eastAsia="en-US" w:bidi="ar-SA"/>
      </w:rPr>
    </w:lvl>
    <w:lvl w:ilvl="8" w:tplc="AF9C8F7C">
      <w:numFmt w:val="bullet"/>
      <w:lvlText w:val="•"/>
      <w:lvlJc w:val="left"/>
      <w:pPr>
        <w:ind w:left="8926" w:hanging="164"/>
      </w:pPr>
      <w:rPr>
        <w:rFonts w:hint="default"/>
        <w:lang w:val="ru-RU" w:eastAsia="en-US" w:bidi="ar-SA"/>
      </w:rPr>
    </w:lvl>
  </w:abstractNum>
  <w:abstractNum w:abstractNumId="13">
    <w:nsid w:val="15631E33"/>
    <w:multiLevelType w:val="hybridMultilevel"/>
    <w:tmpl w:val="96F819E0"/>
    <w:lvl w:ilvl="0" w:tplc="2FD8E97A">
      <w:start w:val="2"/>
      <w:numFmt w:val="decimal"/>
      <w:lvlText w:val="%1."/>
      <w:lvlJc w:val="left"/>
      <w:pPr>
        <w:ind w:left="10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2B45672">
      <w:numFmt w:val="bullet"/>
      <w:lvlText w:val="•"/>
      <w:lvlJc w:val="left"/>
      <w:pPr>
        <w:ind w:left="340" w:hanging="240"/>
      </w:pPr>
      <w:rPr>
        <w:rFonts w:hint="default"/>
        <w:lang w:val="ru-RU" w:eastAsia="en-US" w:bidi="ar-SA"/>
      </w:rPr>
    </w:lvl>
    <w:lvl w:ilvl="2" w:tplc="A3ACA464">
      <w:numFmt w:val="bullet"/>
      <w:lvlText w:val="•"/>
      <w:lvlJc w:val="left"/>
      <w:pPr>
        <w:ind w:left="581" w:hanging="240"/>
      </w:pPr>
      <w:rPr>
        <w:rFonts w:hint="default"/>
        <w:lang w:val="ru-RU" w:eastAsia="en-US" w:bidi="ar-SA"/>
      </w:rPr>
    </w:lvl>
    <w:lvl w:ilvl="3" w:tplc="3EB62966">
      <w:numFmt w:val="bullet"/>
      <w:lvlText w:val="•"/>
      <w:lvlJc w:val="left"/>
      <w:pPr>
        <w:ind w:left="822" w:hanging="240"/>
      </w:pPr>
      <w:rPr>
        <w:rFonts w:hint="default"/>
        <w:lang w:val="ru-RU" w:eastAsia="en-US" w:bidi="ar-SA"/>
      </w:rPr>
    </w:lvl>
    <w:lvl w:ilvl="4" w:tplc="72280C70">
      <w:numFmt w:val="bullet"/>
      <w:lvlText w:val="•"/>
      <w:lvlJc w:val="left"/>
      <w:pPr>
        <w:ind w:left="1063" w:hanging="240"/>
      </w:pPr>
      <w:rPr>
        <w:rFonts w:hint="default"/>
        <w:lang w:val="ru-RU" w:eastAsia="en-US" w:bidi="ar-SA"/>
      </w:rPr>
    </w:lvl>
    <w:lvl w:ilvl="5" w:tplc="96F0032C">
      <w:numFmt w:val="bullet"/>
      <w:lvlText w:val="•"/>
      <w:lvlJc w:val="left"/>
      <w:pPr>
        <w:ind w:left="1304" w:hanging="240"/>
      </w:pPr>
      <w:rPr>
        <w:rFonts w:hint="default"/>
        <w:lang w:val="ru-RU" w:eastAsia="en-US" w:bidi="ar-SA"/>
      </w:rPr>
    </w:lvl>
    <w:lvl w:ilvl="6" w:tplc="110A01A2">
      <w:numFmt w:val="bullet"/>
      <w:lvlText w:val="•"/>
      <w:lvlJc w:val="left"/>
      <w:pPr>
        <w:ind w:left="1545" w:hanging="240"/>
      </w:pPr>
      <w:rPr>
        <w:rFonts w:hint="default"/>
        <w:lang w:val="ru-RU" w:eastAsia="en-US" w:bidi="ar-SA"/>
      </w:rPr>
    </w:lvl>
    <w:lvl w:ilvl="7" w:tplc="07744F2E">
      <w:numFmt w:val="bullet"/>
      <w:lvlText w:val="•"/>
      <w:lvlJc w:val="left"/>
      <w:pPr>
        <w:ind w:left="1786" w:hanging="240"/>
      </w:pPr>
      <w:rPr>
        <w:rFonts w:hint="default"/>
        <w:lang w:val="ru-RU" w:eastAsia="en-US" w:bidi="ar-SA"/>
      </w:rPr>
    </w:lvl>
    <w:lvl w:ilvl="8" w:tplc="FD009E86">
      <w:numFmt w:val="bullet"/>
      <w:lvlText w:val="•"/>
      <w:lvlJc w:val="left"/>
      <w:pPr>
        <w:ind w:left="2027" w:hanging="240"/>
      </w:pPr>
      <w:rPr>
        <w:rFonts w:hint="default"/>
        <w:lang w:val="ru-RU" w:eastAsia="en-US" w:bidi="ar-SA"/>
      </w:rPr>
    </w:lvl>
  </w:abstractNum>
  <w:abstractNum w:abstractNumId="14">
    <w:nsid w:val="15673AF1"/>
    <w:multiLevelType w:val="hybridMultilevel"/>
    <w:tmpl w:val="D1CC1B6A"/>
    <w:lvl w:ilvl="0" w:tplc="2A464D2C">
      <w:start w:val="1"/>
      <w:numFmt w:val="decimal"/>
      <w:lvlText w:val="%1."/>
      <w:lvlJc w:val="left"/>
      <w:pPr>
        <w:ind w:left="11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82A776E">
      <w:numFmt w:val="bullet"/>
      <w:lvlText w:val="•"/>
      <w:lvlJc w:val="left"/>
      <w:pPr>
        <w:ind w:left="365" w:hanging="240"/>
      </w:pPr>
      <w:rPr>
        <w:rFonts w:hint="default"/>
        <w:lang w:val="ru-RU" w:eastAsia="en-US" w:bidi="ar-SA"/>
      </w:rPr>
    </w:lvl>
    <w:lvl w:ilvl="2" w:tplc="1D6AEEE6">
      <w:numFmt w:val="bullet"/>
      <w:lvlText w:val="•"/>
      <w:lvlJc w:val="left"/>
      <w:pPr>
        <w:ind w:left="611" w:hanging="240"/>
      </w:pPr>
      <w:rPr>
        <w:rFonts w:hint="default"/>
        <w:lang w:val="ru-RU" w:eastAsia="en-US" w:bidi="ar-SA"/>
      </w:rPr>
    </w:lvl>
    <w:lvl w:ilvl="3" w:tplc="8878D8DA">
      <w:numFmt w:val="bullet"/>
      <w:lvlText w:val="•"/>
      <w:lvlJc w:val="left"/>
      <w:pPr>
        <w:ind w:left="857" w:hanging="240"/>
      </w:pPr>
      <w:rPr>
        <w:rFonts w:hint="default"/>
        <w:lang w:val="ru-RU" w:eastAsia="en-US" w:bidi="ar-SA"/>
      </w:rPr>
    </w:lvl>
    <w:lvl w:ilvl="4" w:tplc="BED444D4">
      <w:numFmt w:val="bullet"/>
      <w:lvlText w:val="•"/>
      <w:lvlJc w:val="left"/>
      <w:pPr>
        <w:ind w:left="1103" w:hanging="240"/>
      </w:pPr>
      <w:rPr>
        <w:rFonts w:hint="default"/>
        <w:lang w:val="ru-RU" w:eastAsia="en-US" w:bidi="ar-SA"/>
      </w:rPr>
    </w:lvl>
    <w:lvl w:ilvl="5" w:tplc="09A6782A">
      <w:numFmt w:val="bullet"/>
      <w:lvlText w:val="•"/>
      <w:lvlJc w:val="left"/>
      <w:pPr>
        <w:ind w:left="1349" w:hanging="240"/>
      </w:pPr>
      <w:rPr>
        <w:rFonts w:hint="default"/>
        <w:lang w:val="ru-RU" w:eastAsia="en-US" w:bidi="ar-SA"/>
      </w:rPr>
    </w:lvl>
    <w:lvl w:ilvl="6" w:tplc="5372A5B6">
      <w:numFmt w:val="bullet"/>
      <w:lvlText w:val="•"/>
      <w:lvlJc w:val="left"/>
      <w:pPr>
        <w:ind w:left="1594" w:hanging="240"/>
      </w:pPr>
      <w:rPr>
        <w:rFonts w:hint="default"/>
        <w:lang w:val="ru-RU" w:eastAsia="en-US" w:bidi="ar-SA"/>
      </w:rPr>
    </w:lvl>
    <w:lvl w:ilvl="7" w:tplc="BE9CDCCC">
      <w:numFmt w:val="bullet"/>
      <w:lvlText w:val="•"/>
      <w:lvlJc w:val="left"/>
      <w:pPr>
        <w:ind w:left="1840" w:hanging="240"/>
      </w:pPr>
      <w:rPr>
        <w:rFonts w:hint="default"/>
        <w:lang w:val="ru-RU" w:eastAsia="en-US" w:bidi="ar-SA"/>
      </w:rPr>
    </w:lvl>
    <w:lvl w:ilvl="8" w:tplc="F796F6DE">
      <w:numFmt w:val="bullet"/>
      <w:lvlText w:val="•"/>
      <w:lvlJc w:val="left"/>
      <w:pPr>
        <w:ind w:left="2086" w:hanging="240"/>
      </w:pPr>
      <w:rPr>
        <w:rFonts w:hint="default"/>
        <w:lang w:val="ru-RU" w:eastAsia="en-US" w:bidi="ar-SA"/>
      </w:rPr>
    </w:lvl>
  </w:abstractNum>
  <w:abstractNum w:abstractNumId="15">
    <w:nsid w:val="15701DA0"/>
    <w:multiLevelType w:val="hybridMultilevel"/>
    <w:tmpl w:val="7162475E"/>
    <w:lvl w:ilvl="0" w:tplc="7938B976">
      <w:numFmt w:val="bullet"/>
      <w:lvlText w:val="–"/>
      <w:lvlJc w:val="left"/>
      <w:pPr>
        <w:ind w:left="80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6454D0">
      <w:numFmt w:val="bullet"/>
      <w:lvlText w:val="•"/>
      <w:lvlJc w:val="left"/>
      <w:pPr>
        <w:ind w:left="1797" w:hanging="209"/>
      </w:pPr>
      <w:rPr>
        <w:rFonts w:hint="default"/>
        <w:lang w:val="ru-RU" w:eastAsia="en-US" w:bidi="ar-SA"/>
      </w:rPr>
    </w:lvl>
    <w:lvl w:ilvl="2" w:tplc="2A9E53B0">
      <w:numFmt w:val="bullet"/>
      <w:lvlText w:val="•"/>
      <w:lvlJc w:val="left"/>
      <w:pPr>
        <w:ind w:left="2795" w:hanging="209"/>
      </w:pPr>
      <w:rPr>
        <w:rFonts w:hint="default"/>
        <w:lang w:val="ru-RU" w:eastAsia="en-US" w:bidi="ar-SA"/>
      </w:rPr>
    </w:lvl>
    <w:lvl w:ilvl="3" w:tplc="FB7E9D12">
      <w:numFmt w:val="bullet"/>
      <w:lvlText w:val="•"/>
      <w:lvlJc w:val="left"/>
      <w:pPr>
        <w:ind w:left="3793" w:hanging="209"/>
      </w:pPr>
      <w:rPr>
        <w:rFonts w:hint="default"/>
        <w:lang w:val="ru-RU" w:eastAsia="en-US" w:bidi="ar-SA"/>
      </w:rPr>
    </w:lvl>
    <w:lvl w:ilvl="4" w:tplc="26C0DDF4">
      <w:numFmt w:val="bullet"/>
      <w:lvlText w:val="•"/>
      <w:lvlJc w:val="left"/>
      <w:pPr>
        <w:ind w:left="4791" w:hanging="209"/>
      </w:pPr>
      <w:rPr>
        <w:rFonts w:hint="default"/>
        <w:lang w:val="ru-RU" w:eastAsia="en-US" w:bidi="ar-SA"/>
      </w:rPr>
    </w:lvl>
    <w:lvl w:ilvl="5" w:tplc="63B45586">
      <w:numFmt w:val="bullet"/>
      <w:lvlText w:val="•"/>
      <w:lvlJc w:val="left"/>
      <w:pPr>
        <w:ind w:left="5789" w:hanging="209"/>
      </w:pPr>
      <w:rPr>
        <w:rFonts w:hint="default"/>
        <w:lang w:val="ru-RU" w:eastAsia="en-US" w:bidi="ar-SA"/>
      </w:rPr>
    </w:lvl>
    <w:lvl w:ilvl="6" w:tplc="8E3C35C8">
      <w:numFmt w:val="bullet"/>
      <w:lvlText w:val="•"/>
      <w:lvlJc w:val="left"/>
      <w:pPr>
        <w:ind w:left="6786" w:hanging="209"/>
      </w:pPr>
      <w:rPr>
        <w:rFonts w:hint="default"/>
        <w:lang w:val="ru-RU" w:eastAsia="en-US" w:bidi="ar-SA"/>
      </w:rPr>
    </w:lvl>
    <w:lvl w:ilvl="7" w:tplc="8826A00E">
      <w:numFmt w:val="bullet"/>
      <w:lvlText w:val="•"/>
      <w:lvlJc w:val="left"/>
      <w:pPr>
        <w:ind w:left="7784" w:hanging="209"/>
      </w:pPr>
      <w:rPr>
        <w:rFonts w:hint="default"/>
        <w:lang w:val="ru-RU" w:eastAsia="en-US" w:bidi="ar-SA"/>
      </w:rPr>
    </w:lvl>
    <w:lvl w:ilvl="8" w:tplc="C5AC0E92">
      <w:numFmt w:val="bullet"/>
      <w:lvlText w:val="•"/>
      <w:lvlJc w:val="left"/>
      <w:pPr>
        <w:ind w:left="8782" w:hanging="209"/>
      </w:pPr>
      <w:rPr>
        <w:rFonts w:hint="default"/>
        <w:lang w:val="ru-RU" w:eastAsia="en-US" w:bidi="ar-SA"/>
      </w:rPr>
    </w:lvl>
  </w:abstractNum>
  <w:abstractNum w:abstractNumId="16">
    <w:nsid w:val="15D06E63"/>
    <w:multiLevelType w:val="hybridMultilevel"/>
    <w:tmpl w:val="37623664"/>
    <w:lvl w:ilvl="0" w:tplc="1E2CE5BE">
      <w:start w:val="1"/>
      <w:numFmt w:val="decimal"/>
      <w:lvlText w:val="%1)"/>
      <w:lvlJc w:val="left"/>
      <w:pPr>
        <w:ind w:left="710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F5CF918">
      <w:numFmt w:val="bullet"/>
      <w:lvlText w:val="•"/>
      <w:lvlJc w:val="left"/>
      <w:pPr>
        <w:ind w:left="1725" w:hanging="356"/>
      </w:pPr>
      <w:rPr>
        <w:rFonts w:hint="default"/>
        <w:lang w:val="ru-RU" w:eastAsia="en-US" w:bidi="ar-SA"/>
      </w:rPr>
    </w:lvl>
    <w:lvl w:ilvl="2" w:tplc="97FC39D6">
      <w:numFmt w:val="bullet"/>
      <w:lvlText w:val="•"/>
      <w:lvlJc w:val="left"/>
      <w:pPr>
        <w:ind w:left="2731" w:hanging="356"/>
      </w:pPr>
      <w:rPr>
        <w:rFonts w:hint="default"/>
        <w:lang w:val="ru-RU" w:eastAsia="en-US" w:bidi="ar-SA"/>
      </w:rPr>
    </w:lvl>
    <w:lvl w:ilvl="3" w:tplc="3B56B792">
      <w:numFmt w:val="bullet"/>
      <w:lvlText w:val="•"/>
      <w:lvlJc w:val="left"/>
      <w:pPr>
        <w:ind w:left="3737" w:hanging="356"/>
      </w:pPr>
      <w:rPr>
        <w:rFonts w:hint="default"/>
        <w:lang w:val="ru-RU" w:eastAsia="en-US" w:bidi="ar-SA"/>
      </w:rPr>
    </w:lvl>
    <w:lvl w:ilvl="4" w:tplc="00868366">
      <w:numFmt w:val="bullet"/>
      <w:lvlText w:val="•"/>
      <w:lvlJc w:val="left"/>
      <w:pPr>
        <w:ind w:left="4743" w:hanging="356"/>
      </w:pPr>
      <w:rPr>
        <w:rFonts w:hint="default"/>
        <w:lang w:val="ru-RU" w:eastAsia="en-US" w:bidi="ar-SA"/>
      </w:rPr>
    </w:lvl>
    <w:lvl w:ilvl="5" w:tplc="4634CE6A">
      <w:numFmt w:val="bullet"/>
      <w:lvlText w:val="•"/>
      <w:lvlJc w:val="left"/>
      <w:pPr>
        <w:ind w:left="5749" w:hanging="356"/>
      </w:pPr>
      <w:rPr>
        <w:rFonts w:hint="default"/>
        <w:lang w:val="ru-RU" w:eastAsia="en-US" w:bidi="ar-SA"/>
      </w:rPr>
    </w:lvl>
    <w:lvl w:ilvl="6" w:tplc="50844F8A">
      <w:numFmt w:val="bullet"/>
      <w:lvlText w:val="•"/>
      <w:lvlJc w:val="left"/>
      <w:pPr>
        <w:ind w:left="6754" w:hanging="356"/>
      </w:pPr>
      <w:rPr>
        <w:rFonts w:hint="default"/>
        <w:lang w:val="ru-RU" w:eastAsia="en-US" w:bidi="ar-SA"/>
      </w:rPr>
    </w:lvl>
    <w:lvl w:ilvl="7" w:tplc="B16C10C6">
      <w:numFmt w:val="bullet"/>
      <w:lvlText w:val="•"/>
      <w:lvlJc w:val="left"/>
      <w:pPr>
        <w:ind w:left="7760" w:hanging="356"/>
      </w:pPr>
      <w:rPr>
        <w:rFonts w:hint="default"/>
        <w:lang w:val="ru-RU" w:eastAsia="en-US" w:bidi="ar-SA"/>
      </w:rPr>
    </w:lvl>
    <w:lvl w:ilvl="8" w:tplc="B7F239F0">
      <w:numFmt w:val="bullet"/>
      <w:lvlText w:val="•"/>
      <w:lvlJc w:val="left"/>
      <w:pPr>
        <w:ind w:left="8766" w:hanging="356"/>
      </w:pPr>
      <w:rPr>
        <w:rFonts w:hint="default"/>
        <w:lang w:val="ru-RU" w:eastAsia="en-US" w:bidi="ar-SA"/>
      </w:rPr>
    </w:lvl>
  </w:abstractNum>
  <w:abstractNum w:abstractNumId="17">
    <w:nsid w:val="1649191C"/>
    <w:multiLevelType w:val="multilevel"/>
    <w:tmpl w:val="70389FB4"/>
    <w:lvl w:ilvl="0">
      <w:start w:val="1"/>
      <w:numFmt w:val="decimal"/>
      <w:lvlText w:val="%1."/>
      <w:lvlJc w:val="left"/>
      <w:pPr>
        <w:ind w:left="107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1" w:hanging="492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–"/>
      <w:lvlJc w:val="left"/>
      <w:pPr>
        <w:ind w:left="710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44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7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08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42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76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0" w:hanging="492"/>
      </w:pPr>
      <w:rPr>
        <w:rFonts w:hint="default"/>
        <w:lang w:val="ru-RU" w:eastAsia="en-US" w:bidi="ar-SA"/>
      </w:rPr>
    </w:lvl>
  </w:abstractNum>
  <w:abstractNum w:abstractNumId="18">
    <w:nsid w:val="17A126F5"/>
    <w:multiLevelType w:val="hybridMultilevel"/>
    <w:tmpl w:val="A354354A"/>
    <w:lvl w:ilvl="0" w:tplc="E2BE2568">
      <w:start w:val="1"/>
      <w:numFmt w:val="decimal"/>
      <w:lvlText w:val="%1)"/>
      <w:lvlJc w:val="left"/>
      <w:pPr>
        <w:ind w:left="710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3A29482">
      <w:numFmt w:val="bullet"/>
      <w:lvlText w:val="•"/>
      <w:lvlJc w:val="left"/>
      <w:pPr>
        <w:ind w:left="1725" w:hanging="320"/>
      </w:pPr>
      <w:rPr>
        <w:rFonts w:hint="default"/>
        <w:lang w:val="ru-RU" w:eastAsia="en-US" w:bidi="ar-SA"/>
      </w:rPr>
    </w:lvl>
    <w:lvl w:ilvl="2" w:tplc="C3FEA220">
      <w:numFmt w:val="bullet"/>
      <w:lvlText w:val="•"/>
      <w:lvlJc w:val="left"/>
      <w:pPr>
        <w:ind w:left="2731" w:hanging="320"/>
      </w:pPr>
      <w:rPr>
        <w:rFonts w:hint="default"/>
        <w:lang w:val="ru-RU" w:eastAsia="en-US" w:bidi="ar-SA"/>
      </w:rPr>
    </w:lvl>
    <w:lvl w:ilvl="3" w:tplc="41BC2BF2">
      <w:numFmt w:val="bullet"/>
      <w:lvlText w:val="•"/>
      <w:lvlJc w:val="left"/>
      <w:pPr>
        <w:ind w:left="3737" w:hanging="320"/>
      </w:pPr>
      <w:rPr>
        <w:rFonts w:hint="default"/>
        <w:lang w:val="ru-RU" w:eastAsia="en-US" w:bidi="ar-SA"/>
      </w:rPr>
    </w:lvl>
    <w:lvl w:ilvl="4" w:tplc="559CB144">
      <w:numFmt w:val="bullet"/>
      <w:lvlText w:val="•"/>
      <w:lvlJc w:val="left"/>
      <w:pPr>
        <w:ind w:left="4743" w:hanging="320"/>
      </w:pPr>
      <w:rPr>
        <w:rFonts w:hint="default"/>
        <w:lang w:val="ru-RU" w:eastAsia="en-US" w:bidi="ar-SA"/>
      </w:rPr>
    </w:lvl>
    <w:lvl w:ilvl="5" w:tplc="ED521336">
      <w:numFmt w:val="bullet"/>
      <w:lvlText w:val="•"/>
      <w:lvlJc w:val="left"/>
      <w:pPr>
        <w:ind w:left="5749" w:hanging="320"/>
      </w:pPr>
      <w:rPr>
        <w:rFonts w:hint="default"/>
        <w:lang w:val="ru-RU" w:eastAsia="en-US" w:bidi="ar-SA"/>
      </w:rPr>
    </w:lvl>
    <w:lvl w:ilvl="6" w:tplc="3B221864">
      <w:numFmt w:val="bullet"/>
      <w:lvlText w:val="•"/>
      <w:lvlJc w:val="left"/>
      <w:pPr>
        <w:ind w:left="6754" w:hanging="320"/>
      </w:pPr>
      <w:rPr>
        <w:rFonts w:hint="default"/>
        <w:lang w:val="ru-RU" w:eastAsia="en-US" w:bidi="ar-SA"/>
      </w:rPr>
    </w:lvl>
    <w:lvl w:ilvl="7" w:tplc="39106E54">
      <w:numFmt w:val="bullet"/>
      <w:lvlText w:val="•"/>
      <w:lvlJc w:val="left"/>
      <w:pPr>
        <w:ind w:left="7760" w:hanging="320"/>
      </w:pPr>
      <w:rPr>
        <w:rFonts w:hint="default"/>
        <w:lang w:val="ru-RU" w:eastAsia="en-US" w:bidi="ar-SA"/>
      </w:rPr>
    </w:lvl>
    <w:lvl w:ilvl="8" w:tplc="13CE121E">
      <w:numFmt w:val="bullet"/>
      <w:lvlText w:val="•"/>
      <w:lvlJc w:val="left"/>
      <w:pPr>
        <w:ind w:left="8766" w:hanging="320"/>
      </w:pPr>
      <w:rPr>
        <w:rFonts w:hint="default"/>
        <w:lang w:val="ru-RU" w:eastAsia="en-US" w:bidi="ar-SA"/>
      </w:rPr>
    </w:lvl>
  </w:abstractNum>
  <w:abstractNum w:abstractNumId="19">
    <w:nsid w:val="17B11309"/>
    <w:multiLevelType w:val="hybridMultilevel"/>
    <w:tmpl w:val="0D4EE70A"/>
    <w:lvl w:ilvl="0" w:tplc="29C0135E">
      <w:start w:val="1"/>
      <w:numFmt w:val="decimal"/>
      <w:lvlText w:val="%1."/>
      <w:lvlJc w:val="left"/>
      <w:pPr>
        <w:ind w:left="108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2"/>
        <w:szCs w:val="22"/>
        <w:lang w:val="ru-RU" w:eastAsia="en-US" w:bidi="ar-SA"/>
      </w:rPr>
    </w:lvl>
    <w:lvl w:ilvl="1" w:tplc="7DBAD704">
      <w:numFmt w:val="bullet"/>
      <w:lvlText w:val="•"/>
      <w:lvlJc w:val="left"/>
      <w:pPr>
        <w:ind w:left="333" w:hanging="180"/>
      </w:pPr>
      <w:rPr>
        <w:rFonts w:hint="default"/>
        <w:lang w:val="ru-RU" w:eastAsia="en-US" w:bidi="ar-SA"/>
      </w:rPr>
    </w:lvl>
    <w:lvl w:ilvl="2" w:tplc="777C5D68">
      <w:numFmt w:val="bullet"/>
      <w:lvlText w:val="•"/>
      <w:lvlJc w:val="left"/>
      <w:pPr>
        <w:ind w:left="567" w:hanging="180"/>
      </w:pPr>
      <w:rPr>
        <w:rFonts w:hint="default"/>
        <w:lang w:val="ru-RU" w:eastAsia="en-US" w:bidi="ar-SA"/>
      </w:rPr>
    </w:lvl>
    <w:lvl w:ilvl="3" w:tplc="F8406A82">
      <w:numFmt w:val="bullet"/>
      <w:lvlText w:val="•"/>
      <w:lvlJc w:val="left"/>
      <w:pPr>
        <w:ind w:left="801" w:hanging="180"/>
      </w:pPr>
      <w:rPr>
        <w:rFonts w:hint="default"/>
        <w:lang w:val="ru-RU" w:eastAsia="en-US" w:bidi="ar-SA"/>
      </w:rPr>
    </w:lvl>
    <w:lvl w:ilvl="4" w:tplc="97AAEA1E">
      <w:numFmt w:val="bullet"/>
      <w:lvlText w:val="•"/>
      <w:lvlJc w:val="left"/>
      <w:pPr>
        <w:ind w:left="1035" w:hanging="180"/>
      </w:pPr>
      <w:rPr>
        <w:rFonts w:hint="default"/>
        <w:lang w:val="ru-RU" w:eastAsia="en-US" w:bidi="ar-SA"/>
      </w:rPr>
    </w:lvl>
    <w:lvl w:ilvl="5" w:tplc="3E2EBE6C">
      <w:numFmt w:val="bullet"/>
      <w:lvlText w:val="•"/>
      <w:lvlJc w:val="left"/>
      <w:pPr>
        <w:ind w:left="1269" w:hanging="180"/>
      </w:pPr>
      <w:rPr>
        <w:rFonts w:hint="default"/>
        <w:lang w:val="ru-RU" w:eastAsia="en-US" w:bidi="ar-SA"/>
      </w:rPr>
    </w:lvl>
    <w:lvl w:ilvl="6" w:tplc="BBE48BA6">
      <w:numFmt w:val="bullet"/>
      <w:lvlText w:val="•"/>
      <w:lvlJc w:val="left"/>
      <w:pPr>
        <w:ind w:left="1503" w:hanging="180"/>
      </w:pPr>
      <w:rPr>
        <w:rFonts w:hint="default"/>
        <w:lang w:val="ru-RU" w:eastAsia="en-US" w:bidi="ar-SA"/>
      </w:rPr>
    </w:lvl>
    <w:lvl w:ilvl="7" w:tplc="C7C8D774">
      <w:numFmt w:val="bullet"/>
      <w:lvlText w:val="•"/>
      <w:lvlJc w:val="left"/>
      <w:pPr>
        <w:ind w:left="1737" w:hanging="180"/>
      </w:pPr>
      <w:rPr>
        <w:rFonts w:hint="default"/>
        <w:lang w:val="ru-RU" w:eastAsia="en-US" w:bidi="ar-SA"/>
      </w:rPr>
    </w:lvl>
    <w:lvl w:ilvl="8" w:tplc="0C68610C">
      <w:numFmt w:val="bullet"/>
      <w:lvlText w:val="•"/>
      <w:lvlJc w:val="left"/>
      <w:pPr>
        <w:ind w:left="1971" w:hanging="180"/>
      </w:pPr>
      <w:rPr>
        <w:rFonts w:hint="default"/>
        <w:lang w:val="ru-RU" w:eastAsia="en-US" w:bidi="ar-SA"/>
      </w:rPr>
    </w:lvl>
  </w:abstractNum>
  <w:abstractNum w:abstractNumId="20">
    <w:nsid w:val="1A7538CF"/>
    <w:multiLevelType w:val="multilevel"/>
    <w:tmpl w:val="603C55A8"/>
    <w:lvl w:ilvl="0">
      <w:start w:val="1"/>
      <w:numFmt w:val="decimal"/>
      <w:lvlText w:val="%1"/>
      <w:lvlJc w:val="left"/>
      <w:pPr>
        <w:ind w:left="1202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2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1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1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89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6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0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2" w:hanging="492"/>
      </w:pPr>
      <w:rPr>
        <w:rFonts w:hint="default"/>
        <w:lang w:val="ru-RU" w:eastAsia="en-US" w:bidi="ar-SA"/>
      </w:rPr>
    </w:lvl>
  </w:abstractNum>
  <w:abstractNum w:abstractNumId="21">
    <w:nsid w:val="1B292F3C"/>
    <w:multiLevelType w:val="hybridMultilevel"/>
    <w:tmpl w:val="B3E0350A"/>
    <w:lvl w:ilvl="0" w:tplc="0CBE4E58">
      <w:numFmt w:val="bullet"/>
      <w:lvlText w:val="-"/>
      <w:lvlJc w:val="left"/>
      <w:pPr>
        <w:ind w:left="710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72F496">
      <w:numFmt w:val="bullet"/>
      <w:lvlText w:val="•"/>
      <w:lvlJc w:val="left"/>
      <w:pPr>
        <w:ind w:left="1725" w:hanging="154"/>
      </w:pPr>
      <w:rPr>
        <w:rFonts w:hint="default"/>
        <w:lang w:val="ru-RU" w:eastAsia="en-US" w:bidi="ar-SA"/>
      </w:rPr>
    </w:lvl>
    <w:lvl w:ilvl="2" w:tplc="A54864A4">
      <w:numFmt w:val="bullet"/>
      <w:lvlText w:val="•"/>
      <w:lvlJc w:val="left"/>
      <w:pPr>
        <w:ind w:left="2731" w:hanging="154"/>
      </w:pPr>
      <w:rPr>
        <w:rFonts w:hint="default"/>
        <w:lang w:val="ru-RU" w:eastAsia="en-US" w:bidi="ar-SA"/>
      </w:rPr>
    </w:lvl>
    <w:lvl w:ilvl="3" w:tplc="65A0429E">
      <w:numFmt w:val="bullet"/>
      <w:lvlText w:val="•"/>
      <w:lvlJc w:val="left"/>
      <w:pPr>
        <w:ind w:left="3737" w:hanging="154"/>
      </w:pPr>
      <w:rPr>
        <w:rFonts w:hint="default"/>
        <w:lang w:val="ru-RU" w:eastAsia="en-US" w:bidi="ar-SA"/>
      </w:rPr>
    </w:lvl>
    <w:lvl w:ilvl="4" w:tplc="1F2E679C">
      <w:numFmt w:val="bullet"/>
      <w:lvlText w:val="•"/>
      <w:lvlJc w:val="left"/>
      <w:pPr>
        <w:ind w:left="4743" w:hanging="154"/>
      </w:pPr>
      <w:rPr>
        <w:rFonts w:hint="default"/>
        <w:lang w:val="ru-RU" w:eastAsia="en-US" w:bidi="ar-SA"/>
      </w:rPr>
    </w:lvl>
    <w:lvl w:ilvl="5" w:tplc="410CDC2A">
      <w:numFmt w:val="bullet"/>
      <w:lvlText w:val="•"/>
      <w:lvlJc w:val="left"/>
      <w:pPr>
        <w:ind w:left="5749" w:hanging="154"/>
      </w:pPr>
      <w:rPr>
        <w:rFonts w:hint="default"/>
        <w:lang w:val="ru-RU" w:eastAsia="en-US" w:bidi="ar-SA"/>
      </w:rPr>
    </w:lvl>
    <w:lvl w:ilvl="6" w:tplc="BCD85AA2">
      <w:numFmt w:val="bullet"/>
      <w:lvlText w:val="•"/>
      <w:lvlJc w:val="left"/>
      <w:pPr>
        <w:ind w:left="6754" w:hanging="154"/>
      </w:pPr>
      <w:rPr>
        <w:rFonts w:hint="default"/>
        <w:lang w:val="ru-RU" w:eastAsia="en-US" w:bidi="ar-SA"/>
      </w:rPr>
    </w:lvl>
    <w:lvl w:ilvl="7" w:tplc="79088406">
      <w:numFmt w:val="bullet"/>
      <w:lvlText w:val="•"/>
      <w:lvlJc w:val="left"/>
      <w:pPr>
        <w:ind w:left="7760" w:hanging="154"/>
      </w:pPr>
      <w:rPr>
        <w:rFonts w:hint="default"/>
        <w:lang w:val="ru-RU" w:eastAsia="en-US" w:bidi="ar-SA"/>
      </w:rPr>
    </w:lvl>
    <w:lvl w:ilvl="8" w:tplc="5C9E7234">
      <w:numFmt w:val="bullet"/>
      <w:lvlText w:val="•"/>
      <w:lvlJc w:val="left"/>
      <w:pPr>
        <w:ind w:left="8766" w:hanging="154"/>
      </w:pPr>
      <w:rPr>
        <w:rFonts w:hint="default"/>
        <w:lang w:val="ru-RU" w:eastAsia="en-US" w:bidi="ar-SA"/>
      </w:rPr>
    </w:lvl>
  </w:abstractNum>
  <w:abstractNum w:abstractNumId="22">
    <w:nsid w:val="1B2E672C"/>
    <w:multiLevelType w:val="hybridMultilevel"/>
    <w:tmpl w:val="7AE07A40"/>
    <w:lvl w:ilvl="0" w:tplc="485C3D7E">
      <w:start w:val="1"/>
      <w:numFmt w:val="decimal"/>
      <w:lvlText w:val="%1."/>
      <w:lvlJc w:val="left"/>
      <w:pPr>
        <w:ind w:left="11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CAB0B0">
      <w:numFmt w:val="bullet"/>
      <w:lvlText w:val="•"/>
      <w:lvlJc w:val="left"/>
      <w:pPr>
        <w:ind w:left="365" w:hanging="240"/>
      </w:pPr>
      <w:rPr>
        <w:rFonts w:hint="default"/>
        <w:lang w:val="ru-RU" w:eastAsia="en-US" w:bidi="ar-SA"/>
      </w:rPr>
    </w:lvl>
    <w:lvl w:ilvl="2" w:tplc="EDA68E58">
      <w:numFmt w:val="bullet"/>
      <w:lvlText w:val="•"/>
      <w:lvlJc w:val="left"/>
      <w:pPr>
        <w:ind w:left="611" w:hanging="240"/>
      </w:pPr>
      <w:rPr>
        <w:rFonts w:hint="default"/>
        <w:lang w:val="ru-RU" w:eastAsia="en-US" w:bidi="ar-SA"/>
      </w:rPr>
    </w:lvl>
    <w:lvl w:ilvl="3" w:tplc="4520334E">
      <w:numFmt w:val="bullet"/>
      <w:lvlText w:val="•"/>
      <w:lvlJc w:val="left"/>
      <w:pPr>
        <w:ind w:left="857" w:hanging="240"/>
      </w:pPr>
      <w:rPr>
        <w:rFonts w:hint="default"/>
        <w:lang w:val="ru-RU" w:eastAsia="en-US" w:bidi="ar-SA"/>
      </w:rPr>
    </w:lvl>
    <w:lvl w:ilvl="4" w:tplc="881C4260">
      <w:numFmt w:val="bullet"/>
      <w:lvlText w:val="•"/>
      <w:lvlJc w:val="left"/>
      <w:pPr>
        <w:ind w:left="1103" w:hanging="240"/>
      </w:pPr>
      <w:rPr>
        <w:rFonts w:hint="default"/>
        <w:lang w:val="ru-RU" w:eastAsia="en-US" w:bidi="ar-SA"/>
      </w:rPr>
    </w:lvl>
    <w:lvl w:ilvl="5" w:tplc="B92EAD28">
      <w:numFmt w:val="bullet"/>
      <w:lvlText w:val="•"/>
      <w:lvlJc w:val="left"/>
      <w:pPr>
        <w:ind w:left="1349" w:hanging="240"/>
      </w:pPr>
      <w:rPr>
        <w:rFonts w:hint="default"/>
        <w:lang w:val="ru-RU" w:eastAsia="en-US" w:bidi="ar-SA"/>
      </w:rPr>
    </w:lvl>
    <w:lvl w:ilvl="6" w:tplc="658AD400">
      <w:numFmt w:val="bullet"/>
      <w:lvlText w:val="•"/>
      <w:lvlJc w:val="left"/>
      <w:pPr>
        <w:ind w:left="1594" w:hanging="240"/>
      </w:pPr>
      <w:rPr>
        <w:rFonts w:hint="default"/>
        <w:lang w:val="ru-RU" w:eastAsia="en-US" w:bidi="ar-SA"/>
      </w:rPr>
    </w:lvl>
    <w:lvl w:ilvl="7" w:tplc="C44E65CE">
      <w:numFmt w:val="bullet"/>
      <w:lvlText w:val="•"/>
      <w:lvlJc w:val="left"/>
      <w:pPr>
        <w:ind w:left="1840" w:hanging="240"/>
      </w:pPr>
      <w:rPr>
        <w:rFonts w:hint="default"/>
        <w:lang w:val="ru-RU" w:eastAsia="en-US" w:bidi="ar-SA"/>
      </w:rPr>
    </w:lvl>
    <w:lvl w:ilvl="8" w:tplc="2A74046C">
      <w:numFmt w:val="bullet"/>
      <w:lvlText w:val="•"/>
      <w:lvlJc w:val="left"/>
      <w:pPr>
        <w:ind w:left="2086" w:hanging="240"/>
      </w:pPr>
      <w:rPr>
        <w:rFonts w:hint="default"/>
        <w:lang w:val="ru-RU" w:eastAsia="en-US" w:bidi="ar-SA"/>
      </w:rPr>
    </w:lvl>
  </w:abstractNum>
  <w:abstractNum w:abstractNumId="23">
    <w:nsid w:val="1C5A5BCD"/>
    <w:multiLevelType w:val="hybridMultilevel"/>
    <w:tmpl w:val="481252B6"/>
    <w:lvl w:ilvl="0" w:tplc="697059BC">
      <w:numFmt w:val="bullet"/>
      <w:lvlText w:val=""/>
      <w:lvlJc w:val="left"/>
      <w:pPr>
        <w:ind w:left="99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2C3F6">
      <w:numFmt w:val="bullet"/>
      <w:lvlText w:val=""/>
      <w:lvlJc w:val="left"/>
      <w:pPr>
        <w:ind w:left="19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A4C5902">
      <w:numFmt w:val="bullet"/>
      <w:lvlText w:val="•"/>
      <w:lvlJc w:val="left"/>
      <w:pPr>
        <w:ind w:left="2975" w:hanging="360"/>
      </w:pPr>
      <w:rPr>
        <w:rFonts w:hint="default"/>
        <w:lang w:val="ru-RU" w:eastAsia="en-US" w:bidi="ar-SA"/>
      </w:rPr>
    </w:lvl>
    <w:lvl w:ilvl="3" w:tplc="114049E4">
      <w:numFmt w:val="bullet"/>
      <w:lvlText w:val="•"/>
      <w:lvlJc w:val="left"/>
      <w:pPr>
        <w:ind w:left="3950" w:hanging="360"/>
      </w:pPr>
      <w:rPr>
        <w:rFonts w:hint="default"/>
        <w:lang w:val="ru-RU" w:eastAsia="en-US" w:bidi="ar-SA"/>
      </w:rPr>
    </w:lvl>
    <w:lvl w:ilvl="4" w:tplc="20140134">
      <w:numFmt w:val="bullet"/>
      <w:lvlText w:val="•"/>
      <w:lvlJc w:val="left"/>
      <w:pPr>
        <w:ind w:left="4926" w:hanging="360"/>
      </w:pPr>
      <w:rPr>
        <w:rFonts w:hint="default"/>
        <w:lang w:val="ru-RU" w:eastAsia="en-US" w:bidi="ar-SA"/>
      </w:rPr>
    </w:lvl>
    <w:lvl w:ilvl="5" w:tplc="9ADEBDF6">
      <w:numFmt w:val="bullet"/>
      <w:lvlText w:val="•"/>
      <w:lvlJc w:val="left"/>
      <w:pPr>
        <w:ind w:left="5901" w:hanging="360"/>
      </w:pPr>
      <w:rPr>
        <w:rFonts w:hint="default"/>
        <w:lang w:val="ru-RU" w:eastAsia="en-US" w:bidi="ar-SA"/>
      </w:rPr>
    </w:lvl>
    <w:lvl w:ilvl="6" w:tplc="22882C38">
      <w:numFmt w:val="bullet"/>
      <w:lvlText w:val="•"/>
      <w:lvlJc w:val="left"/>
      <w:pPr>
        <w:ind w:left="6876" w:hanging="360"/>
      </w:pPr>
      <w:rPr>
        <w:rFonts w:hint="default"/>
        <w:lang w:val="ru-RU" w:eastAsia="en-US" w:bidi="ar-SA"/>
      </w:rPr>
    </w:lvl>
    <w:lvl w:ilvl="7" w:tplc="E44001D8">
      <w:numFmt w:val="bullet"/>
      <w:lvlText w:val="•"/>
      <w:lvlJc w:val="left"/>
      <w:pPr>
        <w:ind w:left="7852" w:hanging="360"/>
      </w:pPr>
      <w:rPr>
        <w:rFonts w:hint="default"/>
        <w:lang w:val="ru-RU" w:eastAsia="en-US" w:bidi="ar-SA"/>
      </w:rPr>
    </w:lvl>
    <w:lvl w:ilvl="8" w:tplc="FB86F622">
      <w:numFmt w:val="bullet"/>
      <w:lvlText w:val="•"/>
      <w:lvlJc w:val="left"/>
      <w:pPr>
        <w:ind w:left="8827" w:hanging="360"/>
      </w:pPr>
      <w:rPr>
        <w:rFonts w:hint="default"/>
        <w:lang w:val="ru-RU" w:eastAsia="en-US" w:bidi="ar-SA"/>
      </w:rPr>
    </w:lvl>
  </w:abstractNum>
  <w:abstractNum w:abstractNumId="24">
    <w:nsid w:val="1CD14477"/>
    <w:multiLevelType w:val="hybridMultilevel"/>
    <w:tmpl w:val="A7C0F0EE"/>
    <w:lvl w:ilvl="0" w:tplc="60B0A9A6">
      <w:start w:val="2"/>
      <w:numFmt w:val="decimal"/>
      <w:lvlText w:val="%1."/>
      <w:lvlJc w:val="left"/>
      <w:pPr>
        <w:ind w:left="10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903D16">
      <w:numFmt w:val="bullet"/>
      <w:lvlText w:val="•"/>
      <w:lvlJc w:val="left"/>
      <w:pPr>
        <w:ind w:left="340" w:hanging="240"/>
      </w:pPr>
      <w:rPr>
        <w:rFonts w:hint="default"/>
        <w:lang w:val="ru-RU" w:eastAsia="en-US" w:bidi="ar-SA"/>
      </w:rPr>
    </w:lvl>
    <w:lvl w:ilvl="2" w:tplc="CAD0407A">
      <w:numFmt w:val="bullet"/>
      <w:lvlText w:val="•"/>
      <w:lvlJc w:val="left"/>
      <w:pPr>
        <w:ind w:left="581" w:hanging="240"/>
      </w:pPr>
      <w:rPr>
        <w:rFonts w:hint="default"/>
        <w:lang w:val="ru-RU" w:eastAsia="en-US" w:bidi="ar-SA"/>
      </w:rPr>
    </w:lvl>
    <w:lvl w:ilvl="3" w:tplc="15D00DD8">
      <w:numFmt w:val="bullet"/>
      <w:lvlText w:val="•"/>
      <w:lvlJc w:val="left"/>
      <w:pPr>
        <w:ind w:left="822" w:hanging="240"/>
      </w:pPr>
      <w:rPr>
        <w:rFonts w:hint="default"/>
        <w:lang w:val="ru-RU" w:eastAsia="en-US" w:bidi="ar-SA"/>
      </w:rPr>
    </w:lvl>
    <w:lvl w:ilvl="4" w:tplc="9A7E421E">
      <w:numFmt w:val="bullet"/>
      <w:lvlText w:val="•"/>
      <w:lvlJc w:val="left"/>
      <w:pPr>
        <w:ind w:left="1063" w:hanging="240"/>
      </w:pPr>
      <w:rPr>
        <w:rFonts w:hint="default"/>
        <w:lang w:val="ru-RU" w:eastAsia="en-US" w:bidi="ar-SA"/>
      </w:rPr>
    </w:lvl>
    <w:lvl w:ilvl="5" w:tplc="DAEE93C4">
      <w:numFmt w:val="bullet"/>
      <w:lvlText w:val="•"/>
      <w:lvlJc w:val="left"/>
      <w:pPr>
        <w:ind w:left="1304" w:hanging="240"/>
      </w:pPr>
      <w:rPr>
        <w:rFonts w:hint="default"/>
        <w:lang w:val="ru-RU" w:eastAsia="en-US" w:bidi="ar-SA"/>
      </w:rPr>
    </w:lvl>
    <w:lvl w:ilvl="6" w:tplc="73F4C072">
      <w:numFmt w:val="bullet"/>
      <w:lvlText w:val="•"/>
      <w:lvlJc w:val="left"/>
      <w:pPr>
        <w:ind w:left="1545" w:hanging="240"/>
      </w:pPr>
      <w:rPr>
        <w:rFonts w:hint="default"/>
        <w:lang w:val="ru-RU" w:eastAsia="en-US" w:bidi="ar-SA"/>
      </w:rPr>
    </w:lvl>
    <w:lvl w:ilvl="7" w:tplc="868E9F8E">
      <w:numFmt w:val="bullet"/>
      <w:lvlText w:val="•"/>
      <w:lvlJc w:val="left"/>
      <w:pPr>
        <w:ind w:left="1786" w:hanging="240"/>
      </w:pPr>
      <w:rPr>
        <w:rFonts w:hint="default"/>
        <w:lang w:val="ru-RU" w:eastAsia="en-US" w:bidi="ar-SA"/>
      </w:rPr>
    </w:lvl>
    <w:lvl w:ilvl="8" w:tplc="7E8665F4">
      <w:numFmt w:val="bullet"/>
      <w:lvlText w:val="•"/>
      <w:lvlJc w:val="left"/>
      <w:pPr>
        <w:ind w:left="2027" w:hanging="240"/>
      </w:pPr>
      <w:rPr>
        <w:rFonts w:hint="default"/>
        <w:lang w:val="ru-RU" w:eastAsia="en-US" w:bidi="ar-SA"/>
      </w:rPr>
    </w:lvl>
  </w:abstractNum>
  <w:abstractNum w:abstractNumId="25">
    <w:nsid w:val="1E9745E6"/>
    <w:multiLevelType w:val="hybridMultilevel"/>
    <w:tmpl w:val="79FA0D52"/>
    <w:lvl w:ilvl="0" w:tplc="636A2E30">
      <w:start w:val="1"/>
      <w:numFmt w:val="decimal"/>
      <w:lvlText w:val="%1)"/>
      <w:lvlJc w:val="left"/>
      <w:pPr>
        <w:ind w:left="101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FC6104">
      <w:numFmt w:val="bullet"/>
      <w:lvlText w:val="•"/>
      <w:lvlJc w:val="left"/>
      <w:pPr>
        <w:ind w:left="1995" w:hanging="305"/>
      </w:pPr>
      <w:rPr>
        <w:rFonts w:hint="default"/>
        <w:lang w:val="ru-RU" w:eastAsia="en-US" w:bidi="ar-SA"/>
      </w:rPr>
    </w:lvl>
    <w:lvl w:ilvl="2" w:tplc="51407FEE">
      <w:numFmt w:val="bullet"/>
      <w:lvlText w:val="•"/>
      <w:lvlJc w:val="left"/>
      <w:pPr>
        <w:ind w:left="2971" w:hanging="305"/>
      </w:pPr>
      <w:rPr>
        <w:rFonts w:hint="default"/>
        <w:lang w:val="ru-RU" w:eastAsia="en-US" w:bidi="ar-SA"/>
      </w:rPr>
    </w:lvl>
    <w:lvl w:ilvl="3" w:tplc="76503CAC">
      <w:numFmt w:val="bullet"/>
      <w:lvlText w:val="•"/>
      <w:lvlJc w:val="left"/>
      <w:pPr>
        <w:ind w:left="3947" w:hanging="305"/>
      </w:pPr>
      <w:rPr>
        <w:rFonts w:hint="default"/>
        <w:lang w:val="ru-RU" w:eastAsia="en-US" w:bidi="ar-SA"/>
      </w:rPr>
    </w:lvl>
    <w:lvl w:ilvl="4" w:tplc="1C321336">
      <w:numFmt w:val="bullet"/>
      <w:lvlText w:val="•"/>
      <w:lvlJc w:val="left"/>
      <w:pPr>
        <w:ind w:left="4923" w:hanging="305"/>
      </w:pPr>
      <w:rPr>
        <w:rFonts w:hint="default"/>
        <w:lang w:val="ru-RU" w:eastAsia="en-US" w:bidi="ar-SA"/>
      </w:rPr>
    </w:lvl>
    <w:lvl w:ilvl="5" w:tplc="5A4CAF98">
      <w:numFmt w:val="bullet"/>
      <w:lvlText w:val="•"/>
      <w:lvlJc w:val="left"/>
      <w:pPr>
        <w:ind w:left="5899" w:hanging="305"/>
      </w:pPr>
      <w:rPr>
        <w:rFonts w:hint="default"/>
        <w:lang w:val="ru-RU" w:eastAsia="en-US" w:bidi="ar-SA"/>
      </w:rPr>
    </w:lvl>
    <w:lvl w:ilvl="6" w:tplc="C6483EB8">
      <w:numFmt w:val="bullet"/>
      <w:lvlText w:val="•"/>
      <w:lvlJc w:val="left"/>
      <w:pPr>
        <w:ind w:left="6874" w:hanging="305"/>
      </w:pPr>
      <w:rPr>
        <w:rFonts w:hint="default"/>
        <w:lang w:val="ru-RU" w:eastAsia="en-US" w:bidi="ar-SA"/>
      </w:rPr>
    </w:lvl>
    <w:lvl w:ilvl="7" w:tplc="73A044DA">
      <w:numFmt w:val="bullet"/>
      <w:lvlText w:val="•"/>
      <w:lvlJc w:val="left"/>
      <w:pPr>
        <w:ind w:left="7850" w:hanging="305"/>
      </w:pPr>
      <w:rPr>
        <w:rFonts w:hint="default"/>
        <w:lang w:val="ru-RU" w:eastAsia="en-US" w:bidi="ar-SA"/>
      </w:rPr>
    </w:lvl>
    <w:lvl w:ilvl="8" w:tplc="F0DCAF9E">
      <w:numFmt w:val="bullet"/>
      <w:lvlText w:val="•"/>
      <w:lvlJc w:val="left"/>
      <w:pPr>
        <w:ind w:left="8826" w:hanging="305"/>
      </w:pPr>
      <w:rPr>
        <w:rFonts w:hint="default"/>
        <w:lang w:val="ru-RU" w:eastAsia="en-US" w:bidi="ar-SA"/>
      </w:rPr>
    </w:lvl>
  </w:abstractNum>
  <w:abstractNum w:abstractNumId="26">
    <w:nsid w:val="1F216A7C"/>
    <w:multiLevelType w:val="hybridMultilevel"/>
    <w:tmpl w:val="C5247E2A"/>
    <w:lvl w:ilvl="0" w:tplc="78A85DA2">
      <w:numFmt w:val="bullet"/>
      <w:lvlText w:val=""/>
      <w:lvlJc w:val="left"/>
      <w:pPr>
        <w:ind w:left="14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6E5E9A">
      <w:numFmt w:val="bullet"/>
      <w:lvlText w:val="•"/>
      <w:lvlJc w:val="left"/>
      <w:pPr>
        <w:ind w:left="2373" w:hanging="360"/>
      </w:pPr>
      <w:rPr>
        <w:rFonts w:hint="default"/>
        <w:lang w:val="ru-RU" w:eastAsia="en-US" w:bidi="ar-SA"/>
      </w:rPr>
    </w:lvl>
    <w:lvl w:ilvl="2" w:tplc="AF7A56C6">
      <w:numFmt w:val="bullet"/>
      <w:lvlText w:val="•"/>
      <w:lvlJc w:val="left"/>
      <w:pPr>
        <w:ind w:left="3307" w:hanging="360"/>
      </w:pPr>
      <w:rPr>
        <w:rFonts w:hint="default"/>
        <w:lang w:val="ru-RU" w:eastAsia="en-US" w:bidi="ar-SA"/>
      </w:rPr>
    </w:lvl>
    <w:lvl w:ilvl="3" w:tplc="557CC8E8">
      <w:numFmt w:val="bullet"/>
      <w:lvlText w:val="•"/>
      <w:lvlJc w:val="left"/>
      <w:pPr>
        <w:ind w:left="4241" w:hanging="360"/>
      </w:pPr>
      <w:rPr>
        <w:rFonts w:hint="default"/>
        <w:lang w:val="ru-RU" w:eastAsia="en-US" w:bidi="ar-SA"/>
      </w:rPr>
    </w:lvl>
    <w:lvl w:ilvl="4" w:tplc="1214C5FE">
      <w:numFmt w:val="bullet"/>
      <w:lvlText w:val="•"/>
      <w:lvlJc w:val="left"/>
      <w:pPr>
        <w:ind w:left="5175" w:hanging="360"/>
      </w:pPr>
      <w:rPr>
        <w:rFonts w:hint="default"/>
        <w:lang w:val="ru-RU" w:eastAsia="en-US" w:bidi="ar-SA"/>
      </w:rPr>
    </w:lvl>
    <w:lvl w:ilvl="5" w:tplc="4372D55A">
      <w:numFmt w:val="bullet"/>
      <w:lvlText w:val="•"/>
      <w:lvlJc w:val="left"/>
      <w:pPr>
        <w:ind w:left="6109" w:hanging="360"/>
      </w:pPr>
      <w:rPr>
        <w:rFonts w:hint="default"/>
        <w:lang w:val="ru-RU" w:eastAsia="en-US" w:bidi="ar-SA"/>
      </w:rPr>
    </w:lvl>
    <w:lvl w:ilvl="6" w:tplc="62827E64">
      <w:numFmt w:val="bullet"/>
      <w:lvlText w:val="•"/>
      <w:lvlJc w:val="left"/>
      <w:pPr>
        <w:ind w:left="7042" w:hanging="360"/>
      </w:pPr>
      <w:rPr>
        <w:rFonts w:hint="default"/>
        <w:lang w:val="ru-RU" w:eastAsia="en-US" w:bidi="ar-SA"/>
      </w:rPr>
    </w:lvl>
    <w:lvl w:ilvl="7" w:tplc="49DA7D60">
      <w:numFmt w:val="bullet"/>
      <w:lvlText w:val="•"/>
      <w:lvlJc w:val="left"/>
      <w:pPr>
        <w:ind w:left="7976" w:hanging="360"/>
      </w:pPr>
      <w:rPr>
        <w:rFonts w:hint="default"/>
        <w:lang w:val="ru-RU" w:eastAsia="en-US" w:bidi="ar-SA"/>
      </w:rPr>
    </w:lvl>
    <w:lvl w:ilvl="8" w:tplc="29E805B2">
      <w:numFmt w:val="bullet"/>
      <w:lvlText w:val="•"/>
      <w:lvlJc w:val="left"/>
      <w:pPr>
        <w:ind w:left="8910" w:hanging="360"/>
      </w:pPr>
      <w:rPr>
        <w:rFonts w:hint="default"/>
        <w:lang w:val="ru-RU" w:eastAsia="en-US" w:bidi="ar-SA"/>
      </w:rPr>
    </w:lvl>
  </w:abstractNum>
  <w:abstractNum w:abstractNumId="27">
    <w:nsid w:val="1F5F2F4D"/>
    <w:multiLevelType w:val="hybridMultilevel"/>
    <w:tmpl w:val="C568B3D6"/>
    <w:lvl w:ilvl="0" w:tplc="8CBEF5F2">
      <w:start w:val="1"/>
      <w:numFmt w:val="decimal"/>
      <w:lvlText w:val="%1)"/>
      <w:lvlJc w:val="left"/>
      <w:pPr>
        <w:ind w:left="52" w:hanging="4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BEF1D8">
      <w:numFmt w:val="bullet"/>
      <w:lvlText w:val="•"/>
      <w:lvlJc w:val="left"/>
      <w:pPr>
        <w:ind w:left="436" w:hanging="416"/>
      </w:pPr>
      <w:rPr>
        <w:rFonts w:hint="default"/>
        <w:lang w:val="ru-RU" w:eastAsia="en-US" w:bidi="ar-SA"/>
      </w:rPr>
    </w:lvl>
    <w:lvl w:ilvl="2" w:tplc="7302A86C">
      <w:numFmt w:val="bullet"/>
      <w:lvlText w:val="•"/>
      <w:lvlJc w:val="left"/>
      <w:pPr>
        <w:ind w:left="812" w:hanging="416"/>
      </w:pPr>
      <w:rPr>
        <w:rFonts w:hint="default"/>
        <w:lang w:val="ru-RU" w:eastAsia="en-US" w:bidi="ar-SA"/>
      </w:rPr>
    </w:lvl>
    <w:lvl w:ilvl="3" w:tplc="CA28F0A6">
      <w:numFmt w:val="bullet"/>
      <w:lvlText w:val="•"/>
      <w:lvlJc w:val="left"/>
      <w:pPr>
        <w:ind w:left="1188" w:hanging="416"/>
      </w:pPr>
      <w:rPr>
        <w:rFonts w:hint="default"/>
        <w:lang w:val="ru-RU" w:eastAsia="en-US" w:bidi="ar-SA"/>
      </w:rPr>
    </w:lvl>
    <w:lvl w:ilvl="4" w:tplc="C5F0372E">
      <w:numFmt w:val="bullet"/>
      <w:lvlText w:val="•"/>
      <w:lvlJc w:val="left"/>
      <w:pPr>
        <w:ind w:left="1564" w:hanging="416"/>
      </w:pPr>
      <w:rPr>
        <w:rFonts w:hint="default"/>
        <w:lang w:val="ru-RU" w:eastAsia="en-US" w:bidi="ar-SA"/>
      </w:rPr>
    </w:lvl>
    <w:lvl w:ilvl="5" w:tplc="6BCAB0F4">
      <w:numFmt w:val="bullet"/>
      <w:lvlText w:val="•"/>
      <w:lvlJc w:val="left"/>
      <w:pPr>
        <w:ind w:left="1941" w:hanging="416"/>
      </w:pPr>
      <w:rPr>
        <w:rFonts w:hint="default"/>
        <w:lang w:val="ru-RU" w:eastAsia="en-US" w:bidi="ar-SA"/>
      </w:rPr>
    </w:lvl>
    <w:lvl w:ilvl="6" w:tplc="13E46A8C">
      <w:numFmt w:val="bullet"/>
      <w:lvlText w:val="•"/>
      <w:lvlJc w:val="left"/>
      <w:pPr>
        <w:ind w:left="2317" w:hanging="416"/>
      </w:pPr>
      <w:rPr>
        <w:rFonts w:hint="default"/>
        <w:lang w:val="ru-RU" w:eastAsia="en-US" w:bidi="ar-SA"/>
      </w:rPr>
    </w:lvl>
    <w:lvl w:ilvl="7" w:tplc="E61EBBF4">
      <w:numFmt w:val="bullet"/>
      <w:lvlText w:val="•"/>
      <w:lvlJc w:val="left"/>
      <w:pPr>
        <w:ind w:left="2693" w:hanging="416"/>
      </w:pPr>
      <w:rPr>
        <w:rFonts w:hint="default"/>
        <w:lang w:val="ru-RU" w:eastAsia="en-US" w:bidi="ar-SA"/>
      </w:rPr>
    </w:lvl>
    <w:lvl w:ilvl="8" w:tplc="38208580">
      <w:numFmt w:val="bullet"/>
      <w:lvlText w:val="•"/>
      <w:lvlJc w:val="left"/>
      <w:pPr>
        <w:ind w:left="3069" w:hanging="416"/>
      </w:pPr>
      <w:rPr>
        <w:rFonts w:hint="default"/>
        <w:lang w:val="ru-RU" w:eastAsia="en-US" w:bidi="ar-SA"/>
      </w:rPr>
    </w:lvl>
  </w:abstractNum>
  <w:abstractNum w:abstractNumId="28">
    <w:nsid w:val="20F808C1"/>
    <w:multiLevelType w:val="hybridMultilevel"/>
    <w:tmpl w:val="14CE695C"/>
    <w:lvl w:ilvl="0" w:tplc="4B1E16B6">
      <w:start w:val="1"/>
      <w:numFmt w:val="decimal"/>
      <w:lvlText w:val="%1."/>
      <w:lvlJc w:val="left"/>
      <w:pPr>
        <w:ind w:left="112" w:hanging="7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D47182">
      <w:numFmt w:val="bullet"/>
      <w:lvlText w:val="•"/>
      <w:lvlJc w:val="left"/>
      <w:pPr>
        <w:ind w:left="344" w:hanging="728"/>
      </w:pPr>
      <w:rPr>
        <w:rFonts w:hint="default"/>
        <w:lang w:val="ru-RU" w:eastAsia="en-US" w:bidi="ar-SA"/>
      </w:rPr>
    </w:lvl>
    <w:lvl w:ilvl="2" w:tplc="E2FA1D68">
      <w:numFmt w:val="bullet"/>
      <w:lvlText w:val="•"/>
      <w:lvlJc w:val="left"/>
      <w:pPr>
        <w:ind w:left="569" w:hanging="728"/>
      </w:pPr>
      <w:rPr>
        <w:rFonts w:hint="default"/>
        <w:lang w:val="ru-RU" w:eastAsia="en-US" w:bidi="ar-SA"/>
      </w:rPr>
    </w:lvl>
    <w:lvl w:ilvl="3" w:tplc="99CA73D2">
      <w:numFmt w:val="bullet"/>
      <w:lvlText w:val="•"/>
      <w:lvlJc w:val="left"/>
      <w:pPr>
        <w:ind w:left="794" w:hanging="728"/>
      </w:pPr>
      <w:rPr>
        <w:rFonts w:hint="default"/>
        <w:lang w:val="ru-RU" w:eastAsia="en-US" w:bidi="ar-SA"/>
      </w:rPr>
    </w:lvl>
    <w:lvl w:ilvl="4" w:tplc="A3625050">
      <w:numFmt w:val="bullet"/>
      <w:lvlText w:val="•"/>
      <w:lvlJc w:val="left"/>
      <w:pPr>
        <w:ind w:left="1018" w:hanging="728"/>
      </w:pPr>
      <w:rPr>
        <w:rFonts w:hint="default"/>
        <w:lang w:val="ru-RU" w:eastAsia="en-US" w:bidi="ar-SA"/>
      </w:rPr>
    </w:lvl>
    <w:lvl w:ilvl="5" w:tplc="7E088E04">
      <w:numFmt w:val="bullet"/>
      <w:lvlText w:val="•"/>
      <w:lvlJc w:val="left"/>
      <w:pPr>
        <w:ind w:left="1243" w:hanging="728"/>
      </w:pPr>
      <w:rPr>
        <w:rFonts w:hint="default"/>
        <w:lang w:val="ru-RU" w:eastAsia="en-US" w:bidi="ar-SA"/>
      </w:rPr>
    </w:lvl>
    <w:lvl w:ilvl="6" w:tplc="BA003BE0">
      <w:numFmt w:val="bullet"/>
      <w:lvlText w:val="•"/>
      <w:lvlJc w:val="left"/>
      <w:pPr>
        <w:ind w:left="1468" w:hanging="728"/>
      </w:pPr>
      <w:rPr>
        <w:rFonts w:hint="default"/>
        <w:lang w:val="ru-RU" w:eastAsia="en-US" w:bidi="ar-SA"/>
      </w:rPr>
    </w:lvl>
    <w:lvl w:ilvl="7" w:tplc="5AEC7730">
      <w:numFmt w:val="bullet"/>
      <w:lvlText w:val="•"/>
      <w:lvlJc w:val="left"/>
      <w:pPr>
        <w:ind w:left="1692" w:hanging="728"/>
      </w:pPr>
      <w:rPr>
        <w:rFonts w:hint="default"/>
        <w:lang w:val="ru-RU" w:eastAsia="en-US" w:bidi="ar-SA"/>
      </w:rPr>
    </w:lvl>
    <w:lvl w:ilvl="8" w:tplc="013E039A">
      <w:numFmt w:val="bullet"/>
      <w:lvlText w:val="•"/>
      <w:lvlJc w:val="left"/>
      <w:pPr>
        <w:ind w:left="1917" w:hanging="728"/>
      </w:pPr>
      <w:rPr>
        <w:rFonts w:hint="default"/>
        <w:lang w:val="ru-RU" w:eastAsia="en-US" w:bidi="ar-SA"/>
      </w:rPr>
    </w:lvl>
  </w:abstractNum>
  <w:abstractNum w:abstractNumId="29">
    <w:nsid w:val="24465A01"/>
    <w:multiLevelType w:val="multilevel"/>
    <w:tmpl w:val="A05EBF82"/>
    <w:lvl w:ilvl="0">
      <w:start w:val="2"/>
      <w:numFmt w:val="decimal"/>
      <w:lvlText w:val="%1"/>
      <w:lvlJc w:val="left"/>
      <w:pPr>
        <w:ind w:left="1266" w:hanging="49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66" w:hanging="49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581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24" w:hanging="3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6" w:hanging="3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8" w:hanging="3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0" w:hanging="3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12" w:hanging="3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4" w:hanging="305"/>
      </w:pPr>
      <w:rPr>
        <w:rFonts w:hint="default"/>
        <w:lang w:val="ru-RU" w:eastAsia="en-US" w:bidi="ar-SA"/>
      </w:rPr>
    </w:lvl>
  </w:abstractNum>
  <w:abstractNum w:abstractNumId="30">
    <w:nsid w:val="260017D9"/>
    <w:multiLevelType w:val="hybridMultilevel"/>
    <w:tmpl w:val="309C35F8"/>
    <w:lvl w:ilvl="0" w:tplc="D926128E">
      <w:start w:val="2"/>
      <w:numFmt w:val="decimal"/>
      <w:lvlText w:val="%1."/>
      <w:lvlJc w:val="left"/>
      <w:pPr>
        <w:ind w:left="108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2"/>
        <w:szCs w:val="22"/>
        <w:lang w:val="ru-RU" w:eastAsia="en-US" w:bidi="ar-SA"/>
      </w:rPr>
    </w:lvl>
    <w:lvl w:ilvl="1" w:tplc="198A15FE">
      <w:numFmt w:val="bullet"/>
      <w:lvlText w:val="•"/>
      <w:lvlJc w:val="left"/>
      <w:pPr>
        <w:ind w:left="333" w:hanging="180"/>
      </w:pPr>
      <w:rPr>
        <w:rFonts w:hint="default"/>
        <w:lang w:val="ru-RU" w:eastAsia="en-US" w:bidi="ar-SA"/>
      </w:rPr>
    </w:lvl>
    <w:lvl w:ilvl="2" w:tplc="2606F8D6">
      <w:numFmt w:val="bullet"/>
      <w:lvlText w:val="•"/>
      <w:lvlJc w:val="left"/>
      <w:pPr>
        <w:ind w:left="567" w:hanging="180"/>
      </w:pPr>
      <w:rPr>
        <w:rFonts w:hint="default"/>
        <w:lang w:val="ru-RU" w:eastAsia="en-US" w:bidi="ar-SA"/>
      </w:rPr>
    </w:lvl>
    <w:lvl w:ilvl="3" w:tplc="AEC685F6">
      <w:numFmt w:val="bullet"/>
      <w:lvlText w:val="•"/>
      <w:lvlJc w:val="left"/>
      <w:pPr>
        <w:ind w:left="801" w:hanging="180"/>
      </w:pPr>
      <w:rPr>
        <w:rFonts w:hint="default"/>
        <w:lang w:val="ru-RU" w:eastAsia="en-US" w:bidi="ar-SA"/>
      </w:rPr>
    </w:lvl>
    <w:lvl w:ilvl="4" w:tplc="9710B008">
      <w:numFmt w:val="bullet"/>
      <w:lvlText w:val="•"/>
      <w:lvlJc w:val="left"/>
      <w:pPr>
        <w:ind w:left="1035" w:hanging="180"/>
      </w:pPr>
      <w:rPr>
        <w:rFonts w:hint="default"/>
        <w:lang w:val="ru-RU" w:eastAsia="en-US" w:bidi="ar-SA"/>
      </w:rPr>
    </w:lvl>
    <w:lvl w:ilvl="5" w:tplc="B1C8E466">
      <w:numFmt w:val="bullet"/>
      <w:lvlText w:val="•"/>
      <w:lvlJc w:val="left"/>
      <w:pPr>
        <w:ind w:left="1269" w:hanging="180"/>
      </w:pPr>
      <w:rPr>
        <w:rFonts w:hint="default"/>
        <w:lang w:val="ru-RU" w:eastAsia="en-US" w:bidi="ar-SA"/>
      </w:rPr>
    </w:lvl>
    <w:lvl w:ilvl="6" w:tplc="98209FC2">
      <w:numFmt w:val="bullet"/>
      <w:lvlText w:val="•"/>
      <w:lvlJc w:val="left"/>
      <w:pPr>
        <w:ind w:left="1503" w:hanging="180"/>
      </w:pPr>
      <w:rPr>
        <w:rFonts w:hint="default"/>
        <w:lang w:val="ru-RU" w:eastAsia="en-US" w:bidi="ar-SA"/>
      </w:rPr>
    </w:lvl>
    <w:lvl w:ilvl="7" w:tplc="606A5518">
      <w:numFmt w:val="bullet"/>
      <w:lvlText w:val="•"/>
      <w:lvlJc w:val="left"/>
      <w:pPr>
        <w:ind w:left="1737" w:hanging="180"/>
      </w:pPr>
      <w:rPr>
        <w:rFonts w:hint="default"/>
        <w:lang w:val="ru-RU" w:eastAsia="en-US" w:bidi="ar-SA"/>
      </w:rPr>
    </w:lvl>
    <w:lvl w:ilvl="8" w:tplc="DBDE597C">
      <w:numFmt w:val="bullet"/>
      <w:lvlText w:val="•"/>
      <w:lvlJc w:val="left"/>
      <w:pPr>
        <w:ind w:left="1971" w:hanging="180"/>
      </w:pPr>
      <w:rPr>
        <w:rFonts w:hint="default"/>
        <w:lang w:val="ru-RU" w:eastAsia="en-US" w:bidi="ar-SA"/>
      </w:rPr>
    </w:lvl>
  </w:abstractNum>
  <w:abstractNum w:abstractNumId="31">
    <w:nsid w:val="27B16EF9"/>
    <w:multiLevelType w:val="hybridMultilevel"/>
    <w:tmpl w:val="164CDA48"/>
    <w:lvl w:ilvl="0" w:tplc="B8ECE8AC">
      <w:start w:val="1"/>
      <w:numFmt w:val="decimal"/>
      <w:lvlText w:val="%1)"/>
      <w:lvlJc w:val="left"/>
      <w:pPr>
        <w:ind w:left="710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6DEB5B0">
      <w:numFmt w:val="bullet"/>
      <w:lvlText w:val="•"/>
      <w:lvlJc w:val="left"/>
      <w:pPr>
        <w:ind w:left="1725" w:hanging="428"/>
      </w:pPr>
      <w:rPr>
        <w:rFonts w:hint="default"/>
        <w:lang w:val="ru-RU" w:eastAsia="en-US" w:bidi="ar-SA"/>
      </w:rPr>
    </w:lvl>
    <w:lvl w:ilvl="2" w:tplc="9528AB0E">
      <w:numFmt w:val="bullet"/>
      <w:lvlText w:val="•"/>
      <w:lvlJc w:val="left"/>
      <w:pPr>
        <w:ind w:left="2731" w:hanging="428"/>
      </w:pPr>
      <w:rPr>
        <w:rFonts w:hint="default"/>
        <w:lang w:val="ru-RU" w:eastAsia="en-US" w:bidi="ar-SA"/>
      </w:rPr>
    </w:lvl>
    <w:lvl w:ilvl="3" w:tplc="DBB08DE4">
      <w:numFmt w:val="bullet"/>
      <w:lvlText w:val="•"/>
      <w:lvlJc w:val="left"/>
      <w:pPr>
        <w:ind w:left="3737" w:hanging="428"/>
      </w:pPr>
      <w:rPr>
        <w:rFonts w:hint="default"/>
        <w:lang w:val="ru-RU" w:eastAsia="en-US" w:bidi="ar-SA"/>
      </w:rPr>
    </w:lvl>
    <w:lvl w:ilvl="4" w:tplc="C65409BA">
      <w:numFmt w:val="bullet"/>
      <w:lvlText w:val="•"/>
      <w:lvlJc w:val="left"/>
      <w:pPr>
        <w:ind w:left="4743" w:hanging="428"/>
      </w:pPr>
      <w:rPr>
        <w:rFonts w:hint="default"/>
        <w:lang w:val="ru-RU" w:eastAsia="en-US" w:bidi="ar-SA"/>
      </w:rPr>
    </w:lvl>
    <w:lvl w:ilvl="5" w:tplc="812ACD14">
      <w:numFmt w:val="bullet"/>
      <w:lvlText w:val="•"/>
      <w:lvlJc w:val="left"/>
      <w:pPr>
        <w:ind w:left="5749" w:hanging="428"/>
      </w:pPr>
      <w:rPr>
        <w:rFonts w:hint="default"/>
        <w:lang w:val="ru-RU" w:eastAsia="en-US" w:bidi="ar-SA"/>
      </w:rPr>
    </w:lvl>
    <w:lvl w:ilvl="6" w:tplc="1940F7A8">
      <w:numFmt w:val="bullet"/>
      <w:lvlText w:val="•"/>
      <w:lvlJc w:val="left"/>
      <w:pPr>
        <w:ind w:left="6754" w:hanging="428"/>
      </w:pPr>
      <w:rPr>
        <w:rFonts w:hint="default"/>
        <w:lang w:val="ru-RU" w:eastAsia="en-US" w:bidi="ar-SA"/>
      </w:rPr>
    </w:lvl>
    <w:lvl w:ilvl="7" w:tplc="A7922A3C">
      <w:numFmt w:val="bullet"/>
      <w:lvlText w:val="•"/>
      <w:lvlJc w:val="left"/>
      <w:pPr>
        <w:ind w:left="7760" w:hanging="428"/>
      </w:pPr>
      <w:rPr>
        <w:rFonts w:hint="default"/>
        <w:lang w:val="ru-RU" w:eastAsia="en-US" w:bidi="ar-SA"/>
      </w:rPr>
    </w:lvl>
    <w:lvl w:ilvl="8" w:tplc="8DD2409E">
      <w:numFmt w:val="bullet"/>
      <w:lvlText w:val="•"/>
      <w:lvlJc w:val="left"/>
      <w:pPr>
        <w:ind w:left="8766" w:hanging="428"/>
      </w:pPr>
      <w:rPr>
        <w:rFonts w:hint="default"/>
        <w:lang w:val="ru-RU" w:eastAsia="en-US" w:bidi="ar-SA"/>
      </w:rPr>
    </w:lvl>
  </w:abstractNum>
  <w:abstractNum w:abstractNumId="32">
    <w:nsid w:val="28F15A49"/>
    <w:multiLevelType w:val="hybridMultilevel"/>
    <w:tmpl w:val="D616C816"/>
    <w:lvl w:ilvl="0" w:tplc="76342222">
      <w:start w:val="1"/>
      <w:numFmt w:val="decimal"/>
      <w:lvlText w:val="%1)"/>
      <w:lvlJc w:val="left"/>
      <w:pPr>
        <w:ind w:left="101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1CA990A">
      <w:numFmt w:val="bullet"/>
      <w:lvlText w:val="•"/>
      <w:lvlJc w:val="left"/>
      <w:pPr>
        <w:ind w:left="1995" w:hanging="305"/>
      </w:pPr>
      <w:rPr>
        <w:rFonts w:hint="default"/>
        <w:lang w:val="ru-RU" w:eastAsia="en-US" w:bidi="ar-SA"/>
      </w:rPr>
    </w:lvl>
    <w:lvl w:ilvl="2" w:tplc="7FE4E008">
      <w:numFmt w:val="bullet"/>
      <w:lvlText w:val="•"/>
      <w:lvlJc w:val="left"/>
      <w:pPr>
        <w:ind w:left="2971" w:hanging="305"/>
      </w:pPr>
      <w:rPr>
        <w:rFonts w:hint="default"/>
        <w:lang w:val="ru-RU" w:eastAsia="en-US" w:bidi="ar-SA"/>
      </w:rPr>
    </w:lvl>
    <w:lvl w:ilvl="3" w:tplc="585EA474">
      <w:numFmt w:val="bullet"/>
      <w:lvlText w:val="•"/>
      <w:lvlJc w:val="left"/>
      <w:pPr>
        <w:ind w:left="3947" w:hanging="305"/>
      </w:pPr>
      <w:rPr>
        <w:rFonts w:hint="default"/>
        <w:lang w:val="ru-RU" w:eastAsia="en-US" w:bidi="ar-SA"/>
      </w:rPr>
    </w:lvl>
    <w:lvl w:ilvl="4" w:tplc="8724EC1E">
      <w:numFmt w:val="bullet"/>
      <w:lvlText w:val="•"/>
      <w:lvlJc w:val="left"/>
      <w:pPr>
        <w:ind w:left="4923" w:hanging="305"/>
      </w:pPr>
      <w:rPr>
        <w:rFonts w:hint="default"/>
        <w:lang w:val="ru-RU" w:eastAsia="en-US" w:bidi="ar-SA"/>
      </w:rPr>
    </w:lvl>
    <w:lvl w:ilvl="5" w:tplc="BA92EA2C">
      <w:numFmt w:val="bullet"/>
      <w:lvlText w:val="•"/>
      <w:lvlJc w:val="left"/>
      <w:pPr>
        <w:ind w:left="5899" w:hanging="305"/>
      </w:pPr>
      <w:rPr>
        <w:rFonts w:hint="default"/>
        <w:lang w:val="ru-RU" w:eastAsia="en-US" w:bidi="ar-SA"/>
      </w:rPr>
    </w:lvl>
    <w:lvl w:ilvl="6" w:tplc="22C0A7CC">
      <w:numFmt w:val="bullet"/>
      <w:lvlText w:val="•"/>
      <w:lvlJc w:val="left"/>
      <w:pPr>
        <w:ind w:left="6874" w:hanging="305"/>
      </w:pPr>
      <w:rPr>
        <w:rFonts w:hint="default"/>
        <w:lang w:val="ru-RU" w:eastAsia="en-US" w:bidi="ar-SA"/>
      </w:rPr>
    </w:lvl>
    <w:lvl w:ilvl="7" w:tplc="CA8C1418">
      <w:numFmt w:val="bullet"/>
      <w:lvlText w:val="•"/>
      <w:lvlJc w:val="left"/>
      <w:pPr>
        <w:ind w:left="7850" w:hanging="305"/>
      </w:pPr>
      <w:rPr>
        <w:rFonts w:hint="default"/>
        <w:lang w:val="ru-RU" w:eastAsia="en-US" w:bidi="ar-SA"/>
      </w:rPr>
    </w:lvl>
    <w:lvl w:ilvl="8" w:tplc="33E8B2A0">
      <w:numFmt w:val="bullet"/>
      <w:lvlText w:val="•"/>
      <w:lvlJc w:val="left"/>
      <w:pPr>
        <w:ind w:left="8826" w:hanging="305"/>
      </w:pPr>
      <w:rPr>
        <w:rFonts w:hint="default"/>
        <w:lang w:val="ru-RU" w:eastAsia="en-US" w:bidi="ar-SA"/>
      </w:rPr>
    </w:lvl>
  </w:abstractNum>
  <w:abstractNum w:abstractNumId="33">
    <w:nsid w:val="2C5C0E7F"/>
    <w:multiLevelType w:val="hybridMultilevel"/>
    <w:tmpl w:val="8A9030D6"/>
    <w:lvl w:ilvl="0" w:tplc="DF823704">
      <w:start w:val="1"/>
      <w:numFmt w:val="decimal"/>
      <w:lvlText w:val="%1)"/>
      <w:lvlJc w:val="left"/>
      <w:pPr>
        <w:ind w:left="101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EE16E0">
      <w:numFmt w:val="bullet"/>
      <w:lvlText w:val="•"/>
      <w:lvlJc w:val="left"/>
      <w:pPr>
        <w:ind w:left="1995" w:hanging="305"/>
      </w:pPr>
      <w:rPr>
        <w:rFonts w:hint="default"/>
        <w:lang w:val="ru-RU" w:eastAsia="en-US" w:bidi="ar-SA"/>
      </w:rPr>
    </w:lvl>
    <w:lvl w:ilvl="2" w:tplc="D70095BA">
      <w:numFmt w:val="bullet"/>
      <w:lvlText w:val="•"/>
      <w:lvlJc w:val="left"/>
      <w:pPr>
        <w:ind w:left="2971" w:hanging="305"/>
      </w:pPr>
      <w:rPr>
        <w:rFonts w:hint="default"/>
        <w:lang w:val="ru-RU" w:eastAsia="en-US" w:bidi="ar-SA"/>
      </w:rPr>
    </w:lvl>
    <w:lvl w:ilvl="3" w:tplc="696CD382">
      <w:numFmt w:val="bullet"/>
      <w:lvlText w:val="•"/>
      <w:lvlJc w:val="left"/>
      <w:pPr>
        <w:ind w:left="3947" w:hanging="305"/>
      </w:pPr>
      <w:rPr>
        <w:rFonts w:hint="default"/>
        <w:lang w:val="ru-RU" w:eastAsia="en-US" w:bidi="ar-SA"/>
      </w:rPr>
    </w:lvl>
    <w:lvl w:ilvl="4" w:tplc="C3D0B712">
      <w:numFmt w:val="bullet"/>
      <w:lvlText w:val="•"/>
      <w:lvlJc w:val="left"/>
      <w:pPr>
        <w:ind w:left="4923" w:hanging="305"/>
      </w:pPr>
      <w:rPr>
        <w:rFonts w:hint="default"/>
        <w:lang w:val="ru-RU" w:eastAsia="en-US" w:bidi="ar-SA"/>
      </w:rPr>
    </w:lvl>
    <w:lvl w:ilvl="5" w:tplc="9F24D4B4">
      <w:numFmt w:val="bullet"/>
      <w:lvlText w:val="•"/>
      <w:lvlJc w:val="left"/>
      <w:pPr>
        <w:ind w:left="5899" w:hanging="305"/>
      </w:pPr>
      <w:rPr>
        <w:rFonts w:hint="default"/>
        <w:lang w:val="ru-RU" w:eastAsia="en-US" w:bidi="ar-SA"/>
      </w:rPr>
    </w:lvl>
    <w:lvl w:ilvl="6" w:tplc="BAFCE12C">
      <w:numFmt w:val="bullet"/>
      <w:lvlText w:val="•"/>
      <w:lvlJc w:val="left"/>
      <w:pPr>
        <w:ind w:left="6874" w:hanging="305"/>
      </w:pPr>
      <w:rPr>
        <w:rFonts w:hint="default"/>
        <w:lang w:val="ru-RU" w:eastAsia="en-US" w:bidi="ar-SA"/>
      </w:rPr>
    </w:lvl>
    <w:lvl w:ilvl="7" w:tplc="FE500CD8">
      <w:numFmt w:val="bullet"/>
      <w:lvlText w:val="•"/>
      <w:lvlJc w:val="left"/>
      <w:pPr>
        <w:ind w:left="7850" w:hanging="305"/>
      </w:pPr>
      <w:rPr>
        <w:rFonts w:hint="default"/>
        <w:lang w:val="ru-RU" w:eastAsia="en-US" w:bidi="ar-SA"/>
      </w:rPr>
    </w:lvl>
    <w:lvl w:ilvl="8" w:tplc="F72CD3E4">
      <w:numFmt w:val="bullet"/>
      <w:lvlText w:val="•"/>
      <w:lvlJc w:val="left"/>
      <w:pPr>
        <w:ind w:left="8826" w:hanging="305"/>
      </w:pPr>
      <w:rPr>
        <w:rFonts w:hint="default"/>
        <w:lang w:val="ru-RU" w:eastAsia="en-US" w:bidi="ar-SA"/>
      </w:rPr>
    </w:lvl>
  </w:abstractNum>
  <w:abstractNum w:abstractNumId="34">
    <w:nsid w:val="2DD44EC9"/>
    <w:multiLevelType w:val="hybridMultilevel"/>
    <w:tmpl w:val="986273EC"/>
    <w:lvl w:ilvl="0" w:tplc="BB10CD2E">
      <w:start w:val="1"/>
      <w:numFmt w:val="decimal"/>
      <w:lvlText w:val="%1)"/>
      <w:lvlJc w:val="left"/>
      <w:pPr>
        <w:ind w:left="710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043280">
      <w:numFmt w:val="bullet"/>
      <w:lvlText w:val="•"/>
      <w:lvlJc w:val="left"/>
      <w:pPr>
        <w:ind w:left="1725" w:hanging="411"/>
      </w:pPr>
      <w:rPr>
        <w:rFonts w:hint="default"/>
        <w:lang w:val="ru-RU" w:eastAsia="en-US" w:bidi="ar-SA"/>
      </w:rPr>
    </w:lvl>
    <w:lvl w:ilvl="2" w:tplc="AE0A5416">
      <w:numFmt w:val="bullet"/>
      <w:lvlText w:val="•"/>
      <w:lvlJc w:val="left"/>
      <w:pPr>
        <w:ind w:left="2731" w:hanging="411"/>
      </w:pPr>
      <w:rPr>
        <w:rFonts w:hint="default"/>
        <w:lang w:val="ru-RU" w:eastAsia="en-US" w:bidi="ar-SA"/>
      </w:rPr>
    </w:lvl>
    <w:lvl w:ilvl="3" w:tplc="21BA5F22">
      <w:numFmt w:val="bullet"/>
      <w:lvlText w:val="•"/>
      <w:lvlJc w:val="left"/>
      <w:pPr>
        <w:ind w:left="3737" w:hanging="411"/>
      </w:pPr>
      <w:rPr>
        <w:rFonts w:hint="default"/>
        <w:lang w:val="ru-RU" w:eastAsia="en-US" w:bidi="ar-SA"/>
      </w:rPr>
    </w:lvl>
    <w:lvl w:ilvl="4" w:tplc="34FAD87A">
      <w:numFmt w:val="bullet"/>
      <w:lvlText w:val="•"/>
      <w:lvlJc w:val="left"/>
      <w:pPr>
        <w:ind w:left="4743" w:hanging="411"/>
      </w:pPr>
      <w:rPr>
        <w:rFonts w:hint="default"/>
        <w:lang w:val="ru-RU" w:eastAsia="en-US" w:bidi="ar-SA"/>
      </w:rPr>
    </w:lvl>
    <w:lvl w:ilvl="5" w:tplc="6D3C26F6">
      <w:numFmt w:val="bullet"/>
      <w:lvlText w:val="•"/>
      <w:lvlJc w:val="left"/>
      <w:pPr>
        <w:ind w:left="5749" w:hanging="411"/>
      </w:pPr>
      <w:rPr>
        <w:rFonts w:hint="default"/>
        <w:lang w:val="ru-RU" w:eastAsia="en-US" w:bidi="ar-SA"/>
      </w:rPr>
    </w:lvl>
    <w:lvl w:ilvl="6" w:tplc="002E5FB2">
      <w:numFmt w:val="bullet"/>
      <w:lvlText w:val="•"/>
      <w:lvlJc w:val="left"/>
      <w:pPr>
        <w:ind w:left="6754" w:hanging="411"/>
      </w:pPr>
      <w:rPr>
        <w:rFonts w:hint="default"/>
        <w:lang w:val="ru-RU" w:eastAsia="en-US" w:bidi="ar-SA"/>
      </w:rPr>
    </w:lvl>
    <w:lvl w:ilvl="7" w:tplc="B65C9FDE">
      <w:numFmt w:val="bullet"/>
      <w:lvlText w:val="•"/>
      <w:lvlJc w:val="left"/>
      <w:pPr>
        <w:ind w:left="7760" w:hanging="411"/>
      </w:pPr>
      <w:rPr>
        <w:rFonts w:hint="default"/>
        <w:lang w:val="ru-RU" w:eastAsia="en-US" w:bidi="ar-SA"/>
      </w:rPr>
    </w:lvl>
    <w:lvl w:ilvl="8" w:tplc="89CAAB9C">
      <w:numFmt w:val="bullet"/>
      <w:lvlText w:val="•"/>
      <w:lvlJc w:val="left"/>
      <w:pPr>
        <w:ind w:left="8766" w:hanging="411"/>
      </w:pPr>
      <w:rPr>
        <w:rFonts w:hint="default"/>
        <w:lang w:val="ru-RU" w:eastAsia="en-US" w:bidi="ar-SA"/>
      </w:rPr>
    </w:lvl>
  </w:abstractNum>
  <w:abstractNum w:abstractNumId="35">
    <w:nsid w:val="2FAA5481"/>
    <w:multiLevelType w:val="hybridMultilevel"/>
    <w:tmpl w:val="405C71FE"/>
    <w:lvl w:ilvl="0" w:tplc="799E4790">
      <w:start w:val="1"/>
      <w:numFmt w:val="decimal"/>
      <w:lvlText w:val="%1)"/>
      <w:lvlJc w:val="left"/>
      <w:pPr>
        <w:ind w:left="710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20C53E">
      <w:numFmt w:val="bullet"/>
      <w:lvlText w:val="•"/>
      <w:lvlJc w:val="left"/>
      <w:pPr>
        <w:ind w:left="1725" w:hanging="382"/>
      </w:pPr>
      <w:rPr>
        <w:rFonts w:hint="default"/>
        <w:lang w:val="ru-RU" w:eastAsia="en-US" w:bidi="ar-SA"/>
      </w:rPr>
    </w:lvl>
    <w:lvl w:ilvl="2" w:tplc="5B0C3286">
      <w:numFmt w:val="bullet"/>
      <w:lvlText w:val="•"/>
      <w:lvlJc w:val="left"/>
      <w:pPr>
        <w:ind w:left="2731" w:hanging="382"/>
      </w:pPr>
      <w:rPr>
        <w:rFonts w:hint="default"/>
        <w:lang w:val="ru-RU" w:eastAsia="en-US" w:bidi="ar-SA"/>
      </w:rPr>
    </w:lvl>
    <w:lvl w:ilvl="3" w:tplc="BED0C0AC">
      <w:numFmt w:val="bullet"/>
      <w:lvlText w:val="•"/>
      <w:lvlJc w:val="left"/>
      <w:pPr>
        <w:ind w:left="3737" w:hanging="382"/>
      </w:pPr>
      <w:rPr>
        <w:rFonts w:hint="default"/>
        <w:lang w:val="ru-RU" w:eastAsia="en-US" w:bidi="ar-SA"/>
      </w:rPr>
    </w:lvl>
    <w:lvl w:ilvl="4" w:tplc="FC2CBD42">
      <w:numFmt w:val="bullet"/>
      <w:lvlText w:val="•"/>
      <w:lvlJc w:val="left"/>
      <w:pPr>
        <w:ind w:left="4743" w:hanging="382"/>
      </w:pPr>
      <w:rPr>
        <w:rFonts w:hint="default"/>
        <w:lang w:val="ru-RU" w:eastAsia="en-US" w:bidi="ar-SA"/>
      </w:rPr>
    </w:lvl>
    <w:lvl w:ilvl="5" w:tplc="1042FAC6">
      <w:numFmt w:val="bullet"/>
      <w:lvlText w:val="•"/>
      <w:lvlJc w:val="left"/>
      <w:pPr>
        <w:ind w:left="5749" w:hanging="382"/>
      </w:pPr>
      <w:rPr>
        <w:rFonts w:hint="default"/>
        <w:lang w:val="ru-RU" w:eastAsia="en-US" w:bidi="ar-SA"/>
      </w:rPr>
    </w:lvl>
    <w:lvl w:ilvl="6" w:tplc="0AAE2B7E">
      <w:numFmt w:val="bullet"/>
      <w:lvlText w:val="•"/>
      <w:lvlJc w:val="left"/>
      <w:pPr>
        <w:ind w:left="6754" w:hanging="382"/>
      </w:pPr>
      <w:rPr>
        <w:rFonts w:hint="default"/>
        <w:lang w:val="ru-RU" w:eastAsia="en-US" w:bidi="ar-SA"/>
      </w:rPr>
    </w:lvl>
    <w:lvl w:ilvl="7" w:tplc="FC526BB6">
      <w:numFmt w:val="bullet"/>
      <w:lvlText w:val="•"/>
      <w:lvlJc w:val="left"/>
      <w:pPr>
        <w:ind w:left="7760" w:hanging="382"/>
      </w:pPr>
      <w:rPr>
        <w:rFonts w:hint="default"/>
        <w:lang w:val="ru-RU" w:eastAsia="en-US" w:bidi="ar-SA"/>
      </w:rPr>
    </w:lvl>
    <w:lvl w:ilvl="8" w:tplc="A4DAF1E2">
      <w:numFmt w:val="bullet"/>
      <w:lvlText w:val="•"/>
      <w:lvlJc w:val="left"/>
      <w:pPr>
        <w:ind w:left="8766" w:hanging="382"/>
      </w:pPr>
      <w:rPr>
        <w:rFonts w:hint="default"/>
        <w:lang w:val="ru-RU" w:eastAsia="en-US" w:bidi="ar-SA"/>
      </w:rPr>
    </w:lvl>
  </w:abstractNum>
  <w:abstractNum w:abstractNumId="36">
    <w:nsid w:val="3212094D"/>
    <w:multiLevelType w:val="hybridMultilevel"/>
    <w:tmpl w:val="FB7C720A"/>
    <w:lvl w:ilvl="0" w:tplc="7D0EE94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E948C10">
      <w:numFmt w:val="bullet"/>
      <w:lvlText w:val="•"/>
      <w:lvlJc w:val="left"/>
      <w:pPr>
        <w:ind w:left="1725" w:hanging="164"/>
      </w:pPr>
      <w:rPr>
        <w:rFonts w:hint="default"/>
        <w:lang w:val="ru-RU" w:eastAsia="en-US" w:bidi="ar-SA"/>
      </w:rPr>
    </w:lvl>
    <w:lvl w:ilvl="2" w:tplc="C9044242">
      <w:numFmt w:val="bullet"/>
      <w:lvlText w:val="•"/>
      <w:lvlJc w:val="left"/>
      <w:pPr>
        <w:ind w:left="2731" w:hanging="164"/>
      </w:pPr>
      <w:rPr>
        <w:rFonts w:hint="default"/>
        <w:lang w:val="ru-RU" w:eastAsia="en-US" w:bidi="ar-SA"/>
      </w:rPr>
    </w:lvl>
    <w:lvl w:ilvl="3" w:tplc="711A694A">
      <w:numFmt w:val="bullet"/>
      <w:lvlText w:val="•"/>
      <w:lvlJc w:val="left"/>
      <w:pPr>
        <w:ind w:left="3737" w:hanging="164"/>
      </w:pPr>
      <w:rPr>
        <w:rFonts w:hint="default"/>
        <w:lang w:val="ru-RU" w:eastAsia="en-US" w:bidi="ar-SA"/>
      </w:rPr>
    </w:lvl>
    <w:lvl w:ilvl="4" w:tplc="C6C4C6FE">
      <w:numFmt w:val="bullet"/>
      <w:lvlText w:val="•"/>
      <w:lvlJc w:val="left"/>
      <w:pPr>
        <w:ind w:left="4743" w:hanging="164"/>
      </w:pPr>
      <w:rPr>
        <w:rFonts w:hint="default"/>
        <w:lang w:val="ru-RU" w:eastAsia="en-US" w:bidi="ar-SA"/>
      </w:rPr>
    </w:lvl>
    <w:lvl w:ilvl="5" w:tplc="B7DCECA6">
      <w:numFmt w:val="bullet"/>
      <w:lvlText w:val="•"/>
      <w:lvlJc w:val="left"/>
      <w:pPr>
        <w:ind w:left="5749" w:hanging="164"/>
      </w:pPr>
      <w:rPr>
        <w:rFonts w:hint="default"/>
        <w:lang w:val="ru-RU" w:eastAsia="en-US" w:bidi="ar-SA"/>
      </w:rPr>
    </w:lvl>
    <w:lvl w:ilvl="6" w:tplc="42D2EB04">
      <w:numFmt w:val="bullet"/>
      <w:lvlText w:val="•"/>
      <w:lvlJc w:val="left"/>
      <w:pPr>
        <w:ind w:left="6754" w:hanging="164"/>
      </w:pPr>
      <w:rPr>
        <w:rFonts w:hint="default"/>
        <w:lang w:val="ru-RU" w:eastAsia="en-US" w:bidi="ar-SA"/>
      </w:rPr>
    </w:lvl>
    <w:lvl w:ilvl="7" w:tplc="996A1A9E">
      <w:numFmt w:val="bullet"/>
      <w:lvlText w:val="•"/>
      <w:lvlJc w:val="left"/>
      <w:pPr>
        <w:ind w:left="7760" w:hanging="164"/>
      </w:pPr>
      <w:rPr>
        <w:rFonts w:hint="default"/>
        <w:lang w:val="ru-RU" w:eastAsia="en-US" w:bidi="ar-SA"/>
      </w:rPr>
    </w:lvl>
    <w:lvl w:ilvl="8" w:tplc="5EE26764">
      <w:numFmt w:val="bullet"/>
      <w:lvlText w:val="•"/>
      <w:lvlJc w:val="left"/>
      <w:pPr>
        <w:ind w:left="8766" w:hanging="164"/>
      </w:pPr>
      <w:rPr>
        <w:rFonts w:hint="default"/>
        <w:lang w:val="ru-RU" w:eastAsia="en-US" w:bidi="ar-SA"/>
      </w:rPr>
    </w:lvl>
  </w:abstractNum>
  <w:abstractNum w:abstractNumId="37">
    <w:nsid w:val="356237DC"/>
    <w:multiLevelType w:val="hybridMultilevel"/>
    <w:tmpl w:val="835E0F28"/>
    <w:lvl w:ilvl="0" w:tplc="C64004A6">
      <w:start w:val="1"/>
      <w:numFmt w:val="decimal"/>
      <w:lvlText w:val="%1)"/>
      <w:lvlJc w:val="left"/>
      <w:pPr>
        <w:ind w:left="710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58F608">
      <w:numFmt w:val="bullet"/>
      <w:lvlText w:val="•"/>
      <w:lvlJc w:val="left"/>
      <w:pPr>
        <w:ind w:left="1725" w:hanging="291"/>
      </w:pPr>
      <w:rPr>
        <w:rFonts w:hint="default"/>
        <w:lang w:val="ru-RU" w:eastAsia="en-US" w:bidi="ar-SA"/>
      </w:rPr>
    </w:lvl>
    <w:lvl w:ilvl="2" w:tplc="48122D10">
      <w:numFmt w:val="bullet"/>
      <w:lvlText w:val="•"/>
      <w:lvlJc w:val="left"/>
      <w:pPr>
        <w:ind w:left="2731" w:hanging="291"/>
      </w:pPr>
      <w:rPr>
        <w:rFonts w:hint="default"/>
        <w:lang w:val="ru-RU" w:eastAsia="en-US" w:bidi="ar-SA"/>
      </w:rPr>
    </w:lvl>
    <w:lvl w:ilvl="3" w:tplc="3A68FAEC">
      <w:numFmt w:val="bullet"/>
      <w:lvlText w:val="•"/>
      <w:lvlJc w:val="left"/>
      <w:pPr>
        <w:ind w:left="3737" w:hanging="291"/>
      </w:pPr>
      <w:rPr>
        <w:rFonts w:hint="default"/>
        <w:lang w:val="ru-RU" w:eastAsia="en-US" w:bidi="ar-SA"/>
      </w:rPr>
    </w:lvl>
    <w:lvl w:ilvl="4" w:tplc="CDE08D06">
      <w:numFmt w:val="bullet"/>
      <w:lvlText w:val="•"/>
      <w:lvlJc w:val="left"/>
      <w:pPr>
        <w:ind w:left="4743" w:hanging="291"/>
      </w:pPr>
      <w:rPr>
        <w:rFonts w:hint="default"/>
        <w:lang w:val="ru-RU" w:eastAsia="en-US" w:bidi="ar-SA"/>
      </w:rPr>
    </w:lvl>
    <w:lvl w:ilvl="5" w:tplc="89ECAF40">
      <w:numFmt w:val="bullet"/>
      <w:lvlText w:val="•"/>
      <w:lvlJc w:val="left"/>
      <w:pPr>
        <w:ind w:left="5749" w:hanging="291"/>
      </w:pPr>
      <w:rPr>
        <w:rFonts w:hint="default"/>
        <w:lang w:val="ru-RU" w:eastAsia="en-US" w:bidi="ar-SA"/>
      </w:rPr>
    </w:lvl>
    <w:lvl w:ilvl="6" w:tplc="D64A7C2E">
      <w:numFmt w:val="bullet"/>
      <w:lvlText w:val="•"/>
      <w:lvlJc w:val="left"/>
      <w:pPr>
        <w:ind w:left="6754" w:hanging="291"/>
      </w:pPr>
      <w:rPr>
        <w:rFonts w:hint="default"/>
        <w:lang w:val="ru-RU" w:eastAsia="en-US" w:bidi="ar-SA"/>
      </w:rPr>
    </w:lvl>
    <w:lvl w:ilvl="7" w:tplc="656C5086">
      <w:numFmt w:val="bullet"/>
      <w:lvlText w:val="•"/>
      <w:lvlJc w:val="left"/>
      <w:pPr>
        <w:ind w:left="7760" w:hanging="291"/>
      </w:pPr>
      <w:rPr>
        <w:rFonts w:hint="default"/>
        <w:lang w:val="ru-RU" w:eastAsia="en-US" w:bidi="ar-SA"/>
      </w:rPr>
    </w:lvl>
    <w:lvl w:ilvl="8" w:tplc="B51A28B8">
      <w:numFmt w:val="bullet"/>
      <w:lvlText w:val="•"/>
      <w:lvlJc w:val="left"/>
      <w:pPr>
        <w:ind w:left="8766" w:hanging="291"/>
      </w:pPr>
      <w:rPr>
        <w:rFonts w:hint="default"/>
        <w:lang w:val="ru-RU" w:eastAsia="en-US" w:bidi="ar-SA"/>
      </w:rPr>
    </w:lvl>
  </w:abstractNum>
  <w:abstractNum w:abstractNumId="38">
    <w:nsid w:val="37AE48D4"/>
    <w:multiLevelType w:val="hybridMultilevel"/>
    <w:tmpl w:val="75DC09A6"/>
    <w:lvl w:ilvl="0" w:tplc="66149F94">
      <w:start w:val="5"/>
      <w:numFmt w:val="decimal"/>
      <w:lvlText w:val="%1."/>
      <w:lvlJc w:val="left"/>
      <w:pPr>
        <w:ind w:left="10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CCE65B2">
      <w:numFmt w:val="bullet"/>
      <w:lvlText w:val="•"/>
      <w:lvlJc w:val="left"/>
      <w:pPr>
        <w:ind w:left="340" w:hanging="240"/>
      </w:pPr>
      <w:rPr>
        <w:rFonts w:hint="default"/>
        <w:lang w:val="ru-RU" w:eastAsia="en-US" w:bidi="ar-SA"/>
      </w:rPr>
    </w:lvl>
    <w:lvl w:ilvl="2" w:tplc="B63ED542">
      <w:numFmt w:val="bullet"/>
      <w:lvlText w:val="•"/>
      <w:lvlJc w:val="left"/>
      <w:pPr>
        <w:ind w:left="581" w:hanging="240"/>
      </w:pPr>
      <w:rPr>
        <w:rFonts w:hint="default"/>
        <w:lang w:val="ru-RU" w:eastAsia="en-US" w:bidi="ar-SA"/>
      </w:rPr>
    </w:lvl>
    <w:lvl w:ilvl="3" w:tplc="F33E4628">
      <w:numFmt w:val="bullet"/>
      <w:lvlText w:val="•"/>
      <w:lvlJc w:val="left"/>
      <w:pPr>
        <w:ind w:left="822" w:hanging="240"/>
      </w:pPr>
      <w:rPr>
        <w:rFonts w:hint="default"/>
        <w:lang w:val="ru-RU" w:eastAsia="en-US" w:bidi="ar-SA"/>
      </w:rPr>
    </w:lvl>
    <w:lvl w:ilvl="4" w:tplc="EE00FE5A">
      <w:numFmt w:val="bullet"/>
      <w:lvlText w:val="•"/>
      <w:lvlJc w:val="left"/>
      <w:pPr>
        <w:ind w:left="1063" w:hanging="240"/>
      </w:pPr>
      <w:rPr>
        <w:rFonts w:hint="default"/>
        <w:lang w:val="ru-RU" w:eastAsia="en-US" w:bidi="ar-SA"/>
      </w:rPr>
    </w:lvl>
    <w:lvl w:ilvl="5" w:tplc="7272ECFC">
      <w:numFmt w:val="bullet"/>
      <w:lvlText w:val="•"/>
      <w:lvlJc w:val="left"/>
      <w:pPr>
        <w:ind w:left="1304" w:hanging="240"/>
      </w:pPr>
      <w:rPr>
        <w:rFonts w:hint="default"/>
        <w:lang w:val="ru-RU" w:eastAsia="en-US" w:bidi="ar-SA"/>
      </w:rPr>
    </w:lvl>
    <w:lvl w:ilvl="6" w:tplc="46D0E52E">
      <w:numFmt w:val="bullet"/>
      <w:lvlText w:val="•"/>
      <w:lvlJc w:val="left"/>
      <w:pPr>
        <w:ind w:left="1545" w:hanging="240"/>
      </w:pPr>
      <w:rPr>
        <w:rFonts w:hint="default"/>
        <w:lang w:val="ru-RU" w:eastAsia="en-US" w:bidi="ar-SA"/>
      </w:rPr>
    </w:lvl>
    <w:lvl w:ilvl="7" w:tplc="C19892EC">
      <w:numFmt w:val="bullet"/>
      <w:lvlText w:val="•"/>
      <w:lvlJc w:val="left"/>
      <w:pPr>
        <w:ind w:left="1786" w:hanging="240"/>
      </w:pPr>
      <w:rPr>
        <w:rFonts w:hint="default"/>
        <w:lang w:val="ru-RU" w:eastAsia="en-US" w:bidi="ar-SA"/>
      </w:rPr>
    </w:lvl>
    <w:lvl w:ilvl="8" w:tplc="0AC6A846">
      <w:numFmt w:val="bullet"/>
      <w:lvlText w:val="•"/>
      <w:lvlJc w:val="left"/>
      <w:pPr>
        <w:ind w:left="2027" w:hanging="240"/>
      </w:pPr>
      <w:rPr>
        <w:rFonts w:hint="default"/>
        <w:lang w:val="ru-RU" w:eastAsia="en-US" w:bidi="ar-SA"/>
      </w:rPr>
    </w:lvl>
  </w:abstractNum>
  <w:abstractNum w:abstractNumId="39">
    <w:nsid w:val="387C2749"/>
    <w:multiLevelType w:val="hybridMultilevel"/>
    <w:tmpl w:val="AEB84538"/>
    <w:lvl w:ilvl="0" w:tplc="C0B6BD36">
      <w:start w:val="1"/>
      <w:numFmt w:val="decimal"/>
      <w:lvlText w:val="%1)"/>
      <w:lvlJc w:val="left"/>
      <w:pPr>
        <w:ind w:left="101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C46042">
      <w:numFmt w:val="bullet"/>
      <w:lvlText w:val="•"/>
      <w:lvlJc w:val="left"/>
      <w:pPr>
        <w:ind w:left="1995" w:hanging="305"/>
      </w:pPr>
      <w:rPr>
        <w:rFonts w:hint="default"/>
        <w:lang w:val="ru-RU" w:eastAsia="en-US" w:bidi="ar-SA"/>
      </w:rPr>
    </w:lvl>
    <w:lvl w:ilvl="2" w:tplc="2228E0E2">
      <w:numFmt w:val="bullet"/>
      <w:lvlText w:val="•"/>
      <w:lvlJc w:val="left"/>
      <w:pPr>
        <w:ind w:left="2971" w:hanging="305"/>
      </w:pPr>
      <w:rPr>
        <w:rFonts w:hint="default"/>
        <w:lang w:val="ru-RU" w:eastAsia="en-US" w:bidi="ar-SA"/>
      </w:rPr>
    </w:lvl>
    <w:lvl w:ilvl="3" w:tplc="B9C0757C">
      <w:numFmt w:val="bullet"/>
      <w:lvlText w:val="•"/>
      <w:lvlJc w:val="left"/>
      <w:pPr>
        <w:ind w:left="3947" w:hanging="305"/>
      </w:pPr>
      <w:rPr>
        <w:rFonts w:hint="default"/>
        <w:lang w:val="ru-RU" w:eastAsia="en-US" w:bidi="ar-SA"/>
      </w:rPr>
    </w:lvl>
    <w:lvl w:ilvl="4" w:tplc="73305DC6">
      <w:numFmt w:val="bullet"/>
      <w:lvlText w:val="•"/>
      <w:lvlJc w:val="left"/>
      <w:pPr>
        <w:ind w:left="4923" w:hanging="305"/>
      </w:pPr>
      <w:rPr>
        <w:rFonts w:hint="default"/>
        <w:lang w:val="ru-RU" w:eastAsia="en-US" w:bidi="ar-SA"/>
      </w:rPr>
    </w:lvl>
    <w:lvl w:ilvl="5" w:tplc="01767F68">
      <w:numFmt w:val="bullet"/>
      <w:lvlText w:val="•"/>
      <w:lvlJc w:val="left"/>
      <w:pPr>
        <w:ind w:left="5899" w:hanging="305"/>
      </w:pPr>
      <w:rPr>
        <w:rFonts w:hint="default"/>
        <w:lang w:val="ru-RU" w:eastAsia="en-US" w:bidi="ar-SA"/>
      </w:rPr>
    </w:lvl>
    <w:lvl w:ilvl="6" w:tplc="22404C2E">
      <w:numFmt w:val="bullet"/>
      <w:lvlText w:val="•"/>
      <w:lvlJc w:val="left"/>
      <w:pPr>
        <w:ind w:left="6874" w:hanging="305"/>
      </w:pPr>
      <w:rPr>
        <w:rFonts w:hint="default"/>
        <w:lang w:val="ru-RU" w:eastAsia="en-US" w:bidi="ar-SA"/>
      </w:rPr>
    </w:lvl>
    <w:lvl w:ilvl="7" w:tplc="196241EE">
      <w:numFmt w:val="bullet"/>
      <w:lvlText w:val="•"/>
      <w:lvlJc w:val="left"/>
      <w:pPr>
        <w:ind w:left="7850" w:hanging="305"/>
      </w:pPr>
      <w:rPr>
        <w:rFonts w:hint="default"/>
        <w:lang w:val="ru-RU" w:eastAsia="en-US" w:bidi="ar-SA"/>
      </w:rPr>
    </w:lvl>
    <w:lvl w:ilvl="8" w:tplc="D4100AC0">
      <w:numFmt w:val="bullet"/>
      <w:lvlText w:val="•"/>
      <w:lvlJc w:val="left"/>
      <w:pPr>
        <w:ind w:left="8826" w:hanging="305"/>
      </w:pPr>
      <w:rPr>
        <w:rFonts w:hint="default"/>
        <w:lang w:val="ru-RU" w:eastAsia="en-US" w:bidi="ar-SA"/>
      </w:rPr>
    </w:lvl>
  </w:abstractNum>
  <w:abstractNum w:abstractNumId="40">
    <w:nsid w:val="396631B1"/>
    <w:multiLevelType w:val="hybridMultilevel"/>
    <w:tmpl w:val="2DB4AEF0"/>
    <w:lvl w:ilvl="0" w:tplc="A6AEFEC8">
      <w:numFmt w:val="bullet"/>
      <w:lvlText w:val="-"/>
      <w:lvlJc w:val="left"/>
      <w:pPr>
        <w:ind w:left="676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2A61A5C">
      <w:numFmt w:val="bullet"/>
      <w:lvlText w:val=""/>
      <w:lvlJc w:val="left"/>
      <w:pPr>
        <w:ind w:left="1070" w:hanging="6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EC271CE">
      <w:numFmt w:val="bullet"/>
      <w:lvlText w:val="•"/>
      <w:lvlJc w:val="left"/>
      <w:pPr>
        <w:ind w:left="2139" w:hanging="696"/>
      </w:pPr>
      <w:rPr>
        <w:rFonts w:hint="default"/>
        <w:lang w:val="ru-RU" w:eastAsia="en-US" w:bidi="ar-SA"/>
      </w:rPr>
    </w:lvl>
    <w:lvl w:ilvl="3" w:tplc="45928898">
      <w:numFmt w:val="bullet"/>
      <w:lvlText w:val="•"/>
      <w:lvlJc w:val="left"/>
      <w:pPr>
        <w:ind w:left="3219" w:hanging="696"/>
      </w:pPr>
      <w:rPr>
        <w:rFonts w:hint="default"/>
        <w:lang w:val="ru-RU" w:eastAsia="en-US" w:bidi="ar-SA"/>
      </w:rPr>
    </w:lvl>
    <w:lvl w:ilvl="4" w:tplc="C94E5CA0">
      <w:numFmt w:val="bullet"/>
      <w:lvlText w:val="•"/>
      <w:lvlJc w:val="left"/>
      <w:pPr>
        <w:ind w:left="4299" w:hanging="696"/>
      </w:pPr>
      <w:rPr>
        <w:rFonts w:hint="default"/>
        <w:lang w:val="ru-RU" w:eastAsia="en-US" w:bidi="ar-SA"/>
      </w:rPr>
    </w:lvl>
    <w:lvl w:ilvl="5" w:tplc="CE5C3690">
      <w:numFmt w:val="bullet"/>
      <w:lvlText w:val="•"/>
      <w:lvlJc w:val="left"/>
      <w:pPr>
        <w:ind w:left="5379" w:hanging="696"/>
      </w:pPr>
      <w:rPr>
        <w:rFonts w:hint="default"/>
        <w:lang w:val="ru-RU" w:eastAsia="en-US" w:bidi="ar-SA"/>
      </w:rPr>
    </w:lvl>
    <w:lvl w:ilvl="6" w:tplc="82B85DB8">
      <w:numFmt w:val="bullet"/>
      <w:lvlText w:val="•"/>
      <w:lvlJc w:val="left"/>
      <w:pPr>
        <w:ind w:left="6459" w:hanging="696"/>
      </w:pPr>
      <w:rPr>
        <w:rFonts w:hint="default"/>
        <w:lang w:val="ru-RU" w:eastAsia="en-US" w:bidi="ar-SA"/>
      </w:rPr>
    </w:lvl>
    <w:lvl w:ilvl="7" w:tplc="B9CE8D2E">
      <w:numFmt w:val="bullet"/>
      <w:lvlText w:val="•"/>
      <w:lvlJc w:val="left"/>
      <w:pPr>
        <w:ind w:left="7538" w:hanging="696"/>
      </w:pPr>
      <w:rPr>
        <w:rFonts w:hint="default"/>
        <w:lang w:val="ru-RU" w:eastAsia="en-US" w:bidi="ar-SA"/>
      </w:rPr>
    </w:lvl>
    <w:lvl w:ilvl="8" w:tplc="AFA4B550">
      <w:numFmt w:val="bullet"/>
      <w:lvlText w:val="•"/>
      <w:lvlJc w:val="left"/>
      <w:pPr>
        <w:ind w:left="8618" w:hanging="696"/>
      </w:pPr>
      <w:rPr>
        <w:rFonts w:hint="default"/>
        <w:lang w:val="ru-RU" w:eastAsia="en-US" w:bidi="ar-SA"/>
      </w:rPr>
    </w:lvl>
  </w:abstractNum>
  <w:abstractNum w:abstractNumId="41">
    <w:nsid w:val="39EA7365"/>
    <w:multiLevelType w:val="hybridMultilevel"/>
    <w:tmpl w:val="87809C2C"/>
    <w:lvl w:ilvl="0" w:tplc="CB18ECBA">
      <w:numFmt w:val="bullet"/>
      <w:lvlText w:val=""/>
      <w:lvlJc w:val="left"/>
      <w:pPr>
        <w:ind w:left="1137" w:hanging="43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5073C0">
      <w:numFmt w:val="bullet"/>
      <w:lvlText w:val="•"/>
      <w:lvlJc w:val="left"/>
      <w:pPr>
        <w:ind w:left="2103" w:hanging="430"/>
      </w:pPr>
      <w:rPr>
        <w:rFonts w:hint="default"/>
        <w:lang w:val="ru-RU" w:eastAsia="en-US" w:bidi="ar-SA"/>
      </w:rPr>
    </w:lvl>
    <w:lvl w:ilvl="2" w:tplc="0E70318E">
      <w:numFmt w:val="bullet"/>
      <w:lvlText w:val="•"/>
      <w:lvlJc w:val="left"/>
      <w:pPr>
        <w:ind w:left="3067" w:hanging="430"/>
      </w:pPr>
      <w:rPr>
        <w:rFonts w:hint="default"/>
        <w:lang w:val="ru-RU" w:eastAsia="en-US" w:bidi="ar-SA"/>
      </w:rPr>
    </w:lvl>
    <w:lvl w:ilvl="3" w:tplc="9E00DF24">
      <w:numFmt w:val="bullet"/>
      <w:lvlText w:val="•"/>
      <w:lvlJc w:val="left"/>
      <w:pPr>
        <w:ind w:left="4031" w:hanging="430"/>
      </w:pPr>
      <w:rPr>
        <w:rFonts w:hint="default"/>
        <w:lang w:val="ru-RU" w:eastAsia="en-US" w:bidi="ar-SA"/>
      </w:rPr>
    </w:lvl>
    <w:lvl w:ilvl="4" w:tplc="E842BCA4">
      <w:numFmt w:val="bullet"/>
      <w:lvlText w:val="•"/>
      <w:lvlJc w:val="left"/>
      <w:pPr>
        <w:ind w:left="4995" w:hanging="430"/>
      </w:pPr>
      <w:rPr>
        <w:rFonts w:hint="default"/>
        <w:lang w:val="ru-RU" w:eastAsia="en-US" w:bidi="ar-SA"/>
      </w:rPr>
    </w:lvl>
    <w:lvl w:ilvl="5" w:tplc="7A72F28E">
      <w:numFmt w:val="bullet"/>
      <w:lvlText w:val="•"/>
      <w:lvlJc w:val="left"/>
      <w:pPr>
        <w:ind w:left="5959" w:hanging="430"/>
      </w:pPr>
      <w:rPr>
        <w:rFonts w:hint="default"/>
        <w:lang w:val="ru-RU" w:eastAsia="en-US" w:bidi="ar-SA"/>
      </w:rPr>
    </w:lvl>
    <w:lvl w:ilvl="6" w:tplc="F2B49830">
      <w:numFmt w:val="bullet"/>
      <w:lvlText w:val="•"/>
      <w:lvlJc w:val="left"/>
      <w:pPr>
        <w:ind w:left="6922" w:hanging="430"/>
      </w:pPr>
      <w:rPr>
        <w:rFonts w:hint="default"/>
        <w:lang w:val="ru-RU" w:eastAsia="en-US" w:bidi="ar-SA"/>
      </w:rPr>
    </w:lvl>
    <w:lvl w:ilvl="7" w:tplc="F7F05456">
      <w:numFmt w:val="bullet"/>
      <w:lvlText w:val="•"/>
      <w:lvlJc w:val="left"/>
      <w:pPr>
        <w:ind w:left="7886" w:hanging="430"/>
      </w:pPr>
      <w:rPr>
        <w:rFonts w:hint="default"/>
        <w:lang w:val="ru-RU" w:eastAsia="en-US" w:bidi="ar-SA"/>
      </w:rPr>
    </w:lvl>
    <w:lvl w:ilvl="8" w:tplc="00B68E6C">
      <w:numFmt w:val="bullet"/>
      <w:lvlText w:val="•"/>
      <w:lvlJc w:val="left"/>
      <w:pPr>
        <w:ind w:left="8850" w:hanging="430"/>
      </w:pPr>
      <w:rPr>
        <w:rFonts w:hint="default"/>
        <w:lang w:val="ru-RU" w:eastAsia="en-US" w:bidi="ar-SA"/>
      </w:rPr>
    </w:lvl>
  </w:abstractNum>
  <w:abstractNum w:abstractNumId="42">
    <w:nsid w:val="3D5B1615"/>
    <w:multiLevelType w:val="hybridMultilevel"/>
    <w:tmpl w:val="BE42A146"/>
    <w:lvl w:ilvl="0" w:tplc="AC4C8292">
      <w:start w:val="1"/>
      <w:numFmt w:val="decimal"/>
      <w:lvlText w:val="%1."/>
      <w:lvlJc w:val="left"/>
      <w:pPr>
        <w:ind w:left="710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014533A">
      <w:numFmt w:val="bullet"/>
      <w:lvlText w:val="•"/>
      <w:lvlJc w:val="left"/>
      <w:pPr>
        <w:ind w:left="1725" w:hanging="324"/>
      </w:pPr>
      <w:rPr>
        <w:rFonts w:hint="default"/>
        <w:lang w:val="ru-RU" w:eastAsia="en-US" w:bidi="ar-SA"/>
      </w:rPr>
    </w:lvl>
    <w:lvl w:ilvl="2" w:tplc="3D94A4EE">
      <w:numFmt w:val="bullet"/>
      <w:lvlText w:val="•"/>
      <w:lvlJc w:val="left"/>
      <w:pPr>
        <w:ind w:left="2731" w:hanging="324"/>
      </w:pPr>
      <w:rPr>
        <w:rFonts w:hint="default"/>
        <w:lang w:val="ru-RU" w:eastAsia="en-US" w:bidi="ar-SA"/>
      </w:rPr>
    </w:lvl>
    <w:lvl w:ilvl="3" w:tplc="ACB63DF6">
      <w:numFmt w:val="bullet"/>
      <w:lvlText w:val="•"/>
      <w:lvlJc w:val="left"/>
      <w:pPr>
        <w:ind w:left="3737" w:hanging="324"/>
      </w:pPr>
      <w:rPr>
        <w:rFonts w:hint="default"/>
        <w:lang w:val="ru-RU" w:eastAsia="en-US" w:bidi="ar-SA"/>
      </w:rPr>
    </w:lvl>
    <w:lvl w:ilvl="4" w:tplc="8E363EEA">
      <w:numFmt w:val="bullet"/>
      <w:lvlText w:val="•"/>
      <w:lvlJc w:val="left"/>
      <w:pPr>
        <w:ind w:left="4743" w:hanging="324"/>
      </w:pPr>
      <w:rPr>
        <w:rFonts w:hint="default"/>
        <w:lang w:val="ru-RU" w:eastAsia="en-US" w:bidi="ar-SA"/>
      </w:rPr>
    </w:lvl>
    <w:lvl w:ilvl="5" w:tplc="17B4B21C">
      <w:numFmt w:val="bullet"/>
      <w:lvlText w:val="•"/>
      <w:lvlJc w:val="left"/>
      <w:pPr>
        <w:ind w:left="5749" w:hanging="324"/>
      </w:pPr>
      <w:rPr>
        <w:rFonts w:hint="default"/>
        <w:lang w:val="ru-RU" w:eastAsia="en-US" w:bidi="ar-SA"/>
      </w:rPr>
    </w:lvl>
    <w:lvl w:ilvl="6" w:tplc="6BE6D57C">
      <w:numFmt w:val="bullet"/>
      <w:lvlText w:val="•"/>
      <w:lvlJc w:val="left"/>
      <w:pPr>
        <w:ind w:left="6754" w:hanging="324"/>
      </w:pPr>
      <w:rPr>
        <w:rFonts w:hint="default"/>
        <w:lang w:val="ru-RU" w:eastAsia="en-US" w:bidi="ar-SA"/>
      </w:rPr>
    </w:lvl>
    <w:lvl w:ilvl="7" w:tplc="94308538">
      <w:numFmt w:val="bullet"/>
      <w:lvlText w:val="•"/>
      <w:lvlJc w:val="left"/>
      <w:pPr>
        <w:ind w:left="7760" w:hanging="324"/>
      </w:pPr>
      <w:rPr>
        <w:rFonts w:hint="default"/>
        <w:lang w:val="ru-RU" w:eastAsia="en-US" w:bidi="ar-SA"/>
      </w:rPr>
    </w:lvl>
    <w:lvl w:ilvl="8" w:tplc="4C8C2198">
      <w:numFmt w:val="bullet"/>
      <w:lvlText w:val="•"/>
      <w:lvlJc w:val="left"/>
      <w:pPr>
        <w:ind w:left="8766" w:hanging="324"/>
      </w:pPr>
      <w:rPr>
        <w:rFonts w:hint="default"/>
        <w:lang w:val="ru-RU" w:eastAsia="en-US" w:bidi="ar-SA"/>
      </w:rPr>
    </w:lvl>
  </w:abstractNum>
  <w:abstractNum w:abstractNumId="43">
    <w:nsid w:val="40DF750B"/>
    <w:multiLevelType w:val="multilevel"/>
    <w:tmpl w:val="887C850E"/>
    <w:lvl w:ilvl="0">
      <w:start w:val="2"/>
      <w:numFmt w:val="decimal"/>
      <w:lvlText w:val="%1"/>
      <w:lvlJc w:val="left"/>
      <w:pPr>
        <w:ind w:left="1430" w:hanging="51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0" w:hanging="5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07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41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75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9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2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6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10" w:hanging="512"/>
      </w:pPr>
      <w:rPr>
        <w:rFonts w:hint="default"/>
        <w:lang w:val="ru-RU" w:eastAsia="en-US" w:bidi="ar-SA"/>
      </w:rPr>
    </w:lvl>
  </w:abstractNum>
  <w:abstractNum w:abstractNumId="44">
    <w:nsid w:val="412B4018"/>
    <w:multiLevelType w:val="hybridMultilevel"/>
    <w:tmpl w:val="41EA2698"/>
    <w:lvl w:ilvl="0" w:tplc="128ABE0E">
      <w:start w:val="1"/>
      <w:numFmt w:val="decimal"/>
      <w:lvlText w:val="%1)"/>
      <w:lvlJc w:val="left"/>
      <w:pPr>
        <w:ind w:left="710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B4A760">
      <w:numFmt w:val="bullet"/>
      <w:lvlText w:val="•"/>
      <w:lvlJc w:val="left"/>
      <w:pPr>
        <w:ind w:left="1725" w:hanging="420"/>
      </w:pPr>
      <w:rPr>
        <w:rFonts w:hint="default"/>
        <w:lang w:val="ru-RU" w:eastAsia="en-US" w:bidi="ar-SA"/>
      </w:rPr>
    </w:lvl>
    <w:lvl w:ilvl="2" w:tplc="9CE82138">
      <w:numFmt w:val="bullet"/>
      <w:lvlText w:val="•"/>
      <w:lvlJc w:val="left"/>
      <w:pPr>
        <w:ind w:left="2731" w:hanging="420"/>
      </w:pPr>
      <w:rPr>
        <w:rFonts w:hint="default"/>
        <w:lang w:val="ru-RU" w:eastAsia="en-US" w:bidi="ar-SA"/>
      </w:rPr>
    </w:lvl>
    <w:lvl w:ilvl="3" w:tplc="A85080E6">
      <w:numFmt w:val="bullet"/>
      <w:lvlText w:val="•"/>
      <w:lvlJc w:val="left"/>
      <w:pPr>
        <w:ind w:left="3737" w:hanging="420"/>
      </w:pPr>
      <w:rPr>
        <w:rFonts w:hint="default"/>
        <w:lang w:val="ru-RU" w:eastAsia="en-US" w:bidi="ar-SA"/>
      </w:rPr>
    </w:lvl>
    <w:lvl w:ilvl="4" w:tplc="66D22364">
      <w:numFmt w:val="bullet"/>
      <w:lvlText w:val="•"/>
      <w:lvlJc w:val="left"/>
      <w:pPr>
        <w:ind w:left="4743" w:hanging="420"/>
      </w:pPr>
      <w:rPr>
        <w:rFonts w:hint="default"/>
        <w:lang w:val="ru-RU" w:eastAsia="en-US" w:bidi="ar-SA"/>
      </w:rPr>
    </w:lvl>
    <w:lvl w:ilvl="5" w:tplc="3AFC1F4A">
      <w:numFmt w:val="bullet"/>
      <w:lvlText w:val="•"/>
      <w:lvlJc w:val="left"/>
      <w:pPr>
        <w:ind w:left="5749" w:hanging="420"/>
      </w:pPr>
      <w:rPr>
        <w:rFonts w:hint="default"/>
        <w:lang w:val="ru-RU" w:eastAsia="en-US" w:bidi="ar-SA"/>
      </w:rPr>
    </w:lvl>
    <w:lvl w:ilvl="6" w:tplc="9A0659D4">
      <w:numFmt w:val="bullet"/>
      <w:lvlText w:val="•"/>
      <w:lvlJc w:val="left"/>
      <w:pPr>
        <w:ind w:left="6754" w:hanging="420"/>
      </w:pPr>
      <w:rPr>
        <w:rFonts w:hint="default"/>
        <w:lang w:val="ru-RU" w:eastAsia="en-US" w:bidi="ar-SA"/>
      </w:rPr>
    </w:lvl>
    <w:lvl w:ilvl="7" w:tplc="6D9A3580">
      <w:numFmt w:val="bullet"/>
      <w:lvlText w:val="•"/>
      <w:lvlJc w:val="left"/>
      <w:pPr>
        <w:ind w:left="7760" w:hanging="420"/>
      </w:pPr>
      <w:rPr>
        <w:rFonts w:hint="default"/>
        <w:lang w:val="ru-RU" w:eastAsia="en-US" w:bidi="ar-SA"/>
      </w:rPr>
    </w:lvl>
    <w:lvl w:ilvl="8" w:tplc="F086C93E">
      <w:numFmt w:val="bullet"/>
      <w:lvlText w:val="•"/>
      <w:lvlJc w:val="left"/>
      <w:pPr>
        <w:ind w:left="8766" w:hanging="420"/>
      </w:pPr>
      <w:rPr>
        <w:rFonts w:hint="default"/>
        <w:lang w:val="ru-RU" w:eastAsia="en-US" w:bidi="ar-SA"/>
      </w:rPr>
    </w:lvl>
  </w:abstractNum>
  <w:abstractNum w:abstractNumId="45">
    <w:nsid w:val="43721D74"/>
    <w:multiLevelType w:val="hybridMultilevel"/>
    <w:tmpl w:val="550AF2AC"/>
    <w:lvl w:ilvl="0" w:tplc="53007CA4">
      <w:start w:val="2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6E24EB2">
      <w:numFmt w:val="bullet"/>
      <w:lvlText w:val="•"/>
      <w:lvlJc w:val="left"/>
      <w:pPr>
        <w:ind w:left="549" w:hanging="240"/>
      </w:pPr>
      <w:rPr>
        <w:rFonts w:hint="default"/>
        <w:lang w:val="ru-RU" w:eastAsia="en-US" w:bidi="ar-SA"/>
      </w:rPr>
    </w:lvl>
    <w:lvl w:ilvl="2" w:tplc="90162144">
      <w:numFmt w:val="bullet"/>
      <w:lvlText w:val="•"/>
      <w:lvlJc w:val="left"/>
      <w:pPr>
        <w:ind w:left="759" w:hanging="240"/>
      </w:pPr>
      <w:rPr>
        <w:rFonts w:hint="default"/>
        <w:lang w:val="ru-RU" w:eastAsia="en-US" w:bidi="ar-SA"/>
      </w:rPr>
    </w:lvl>
    <w:lvl w:ilvl="3" w:tplc="77881A0C">
      <w:numFmt w:val="bullet"/>
      <w:lvlText w:val="•"/>
      <w:lvlJc w:val="left"/>
      <w:pPr>
        <w:ind w:left="969" w:hanging="240"/>
      </w:pPr>
      <w:rPr>
        <w:rFonts w:hint="default"/>
        <w:lang w:val="ru-RU" w:eastAsia="en-US" w:bidi="ar-SA"/>
      </w:rPr>
    </w:lvl>
    <w:lvl w:ilvl="4" w:tplc="9A1253AA">
      <w:numFmt w:val="bullet"/>
      <w:lvlText w:val="•"/>
      <w:lvlJc w:val="left"/>
      <w:pPr>
        <w:ind w:left="1179" w:hanging="240"/>
      </w:pPr>
      <w:rPr>
        <w:rFonts w:hint="default"/>
        <w:lang w:val="ru-RU" w:eastAsia="en-US" w:bidi="ar-SA"/>
      </w:rPr>
    </w:lvl>
    <w:lvl w:ilvl="5" w:tplc="3C6C52AE">
      <w:numFmt w:val="bullet"/>
      <w:lvlText w:val="•"/>
      <w:lvlJc w:val="left"/>
      <w:pPr>
        <w:ind w:left="1389" w:hanging="240"/>
      </w:pPr>
      <w:rPr>
        <w:rFonts w:hint="default"/>
        <w:lang w:val="ru-RU" w:eastAsia="en-US" w:bidi="ar-SA"/>
      </w:rPr>
    </w:lvl>
    <w:lvl w:ilvl="6" w:tplc="63C26654">
      <w:numFmt w:val="bullet"/>
      <w:lvlText w:val="•"/>
      <w:lvlJc w:val="left"/>
      <w:pPr>
        <w:ind w:left="1599" w:hanging="240"/>
      </w:pPr>
      <w:rPr>
        <w:rFonts w:hint="default"/>
        <w:lang w:val="ru-RU" w:eastAsia="en-US" w:bidi="ar-SA"/>
      </w:rPr>
    </w:lvl>
    <w:lvl w:ilvl="7" w:tplc="2A94E92A">
      <w:numFmt w:val="bullet"/>
      <w:lvlText w:val="•"/>
      <w:lvlJc w:val="left"/>
      <w:pPr>
        <w:ind w:left="1809" w:hanging="240"/>
      </w:pPr>
      <w:rPr>
        <w:rFonts w:hint="default"/>
        <w:lang w:val="ru-RU" w:eastAsia="en-US" w:bidi="ar-SA"/>
      </w:rPr>
    </w:lvl>
    <w:lvl w:ilvl="8" w:tplc="7F7E6B84">
      <w:numFmt w:val="bullet"/>
      <w:lvlText w:val="•"/>
      <w:lvlJc w:val="left"/>
      <w:pPr>
        <w:ind w:left="2019" w:hanging="240"/>
      </w:pPr>
      <w:rPr>
        <w:rFonts w:hint="default"/>
        <w:lang w:val="ru-RU" w:eastAsia="en-US" w:bidi="ar-SA"/>
      </w:rPr>
    </w:lvl>
  </w:abstractNum>
  <w:abstractNum w:abstractNumId="46">
    <w:nsid w:val="453001EE"/>
    <w:multiLevelType w:val="hybridMultilevel"/>
    <w:tmpl w:val="51AE1792"/>
    <w:lvl w:ilvl="0" w:tplc="A6E2B6A0">
      <w:start w:val="6"/>
      <w:numFmt w:val="decimal"/>
      <w:lvlText w:val="%1."/>
      <w:lvlJc w:val="left"/>
      <w:pPr>
        <w:ind w:left="1441" w:hanging="13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F9A1222">
      <w:numFmt w:val="bullet"/>
      <w:lvlText w:val="•"/>
      <w:lvlJc w:val="left"/>
      <w:pPr>
        <w:ind w:left="1546" w:hanging="1335"/>
      </w:pPr>
      <w:rPr>
        <w:rFonts w:hint="default"/>
        <w:lang w:val="ru-RU" w:eastAsia="en-US" w:bidi="ar-SA"/>
      </w:rPr>
    </w:lvl>
    <w:lvl w:ilvl="2" w:tplc="E11EDDC2">
      <w:numFmt w:val="bullet"/>
      <w:lvlText w:val="•"/>
      <w:lvlJc w:val="left"/>
      <w:pPr>
        <w:ind w:left="1653" w:hanging="1335"/>
      </w:pPr>
      <w:rPr>
        <w:rFonts w:hint="default"/>
        <w:lang w:val="ru-RU" w:eastAsia="en-US" w:bidi="ar-SA"/>
      </w:rPr>
    </w:lvl>
    <w:lvl w:ilvl="3" w:tplc="F61072A8">
      <w:numFmt w:val="bullet"/>
      <w:lvlText w:val="•"/>
      <w:lvlJc w:val="left"/>
      <w:pPr>
        <w:ind w:left="1760" w:hanging="1335"/>
      </w:pPr>
      <w:rPr>
        <w:rFonts w:hint="default"/>
        <w:lang w:val="ru-RU" w:eastAsia="en-US" w:bidi="ar-SA"/>
      </w:rPr>
    </w:lvl>
    <w:lvl w:ilvl="4" w:tplc="24FC5118">
      <w:numFmt w:val="bullet"/>
      <w:lvlText w:val="•"/>
      <w:lvlJc w:val="left"/>
      <w:pPr>
        <w:ind w:left="1867" w:hanging="1335"/>
      </w:pPr>
      <w:rPr>
        <w:rFonts w:hint="default"/>
        <w:lang w:val="ru-RU" w:eastAsia="en-US" w:bidi="ar-SA"/>
      </w:rPr>
    </w:lvl>
    <w:lvl w:ilvl="5" w:tplc="9DE044A8">
      <w:numFmt w:val="bullet"/>
      <w:lvlText w:val="•"/>
      <w:lvlJc w:val="left"/>
      <w:pPr>
        <w:ind w:left="1974" w:hanging="1335"/>
      </w:pPr>
      <w:rPr>
        <w:rFonts w:hint="default"/>
        <w:lang w:val="ru-RU" w:eastAsia="en-US" w:bidi="ar-SA"/>
      </w:rPr>
    </w:lvl>
    <w:lvl w:ilvl="6" w:tplc="53229134">
      <w:numFmt w:val="bullet"/>
      <w:lvlText w:val="•"/>
      <w:lvlJc w:val="left"/>
      <w:pPr>
        <w:ind w:left="2081" w:hanging="1335"/>
      </w:pPr>
      <w:rPr>
        <w:rFonts w:hint="default"/>
        <w:lang w:val="ru-RU" w:eastAsia="en-US" w:bidi="ar-SA"/>
      </w:rPr>
    </w:lvl>
    <w:lvl w:ilvl="7" w:tplc="EEC6CE90">
      <w:numFmt w:val="bullet"/>
      <w:lvlText w:val="•"/>
      <w:lvlJc w:val="left"/>
      <w:pPr>
        <w:ind w:left="2188" w:hanging="1335"/>
      </w:pPr>
      <w:rPr>
        <w:rFonts w:hint="default"/>
        <w:lang w:val="ru-RU" w:eastAsia="en-US" w:bidi="ar-SA"/>
      </w:rPr>
    </w:lvl>
    <w:lvl w:ilvl="8" w:tplc="FFC84804">
      <w:numFmt w:val="bullet"/>
      <w:lvlText w:val="•"/>
      <w:lvlJc w:val="left"/>
      <w:pPr>
        <w:ind w:left="2295" w:hanging="1335"/>
      </w:pPr>
      <w:rPr>
        <w:rFonts w:hint="default"/>
        <w:lang w:val="ru-RU" w:eastAsia="en-US" w:bidi="ar-SA"/>
      </w:rPr>
    </w:lvl>
  </w:abstractNum>
  <w:abstractNum w:abstractNumId="47">
    <w:nsid w:val="46E57EEA"/>
    <w:multiLevelType w:val="hybridMultilevel"/>
    <w:tmpl w:val="458C5738"/>
    <w:lvl w:ilvl="0" w:tplc="52085C2A">
      <w:start w:val="1"/>
      <w:numFmt w:val="decimal"/>
      <w:lvlText w:val="%1)"/>
      <w:lvlJc w:val="left"/>
      <w:pPr>
        <w:ind w:left="710" w:hanging="4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08A814">
      <w:numFmt w:val="bullet"/>
      <w:lvlText w:val="•"/>
      <w:lvlJc w:val="left"/>
      <w:pPr>
        <w:ind w:left="1725" w:hanging="430"/>
      </w:pPr>
      <w:rPr>
        <w:rFonts w:hint="default"/>
        <w:lang w:val="ru-RU" w:eastAsia="en-US" w:bidi="ar-SA"/>
      </w:rPr>
    </w:lvl>
    <w:lvl w:ilvl="2" w:tplc="8B3ACDE2">
      <w:numFmt w:val="bullet"/>
      <w:lvlText w:val="•"/>
      <w:lvlJc w:val="left"/>
      <w:pPr>
        <w:ind w:left="2731" w:hanging="430"/>
      </w:pPr>
      <w:rPr>
        <w:rFonts w:hint="default"/>
        <w:lang w:val="ru-RU" w:eastAsia="en-US" w:bidi="ar-SA"/>
      </w:rPr>
    </w:lvl>
    <w:lvl w:ilvl="3" w:tplc="E44E1F5C">
      <w:numFmt w:val="bullet"/>
      <w:lvlText w:val="•"/>
      <w:lvlJc w:val="left"/>
      <w:pPr>
        <w:ind w:left="3737" w:hanging="430"/>
      </w:pPr>
      <w:rPr>
        <w:rFonts w:hint="default"/>
        <w:lang w:val="ru-RU" w:eastAsia="en-US" w:bidi="ar-SA"/>
      </w:rPr>
    </w:lvl>
    <w:lvl w:ilvl="4" w:tplc="969446BA">
      <w:numFmt w:val="bullet"/>
      <w:lvlText w:val="•"/>
      <w:lvlJc w:val="left"/>
      <w:pPr>
        <w:ind w:left="4743" w:hanging="430"/>
      </w:pPr>
      <w:rPr>
        <w:rFonts w:hint="default"/>
        <w:lang w:val="ru-RU" w:eastAsia="en-US" w:bidi="ar-SA"/>
      </w:rPr>
    </w:lvl>
    <w:lvl w:ilvl="5" w:tplc="C5AABFB8">
      <w:numFmt w:val="bullet"/>
      <w:lvlText w:val="•"/>
      <w:lvlJc w:val="left"/>
      <w:pPr>
        <w:ind w:left="5749" w:hanging="430"/>
      </w:pPr>
      <w:rPr>
        <w:rFonts w:hint="default"/>
        <w:lang w:val="ru-RU" w:eastAsia="en-US" w:bidi="ar-SA"/>
      </w:rPr>
    </w:lvl>
    <w:lvl w:ilvl="6" w:tplc="A10E23C0">
      <w:numFmt w:val="bullet"/>
      <w:lvlText w:val="•"/>
      <w:lvlJc w:val="left"/>
      <w:pPr>
        <w:ind w:left="6754" w:hanging="430"/>
      </w:pPr>
      <w:rPr>
        <w:rFonts w:hint="default"/>
        <w:lang w:val="ru-RU" w:eastAsia="en-US" w:bidi="ar-SA"/>
      </w:rPr>
    </w:lvl>
    <w:lvl w:ilvl="7" w:tplc="FD82154A">
      <w:numFmt w:val="bullet"/>
      <w:lvlText w:val="•"/>
      <w:lvlJc w:val="left"/>
      <w:pPr>
        <w:ind w:left="7760" w:hanging="430"/>
      </w:pPr>
      <w:rPr>
        <w:rFonts w:hint="default"/>
        <w:lang w:val="ru-RU" w:eastAsia="en-US" w:bidi="ar-SA"/>
      </w:rPr>
    </w:lvl>
    <w:lvl w:ilvl="8" w:tplc="3996A68E">
      <w:numFmt w:val="bullet"/>
      <w:lvlText w:val="•"/>
      <w:lvlJc w:val="left"/>
      <w:pPr>
        <w:ind w:left="8766" w:hanging="430"/>
      </w:pPr>
      <w:rPr>
        <w:rFonts w:hint="default"/>
        <w:lang w:val="ru-RU" w:eastAsia="en-US" w:bidi="ar-SA"/>
      </w:rPr>
    </w:lvl>
  </w:abstractNum>
  <w:abstractNum w:abstractNumId="48">
    <w:nsid w:val="48331697"/>
    <w:multiLevelType w:val="hybridMultilevel"/>
    <w:tmpl w:val="C0144F02"/>
    <w:lvl w:ilvl="0" w:tplc="905A4666">
      <w:start w:val="1"/>
      <w:numFmt w:val="decimal"/>
      <w:lvlText w:val="%1."/>
      <w:lvlJc w:val="left"/>
      <w:pPr>
        <w:ind w:left="10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50FF7A">
      <w:numFmt w:val="bullet"/>
      <w:lvlText w:val="•"/>
      <w:lvlJc w:val="left"/>
      <w:pPr>
        <w:ind w:left="340" w:hanging="240"/>
      </w:pPr>
      <w:rPr>
        <w:rFonts w:hint="default"/>
        <w:lang w:val="ru-RU" w:eastAsia="en-US" w:bidi="ar-SA"/>
      </w:rPr>
    </w:lvl>
    <w:lvl w:ilvl="2" w:tplc="975A0784">
      <w:numFmt w:val="bullet"/>
      <w:lvlText w:val="•"/>
      <w:lvlJc w:val="left"/>
      <w:pPr>
        <w:ind w:left="581" w:hanging="240"/>
      </w:pPr>
      <w:rPr>
        <w:rFonts w:hint="default"/>
        <w:lang w:val="ru-RU" w:eastAsia="en-US" w:bidi="ar-SA"/>
      </w:rPr>
    </w:lvl>
    <w:lvl w:ilvl="3" w:tplc="D3E6C1C0">
      <w:numFmt w:val="bullet"/>
      <w:lvlText w:val="•"/>
      <w:lvlJc w:val="left"/>
      <w:pPr>
        <w:ind w:left="822" w:hanging="240"/>
      </w:pPr>
      <w:rPr>
        <w:rFonts w:hint="default"/>
        <w:lang w:val="ru-RU" w:eastAsia="en-US" w:bidi="ar-SA"/>
      </w:rPr>
    </w:lvl>
    <w:lvl w:ilvl="4" w:tplc="78A25ABA">
      <w:numFmt w:val="bullet"/>
      <w:lvlText w:val="•"/>
      <w:lvlJc w:val="left"/>
      <w:pPr>
        <w:ind w:left="1063" w:hanging="240"/>
      </w:pPr>
      <w:rPr>
        <w:rFonts w:hint="default"/>
        <w:lang w:val="ru-RU" w:eastAsia="en-US" w:bidi="ar-SA"/>
      </w:rPr>
    </w:lvl>
    <w:lvl w:ilvl="5" w:tplc="24EE267C">
      <w:numFmt w:val="bullet"/>
      <w:lvlText w:val="•"/>
      <w:lvlJc w:val="left"/>
      <w:pPr>
        <w:ind w:left="1304" w:hanging="240"/>
      </w:pPr>
      <w:rPr>
        <w:rFonts w:hint="default"/>
        <w:lang w:val="ru-RU" w:eastAsia="en-US" w:bidi="ar-SA"/>
      </w:rPr>
    </w:lvl>
    <w:lvl w:ilvl="6" w:tplc="DEDA088A">
      <w:numFmt w:val="bullet"/>
      <w:lvlText w:val="•"/>
      <w:lvlJc w:val="left"/>
      <w:pPr>
        <w:ind w:left="1545" w:hanging="240"/>
      </w:pPr>
      <w:rPr>
        <w:rFonts w:hint="default"/>
        <w:lang w:val="ru-RU" w:eastAsia="en-US" w:bidi="ar-SA"/>
      </w:rPr>
    </w:lvl>
    <w:lvl w:ilvl="7" w:tplc="05CA807C">
      <w:numFmt w:val="bullet"/>
      <w:lvlText w:val="•"/>
      <w:lvlJc w:val="left"/>
      <w:pPr>
        <w:ind w:left="1786" w:hanging="240"/>
      </w:pPr>
      <w:rPr>
        <w:rFonts w:hint="default"/>
        <w:lang w:val="ru-RU" w:eastAsia="en-US" w:bidi="ar-SA"/>
      </w:rPr>
    </w:lvl>
    <w:lvl w:ilvl="8" w:tplc="9A9600A6">
      <w:numFmt w:val="bullet"/>
      <w:lvlText w:val="•"/>
      <w:lvlJc w:val="left"/>
      <w:pPr>
        <w:ind w:left="2027" w:hanging="240"/>
      </w:pPr>
      <w:rPr>
        <w:rFonts w:hint="default"/>
        <w:lang w:val="ru-RU" w:eastAsia="en-US" w:bidi="ar-SA"/>
      </w:rPr>
    </w:lvl>
  </w:abstractNum>
  <w:abstractNum w:abstractNumId="49">
    <w:nsid w:val="48A76644"/>
    <w:multiLevelType w:val="hybridMultilevel"/>
    <w:tmpl w:val="2BD609EC"/>
    <w:lvl w:ilvl="0" w:tplc="EF60CCC6">
      <w:start w:val="1"/>
      <w:numFmt w:val="decimal"/>
      <w:lvlText w:val="%1)"/>
      <w:lvlJc w:val="left"/>
      <w:pPr>
        <w:ind w:left="710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60EE652">
      <w:numFmt w:val="bullet"/>
      <w:lvlText w:val="•"/>
      <w:lvlJc w:val="left"/>
      <w:pPr>
        <w:ind w:left="1725" w:hanging="377"/>
      </w:pPr>
      <w:rPr>
        <w:rFonts w:hint="default"/>
        <w:lang w:val="ru-RU" w:eastAsia="en-US" w:bidi="ar-SA"/>
      </w:rPr>
    </w:lvl>
    <w:lvl w:ilvl="2" w:tplc="6CC2E394">
      <w:numFmt w:val="bullet"/>
      <w:lvlText w:val="•"/>
      <w:lvlJc w:val="left"/>
      <w:pPr>
        <w:ind w:left="2731" w:hanging="377"/>
      </w:pPr>
      <w:rPr>
        <w:rFonts w:hint="default"/>
        <w:lang w:val="ru-RU" w:eastAsia="en-US" w:bidi="ar-SA"/>
      </w:rPr>
    </w:lvl>
    <w:lvl w:ilvl="3" w:tplc="24E4A28A">
      <w:numFmt w:val="bullet"/>
      <w:lvlText w:val="•"/>
      <w:lvlJc w:val="left"/>
      <w:pPr>
        <w:ind w:left="3737" w:hanging="377"/>
      </w:pPr>
      <w:rPr>
        <w:rFonts w:hint="default"/>
        <w:lang w:val="ru-RU" w:eastAsia="en-US" w:bidi="ar-SA"/>
      </w:rPr>
    </w:lvl>
    <w:lvl w:ilvl="4" w:tplc="16EE18A2">
      <w:numFmt w:val="bullet"/>
      <w:lvlText w:val="•"/>
      <w:lvlJc w:val="left"/>
      <w:pPr>
        <w:ind w:left="4743" w:hanging="377"/>
      </w:pPr>
      <w:rPr>
        <w:rFonts w:hint="default"/>
        <w:lang w:val="ru-RU" w:eastAsia="en-US" w:bidi="ar-SA"/>
      </w:rPr>
    </w:lvl>
    <w:lvl w:ilvl="5" w:tplc="44CE23B2">
      <w:numFmt w:val="bullet"/>
      <w:lvlText w:val="•"/>
      <w:lvlJc w:val="left"/>
      <w:pPr>
        <w:ind w:left="5749" w:hanging="377"/>
      </w:pPr>
      <w:rPr>
        <w:rFonts w:hint="default"/>
        <w:lang w:val="ru-RU" w:eastAsia="en-US" w:bidi="ar-SA"/>
      </w:rPr>
    </w:lvl>
    <w:lvl w:ilvl="6" w:tplc="B8948B0A">
      <w:numFmt w:val="bullet"/>
      <w:lvlText w:val="•"/>
      <w:lvlJc w:val="left"/>
      <w:pPr>
        <w:ind w:left="6754" w:hanging="377"/>
      </w:pPr>
      <w:rPr>
        <w:rFonts w:hint="default"/>
        <w:lang w:val="ru-RU" w:eastAsia="en-US" w:bidi="ar-SA"/>
      </w:rPr>
    </w:lvl>
    <w:lvl w:ilvl="7" w:tplc="8B84D71E">
      <w:numFmt w:val="bullet"/>
      <w:lvlText w:val="•"/>
      <w:lvlJc w:val="left"/>
      <w:pPr>
        <w:ind w:left="7760" w:hanging="377"/>
      </w:pPr>
      <w:rPr>
        <w:rFonts w:hint="default"/>
        <w:lang w:val="ru-RU" w:eastAsia="en-US" w:bidi="ar-SA"/>
      </w:rPr>
    </w:lvl>
    <w:lvl w:ilvl="8" w:tplc="4B30F870">
      <w:numFmt w:val="bullet"/>
      <w:lvlText w:val="•"/>
      <w:lvlJc w:val="left"/>
      <w:pPr>
        <w:ind w:left="8766" w:hanging="377"/>
      </w:pPr>
      <w:rPr>
        <w:rFonts w:hint="default"/>
        <w:lang w:val="ru-RU" w:eastAsia="en-US" w:bidi="ar-SA"/>
      </w:rPr>
    </w:lvl>
  </w:abstractNum>
  <w:abstractNum w:abstractNumId="50">
    <w:nsid w:val="4C87180E"/>
    <w:multiLevelType w:val="hybridMultilevel"/>
    <w:tmpl w:val="F07C4F34"/>
    <w:lvl w:ilvl="0" w:tplc="EC90EE80">
      <w:start w:val="1"/>
      <w:numFmt w:val="decimal"/>
      <w:lvlText w:val="%1."/>
      <w:lvlJc w:val="left"/>
      <w:pPr>
        <w:ind w:left="10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7B2A45C">
      <w:numFmt w:val="bullet"/>
      <w:lvlText w:val="•"/>
      <w:lvlJc w:val="left"/>
      <w:pPr>
        <w:ind w:left="340" w:hanging="240"/>
      </w:pPr>
      <w:rPr>
        <w:rFonts w:hint="default"/>
        <w:lang w:val="ru-RU" w:eastAsia="en-US" w:bidi="ar-SA"/>
      </w:rPr>
    </w:lvl>
    <w:lvl w:ilvl="2" w:tplc="EECA47FE">
      <w:numFmt w:val="bullet"/>
      <w:lvlText w:val="•"/>
      <w:lvlJc w:val="left"/>
      <w:pPr>
        <w:ind w:left="581" w:hanging="240"/>
      </w:pPr>
      <w:rPr>
        <w:rFonts w:hint="default"/>
        <w:lang w:val="ru-RU" w:eastAsia="en-US" w:bidi="ar-SA"/>
      </w:rPr>
    </w:lvl>
    <w:lvl w:ilvl="3" w:tplc="4830C400">
      <w:numFmt w:val="bullet"/>
      <w:lvlText w:val="•"/>
      <w:lvlJc w:val="left"/>
      <w:pPr>
        <w:ind w:left="822" w:hanging="240"/>
      </w:pPr>
      <w:rPr>
        <w:rFonts w:hint="default"/>
        <w:lang w:val="ru-RU" w:eastAsia="en-US" w:bidi="ar-SA"/>
      </w:rPr>
    </w:lvl>
    <w:lvl w:ilvl="4" w:tplc="E4CE429E">
      <w:numFmt w:val="bullet"/>
      <w:lvlText w:val="•"/>
      <w:lvlJc w:val="left"/>
      <w:pPr>
        <w:ind w:left="1063" w:hanging="240"/>
      </w:pPr>
      <w:rPr>
        <w:rFonts w:hint="default"/>
        <w:lang w:val="ru-RU" w:eastAsia="en-US" w:bidi="ar-SA"/>
      </w:rPr>
    </w:lvl>
    <w:lvl w:ilvl="5" w:tplc="0C86F1FC">
      <w:numFmt w:val="bullet"/>
      <w:lvlText w:val="•"/>
      <w:lvlJc w:val="left"/>
      <w:pPr>
        <w:ind w:left="1304" w:hanging="240"/>
      </w:pPr>
      <w:rPr>
        <w:rFonts w:hint="default"/>
        <w:lang w:val="ru-RU" w:eastAsia="en-US" w:bidi="ar-SA"/>
      </w:rPr>
    </w:lvl>
    <w:lvl w:ilvl="6" w:tplc="DF44F4EA">
      <w:numFmt w:val="bullet"/>
      <w:lvlText w:val="•"/>
      <w:lvlJc w:val="left"/>
      <w:pPr>
        <w:ind w:left="1545" w:hanging="240"/>
      </w:pPr>
      <w:rPr>
        <w:rFonts w:hint="default"/>
        <w:lang w:val="ru-RU" w:eastAsia="en-US" w:bidi="ar-SA"/>
      </w:rPr>
    </w:lvl>
    <w:lvl w:ilvl="7" w:tplc="4C746254">
      <w:numFmt w:val="bullet"/>
      <w:lvlText w:val="•"/>
      <w:lvlJc w:val="left"/>
      <w:pPr>
        <w:ind w:left="1786" w:hanging="240"/>
      </w:pPr>
      <w:rPr>
        <w:rFonts w:hint="default"/>
        <w:lang w:val="ru-RU" w:eastAsia="en-US" w:bidi="ar-SA"/>
      </w:rPr>
    </w:lvl>
    <w:lvl w:ilvl="8" w:tplc="87323114">
      <w:numFmt w:val="bullet"/>
      <w:lvlText w:val="•"/>
      <w:lvlJc w:val="left"/>
      <w:pPr>
        <w:ind w:left="2027" w:hanging="240"/>
      </w:pPr>
      <w:rPr>
        <w:rFonts w:hint="default"/>
        <w:lang w:val="ru-RU" w:eastAsia="en-US" w:bidi="ar-SA"/>
      </w:rPr>
    </w:lvl>
  </w:abstractNum>
  <w:abstractNum w:abstractNumId="51">
    <w:nsid w:val="4D0323B5"/>
    <w:multiLevelType w:val="hybridMultilevel"/>
    <w:tmpl w:val="2BD0201A"/>
    <w:lvl w:ilvl="0" w:tplc="08CAA450">
      <w:numFmt w:val="bullet"/>
      <w:lvlText w:val=""/>
      <w:lvlJc w:val="left"/>
      <w:pPr>
        <w:ind w:left="1070" w:hanging="43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D6435C">
      <w:numFmt w:val="bullet"/>
      <w:lvlText w:val="•"/>
      <w:lvlJc w:val="left"/>
      <w:pPr>
        <w:ind w:left="2031" w:hanging="430"/>
      </w:pPr>
      <w:rPr>
        <w:rFonts w:hint="default"/>
        <w:lang w:val="ru-RU" w:eastAsia="en-US" w:bidi="ar-SA"/>
      </w:rPr>
    </w:lvl>
    <w:lvl w:ilvl="2" w:tplc="7D00F320">
      <w:numFmt w:val="bullet"/>
      <w:lvlText w:val="•"/>
      <w:lvlJc w:val="left"/>
      <w:pPr>
        <w:ind w:left="3003" w:hanging="430"/>
      </w:pPr>
      <w:rPr>
        <w:rFonts w:hint="default"/>
        <w:lang w:val="ru-RU" w:eastAsia="en-US" w:bidi="ar-SA"/>
      </w:rPr>
    </w:lvl>
    <w:lvl w:ilvl="3" w:tplc="A474803A">
      <w:numFmt w:val="bullet"/>
      <w:lvlText w:val="•"/>
      <w:lvlJc w:val="left"/>
      <w:pPr>
        <w:ind w:left="3975" w:hanging="430"/>
      </w:pPr>
      <w:rPr>
        <w:rFonts w:hint="default"/>
        <w:lang w:val="ru-RU" w:eastAsia="en-US" w:bidi="ar-SA"/>
      </w:rPr>
    </w:lvl>
    <w:lvl w:ilvl="4" w:tplc="9258DEB0">
      <w:numFmt w:val="bullet"/>
      <w:lvlText w:val="•"/>
      <w:lvlJc w:val="left"/>
      <w:pPr>
        <w:ind w:left="4947" w:hanging="430"/>
      </w:pPr>
      <w:rPr>
        <w:rFonts w:hint="default"/>
        <w:lang w:val="ru-RU" w:eastAsia="en-US" w:bidi="ar-SA"/>
      </w:rPr>
    </w:lvl>
    <w:lvl w:ilvl="5" w:tplc="943425CC">
      <w:numFmt w:val="bullet"/>
      <w:lvlText w:val="•"/>
      <w:lvlJc w:val="left"/>
      <w:pPr>
        <w:ind w:left="5919" w:hanging="430"/>
      </w:pPr>
      <w:rPr>
        <w:rFonts w:hint="default"/>
        <w:lang w:val="ru-RU" w:eastAsia="en-US" w:bidi="ar-SA"/>
      </w:rPr>
    </w:lvl>
    <w:lvl w:ilvl="6" w:tplc="48D46C44">
      <w:numFmt w:val="bullet"/>
      <w:lvlText w:val="•"/>
      <w:lvlJc w:val="left"/>
      <w:pPr>
        <w:ind w:left="6890" w:hanging="430"/>
      </w:pPr>
      <w:rPr>
        <w:rFonts w:hint="default"/>
        <w:lang w:val="ru-RU" w:eastAsia="en-US" w:bidi="ar-SA"/>
      </w:rPr>
    </w:lvl>
    <w:lvl w:ilvl="7" w:tplc="E24CFBD8">
      <w:numFmt w:val="bullet"/>
      <w:lvlText w:val="•"/>
      <w:lvlJc w:val="left"/>
      <w:pPr>
        <w:ind w:left="7862" w:hanging="430"/>
      </w:pPr>
      <w:rPr>
        <w:rFonts w:hint="default"/>
        <w:lang w:val="ru-RU" w:eastAsia="en-US" w:bidi="ar-SA"/>
      </w:rPr>
    </w:lvl>
    <w:lvl w:ilvl="8" w:tplc="4614CE84">
      <w:numFmt w:val="bullet"/>
      <w:lvlText w:val="•"/>
      <w:lvlJc w:val="left"/>
      <w:pPr>
        <w:ind w:left="8834" w:hanging="430"/>
      </w:pPr>
      <w:rPr>
        <w:rFonts w:hint="default"/>
        <w:lang w:val="ru-RU" w:eastAsia="en-US" w:bidi="ar-SA"/>
      </w:rPr>
    </w:lvl>
  </w:abstractNum>
  <w:abstractNum w:abstractNumId="52">
    <w:nsid w:val="567C273B"/>
    <w:multiLevelType w:val="hybridMultilevel"/>
    <w:tmpl w:val="7B1ECE6C"/>
    <w:lvl w:ilvl="0" w:tplc="7A56BCD8">
      <w:start w:val="2"/>
      <w:numFmt w:val="decimal"/>
      <w:lvlText w:val="%1."/>
      <w:lvlJc w:val="left"/>
      <w:pPr>
        <w:ind w:left="11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06AA9E">
      <w:numFmt w:val="bullet"/>
      <w:lvlText w:val="•"/>
      <w:lvlJc w:val="left"/>
      <w:pPr>
        <w:ind w:left="365" w:hanging="240"/>
      </w:pPr>
      <w:rPr>
        <w:rFonts w:hint="default"/>
        <w:lang w:val="ru-RU" w:eastAsia="en-US" w:bidi="ar-SA"/>
      </w:rPr>
    </w:lvl>
    <w:lvl w:ilvl="2" w:tplc="08FAD2DC">
      <w:numFmt w:val="bullet"/>
      <w:lvlText w:val="•"/>
      <w:lvlJc w:val="left"/>
      <w:pPr>
        <w:ind w:left="611" w:hanging="240"/>
      </w:pPr>
      <w:rPr>
        <w:rFonts w:hint="default"/>
        <w:lang w:val="ru-RU" w:eastAsia="en-US" w:bidi="ar-SA"/>
      </w:rPr>
    </w:lvl>
    <w:lvl w:ilvl="3" w:tplc="CE066DF8">
      <w:numFmt w:val="bullet"/>
      <w:lvlText w:val="•"/>
      <w:lvlJc w:val="left"/>
      <w:pPr>
        <w:ind w:left="857" w:hanging="240"/>
      </w:pPr>
      <w:rPr>
        <w:rFonts w:hint="default"/>
        <w:lang w:val="ru-RU" w:eastAsia="en-US" w:bidi="ar-SA"/>
      </w:rPr>
    </w:lvl>
    <w:lvl w:ilvl="4" w:tplc="38685286">
      <w:numFmt w:val="bullet"/>
      <w:lvlText w:val="•"/>
      <w:lvlJc w:val="left"/>
      <w:pPr>
        <w:ind w:left="1103" w:hanging="240"/>
      </w:pPr>
      <w:rPr>
        <w:rFonts w:hint="default"/>
        <w:lang w:val="ru-RU" w:eastAsia="en-US" w:bidi="ar-SA"/>
      </w:rPr>
    </w:lvl>
    <w:lvl w:ilvl="5" w:tplc="643828A8">
      <w:numFmt w:val="bullet"/>
      <w:lvlText w:val="•"/>
      <w:lvlJc w:val="left"/>
      <w:pPr>
        <w:ind w:left="1349" w:hanging="240"/>
      </w:pPr>
      <w:rPr>
        <w:rFonts w:hint="default"/>
        <w:lang w:val="ru-RU" w:eastAsia="en-US" w:bidi="ar-SA"/>
      </w:rPr>
    </w:lvl>
    <w:lvl w:ilvl="6" w:tplc="1BB0B218">
      <w:numFmt w:val="bullet"/>
      <w:lvlText w:val="•"/>
      <w:lvlJc w:val="left"/>
      <w:pPr>
        <w:ind w:left="1594" w:hanging="240"/>
      </w:pPr>
      <w:rPr>
        <w:rFonts w:hint="default"/>
        <w:lang w:val="ru-RU" w:eastAsia="en-US" w:bidi="ar-SA"/>
      </w:rPr>
    </w:lvl>
    <w:lvl w:ilvl="7" w:tplc="B79C7812">
      <w:numFmt w:val="bullet"/>
      <w:lvlText w:val="•"/>
      <w:lvlJc w:val="left"/>
      <w:pPr>
        <w:ind w:left="1840" w:hanging="240"/>
      </w:pPr>
      <w:rPr>
        <w:rFonts w:hint="default"/>
        <w:lang w:val="ru-RU" w:eastAsia="en-US" w:bidi="ar-SA"/>
      </w:rPr>
    </w:lvl>
    <w:lvl w:ilvl="8" w:tplc="DF8CB416">
      <w:numFmt w:val="bullet"/>
      <w:lvlText w:val="•"/>
      <w:lvlJc w:val="left"/>
      <w:pPr>
        <w:ind w:left="2086" w:hanging="240"/>
      </w:pPr>
      <w:rPr>
        <w:rFonts w:hint="default"/>
        <w:lang w:val="ru-RU" w:eastAsia="en-US" w:bidi="ar-SA"/>
      </w:rPr>
    </w:lvl>
  </w:abstractNum>
  <w:abstractNum w:abstractNumId="53">
    <w:nsid w:val="57870F9E"/>
    <w:multiLevelType w:val="hybridMultilevel"/>
    <w:tmpl w:val="C4568C20"/>
    <w:lvl w:ilvl="0" w:tplc="34CABA14">
      <w:start w:val="1"/>
      <w:numFmt w:val="decimal"/>
      <w:lvlText w:val="%1)"/>
      <w:lvlJc w:val="left"/>
      <w:pPr>
        <w:ind w:left="710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46843A">
      <w:numFmt w:val="bullet"/>
      <w:lvlText w:val="•"/>
      <w:lvlJc w:val="left"/>
      <w:pPr>
        <w:ind w:left="1725" w:hanging="305"/>
      </w:pPr>
      <w:rPr>
        <w:rFonts w:hint="default"/>
        <w:lang w:val="ru-RU" w:eastAsia="en-US" w:bidi="ar-SA"/>
      </w:rPr>
    </w:lvl>
    <w:lvl w:ilvl="2" w:tplc="2078FDC8">
      <w:numFmt w:val="bullet"/>
      <w:lvlText w:val="•"/>
      <w:lvlJc w:val="left"/>
      <w:pPr>
        <w:ind w:left="2731" w:hanging="305"/>
      </w:pPr>
      <w:rPr>
        <w:rFonts w:hint="default"/>
        <w:lang w:val="ru-RU" w:eastAsia="en-US" w:bidi="ar-SA"/>
      </w:rPr>
    </w:lvl>
    <w:lvl w:ilvl="3" w:tplc="7AEA098C">
      <w:numFmt w:val="bullet"/>
      <w:lvlText w:val="•"/>
      <w:lvlJc w:val="left"/>
      <w:pPr>
        <w:ind w:left="3737" w:hanging="305"/>
      </w:pPr>
      <w:rPr>
        <w:rFonts w:hint="default"/>
        <w:lang w:val="ru-RU" w:eastAsia="en-US" w:bidi="ar-SA"/>
      </w:rPr>
    </w:lvl>
    <w:lvl w:ilvl="4" w:tplc="AF96A6B2">
      <w:numFmt w:val="bullet"/>
      <w:lvlText w:val="•"/>
      <w:lvlJc w:val="left"/>
      <w:pPr>
        <w:ind w:left="4743" w:hanging="305"/>
      </w:pPr>
      <w:rPr>
        <w:rFonts w:hint="default"/>
        <w:lang w:val="ru-RU" w:eastAsia="en-US" w:bidi="ar-SA"/>
      </w:rPr>
    </w:lvl>
    <w:lvl w:ilvl="5" w:tplc="A8FAFA94">
      <w:numFmt w:val="bullet"/>
      <w:lvlText w:val="•"/>
      <w:lvlJc w:val="left"/>
      <w:pPr>
        <w:ind w:left="5749" w:hanging="305"/>
      </w:pPr>
      <w:rPr>
        <w:rFonts w:hint="default"/>
        <w:lang w:val="ru-RU" w:eastAsia="en-US" w:bidi="ar-SA"/>
      </w:rPr>
    </w:lvl>
    <w:lvl w:ilvl="6" w:tplc="84F4FCAC">
      <w:numFmt w:val="bullet"/>
      <w:lvlText w:val="•"/>
      <w:lvlJc w:val="left"/>
      <w:pPr>
        <w:ind w:left="6754" w:hanging="305"/>
      </w:pPr>
      <w:rPr>
        <w:rFonts w:hint="default"/>
        <w:lang w:val="ru-RU" w:eastAsia="en-US" w:bidi="ar-SA"/>
      </w:rPr>
    </w:lvl>
    <w:lvl w:ilvl="7" w:tplc="FC029C20">
      <w:numFmt w:val="bullet"/>
      <w:lvlText w:val="•"/>
      <w:lvlJc w:val="left"/>
      <w:pPr>
        <w:ind w:left="7760" w:hanging="305"/>
      </w:pPr>
      <w:rPr>
        <w:rFonts w:hint="default"/>
        <w:lang w:val="ru-RU" w:eastAsia="en-US" w:bidi="ar-SA"/>
      </w:rPr>
    </w:lvl>
    <w:lvl w:ilvl="8" w:tplc="E3D028D8">
      <w:numFmt w:val="bullet"/>
      <w:lvlText w:val="•"/>
      <w:lvlJc w:val="left"/>
      <w:pPr>
        <w:ind w:left="8766" w:hanging="305"/>
      </w:pPr>
      <w:rPr>
        <w:rFonts w:hint="default"/>
        <w:lang w:val="ru-RU" w:eastAsia="en-US" w:bidi="ar-SA"/>
      </w:rPr>
    </w:lvl>
  </w:abstractNum>
  <w:abstractNum w:abstractNumId="54">
    <w:nsid w:val="57D0155D"/>
    <w:multiLevelType w:val="hybridMultilevel"/>
    <w:tmpl w:val="6EF637BA"/>
    <w:lvl w:ilvl="0" w:tplc="376EC9A6">
      <w:start w:val="1"/>
      <w:numFmt w:val="decimal"/>
      <w:lvlText w:val="%1."/>
      <w:lvlJc w:val="left"/>
      <w:pPr>
        <w:ind w:left="12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146C10">
      <w:start w:val="1"/>
      <w:numFmt w:val="decimal"/>
      <w:lvlText w:val="%2."/>
      <w:lvlJc w:val="left"/>
      <w:pPr>
        <w:ind w:left="158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EC8F3F6">
      <w:numFmt w:val="bullet"/>
      <w:lvlText w:val="•"/>
      <w:lvlJc w:val="left"/>
      <w:pPr>
        <w:ind w:left="2602" w:hanging="360"/>
      </w:pPr>
      <w:rPr>
        <w:rFonts w:hint="default"/>
        <w:lang w:val="ru-RU" w:eastAsia="en-US" w:bidi="ar-SA"/>
      </w:rPr>
    </w:lvl>
    <w:lvl w:ilvl="3" w:tplc="C4C43634">
      <w:numFmt w:val="bullet"/>
      <w:lvlText w:val="•"/>
      <w:lvlJc w:val="left"/>
      <w:pPr>
        <w:ind w:left="3624" w:hanging="360"/>
      </w:pPr>
      <w:rPr>
        <w:rFonts w:hint="default"/>
        <w:lang w:val="ru-RU" w:eastAsia="en-US" w:bidi="ar-SA"/>
      </w:rPr>
    </w:lvl>
    <w:lvl w:ilvl="4" w:tplc="BD668A5A">
      <w:numFmt w:val="bullet"/>
      <w:lvlText w:val="•"/>
      <w:lvlJc w:val="left"/>
      <w:pPr>
        <w:ind w:left="4646" w:hanging="360"/>
      </w:pPr>
      <w:rPr>
        <w:rFonts w:hint="default"/>
        <w:lang w:val="ru-RU" w:eastAsia="en-US" w:bidi="ar-SA"/>
      </w:rPr>
    </w:lvl>
    <w:lvl w:ilvl="5" w:tplc="446C57FC">
      <w:numFmt w:val="bullet"/>
      <w:lvlText w:val="•"/>
      <w:lvlJc w:val="left"/>
      <w:pPr>
        <w:ind w:left="5668" w:hanging="360"/>
      </w:pPr>
      <w:rPr>
        <w:rFonts w:hint="default"/>
        <w:lang w:val="ru-RU" w:eastAsia="en-US" w:bidi="ar-SA"/>
      </w:rPr>
    </w:lvl>
    <w:lvl w:ilvl="6" w:tplc="BF6899DC">
      <w:numFmt w:val="bullet"/>
      <w:lvlText w:val="•"/>
      <w:lvlJc w:val="left"/>
      <w:pPr>
        <w:ind w:left="6690" w:hanging="360"/>
      </w:pPr>
      <w:rPr>
        <w:rFonts w:hint="default"/>
        <w:lang w:val="ru-RU" w:eastAsia="en-US" w:bidi="ar-SA"/>
      </w:rPr>
    </w:lvl>
    <w:lvl w:ilvl="7" w:tplc="0C986522">
      <w:numFmt w:val="bullet"/>
      <w:lvlText w:val="•"/>
      <w:lvlJc w:val="left"/>
      <w:pPr>
        <w:ind w:left="7712" w:hanging="360"/>
      </w:pPr>
      <w:rPr>
        <w:rFonts w:hint="default"/>
        <w:lang w:val="ru-RU" w:eastAsia="en-US" w:bidi="ar-SA"/>
      </w:rPr>
    </w:lvl>
    <w:lvl w:ilvl="8" w:tplc="27AA27D4">
      <w:numFmt w:val="bullet"/>
      <w:lvlText w:val="•"/>
      <w:lvlJc w:val="left"/>
      <w:pPr>
        <w:ind w:left="8734" w:hanging="360"/>
      </w:pPr>
      <w:rPr>
        <w:rFonts w:hint="default"/>
        <w:lang w:val="ru-RU" w:eastAsia="en-US" w:bidi="ar-SA"/>
      </w:rPr>
    </w:lvl>
  </w:abstractNum>
  <w:abstractNum w:abstractNumId="55">
    <w:nsid w:val="5C1E2C76"/>
    <w:multiLevelType w:val="hybridMultilevel"/>
    <w:tmpl w:val="B90EBE50"/>
    <w:lvl w:ilvl="0" w:tplc="B564397A">
      <w:numFmt w:val="bullet"/>
      <w:lvlText w:val="–"/>
      <w:lvlJc w:val="left"/>
      <w:pPr>
        <w:ind w:left="71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9E7F12">
      <w:numFmt w:val="bullet"/>
      <w:lvlText w:val="•"/>
      <w:lvlJc w:val="left"/>
      <w:pPr>
        <w:ind w:left="1725" w:hanging="212"/>
      </w:pPr>
      <w:rPr>
        <w:rFonts w:hint="default"/>
        <w:lang w:val="ru-RU" w:eastAsia="en-US" w:bidi="ar-SA"/>
      </w:rPr>
    </w:lvl>
    <w:lvl w:ilvl="2" w:tplc="731C7B3A">
      <w:numFmt w:val="bullet"/>
      <w:lvlText w:val="•"/>
      <w:lvlJc w:val="left"/>
      <w:pPr>
        <w:ind w:left="2731" w:hanging="212"/>
      </w:pPr>
      <w:rPr>
        <w:rFonts w:hint="default"/>
        <w:lang w:val="ru-RU" w:eastAsia="en-US" w:bidi="ar-SA"/>
      </w:rPr>
    </w:lvl>
    <w:lvl w:ilvl="3" w:tplc="0532BDF0">
      <w:numFmt w:val="bullet"/>
      <w:lvlText w:val="•"/>
      <w:lvlJc w:val="left"/>
      <w:pPr>
        <w:ind w:left="3737" w:hanging="212"/>
      </w:pPr>
      <w:rPr>
        <w:rFonts w:hint="default"/>
        <w:lang w:val="ru-RU" w:eastAsia="en-US" w:bidi="ar-SA"/>
      </w:rPr>
    </w:lvl>
    <w:lvl w:ilvl="4" w:tplc="5088F3AC">
      <w:numFmt w:val="bullet"/>
      <w:lvlText w:val="•"/>
      <w:lvlJc w:val="left"/>
      <w:pPr>
        <w:ind w:left="4743" w:hanging="212"/>
      </w:pPr>
      <w:rPr>
        <w:rFonts w:hint="default"/>
        <w:lang w:val="ru-RU" w:eastAsia="en-US" w:bidi="ar-SA"/>
      </w:rPr>
    </w:lvl>
    <w:lvl w:ilvl="5" w:tplc="B40491F0">
      <w:numFmt w:val="bullet"/>
      <w:lvlText w:val="•"/>
      <w:lvlJc w:val="left"/>
      <w:pPr>
        <w:ind w:left="5749" w:hanging="212"/>
      </w:pPr>
      <w:rPr>
        <w:rFonts w:hint="default"/>
        <w:lang w:val="ru-RU" w:eastAsia="en-US" w:bidi="ar-SA"/>
      </w:rPr>
    </w:lvl>
    <w:lvl w:ilvl="6" w:tplc="0F544CAE">
      <w:numFmt w:val="bullet"/>
      <w:lvlText w:val="•"/>
      <w:lvlJc w:val="left"/>
      <w:pPr>
        <w:ind w:left="6754" w:hanging="212"/>
      </w:pPr>
      <w:rPr>
        <w:rFonts w:hint="default"/>
        <w:lang w:val="ru-RU" w:eastAsia="en-US" w:bidi="ar-SA"/>
      </w:rPr>
    </w:lvl>
    <w:lvl w:ilvl="7" w:tplc="18142F16">
      <w:numFmt w:val="bullet"/>
      <w:lvlText w:val="•"/>
      <w:lvlJc w:val="left"/>
      <w:pPr>
        <w:ind w:left="7760" w:hanging="212"/>
      </w:pPr>
      <w:rPr>
        <w:rFonts w:hint="default"/>
        <w:lang w:val="ru-RU" w:eastAsia="en-US" w:bidi="ar-SA"/>
      </w:rPr>
    </w:lvl>
    <w:lvl w:ilvl="8" w:tplc="BAD2C226">
      <w:numFmt w:val="bullet"/>
      <w:lvlText w:val="•"/>
      <w:lvlJc w:val="left"/>
      <w:pPr>
        <w:ind w:left="8766" w:hanging="212"/>
      </w:pPr>
      <w:rPr>
        <w:rFonts w:hint="default"/>
        <w:lang w:val="ru-RU" w:eastAsia="en-US" w:bidi="ar-SA"/>
      </w:rPr>
    </w:lvl>
  </w:abstractNum>
  <w:abstractNum w:abstractNumId="56">
    <w:nsid w:val="66D007C1"/>
    <w:multiLevelType w:val="hybridMultilevel"/>
    <w:tmpl w:val="29C827AA"/>
    <w:lvl w:ilvl="0" w:tplc="04B25D56">
      <w:numFmt w:val="bullet"/>
      <w:lvlText w:val="•"/>
      <w:lvlJc w:val="left"/>
      <w:pPr>
        <w:ind w:left="724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310CC28">
      <w:numFmt w:val="bullet"/>
      <w:lvlText w:val="•"/>
      <w:lvlJc w:val="left"/>
      <w:pPr>
        <w:ind w:left="1725" w:hanging="377"/>
      </w:pPr>
      <w:rPr>
        <w:rFonts w:hint="default"/>
        <w:lang w:val="ru-RU" w:eastAsia="en-US" w:bidi="ar-SA"/>
      </w:rPr>
    </w:lvl>
    <w:lvl w:ilvl="2" w:tplc="B9FA4E3E">
      <w:numFmt w:val="bullet"/>
      <w:lvlText w:val="•"/>
      <w:lvlJc w:val="left"/>
      <w:pPr>
        <w:ind w:left="2731" w:hanging="377"/>
      </w:pPr>
      <w:rPr>
        <w:rFonts w:hint="default"/>
        <w:lang w:val="ru-RU" w:eastAsia="en-US" w:bidi="ar-SA"/>
      </w:rPr>
    </w:lvl>
    <w:lvl w:ilvl="3" w:tplc="F1E0B082">
      <w:numFmt w:val="bullet"/>
      <w:lvlText w:val="•"/>
      <w:lvlJc w:val="left"/>
      <w:pPr>
        <w:ind w:left="3737" w:hanging="377"/>
      </w:pPr>
      <w:rPr>
        <w:rFonts w:hint="default"/>
        <w:lang w:val="ru-RU" w:eastAsia="en-US" w:bidi="ar-SA"/>
      </w:rPr>
    </w:lvl>
    <w:lvl w:ilvl="4" w:tplc="16006514">
      <w:numFmt w:val="bullet"/>
      <w:lvlText w:val="•"/>
      <w:lvlJc w:val="left"/>
      <w:pPr>
        <w:ind w:left="4743" w:hanging="377"/>
      </w:pPr>
      <w:rPr>
        <w:rFonts w:hint="default"/>
        <w:lang w:val="ru-RU" w:eastAsia="en-US" w:bidi="ar-SA"/>
      </w:rPr>
    </w:lvl>
    <w:lvl w:ilvl="5" w:tplc="0C80C972">
      <w:numFmt w:val="bullet"/>
      <w:lvlText w:val="•"/>
      <w:lvlJc w:val="left"/>
      <w:pPr>
        <w:ind w:left="5749" w:hanging="377"/>
      </w:pPr>
      <w:rPr>
        <w:rFonts w:hint="default"/>
        <w:lang w:val="ru-RU" w:eastAsia="en-US" w:bidi="ar-SA"/>
      </w:rPr>
    </w:lvl>
    <w:lvl w:ilvl="6" w:tplc="C9C654FE">
      <w:numFmt w:val="bullet"/>
      <w:lvlText w:val="•"/>
      <w:lvlJc w:val="left"/>
      <w:pPr>
        <w:ind w:left="6754" w:hanging="377"/>
      </w:pPr>
      <w:rPr>
        <w:rFonts w:hint="default"/>
        <w:lang w:val="ru-RU" w:eastAsia="en-US" w:bidi="ar-SA"/>
      </w:rPr>
    </w:lvl>
    <w:lvl w:ilvl="7" w:tplc="EE1C552C">
      <w:numFmt w:val="bullet"/>
      <w:lvlText w:val="•"/>
      <w:lvlJc w:val="left"/>
      <w:pPr>
        <w:ind w:left="7760" w:hanging="377"/>
      </w:pPr>
      <w:rPr>
        <w:rFonts w:hint="default"/>
        <w:lang w:val="ru-RU" w:eastAsia="en-US" w:bidi="ar-SA"/>
      </w:rPr>
    </w:lvl>
    <w:lvl w:ilvl="8" w:tplc="D4545520">
      <w:numFmt w:val="bullet"/>
      <w:lvlText w:val="•"/>
      <w:lvlJc w:val="left"/>
      <w:pPr>
        <w:ind w:left="8766" w:hanging="377"/>
      </w:pPr>
      <w:rPr>
        <w:rFonts w:hint="default"/>
        <w:lang w:val="ru-RU" w:eastAsia="en-US" w:bidi="ar-SA"/>
      </w:rPr>
    </w:lvl>
  </w:abstractNum>
  <w:abstractNum w:abstractNumId="57">
    <w:nsid w:val="6A010626"/>
    <w:multiLevelType w:val="hybridMultilevel"/>
    <w:tmpl w:val="34E81AC6"/>
    <w:lvl w:ilvl="0" w:tplc="91A4EC48">
      <w:start w:val="1"/>
      <w:numFmt w:val="decimal"/>
      <w:lvlText w:val="%1)"/>
      <w:lvlJc w:val="left"/>
      <w:pPr>
        <w:ind w:left="710" w:hanging="4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52AE3C">
      <w:numFmt w:val="bullet"/>
      <w:lvlText w:val="•"/>
      <w:lvlJc w:val="left"/>
      <w:pPr>
        <w:ind w:left="1725" w:hanging="456"/>
      </w:pPr>
      <w:rPr>
        <w:rFonts w:hint="default"/>
        <w:lang w:val="ru-RU" w:eastAsia="en-US" w:bidi="ar-SA"/>
      </w:rPr>
    </w:lvl>
    <w:lvl w:ilvl="2" w:tplc="B2088C26">
      <w:numFmt w:val="bullet"/>
      <w:lvlText w:val="•"/>
      <w:lvlJc w:val="left"/>
      <w:pPr>
        <w:ind w:left="2731" w:hanging="456"/>
      </w:pPr>
      <w:rPr>
        <w:rFonts w:hint="default"/>
        <w:lang w:val="ru-RU" w:eastAsia="en-US" w:bidi="ar-SA"/>
      </w:rPr>
    </w:lvl>
    <w:lvl w:ilvl="3" w:tplc="08CAB27C">
      <w:numFmt w:val="bullet"/>
      <w:lvlText w:val="•"/>
      <w:lvlJc w:val="left"/>
      <w:pPr>
        <w:ind w:left="3737" w:hanging="456"/>
      </w:pPr>
      <w:rPr>
        <w:rFonts w:hint="default"/>
        <w:lang w:val="ru-RU" w:eastAsia="en-US" w:bidi="ar-SA"/>
      </w:rPr>
    </w:lvl>
    <w:lvl w:ilvl="4" w:tplc="F0A6BED8">
      <w:numFmt w:val="bullet"/>
      <w:lvlText w:val="•"/>
      <w:lvlJc w:val="left"/>
      <w:pPr>
        <w:ind w:left="4743" w:hanging="456"/>
      </w:pPr>
      <w:rPr>
        <w:rFonts w:hint="default"/>
        <w:lang w:val="ru-RU" w:eastAsia="en-US" w:bidi="ar-SA"/>
      </w:rPr>
    </w:lvl>
    <w:lvl w:ilvl="5" w:tplc="E6DC3EAE">
      <w:numFmt w:val="bullet"/>
      <w:lvlText w:val="•"/>
      <w:lvlJc w:val="left"/>
      <w:pPr>
        <w:ind w:left="5749" w:hanging="456"/>
      </w:pPr>
      <w:rPr>
        <w:rFonts w:hint="default"/>
        <w:lang w:val="ru-RU" w:eastAsia="en-US" w:bidi="ar-SA"/>
      </w:rPr>
    </w:lvl>
    <w:lvl w:ilvl="6" w:tplc="FBC0BFDE">
      <w:numFmt w:val="bullet"/>
      <w:lvlText w:val="•"/>
      <w:lvlJc w:val="left"/>
      <w:pPr>
        <w:ind w:left="6754" w:hanging="456"/>
      </w:pPr>
      <w:rPr>
        <w:rFonts w:hint="default"/>
        <w:lang w:val="ru-RU" w:eastAsia="en-US" w:bidi="ar-SA"/>
      </w:rPr>
    </w:lvl>
    <w:lvl w:ilvl="7" w:tplc="1B12C8D8">
      <w:numFmt w:val="bullet"/>
      <w:lvlText w:val="•"/>
      <w:lvlJc w:val="left"/>
      <w:pPr>
        <w:ind w:left="7760" w:hanging="456"/>
      </w:pPr>
      <w:rPr>
        <w:rFonts w:hint="default"/>
        <w:lang w:val="ru-RU" w:eastAsia="en-US" w:bidi="ar-SA"/>
      </w:rPr>
    </w:lvl>
    <w:lvl w:ilvl="8" w:tplc="A718AF82">
      <w:numFmt w:val="bullet"/>
      <w:lvlText w:val="•"/>
      <w:lvlJc w:val="left"/>
      <w:pPr>
        <w:ind w:left="8766" w:hanging="456"/>
      </w:pPr>
      <w:rPr>
        <w:rFonts w:hint="default"/>
        <w:lang w:val="ru-RU" w:eastAsia="en-US" w:bidi="ar-SA"/>
      </w:rPr>
    </w:lvl>
  </w:abstractNum>
  <w:abstractNum w:abstractNumId="58">
    <w:nsid w:val="6B48066B"/>
    <w:multiLevelType w:val="hybridMultilevel"/>
    <w:tmpl w:val="AE1E2F06"/>
    <w:lvl w:ilvl="0" w:tplc="4DE0D820">
      <w:start w:val="1"/>
      <w:numFmt w:val="decimal"/>
      <w:lvlText w:val="%1)"/>
      <w:lvlJc w:val="left"/>
      <w:pPr>
        <w:ind w:left="710" w:hanging="6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65C3FA8">
      <w:numFmt w:val="bullet"/>
      <w:lvlText w:val="•"/>
      <w:lvlJc w:val="left"/>
      <w:pPr>
        <w:ind w:left="1725" w:hanging="620"/>
      </w:pPr>
      <w:rPr>
        <w:rFonts w:hint="default"/>
        <w:lang w:val="ru-RU" w:eastAsia="en-US" w:bidi="ar-SA"/>
      </w:rPr>
    </w:lvl>
    <w:lvl w:ilvl="2" w:tplc="97B8DCE4">
      <w:numFmt w:val="bullet"/>
      <w:lvlText w:val="•"/>
      <w:lvlJc w:val="left"/>
      <w:pPr>
        <w:ind w:left="2731" w:hanging="620"/>
      </w:pPr>
      <w:rPr>
        <w:rFonts w:hint="default"/>
        <w:lang w:val="ru-RU" w:eastAsia="en-US" w:bidi="ar-SA"/>
      </w:rPr>
    </w:lvl>
    <w:lvl w:ilvl="3" w:tplc="BE4638BE">
      <w:numFmt w:val="bullet"/>
      <w:lvlText w:val="•"/>
      <w:lvlJc w:val="left"/>
      <w:pPr>
        <w:ind w:left="3737" w:hanging="620"/>
      </w:pPr>
      <w:rPr>
        <w:rFonts w:hint="default"/>
        <w:lang w:val="ru-RU" w:eastAsia="en-US" w:bidi="ar-SA"/>
      </w:rPr>
    </w:lvl>
    <w:lvl w:ilvl="4" w:tplc="2E5CD040">
      <w:numFmt w:val="bullet"/>
      <w:lvlText w:val="•"/>
      <w:lvlJc w:val="left"/>
      <w:pPr>
        <w:ind w:left="4743" w:hanging="620"/>
      </w:pPr>
      <w:rPr>
        <w:rFonts w:hint="default"/>
        <w:lang w:val="ru-RU" w:eastAsia="en-US" w:bidi="ar-SA"/>
      </w:rPr>
    </w:lvl>
    <w:lvl w:ilvl="5" w:tplc="DED8C62C">
      <w:numFmt w:val="bullet"/>
      <w:lvlText w:val="•"/>
      <w:lvlJc w:val="left"/>
      <w:pPr>
        <w:ind w:left="5749" w:hanging="620"/>
      </w:pPr>
      <w:rPr>
        <w:rFonts w:hint="default"/>
        <w:lang w:val="ru-RU" w:eastAsia="en-US" w:bidi="ar-SA"/>
      </w:rPr>
    </w:lvl>
    <w:lvl w:ilvl="6" w:tplc="2D3E13B8">
      <w:numFmt w:val="bullet"/>
      <w:lvlText w:val="•"/>
      <w:lvlJc w:val="left"/>
      <w:pPr>
        <w:ind w:left="6754" w:hanging="620"/>
      </w:pPr>
      <w:rPr>
        <w:rFonts w:hint="default"/>
        <w:lang w:val="ru-RU" w:eastAsia="en-US" w:bidi="ar-SA"/>
      </w:rPr>
    </w:lvl>
    <w:lvl w:ilvl="7" w:tplc="FBE04562">
      <w:numFmt w:val="bullet"/>
      <w:lvlText w:val="•"/>
      <w:lvlJc w:val="left"/>
      <w:pPr>
        <w:ind w:left="7760" w:hanging="620"/>
      </w:pPr>
      <w:rPr>
        <w:rFonts w:hint="default"/>
        <w:lang w:val="ru-RU" w:eastAsia="en-US" w:bidi="ar-SA"/>
      </w:rPr>
    </w:lvl>
    <w:lvl w:ilvl="8" w:tplc="27C0404E">
      <w:numFmt w:val="bullet"/>
      <w:lvlText w:val="•"/>
      <w:lvlJc w:val="left"/>
      <w:pPr>
        <w:ind w:left="8766" w:hanging="620"/>
      </w:pPr>
      <w:rPr>
        <w:rFonts w:hint="default"/>
        <w:lang w:val="ru-RU" w:eastAsia="en-US" w:bidi="ar-SA"/>
      </w:rPr>
    </w:lvl>
  </w:abstractNum>
  <w:abstractNum w:abstractNumId="59">
    <w:nsid w:val="7205010B"/>
    <w:multiLevelType w:val="hybridMultilevel"/>
    <w:tmpl w:val="577EEF64"/>
    <w:lvl w:ilvl="0" w:tplc="73969D90">
      <w:start w:val="1"/>
      <w:numFmt w:val="decimal"/>
      <w:lvlText w:val="%1."/>
      <w:lvlJc w:val="left"/>
      <w:pPr>
        <w:ind w:left="710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6"/>
        <w:szCs w:val="26"/>
        <w:lang w:val="ru-RU" w:eastAsia="en-US" w:bidi="ar-SA"/>
      </w:rPr>
    </w:lvl>
    <w:lvl w:ilvl="1" w:tplc="49604DB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7760854">
      <w:numFmt w:val="bullet"/>
      <w:lvlText w:val="•"/>
      <w:lvlJc w:val="left"/>
      <w:pPr>
        <w:ind w:left="2731" w:hanging="164"/>
      </w:pPr>
      <w:rPr>
        <w:rFonts w:hint="default"/>
        <w:lang w:val="ru-RU" w:eastAsia="en-US" w:bidi="ar-SA"/>
      </w:rPr>
    </w:lvl>
    <w:lvl w:ilvl="3" w:tplc="0052AB36">
      <w:numFmt w:val="bullet"/>
      <w:lvlText w:val="•"/>
      <w:lvlJc w:val="left"/>
      <w:pPr>
        <w:ind w:left="3737" w:hanging="164"/>
      </w:pPr>
      <w:rPr>
        <w:rFonts w:hint="default"/>
        <w:lang w:val="ru-RU" w:eastAsia="en-US" w:bidi="ar-SA"/>
      </w:rPr>
    </w:lvl>
    <w:lvl w:ilvl="4" w:tplc="A5C4EAD6">
      <w:numFmt w:val="bullet"/>
      <w:lvlText w:val="•"/>
      <w:lvlJc w:val="left"/>
      <w:pPr>
        <w:ind w:left="4743" w:hanging="164"/>
      </w:pPr>
      <w:rPr>
        <w:rFonts w:hint="default"/>
        <w:lang w:val="ru-RU" w:eastAsia="en-US" w:bidi="ar-SA"/>
      </w:rPr>
    </w:lvl>
    <w:lvl w:ilvl="5" w:tplc="91EEEE1A">
      <w:numFmt w:val="bullet"/>
      <w:lvlText w:val="•"/>
      <w:lvlJc w:val="left"/>
      <w:pPr>
        <w:ind w:left="5749" w:hanging="164"/>
      </w:pPr>
      <w:rPr>
        <w:rFonts w:hint="default"/>
        <w:lang w:val="ru-RU" w:eastAsia="en-US" w:bidi="ar-SA"/>
      </w:rPr>
    </w:lvl>
    <w:lvl w:ilvl="6" w:tplc="EC4491E0">
      <w:numFmt w:val="bullet"/>
      <w:lvlText w:val="•"/>
      <w:lvlJc w:val="left"/>
      <w:pPr>
        <w:ind w:left="6754" w:hanging="164"/>
      </w:pPr>
      <w:rPr>
        <w:rFonts w:hint="default"/>
        <w:lang w:val="ru-RU" w:eastAsia="en-US" w:bidi="ar-SA"/>
      </w:rPr>
    </w:lvl>
    <w:lvl w:ilvl="7" w:tplc="E62EFBA6">
      <w:numFmt w:val="bullet"/>
      <w:lvlText w:val="•"/>
      <w:lvlJc w:val="left"/>
      <w:pPr>
        <w:ind w:left="7760" w:hanging="164"/>
      </w:pPr>
      <w:rPr>
        <w:rFonts w:hint="default"/>
        <w:lang w:val="ru-RU" w:eastAsia="en-US" w:bidi="ar-SA"/>
      </w:rPr>
    </w:lvl>
    <w:lvl w:ilvl="8" w:tplc="C12EBC32">
      <w:numFmt w:val="bullet"/>
      <w:lvlText w:val="•"/>
      <w:lvlJc w:val="left"/>
      <w:pPr>
        <w:ind w:left="8766" w:hanging="164"/>
      </w:pPr>
      <w:rPr>
        <w:rFonts w:hint="default"/>
        <w:lang w:val="ru-RU" w:eastAsia="en-US" w:bidi="ar-SA"/>
      </w:rPr>
    </w:lvl>
  </w:abstractNum>
  <w:abstractNum w:abstractNumId="60">
    <w:nsid w:val="72125A87"/>
    <w:multiLevelType w:val="hybridMultilevel"/>
    <w:tmpl w:val="6E9E11A4"/>
    <w:lvl w:ilvl="0" w:tplc="42FABB90">
      <w:start w:val="1"/>
      <w:numFmt w:val="decimal"/>
      <w:lvlText w:val="%1)"/>
      <w:lvlJc w:val="left"/>
      <w:pPr>
        <w:ind w:left="52" w:hanging="5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7C3CDA">
      <w:numFmt w:val="bullet"/>
      <w:lvlText w:val="•"/>
      <w:lvlJc w:val="left"/>
      <w:pPr>
        <w:ind w:left="436" w:hanging="528"/>
      </w:pPr>
      <w:rPr>
        <w:rFonts w:hint="default"/>
        <w:lang w:val="ru-RU" w:eastAsia="en-US" w:bidi="ar-SA"/>
      </w:rPr>
    </w:lvl>
    <w:lvl w:ilvl="2" w:tplc="D3AE5EBA">
      <w:numFmt w:val="bullet"/>
      <w:lvlText w:val="•"/>
      <w:lvlJc w:val="left"/>
      <w:pPr>
        <w:ind w:left="812" w:hanging="528"/>
      </w:pPr>
      <w:rPr>
        <w:rFonts w:hint="default"/>
        <w:lang w:val="ru-RU" w:eastAsia="en-US" w:bidi="ar-SA"/>
      </w:rPr>
    </w:lvl>
    <w:lvl w:ilvl="3" w:tplc="A078C31E">
      <w:numFmt w:val="bullet"/>
      <w:lvlText w:val="•"/>
      <w:lvlJc w:val="left"/>
      <w:pPr>
        <w:ind w:left="1188" w:hanging="528"/>
      </w:pPr>
      <w:rPr>
        <w:rFonts w:hint="default"/>
        <w:lang w:val="ru-RU" w:eastAsia="en-US" w:bidi="ar-SA"/>
      </w:rPr>
    </w:lvl>
    <w:lvl w:ilvl="4" w:tplc="DA3A7762">
      <w:numFmt w:val="bullet"/>
      <w:lvlText w:val="•"/>
      <w:lvlJc w:val="left"/>
      <w:pPr>
        <w:ind w:left="1564" w:hanging="528"/>
      </w:pPr>
      <w:rPr>
        <w:rFonts w:hint="default"/>
        <w:lang w:val="ru-RU" w:eastAsia="en-US" w:bidi="ar-SA"/>
      </w:rPr>
    </w:lvl>
    <w:lvl w:ilvl="5" w:tplc="4EEAE3C8">
      <w:numFmt w:val="bullet"/>
      <w:lvlText w:val="•"/>
      <w:lvlJc w:val="left"/>
      <w:pPr>
        <w:ind w:left="1941" w:hanging="528"/>
      </w:pPr>
      <w:rPr>
        <w:rFonts w:hint="default"/>
        <w:lang w:val="ru-RU" w:eastAsia="en-US" w:bidi="ar-SA"/>
      </w:rPr>
    </w:lvl>
    <w:lvl w:ilvl="6" w:tplc="2CD437FE">
      <w:numFmt w:val="bullet"/>
      <w:lvlText w:val="•"/>
      <w:lvlJc w:val="left"/>
      <w:pPr>
        <w:ind w:left="2317" w:hanging="528"/>
      </w:pPr>
      <w:rPr>
        <w:rFonts w:hint="default"/>
        <w:lang w:val="ru-RU" w:eastAsia="en-US" w:bidi="ar-SA"/>
      </w:rPr>
    </w:lvl>
    <w:lvl w:ilvl="7" w:tplc="9B2EC424">
      <w:numFmt w:val="bullet"/>
      <w:lvlText w:val="•"/>
      <w:lvlJc w:val="left"/>
      <w:pPr>
        <w:ind w:left="2693" w:hanging="528"/>
      </w:pPr>
      <w:rPr>
        <w:rFonts w:hint="default"/>
        <w:lang w:val="ru-RU" w:eastAsia="en-US" w:bidi="ar-SA"/>
      </w:rPr>
    </w:lvl>
    <w:lvl w:ilvl="8" w:tplc="269C9990">
      <w:numFmt w:val="bullet"/>
      <w:lvlText w:val="•"/>
      <w:lvlJc w:val="left"/>
      <w:pPr>
        <w:ind w:left="3069" w:hanging="528"/>
      </w:pPr>
      <w:rPr>
        <w:rFonts w:hint="default"/>
        <w:lang w:val="ru-RU" w:eastAsia="en-US" w:bidi="ar-SA"/>
      </w:rPr>
    </w:lvl>
  </w:abstractNum>
  <w:abstractNum w:abstractNumId="61">
    <w:nsid w:val="744E2006"/>
    <w:multiLevelType w:val="hybridMultilevel"/>
    <w:tmpl w:val="926A8EE8"/>
    <w:lvl w:ilvl="0" w:tplc="D0DC3430">
      <w:start w:val="1"/>
      <w:numFmt w:val="decimal"/>
      <w:lvlText w:val="%1)"/>
      <w:lvlJc w:val="left"/>
      <w:pPr>
        <w:ind w:left="710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E8184C">
      <w:numFmt w:val="bullet"/>
      <w:lvlText w:val="•"/>
      <w:lvlJc w:val="left"/>
      <w:pPr>
        <w:ind w:left="1725" w:hanging="346"/>
      </w:pPr>
      <w:rPr>
        <w:rFonts w:hint="default"/>
        <w:lang w:val="ru-RU" w:eastAsia="en-US" w:bidi="ar-SA"/>
      </w:rPr>
    </w:lvl>
    <w:lvl w:ilvl="2" w:tplc="5F2449C2">
      <w:numFmt w:val="bullet"/>
      <w:lvlText w:val="•"/>
      <w:lvlJc w:val="left"/>
      <w:pPr>
        <w:ind w:left="2731" w:hanging="346"/>
      </w:pPr>
      <w:rPr>
        <w:rFonts w:hint="default"/>
        <w:lang w:val="ru-RU" w:eastAsia="en-US" w:bidi="ar-SA"/>
      </w:rPr>
    </w:lvl>
    <w:lvl w:ilvl="3" w:tplc="EBFE27EC">
      <w:numFmt w:val="bullet"/>
      <w:lvlText w:val="•"/>
      <w:lvlJc w:val="left"/>
      <w:pPr>
        <w:ind w:left="3737" w:hanging="346"/>
      </w:pPr>
      <w:rPr>
        <w:rFonts w:hint="default"/>
        <w:lang w:val="ru-RU" w:eastAsia="en-US" w:bidi="ar-SA"/>
      </w:rPr>
    </w:lvl>
    <w:lvl w:ilvl="4" w:tplc="021096B0">
      <w:numFmt w:val="bullet"/>
      <w:lvlText w:val="•"/>
      <w:lvlJc w:val="left"/>
      <w:pPr>
        <w:ind w:left="4743" w:hanging="346"/>
      </w:pPr>
      <w:rPr>
        <w:rFonts w:hint="default"/>
        <w:lang w:val="ru-RU" w:eastAsia="en-US" w:bidi="ar-SA"/>
      </w:rPr>
    </w:lvl>
    <w:lvl w:ilvl="5" w:tplc="5E242842">
      <w:numFmt w:val="bullet"/>
      <w:lvlText w:val="•"/>
      <w:lvlJc w:val="left"/>
      <w:pPr>
        <w:ind w:left="5749" w:hanging="346"/>
      </w:pPr>
      <w:rPr>
        <w:rFonts w:hint="default"/>
        <w:lang w:val="ru-RU" w:eastAsia="en-US" w:bidi="ar-SA"/>
      </w:rPr>
    </w:lvl>
    <w:lvl w:ilvl="6" w:tplc="F092AC02">
      <w:numFmt w:val="bullet"/>
      <w:lvlText w:val="•"/>
      <w:lvlJc w:val="left"/>
      <w:pPr>
        <w:ind w:left="6754" w:hanging="346"/>
      </w:pPr>
      <w:rPr>
        <w:rFonts w:hint="default"/>
        <w:lang w:val="ru-RU" w:eastAsia="en-US" w:bidi="ar-SA"/>
      </w:rPr>
    </w:lvl>
    <w:lvl w:ilvl="7" w:tplc="5692B9EC">
      <w:numFmt w:val="bullet"/>
      <w:lvlText w:val="•"/>
      <w:lvlJc w:val="left"/>
      <w:pPr>
        <w:ind w:left="7760" w:hanging="346"/>
      </w:pPr>
      <w:rPr>
        <w:rFonts w:hint="default"/>
        <w:lang w:val="ru-RU" w:eastAsia="en-US" w:bidi="ar-SA"/>
      </w:rPr>
    </w:lvl>
    <w:lvl w:ilvl="8" w:tplc="244E1492">
      <w:numFmt w:val="bullet"/>
      <w:lvlText w:val="•"/>
      <w:lvlJc w:val="left"/>
      <w:pPr>
        <w:ind w:left="8766" w:hanging="346"/>
      </w:pPr>
      <w:rPr>
        <w:rFonts w:hint="default"/>
        <w:lang w:val="ru-RU" w:eastAsia="en-US" w:bidi="ar-SA"/>
      </w:rPr>
    </w:lvl>
  </w:abstractNum>
  <w:abstractNum w:abstractNumId="62">
    <w:nsid w:val="76556709"/>
    <w:multiLevelType w:val="hybridMultilevel"/>
    <w:tmpl w:val="0666FAC4"/>
    <w:lvl w:ilvl="0" w:tplc="E20A3E28">
      <w:numFmt w:val="bullet"/>
      <w:lvlText w:val="-"/>
      <w:lvlJc w:val="left"/>
      <w:pPr>
        <w:ind w:left="710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74CEF62">
      <w:numFmt w:val="bullet"/>
      <w:lvlText w:val="•"/>
      <w:lvlJc w:val="left"/>
      <w:pPr>
        <w:ind w:left="1725" w:hanging="161"/>
      </w:pPr>
      <w:rPr>
        <w:rFonts w:hint="default"/>
        <w:lang w:val="ru-RU" w:eastAsia="en-US" w:bidi="ar-SA"/>
      </w:rPr>
    </w:lvl>
    <w:lvl w:ilvl="2" w:tplc="149AD578">
      <w:numFmt w:val="bullet"/>
      <w:lvlText w:val="•"/>
      <w:lvlJc w:val="left"/>
      <w:pPr>
        <w:ind w:left="2731" w:hanging="161"/>
      </w:pPr>
      <w:rPr>
        <w:rFonts w:hint="default"/>
        <w:lang w:val="ru-RU" w:eastAsia="en-US" w:bidi="ar-SA"/>
      </w:rPr>
    </w:lvl>
    <w:lvl w:ilvl="3" w:tplc="E8E2B27C">
      <w:numFmt w:val="bullet"/>
      <w:lvlText w:val="•"/>
      <w:lvlJc w:val="left"/>
      <w:pPr>
        <w:ind w:left="3737" w:hanging="161"/>
      </w:pPr>
      <w:rPr>
        <w:rFonts w:hint="default"/>
        <w:lang w:val="ru-RU" w:eastAsia="en-US" w:bidi="ar-SA"/>
      </w:rPr>
    </w:lvl>
    <w:lvl w:ilvl="4" w:tplc="F1281C40">
      <w:numFmt w:val="bullet"/>
      <w:lvlText w:val="•"/>
      <w:lvlJc w:val="left"/>
      <w:pPr>
        <w:ind w:left="4743" w:hanging="161"/>
      </w:pPr>
      <w:rPr>
        <w:rFonts w:hint="default"/>
        <w:lang w:val="ru-RU" w:eastAsia="en-US" w:bidi="ar-SA"/>
      </w:rPr>
    </w:lvl>
    <w:lvl w:ilvl="5" w:tplc="276E33E0">
      <w:numFmt w:val="bullet"/>
      <w:lvlText w:val="•"/>
      <w:lvlJc w:val="left"/>
      <w:pPr>
        <w:ind w:left="5749" w:hanging="161"/>
      </w:pPr>
      <w:rPr>
        <w:rFonts w:hint="default"/>
        <w:lang w:val="ru-RU" w:eastAsia="en-US" w:bidi="ar-SA"/>
      </w:rPr>
    </w:lvl>
    <w:lvl w:ilvl="6" w:tplc="60DA12F6">
      <w:numFmt w:val="bullet"/>
      <w:lvlText w:val="•"/>
      <w:lvlJc w:val="left"/>
      <w:pPr>
        <w:ind w:left="6754" w:hanging="161"/>
      </w:pPr>
      <w:rPr>
        <w:rFonts w:hint="default"/>
        <w:lang w:val="ru-RU" w:eastAsia="en-US" w:bidi="ar-SA"/>
      </w:rPr>
    </w:lvl>
    <w:lvl w:ilvl="7" w:tplc="C2A81C36">
      <w:numFmt w:val="bullet"/>
      <w:lvlText w:val="•"/>
      <w:lvlJc w:val="left"/>
      <w:pPr>
        <w:ind w:left="7760" w:hanging="161"/>
      </w:pPr>
      <w:rPr>
        <w:rFonts w:hint="default"/>
        <w:lang w:val="ru-RU" w:eastAsia="en-US" w:bidi="ar-SA"/>
      </w:rPr>
    </w:lvl>
    <w:lvl w:ilvl="8" w:tplc="9CB662DC">
      <w:numFmt w:val="bullet"/>
      <w:lvlText w:val="•"/>
      <w:lvlJc w:val="left"/>
      <w:pPr>
        <w:ind w:left="8766" w:hanging="161"/>
      </w:pPr>
      <w:rPr>
        <w:rFonts w:hint="default"/>
        <w:lang w:val="ru-RU" w:eastAsia="en-US" w:bidi="ar-SA"/>
      </w:rPr>
    </w:lvl>
  </w:abstractNum>
  <w:abstractNum w:abstractNumId="63">
    <w:nsid w:val="774564EF"/>
    <w:multiLevelType w:val="hybridMultilevel"/>
    <w:tmpl w:val="D01EC624"/>
    <w:lvl w:ilvl="0" w:tplc="CDC0E75C">
      <w:start w:val="2"/>
      <w:numFmt w:val="decimal"/>
      <w:lvlText w:val="%1)"/>
      <w:lvlJc w:val="left"/>
      <w:pPr>
        <w:ind w:left="52" w:hanging="7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94AF0C">
      <w:numFmt w:val="bullet"/>
      <w:lvlText w:val="•"/>
      <w:lvlJc w:val="left"/>
      <w:pPr>
        <w:ind w:left="436" w:hanging="716"/>
      </w:pPr>
      <w:rPr>
        <w:rFonts w:hint="default"/>
        <w:lang w:val="ru-RU" w:eastAsia="en-US" w:bidi="ar-SA"/>
      </w:rPr>
    </w:lvl>
    <w:lvl w:ilvl="2" w:tplc="0D7464EE">
      <w:numFmt w:val="bullet"/>
      <w:lvlText w:val="•"/>
      <w:lvlJc w:val="left"/>
      <w:pPr>
        <w:ind w:left="812" w:hanging="716"/>
      </w:pPr>
      <w:rPr>
        <w:rFonts w:hint="default"/>
        <w:lang w:val="ru-RU" w:eastAsia="en-US" w:bidi="ar-SA"/>
      </w:rPr>
    </w:lvl>
    <w:lvl w:ilvl="3" w:tplc="6CC8BE5E">
      <w:numFmt w:val="bullet"/>
      <w:lvlText w:val="•"/>
      <w:lvlJc w:val="left"/>
      <w:pPr>
        <w:ind w:left="1188" w:hanging="716"/>
      </w:pPr>
      <w:rPr>
        <w:rFonts w:hint="default"/>
        <w:lang w:val="ru-RU" w:eastAsia="en-US" w:bidi="ar-SA"/>
      </w:rPr>
    </w:lvl>
    <w:lvl w:ilvl="4" w:tplc="B96635D8">
      <w:numFmt w:val="bullet"/>
      <w:lvlText w:val="•"/>
      <w:lvlJc w:val="left"/>
      <w:pPr>
        <w:ind w:left="1564" w:hanging="716"/>
      </w:pPr>
      <w:rPr>
        <w:rFonts w:hint="default"/>
        <w:lang w:val="ru-RU" w:eastAsia="en-US" w:bidi="ar-SA"/>
      </w:rPr>
    </w:lvl>
    <w:lvl w:ilvl="5" w:tplc="229C45BC">
      <w:numFmt w:val="bullet"/>
      <w:lvlText w:val="•"/>
      <w:lvlJc w:val="left"/>
      <w:pPr>
        <w:ind w:left="1941" w:hanging="716"/>
      </w:pPr>
      <w:rPr>
        <w:rFonts w:hint="default"/>
        <w:lang w:val="ru-RU" w:eastAsia="en-US" w:bidi="ar-SA"/>
      </w:rPr>
    </w:lvl>
    <w:lvl w:ilvl="6" w:tplc="C2EEB0D6">
      <w:numFmt w:val="bullet"/>
      <w:lvlText w:val="•"/>
      <w:lvlJc w:val="left"/>
      <w:pPr>
        <w:ind w:left="2317" w:hanging="716"/>
      </w:pPr>
      <w:rPr>
        <w:rFonts w:hint="default"/>
        <w:lang w:val="ru-RU" w:eastAsia="en-US" w:bidi="ar-SA"/>
      </w:rPr>
    </w:lvl>
    <w:lvl w:ilvl="7" w:tplc="913295EE">
      <w:numFmt w:val="bullet"/>
      <w:lvlText w:val="•"/>
      <w:lvlJc w:val="left"/>
      <w:pPr>
        <w:ind w:left="2693" w:hanging="716"/>
      </w:pPr>
      <w:rPr>
        <w:rFonts w:hint="default"/>
        <w:lang w:val="ru-RU" w:eastAsia="en-US" w:bidi="ar-SA"/>
      </w:rPr>
    </w:lvl>
    <w:lvl w:ilvl="8" w:tplc="558A01CA">
      <w:numFmt w:val="bullet"/>
      <w:lvlText w:val="•"/>
      <w:lvlJc w:val="left"/>
      <w:pPr>
        <w:ind w:left="3069" w:hanging="716"/>
      </w:pPr>
      <w:rPr>
        <w:rFonts w:hint="default"/>
        <w:lang w:val="ru-RU" w:eastAsia="en-US" w:bidi="ar-SA"/>
      </w:rPr>
    </w:lvl>
  </w:abstractNum>
  <w:abstractNum w:abstractNumId="64">
    <w:nsid w:val="795B787B"/>
    <w:multiLevelType w:val="hybridMultilevel"/>
    <w:tmpl w:val="A4BAE81C"/>
    <w:lvl w:ilvl="0" w:tplc="39D0329C">
      <w:start w:val="1"/>
      <w:numFmt w:val="decimal"/>
      <w:lvlText w:val="%1."/>
      <w:lvlJc w:val="left"/>
      <w:pPr>
        <w:ind w:left="10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4"/>
        <w:szCs w:val="24"/>
        <w:lang w:val="ru-RU" w:eastAsia="en-US" w:bidi="ar-SA"/>
      </w:rPr>
    </w:lvl>
    <w:lvl w:ilvl="1" w:tplc="E43A28E0">
      <w:numFmt w:val="bullet"/>
      <w:lvlText w:val="•"/>
      <w:lvlJc w:val="left"/>
      <w:pPr>
        <w:ind w:left="333" w:hanging="240"/>
      </w:pPr>
      <w:rPr>
        <w:rFonts w:hint="default"/>
        <w:lang w:val="ru-RU" w:eastAsia="en-US" w:bidi="ar-SA"/>
      </w:rPr>
    </w:lvl>
    <w:lvl w:ilvl="2" w:tplc="856C1430">
      <w:numFmt w:val="bullet"/>
      <w:lvlText w:val="•"/>
      <w:lvlJc w:val="left"/>
      <w:pPr>
        <w:ind w:left="567" w:hanging="240"/>
      </w:pPr>
      <w:rPr>
        <w:rFonts w:hint="default"/>
        <w:lang w:val="ru-RU" w:eastAsia="en-US" w:bidi="ar-SA"/>
      </w:rPr>
    </w:lvl>
    <w:lvl w:ilvl="3" w:tplc="BF048C26">
      <w:numFmt w:val="bullet"/>
      <w:lvlText w:val="•"/>
      <w:lvlJc w:val="left"/>
      <w:pPr>
        <w:ind w:left="801" w:hanging="240"/>
      </w:pPr>
      <w:rPr>
        <w:rFonts w:hint="default"/>
        <w:lang w:val="ru-RU" w:eastAsia="en-US" w:bidi="ar-SA"/>
      </w:rPr>
    </w:lvl>
    <w:lvl w:ilvl="4" w:tplc="1F4640CE">
      <w:numFmt w:val="bullet"/>
      <w:lvlText w:val="•"/>
      <w:lvlJc w:val="left"/>
      <w:pPr>
        <w:ind w:left="1035" w:hanging="240"/>
      </w:pPr>
      <w:rPr>
        <w:rFonts w:hint="default"/>
        <w:lang w:val="ru-RU" w:eastAsia="en-US" w:bidi="ar-SA"/>
      </w:rPr>
    </w:lvl>
    <w:lvl w:ilvl="5" w:tplc="88DAABAE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6" w:tplc="C15C5806">
      <w:numFmt w:val="bullet"/>
      <w:lvlText w:val="•"/>
      <w:lvlJc w:val="left"/>
      <w:pPr>
        <w:ind w:left="1503" w:hanging="240"/>
      </w:pPr>
      <w:rPr>
        <w:rFonts w:hint="default"/>
        <w:lang w:val="ru-RU" w:eastAsia="en-US" w:bidi="ar-SA"/>
      </w:rPr>
    </w:lvl>
    <w:lvl w:ilvl="7" w:tplc="6AF23DD4">
      <w:numFmt w:val="bullet"/>
      <w:lvlText w:val="•"/>
      <w:lvlJc w:val="left"/>
      <w:pPr>
        <w:ind w:left="1737" w:hanging="240"/>
      </w:pPr>
      <w:rPr>
        <w:rFonts w:hint="default"/>
        <w:lang w:val="ru-RU" w:eastAsia="en-US" w:bidi="ar-SA"/>
      </w:rPr>
    </w:lvl>
    <w:lvl w:ilvl="8" w:tplc="7D9661C0">
      <w:numFmt w:val="bullet"/>
      <w:lvlText w:val="•"/>
      <w:lvlJc w:val="left"/>
      <w:pPr>
        <w:ind w:left="1971" w:hanging="240"/>
      </w:pPr>
      <w:rPr>
        <w:rFonts w:hint="default"/>
        <w:lang w:val="ru-RU" w:eastAsia="en-US" w:bidi="ar-SA"/>
      </w:rPr>
    </w:lvl>
  </w:abstractNum>
  <w:abstractNum w:abstractNumId="65">
    <w:nsid w:val="79933CFB"/>
    <w:multiLevelType w:val="hybridMultilevel"/>
    <w:tmpl w:val="3DDEE8CC"/>
    <w:lvl w:ilvl="0" w:tplc="A08ECF18">
      <w:start w:val="1"/>
      <w:numFmt w:val="decimal"/>
      <w:lvlText w:val="%1)"/>
      <w:lvlJc w:val="left"/>
      <w:pPr>
        <w:ind w:left="169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90277F4">
      <w:numFmt w:val="bullet"/>
      <w:lvlText w:val="•"/>
      <w:lvlJc w:val="left"/>
      <w:pPr>
        <w:ind w:left="2607" w:hanging="305"/>
      </w:pPr>
      <w:rPr>
        <w:rFonts w:hint="default"/>
        <w:lang w:val="ru-RU" w:eastAsia="en-US" w:bidi="ar-SA"/>
      </w:rPr>
    </w:lvl>
    <w:lvl w:ilvl="2" w:tplc="3DC07BAC">
      <w:numFmt w:val="bullet"/>
      <w:lvlText w:val="•"/>
      <w:lvlJc w:val="left"/>
      <w:pPr>
        <w:ind w:left="3515" w:hanging="305"/>
      </w:pPr>
      <w:rPr>
        <w:rFonts w:hint="default"/>
        <w:lang w:val="ru-RU" w:eastAsia="en-US" w:bidi="ar-SA"/>
      </w:rPr>
    </w:lvl>
    <w:lvl w:ilvl="3" w:tplc="F1C012D2">
      <w:numFmt w:val="bullet"/>
      <w:lvlText w:val="•"/>
      <w:lvlJc w:val="left"/>
      <w:pPr>
        <w:ind w:left="4423" w:hanging="305"/>
      </w:pPr>
      <w:rPr>
        <w:rFonts w:hint="default"/>
        <w:lang w:val="ru-RU" w:eastAsia="en-US" w:bidi="ar-SA"/>
      </w:rPr>
    </w:lvl>
    <w:lvl w:ilvl="4" w:tplc="6FA45982">
      <w:numFmt w:val="bullet"/>
      <w:lvlText w:val="•"/>
      <w:lvlJc w:val="left"/>
      <w:pPr>
        <w:ind w:left="5331" w:hanging="305"/>
      </w:pPr>
      <w:rPr>
        <w:rFonts w:hint="default"/>
        <w:lang w:val="ru-RU" w:eastAsia="en-US" w:bidi="ar-SA"/>
      </w:rPr>
    </w:lvl>
    <w:lvl w:ilvl="5" w:tplc="53789DF6">
      <w:numFmt w:val="bullet"/>
      <w:lvlText w:val="•"/>
      <w:lvlJc w:val="left"/>
      <w:pPr>
        <w:ind w:left="6239" w:hanging="305"/>
      </w:pPr>
      <w:rPr>
        <w:rFonts w:hint="default"/>
        <w:lang w:val="ru-RU" w:eastAsia="en-US" w:bidi="ar-SA"/>
      </w:rPr>
    </w:lvl>
    <w:lvl w:ilvl="6" w:tplc="8242A298">
      <w:numFmt w:val="bullet"/>
      <w:lvlText w:val="•"/>
      <w:lvlJc w:val="left"/>
      <w:pPr>
        <w:ind w:left="7146" w:hanging="305"/>
      </w:pPr>
      <w:rPr>
        <w:rFonts w:hint="default"/>
        <w:lang w:val="ru-RU" w:eastAsia="en-US" w:bidi="ar-SA"/>
      </w:rPr>
    </w:lvl>
    <w:lvl w:ilvl="7" w:tplc="3F286FC8">
      <w:numFmt w:val="bullet"/>
      <w:lvlText w:val="•"/>
      <w:lvlJc w:val="left"/>
      <w:pPr>
        <w:ind w:left="8054" w:hanging="305"/>
      </w:pPr>
      <w:rPr>
        <w:rFonts w:hint="default"/>
        <w:lang w:val="ru-RU" w:eastAsia="en-US" w:bidi="ar-SA"/>
      </w:rPr>
    </w:lvl>
    <w:lvl w:ilvl="8" w:tplc="B5A0377C">
      <w:numFmt w:val="bullet"/>
      <w:lvlText w:val="•"/>
      <w:lvlJc w:val="left"/>
      <w:pPr>
        <w:ind w:left="8962" w:hanging="305"/>
      </w:pPr>
      <w:rPr>
        <w:rFonts w:hint="default"/>
        <w:lang w:val="ru-RU" w:eastAsia="en-US" w:bidi="ar-SA"/>
      </w:rPr>
    </w:lvl>
  </w:abstractNum>
  <w:abstractNum w:abstractNumId="66">
    <w:nsid w:val="7EE97C21"/>
    <w:multiLevelType w:val="hybridMultilevel"/>
    <w:tmpl w:val="B0C030B6"/>
    <w:lvl w:ilvl="0" w:tplc="3AEE25EC">
      <w:start w:val="1"/>
      <w:numFmt w:val="decimal"/>
      <w:lvlText w:val="%1)"/>
      <w:lvlJc w:val="left"/>
      <w:pPr>
        <w:ind w:left="710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5CC6D3C">
      <w:numFmt w:val="bullet"/>
      <w:lvlText w:val="•"/>
      <w:lvlJc w:val="left"/>
      <w:pPr>
        <w:ind w:left="1725" w:hanging="344"/>
      </w:pPr>
      <w:rPr>
        <w:rFonts w:hint="default"/>
        <w:lang w:val="ru-RU" w:eastAsia="en-US" w:bidi="ar-SA"/>
      </w:rPr>
    </w:lvl>
    <w:lvl w:ilvl="2" w:tplc="FA680C12">
      <w:numFmt w:val="bullet"/>
      <w:lvlText w:val="•"/>
      <w:lvlJc w:val="left"/>
      <w:pPr>
        <w:ind w:left="2731" w:hanging="344"/>
      </w:pPr>
      <w:rPr>
        <w:rFonts w:hint="default"/>
        <w:lang w:val="ru-RU" w:eastAsia="en-US" w:bidi="ar-SA"/>
      </w:rPr>
    </w:lvl>
    <w:lvl w:ilvl="3" w:tplc="4B44F484">
      <w:numFmt w:val="bullet"/>
      <w:lvlText w:val="•"/>
      <w:lvlJc w:val="left"/>
      <w:pPr>
        <w:ind w:left="3737" w:hanging="344"/>
      </w:pPr>
      <w:rPr>
        <w:rFonts w:hint="default"/>
        <w:lang w:val="ru-RU" w:eastAsia="en-US" w:bidi="ar-SA"/>
      </w:rPr>
    </w:lvl>
    <w:lvl w:ilvl="4" w:tplc="2454FFA4">
      <w:numFmt w:val="bullet"/>
      <w:lvlText w:val="•"/>
      <w:lvlJc w:val="left"/>
      <w:pPr>
        <w:ind w:left="4743" w:hanging="344"/>
      </w:pPr>
      <w:rPr>
        <w:rFonts w:hint="default"/>
        <w:lang w:val="ru-RU" w:eastAsia="en-US" w:bidi="ar-SA"/>
      </w:rPr>
    </w:lvl>
    <w:lvl w:ilvl="5" w:tplc="C838AC04">
      <w:numFmt w:val="bullet"/>
      <w:lvlText w:val="•"/>
      <w:lvlJc w:val="left"/>
      <w:pPr>
        <w:ind w:left="5749" w:hanging="344"/>
      </w:pPr>
      <w:rPr>
        <w:rFonts w:hint="default"/>
        <w:lang w:val="ru-RU" w:eastAsia="en-US" w:bidi="ar-SA"/>
      </w:rPr>
    </w:lvl>
    <w:lvl w:ilvl="6" w:tplc="A1EC4DD8">
      <w:numFmt w:val="bullet"/>
      <w:lvlText w:val="•"/>
      <w:lvlJc w:val="left"/>
      <w:pPr>
        <w:ind w:left="6754" w:hanging="344"/>
      </w:pPr>
      <w:rPr>
        <w:rFonts w:hint="default"/>
        <w:lang w:val="ru-RU" w:eastAsia="en-US" w:bidi="ar-SA"/>
      </w:rPr>
    </w:lvl>
    <w:lvl w:ilvl="7" w:tplc="B2F25B9A">
      <w:numFmt w:val="bullet"/>
      <w:lvlText w:val="•"/>
      <w:lvlJc w:val="left"/>
      <w:pPr>
        <w:ind w:left="7760" w:hanging="344"/>
      </w:pPr>
      <w:rPr>
        <w:rFonts w:hint="default"/>
        <w:lang w:val="ru-RU" w:eastAsia="en-US" w:bidi="ar-SA"/>
      </w:rPr>
    </w:lvl>
    <w:lvl w:ilvl="8" w:tplc="AB9299D8">
      <w:numFmt w:val="bullet"/>
      <w:lvlText w:val="•"/>
      <w:lvlJc w:val="left"/>
      <w:pPr>
        <w:ind w:left="8766" w:hanging="344"/>
      </w:pPr>
      <w:rPr>
        <w:rFonts w:hint="default"/>
        <w:lang w:val="ru-RU" w:eastAsia="en-US" w:bidi="ar-SA"/>
      </w:rPr>
    </w:lvl>
  </w:abstractNum>
  <w:num w:numId="1">
    <w:abstractNumId w:val="54"/>
  </w:num>
  <w:num w:numId="2">
    <w:abstractNumId w:val="36"/>
  </w:num>
  <w:num w:numId="3">
    <w:abstractNumId w:val="0"/>
  </w:num>
  <w:num w:numId="4">
    <w:abstractNumId w:val="51"/>
  </w:num>
  <w:num w:numId="5">
    <w:abstractNumId w:val="27"/>
  </w:num>
  <w:num w:numId="6">
    <w:abstractNumId w:val="63"/>
  </w:num>
  <w:num w:numId="7">
    <w:abstractNumId w:val="60"/>
  </w:num>
  <w:num w:numId="8">
    <w:abstractNumId w:val="56"/>
  </w:num>
  <w:num w:numId="9">
    <w:abstractNumId w:val="8"/>
  </w:num>
  <w:num w:numId="10">
    <w:abstractNumId w:val="26"/>
  </w:num>
  <w:num w:numId="11">
    <w:abstractNumId w:val="61"/>
  </w:num>
  <w:num w:numId="12">
    <w:abstractNumId w:val="41"/>
  </w:num>
  <w:num w:numId="13">
    <w:abstractNumId w:val="21"/>
  </w:num>
  <w:num w:numId="14">
    <w:abstractNumId w:val="55"/>
  </w:num>
  <w:num w:numId="15">
    <w:abstractNumId w:val="57"/>
  </w:num>
  <w:num w:numId="16">
    <w:abstractNumId w:val="42"/>
  </w:num>
  <w:num w:numId="17">
    <w:abstractNumId w:val="23"/>
  </w:num>
  <w:num w:numId="18">
    <w:abstractNumId w:val="6"/>
  </w:num>
  <w:num w:numId="19">
    <w:abstractNumId w:val="4"/>
  </w:num>
  <w:num w:numId="20">
    <w:abstractNumId w:val="40"/>
  </w:num>
  <w:num w:numId="21">
    <w:abstractNumId w:val="30"/>
  </w:num>
  <w:num w:numId="22">
    <w:abstractNumId w:val="38"/>
  </w:num>
  <w:num w:numId="23">
    <w:abstractNumId w:val="24"/>
  </w:num>
  <w:num w:numId="24">
    <w:abstractNumId w:val="52"/>
  </w:num>
  <w:num w:numId="25">
    <w:abstractNumId w:val="9"/>
  </w:num>
  <w:num w:numId="26">
    <w:abstractNumId w:val="64"/>
  </w:num>
  <w:num w:numId="27">
    <w:abstractNumId w:val="48"/>
  </w:num>
  <w:num w:numId="28">
    <w:abstractNumId w:val="22"/>
  </w:num>
  <w:num w:numId="29">
    <w:abstractNumId w:val="10"/>
  </w:num>
  <w:num w:numId="30">
    <w:abstractNumId w:val="46"/>
  </w:num>
  <w:num w:numId="31">
    <w:abstractNumId w:val="19"/>
  </w:num>
  <w:num w:numId="32">
    <w:abstractNumId w:val="50"/>
  </w:num>
  <w:num w:numId="33">
    <w:abstractNumId w:val="14"/>
  </w:num>
  <w:num w:numId="34">
    <w:abstractNumId w:val="28"/>
  </w:num>
  <w:num w:numId="35">
    <w:abstractNumId w:val="45"/>
  </w:num>
  <w:num w:numId="36">
    <w:abstractNumId w:val="13"/>
  </w:num>
  <w:num w:numId="37">
    <w:abstractNumId w:val="5"/>
  </w:num>
  <w:num w:numId="38">
    <w:abstractNumId w:val="3"/>
  </w:num>
  <w:num w:numId="39">
    <w:abstractNumId w:val="31"/>
  </w:num>
  <w:num w:numId="40">
    <w:abstractNumId w:val="29"/>
  </w:num>
  <w:num w:numId="41">
    <w:abstractNumId w:val="12"/>
  </w:num>
  <w:num w:numId="42">
    <w:abstractNumId w:val="15"/>
  </w:num>
  <w:num w:numId="43">
    <w:abstractNumId w:val="33"/>
  </w:num>
  <w:num w:numId="44">
    <w:abstractNumId w:val="32"/>
  </w:num>
  <w:num w:numId="45">
    <w:abstractNumId w:val="25"/>
  </w:num>
  <w:num w:numId="46">
    <w:abstractNumId w:val="53"/>
  </w:num>
  <w:num w:numId="47">
    <w:abstractNumId w:val="18"/>
  </w:num>
  <w:num w:numId="48">
    <w:abstractNumId w:val="37"/>
  </w:num>
  <w:num w:numId="49">
    <w:abstractNumId w:val="39"/>
  </w:num>
  <w:num w:numId="50">
    <w:abstractNumId w:val="58"/>
  </w:num>
  <w:num w:numId="51">
    <w:abstractNumId w:val="35"/>
  </w:num>
  <w:num w:numId="52">
    <w:abstractNumId w:val="16"/>
  </w:num>
  <w:num w:numId="53">
    <w:abstractNumId w:val="66"/>
  </w:num>
  <w:num w:numId="54">
    <w:abstractNumId w:val="47"/>
  </w:num>
  <w:num w:numId="55">
    <w:abstractNumId w:val="11"/>
  </w:num>
  <w:num w:numId="56">
    <w:abstractNumId w:val="49"/>
  </w:num>
  <w:num w:numId="57">
    <w:abstractNumId w:val="44"/>
  </w:num>
  <w:num w:numId="58">
    <w:abstractNumId w:val="65"/>
  </w:num>
  <w:num w:numId="59">
    <w:abstractNumId w:val="7"/>
  </w:num>
  <w:num w:numId="60">
    <w:abstractNumId w:val="2"/>
  </w:num>
  <w:num w:numId="61">
    <w:abstractNumId w:val="59"/>
  </w:num>
  <w:num w:numId="62">
    <w:abstractNumId w:val="34"/>
  </w:num>
  <w:num w:numId="63">
    <w:abstractNumId w:val="62"/>
  </w:num>
  <w:num w:numId="64">
    <w:abstractNumId w:val="17"/>
  </w:num>
  <w:num w:numId="65">
    <w:abstractNumId w:val="1"/>
  </w:num>
  <w:num w:numId="66">
    <w:abstractNumId w:val="43"/>
  </w:num>
  <w:num w:numId="67">
    <w:abstractNumId w:val="20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435DF"/>
    <w:rsid w:val="000340D4"/>
    <w:rsid w:val="000A5823"/>
    <w:rsid w:val="00307D6C"/>
    <w:rsid w:val="00741562"/>
    <w:rsid w:val="00A435DF"/>
    <w:rsid w:val="00B0670E"/>
    <w:rsid w:val="00C477F5"/>
    <w:rsid w:val="00D74E73"/>
    <w:rsid w:val="00EA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1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3"/>
      <w:ind w:left="1276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710"/>
    </w:pPr>
    <w:rPr>
      <w:b/>
      <w:bCs/>
      <w:sz w:val="28"/>
      <w:szCs w:val="28"/>
    </w:rPr>
  </w:style>
  <w:style w:type="paragraph" w:styleId="20">
    <w:name w:val="toc 2"/>
    <w:basedOn w:val="a"/>
    <w:uiPriority w:val="1"/>
    <w:qFormat/>
    <w:pPr>
      <w:spacing w:before="47"/>
      <w:ind w:left="1200" w:hanging="490"/>
    </w:pPr>
    <w:rPr>
      <w:sz w:val="28"/>
      <w:szCs w:val="28"/>
    </w:rPr>
  </w:style>
  <w:style w:type="paragraph" w:styleId="3">
    <w:name w:val="toc 3"/>
    <w:basedOn w:val="a"/>
    <w:uiPriority w:val="1"/>
    <w:qFormat/>
    <w:pPr>
      <w:spacing w:line="318" w:lineRule="exact"/>
      <w:ind w:left="710"/>
    </w:pPr>
    <w:rPr>
      <w:b/>
      <w:bCs/>
      <w:i/>
      <w:iCs/>
    </w:rPr>
  </w:style>
  <w:style w:type="paragraph" w:styleId="a3">
    <w:name w:val="Body Text"/>
    <w:basedOn w:val="a"/>
    <w:uiPriority w:val="1"/>
    <w:qFormat/>
    <w:pPr>
      <w:ind w:left="710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510" w:right="50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D74E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4E73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1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3"/>
      <w:ind w:left="1276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710"/>
    </w:pPr>
    <w:rPr>
      <w:b/>
      <w:bCs/>
      <w:sz w:val="28"/>
      <w:szCs w:val="28"/>
    </w:rPr>
  </w:style>
  <w:style w:type="paragraph" w:styleId="20">
    <w:name w:val="toc 2"/>
    <w:basedOn w:val="a"/>
    <w:uiPriority w:val="1"/>
    <w:qFormat/>
    <w:pPr>
      <w:spacing w:before="47"/>
      <w:ind w:left="1200" w:hanging="490"/>
    </w:pPr>
    <w:rPr>
      <w:sz w:val="28"/>
      <w:szCs w:val="28"/>
    </w:rPr>
  </w:style>
  <w:style w:type="paragraph" w:styleId="3">
    <w:name w:val="toc 3"/>
    <w:basedOn w:val="a"/>
    <w:uiPriority w:val="1"/>
    <w:qFormat/>
    <w:pPr>
      <w:spacing w:line="318" w:lineRule="exact"/>
      <w:ind w:left="710"/>
    </w:pPr>
    <w:rPr>
      <w:b/>
      <w:bCs/>
      <w:i/>
      <w:iCs/>
    </w:rPr>
  </w:style>
  <w:style w:type="paragraph" w:styleId="a3">
    <w:name w:val="Body Text"/>
    <w:basedOn w:val="a"/>
    <w:uiPriority w:val="1"/>
    <w:qFormat/>
    <w:pPr>
      <w:ind w:left="710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510" w:right="50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D74E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4E7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8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86034&amp;dst=10004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41707&amp;dst=10013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80</Pages>
  <Words>26102</Words>
  <Characters>148783</Characters>
  <Application>Microsoft Office Word</Application>
  <DocSecurity>0</DocSecurity>
  <Lines>1239</Lines>
  <Paragraphs>349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9</cp:revision>
  <dcterms:created xsi:type="dcterms:W3CDTF">2026-09-09T11:37:00Z</dcterms:created>
  <dcterms:modified xsi:type="dcterms:W3CDTF">2026-10-23T05:57:00Z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2021</vt:lpwstr>
  </property>
</Properties>
</file>